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16E9" w:rsidRPr="00EC6465" w:rsidRDefault="006C16E9" w:rsidP="006C16E9">
      <w:pPr>
        <w:tabs>
          <w:tab w:val="center" w:pos="-709"/>
        </w:tabs>
        <w:spacing w:line="276" w:lineRule="auto"/>
        <w:ind w:right="851"/>
        <w:jc w:val="center"/>
        <w:rPr>
          <w:i/>
        </w:rPr>
      </w:pPr>
      <w:r w:rsidRPr="00EC6465">
        <w:t>Муниципальное бюджетное общеобразовательное учреждение</w:t>
      </w:r>
    </w:p>
    <w:p w:rsidR="006C16E9" w:rsidRPr="00EC6465" w:rsidRDefault="006C16E9" w:rsidP="006C16E9">
      <w:pPr>
        <w:tabs>
          <w:tab w:val="center" w:pos="-709"/>
        </w:tabs>
        <w:spacing w:line="276" w:lineRule="auto"/>
        <w:ind w:right="851"/>
        <w:jc w:val="center"/>
        <w:rPr>
          <w:i/>
        </w:rPr>
      </w:pPr>
      <w:r w:rsidRPr="00EC6465">
        <w:t xml:space="preserve">Средняя общеобразовательная </w:t>
      </w:r>
      <w:r w:rsidRPr="003F225B">
        <w:t xml:space="preserve">школа </w:t>
      </w:r>
      <w:r w:rsidRPr="003F225B">
        <w:rPr>
          <w:rFonts w:eastAsia="Segoe UI Symbol"/>
        </w:rPr>
        <w:t>№</w:t>
      </w:r>
      <w:r w:rsidRPr="003F225B">
        <w:t xml:space="preserve"> 2</w:t>
      </w:r>
      <w:r w:rsidRPr="00EC6465">
        <w:t xml:space="preserve"> г. Советский</w:t>
      </w:r>
    </w:p>
    <w:p w:rsidR="006C16E9" w:rsidRPr="00B96020" w:rsidRDefault="006C16E9" w:rsidP="006C16E9">
      <w:pPr>
        <w:spacing w:line="276" w:lineRule="auto"/>
        <w:jc w:val="center"/>
      </w:pPr>
    </w:p>
    <w:p w:rsidR="006C16E9" w:rsidRPr="00B96020" w:rsidRDefault="006C16E9" w:rsidP="006C16E9">
      <w:pPr>
        <w:spacing w:line="276" w:lineRule="auto"/>
        <w:jc w:val="center"/>
      </w:pPr>
    </w:p>
    <w:p w:rsidR="006C16E9" w:rsidRPr="00B96020" w:rsidRDefault="006C16E9" w:rsidP="006C16E9">
      <w:pPr>
        <w:spacing w:line="276" w:lineRule="auto"/>
        <w:jc w:val="center"/>
      </w:pPr>
    </w:p>
    <w:p w:rsidR="006C16E9" w:rsidRPr="00B96020" w:rsidRDefault="006C16E9" w:rsidP="006C16E9">
      <w:pPr>
        <w:spacing w:line="276" w:lineRule="auto"/>
        <w:jc w:val="center"/>
      </w:pPr>
    </w:p>
    <w:p w:rsidR="006C16E9" w:rsidRPr="00B96020" w:rsidRDefault="006C16E9" w:rsidP="006C16E9">
      <w:pPr>
        <w:spacing w:line="276" w:lineRule="auto"/>
        <w:jc w:val="center"/>
      </w:pPr>
    </w:p>
    <w:p w:rsidR="006C16E9" w:rsidRPr="006C16E9" w:rsidRDefault="006C16E9" w:rsidP="006C16E9">
      <w:pPr>
        <w:spacing w:line="276" w:lineRule="auto"/>
        <w:jc w:val="center"/>
        <w:rPr>
          <w:sz w:val="32"/>
          <w:szCs w:val="32"/>
        </w:rPr>
      </w:pPr>
    </w:p>
    <w:p w:rsidR="00C20ED9" w:rsidRDefault="006C16E9" w:rsidP="006C16E9">
      <w:pPr>
        <w:spacing w:line="276" w:lineRule="auto"/>
        <w:jc w:val="center"/>
        <w:rPr>
          <w:b/>
          <w:sz w:val="44"/>
          <w:szCs w:val="44"/>
        </w:rPr>
      </w:pPr>
      <w:r w:rsidRPr="00C20ED9">
        <w:rPr>
          <w:b/>
          <w:sz w:val="44"/>
          <w:szCs w:val="44"/>
        </w:rPr>
        <w:t xml:space="preserve">«Медицинские загадки </w:t>
      </w:r>
    </w:p>
    <w:p w:rsidR="006C16E9" w:rsidRPr="00C20ED9" w:rsidRDefault="006C16E9" w:rsidP="006C16E9">
      <w:pPr>
        <w:spacing w:line="276" w:lineRule="auto"/>
        <w:jc w:val="center"/>
        <w:rPr>
          <w:b/>
          <w:i/>
          <w:sz w:val="44"/>
          <w:szCs w:val="44"/>
        </w:rPr>
      </w:pPr>
      <w:r w:rsidRPr="00C20ED9">
        <w:rPr>
          <w:b/>
          <w:sz w:val="44"/>
          <w:szCs w:val="44"/>
        </w:rPr>
        <w:t>литературных героев"</w:t>
      </w:r>
    </w:p>
    <w:p w:rsidR="006C16E9" w:rsidRPr="00C20ED9" w:rsidRDefault="006C16E9" w:rsidP="006C16E9">
      <w:pPr>
        <w:spacing w:line="276" w:lineRule="auto"/>
        <w:jc w:val="center"/>
        <w:rPr>
          <w:b/>
          <w:i/>
          <w:sz w:val="44"/>
          <w:szCs w:val="44"/>
        </w:rPr>
      </w:pPr>
    </w:p>
    <w:p w:rsidR="006C16E9" w:rsidRPr="00B96020" w:rsidRDefault="006C16E9" w:rsidP="006C16E9">
      <w:pPr>
        <w:spacing w:line="276" w:lineRule="auto"/>
        <w:jc w:val="center"/>
        <w:rPr>
          <w:sz w:val="32"/>
        </w:rPr>
      </w:pPr>
    </w:p>
    <w:p w:rsidR="006C16E9" w:rsidRPr="00B96020" w:rsidRDefault="006C16E9" w:rsidP="006C16E9">
      <w:pPr>
        <w:spacing w:line="276" w:lineRule="auto"/>
        <w:jc w:val="center"/>
        <w:rPr>
          <w:sz w:val="32"/>
        </w:rPr>
      </w:pPr>
    </w:p>
    <w:p w:rsidR="006C16E9" w:rsidRPr="00B96020" w:rsidRDefault="006C16E9" w:rsidP="006C16E9">
      <w:pPr>
        <w:spacing w:line="276" w:lineRule="auto"/>
        <w:jc w:val="center"/>
        <w:rPr>
          <w:sz w:val="32"/>
        </w:rPr>
      </w:pPr>
    </w:p>
    <w:p w:rsidR="006C16E9" w:rsidRPr="00B96020" w:rsidRDefault="006C16E9" w:rsidP="006C16E9">
      <w:pPr>
        <w:spacing w:line="276" w:lineRule="auto"/>
        <w:jc w:val="center"/>
        <w:rPr>
          <w:sz w:val="32"/>
        </w:rPr>
      </w:pPr>
    </w:p>
    <w:p w:rsidR="00A23CEF" w:rsidRDefault="006C16E9" w:rsidP="006C16E9">
      <w:pPr>
        <w:spacing w:line="276" w:lineRule="auto"/>
        <w:jc w:val="both"/>
      </w:pPr>
      <w:r>
        <w:t xml:space="preserve">                                                                                           </w:t>
      </w:r>
    </w:p>
    <w:p w:rsidR="00A23CEF" w:rsidRDefault="00A23CEF" w:rsidP="006C16E9">
      <w:pPr>
        <w:spacing w:line="276" w:lineRule="auto"/>
        <w:jc w:val="both"/>
      </w:pPr>
    </w:p>
    <w:p w:rsidR="00A23CEF" w:rsidRDefault="00A23CEF" w:rsidP="006C16E9">
      <w:pPr>
        <w:spacing w:line="276" w:lineRule="auto"/>
        <w:jc w:val="both"/>
      </w:pPr>
    </w:p>
    <w:p w:rsidR="00A23CEF" w:rsidRDefault="00A23CEF" w:rsidP="006C16E9">
      <w:pPr>
        <w:spacing w:line="276" w:lineRule="auto"/>
        <w:jc w:val="both"/>
      </w:pPr>
    </w:p>
    <w:p w:rsidR="00A23CEF" w:rsidRDefault="00A23CEF" w:rsidP="006C16E9">
      <w:pPr>
        <w:spacing w:line="276" w:lineRule="auto"/>
        <w:jc w:val="both"/>
      </w:pPr>
    </w:p>
    <w:p w:rsidR="00A23CEF" w:rsidRDefault="00A23CEF" w:rsidP="006C16E9">
      <w:pPr>
        <w:spacing w:line="276" w:lineRule="auto"/>
        <w:jc w:val="both"/>
      </w:pPr>
    </w:p>
    <w:p w:rsidR="00A23CEF" w:rsidRDefault="00A23CEF" w:rsidP="006C16E9">
      <w:pPr>
        <w:spacing w:line="276" w:lineRule="auto"/>
        <w:jc w:val="both"/>
      </w:pPr>
    </w:p>
    <w:p w:rsidR="00A23CEF" w:rsidRDefault="00A23CEF" w:rsidP="006C16E9">
      <w:pPr>
        <w:spacing w:line="276" w:lineRule="auto"/>
        <w:jc w:val="both"/>
      </w:pPr>
    </w:p>
    <w:p w:rsidR="00A23CEF" w:rsidRDefault="00A23CEF" w:rsidP="006C16E9">
      <w:pPr>
        <w:spacing w:line="276" w:lineRule="auto"/>
        <w:jc w:val="both"/>
      </w:pPr>
    </w:p>
    <w:p w:rsidR="006C16E9" w:rsidRPr="00EC6465" w:rsidRDefault="00A23CEF" w:rsidP="006C16E9">
      <w:pPr>
        <w:spacing w:line="276" w:lineRule="auto"/>
        <w:jc w:val="both"/>
        <w:rPr>
          <w:i/>
        </w:rPr>
      </w:pPr>
      <w:r>
        <w:t xml:space="preserve">                                                                                           </w:t>
      </w:r>
      <w:r w:rsidR="006C16E9">
        <w:t>Работу выполнила</w:t>
      </w:r>
      <w:r w:rsidR="006C16E9" w:rsidRPr="00EC6465">
        <w:t>:</w:t>
      </w:r>
    </w:p>
    <w:p w:rsidR="006C16E9" w:rsidRPr="006C16E9" w:rsidRDefault="006C16E9" w:rsidP="006C16E9">
      <w:pPr>
        <w:spacing w:line="276" w:lineRule="auto"/>
        <w:jc w:val="both"/>
      </w:pPr>
      <w:r>
        <w:t xml:space="preserve">                                                                                           Власова Снежана</w:t>
      </w:r>
    </w:p>
    <w:p w:rsidR="006C16E9" w:rsidRPr="00EC6465" w:rsidRDefault="006C16E9" w:rsidP="006C16E9">
      <w:pPr>
        <w:spacing w:line="276" w:lineRule="auto"/>
        <w:jc w:val="both"/>
        <w:rPr>
          <w:i/>
        </w:rPr>
      </w:pPr>
      <w:r>
        <w:t xml:space="preserve">                                                                                           у</w:t>
      </w:r>
      <w:r w:rsidRPr="00EC6465">
        <w:t>чащ</w:t>
      </w:r>
      <w:r>
        <w:t>аяся 11</w:t>
      </w:r>
      <w:r w:rsidRPr="00EC6465">
        <w:t xml:space="preserve">А класса </w:t>
      </w:r>
    </w:p>
    <w:p w:rsidR="006C16E9" w:rsidRPr="00EC6465" w:rsidRDefault="006C16E9" w:rsidP="006C16E9">
      <w:pPr>
        <w:spacing w:line="276" w:lineRule="auto"/>
        <w:jc w:val="both"/>
        <w:rPr>
          <w:i/>
        </w:rPr>
      </w:pPr>
      <w:r w:rsidRPr="00EC6465">
        <w:t xml:space="preserve">                                                                               </w:t>
      </w:r>
      <w:r>
        <w:t xml:space="preserve">          </w:t>
      </w:r>
      <w:r w:rsidRPr="00EC6465">
        <w:t xml:space="preserve">  МБОУ СОШ №2 г. Советский</w:t>
      </w:r>
    </w:p>
    <w:p w:rsidR="006C16E9" w:rsidRPr="00EC6465" w:rsidRDefault="006C16E9" w:rsidP="006C16E9">
      <w:pPr>
        <w:spacing w:line="276" w:lineRule="auto"/>
        <w:jc w:val="both"/>
        <w:rPr>
          <w:i/>
        </w:rPr>
      </w:pPr>
      <w:r w:rsidRPr="00EC6465">
        <w:t xml:space="preserve">                                                           </w:t>
      </w:r>
      <w:r>
        <w:t xml:space="preserve">                              </w:t>
      </w:r>
      <w:r w:rsidRPr="00EC6465">
        <w:t xml:space="preserve">  Руководитель:</w:t>
      </w:r>
    </w:p>
    <w:p w:rsidR="006C16E9" w:rsidRPr="00EC6465" w:rsidRDefault="006C16E9" w:rsidP="006C16E9">
      <w:pPr>
        <w:spacing w:line="276" w:lineRule="auto"/>
        <w:jc w:val="both"/>
        <w:rPr>
          <w:i/>
        </w:rPr>
      </w:pPr>
      <w:r w:rsidRPr="00EC6465">
        <w:t xml:space="preserve">                                                                              </w:t>
      </w:r>
      <w:r>
        <w:t xml:space="preserve">            </w:t>
      </w:r>
      <w:r w:rsidRPr="00EC6465">
        <w:t xml:space="preserve"> Ваганова Елена Родионовна,</w:t>
      </w:r>
    </w:p>
    <w:p w:rsidR="006C16E9" w:rsidRPr="00EC6465" w:rsidRDefault="006C16E9" w:rsidP="006C16E9">
      <w:pPr>
        <w:spacing w:line="276" w:lineRule="auto"/>
        <w:jc w:val="both"/>
        <w:rPr>
          <w:i/>
        </w:rPr>
      </w:pPr>
      <w:r w:rsidRPr="00EC6465">
        <w:t xml:space="preserve">                                                             </w:t>
      </w:r>
      <w:r>
        <w:t xml:space="preserve">                              </w:t>
      </w:r>
      <w:r w:rsidRPr="00EC6465">
        <w:t>учитель биологии.</w:t>
      </w:r>
    </w:p>
    <w:p w:rsidR="006C16E9" w:rsidRPr="00B96020" w:rsidRDefault="006C16E9" w:rsidP="006C16E9">
      <w:pPr>
        <w:spacing w:line="276" w:lineRule="auto"/>
        <w:jc w:val="right"/>
      </w:pPr>
    </w:p>
    <w:p w:rsidR="006C16E9" w:rsidRPr="00B96020" w:rsidRDefault="006C16E9" w:rsidP="006C16E9">
      <w:pPr>
        <w:spacing w:line="276" w:lineRule="auto"/>
        <w:jc w:val="both"/>
      </w:pPr>
    </w:p>
    <w:p w:rsidR="006C16E9" w:rsidRPr="00B96020" w:rsidRDefault="006C16E9" w:rsidP="006C16E9">
      <w:pPr>
        <w:spacing w:line="276" w:lineRule="auto"/>
        <w:jc w:val="both"/>
      </w:pPr>
    </w:p>
    <w:p w:rsidR="006C16E9" w:rsidRPr="00B96020" w:rsidRDefault="006C16E9" w:rsidP="006C16E9">
      <w:pPr>
        <w:spacing w:line="276" w:lineRule="auto"/>
        <w:jc w:val="both"/>
      </w:pPr>
    </w:p>
    <w:p w:rsidR="006C16E9" w:rsidRPr="00B96020" w:rsidRDefault="006C16E9" w:rsidP="006C16E9">
      <w:pPr>
        <w:spacing w:line="276" w:lineRule="auto"/>
        <w:jc w:val="both"/>
      </w:pPr>
    </w:p>
    <w:p w:rsidR="006C16E9" w:rsidRPr="00B96020" w:rsidRDefault="006C16E9" w:rsidP="006C16E9">
      <w:pPr>
        <w:spacing w:line="276" w:lineRule="auto"/>
        <w:jc w:val="both"/>
      </w:pPr>
    </w:p>
    <w:p w:rsidR="006C16E9" w:rsidRPr="004E7E13" w:rsidRDefault="006C16E9" w:rsidP="006C16E9">
      <w:pPr>
        <w:spacing w:line="276" w:lineRule="auto"/>
        <w:jc w:val="center"/>
      </w:pPr>
    </w:p>
    <w:p w:rsidR="006C16E9" w:rsidRPr="004E7E13" w:rsidRDefault="006C16E9" w:rsidP="006C16E9">
      <w:pPr>
        <w:spacing w:line="276" w:lineRule="auto"/>
        <w:jc w:val="center"/>
      </w:pPr>
    </w:p>
    <w:p w:rsidR="006C16E9" w:rsidRPr="004E7E13" w:rsidRDefault="006C16E9" w:rsidP="006C16E9">
      <w:pPr>
        <w:spacing w:line="276" w:lineRule="auto"/>
        <w:jc w:val="center"/>
      </w:pPr>
    </w:p>
    <w:p w:rsidR="006C16E9" w:rsidRDefault="00D5757B" w:rsidP="00D5757B">
      <w:pPr>
        <w:tabs>
          <w:tab w:val="center" w:pos="4677"/>
          <w:tab w:val="right" w:pos="9354"/>
        </w:tabs>
        <w:spacing w:line="276" w:lineRule="auto"/>
        <w:rPr>
          <w:b/>
        </w:rPr>
      </w:pPr>
      <w:r>
        <w:rPr>
          <w:b/>
        </w:rPr>
        <w:tab/>
      </w:r>
      <w:r w:rsidR="006C16E9">
        <w:rPr>
          <w:b/>
        </w:rPr>
        <w:t>2022</w:t>
      </w:r>
      <w:r>
        <w:rPr>
          <w:b/>
        </w:rPr>
        <w:tab/>
      </w:r>
    </w:p>
    <w:p w:rsidR="006C16E9" w:rsidRPr="00A51D64" w:rsidRDefault="006C16E9" w:rsidP="00FA1369">
      <w:pPr>
        <w:spacing w:before="24" w:after="24" w:line="360" w:lineRule="auto"/>
        <w:jc w:val="center"/>
        <w:rPr>
          <w:b/>
          <w:i/>
          <w:color w:val="FF0000"/>
        </w:rPr>
      </w:pPr>
      <w:r w:rsidRPr="00A51D64">
        <w:rPr>
          <w:b/>
        </w:rPr>
        <w:lastRenderedPageBreak/>
        <w:t>Содержание</w:t>
      </w:r>
    </w:p>
    <w:p w:rsidR="006C16E9" w:rsidRPr="00501075" w:rsidRDefault="006C16E9" w:rsidP="00FA1369">
      <w:pPr>
        <w:spacing w:before="24" w:after="24" w:line="360" w:lineRule="auto"/>
        <w:jc w:val="both"/>
        <w:rPr>
          <w:rFonts w:ascii="Arial Black" w:hAnsi="Arial Black"/>
          <w:sz w:val="28"/>
          <w:szCs w:val="28"/>
        </w:rPr>
      </w:pPr>
    </w:p>
    <w:p w:rsidR="006C16E9" w:rsidRPr="00781F01" w:rsidRDefault="006C16E9" w:rsidP="00FA1369">
      <w:pPr>
        <w:spacing w:before="24" w:after="24" w:line="360" w:lineRule="auto"/>
        <w:jc w:val="both"/>
        <w:rPr>
          <w:i/>
        </w:rPr>
      </w:pPr>
      <w:r w:rsidRPr="00781F01">
        <w:rPr>
          <w:lang w:val="en-US"/>
        </w:rPr>
        <w:t>I</w:t>
      </w:r>
      <w:r w:rsidRPr="00781F01">
        <w:t>.Введение</w:t>
      </w:r>
      <w:proofErr w:type="gramStart"/>
      <w:r w:rsidRPr="00781F01">
        <w:t>…</w:t>
      </w:r>
      <w:r>
        <w:t>………………………………………………………………………</w:t>
      </w:r>
      <w:r w:rsidR="00B01FC2">
        <w:t>…</w:t>
      </w:r>
      <w:proofErr w:type="gramEnd"/>
      <w:r w:rsidR="00B01FC2">
        <w:t>.</w:t>
      </w:r>
      <w:r w:rsidR="00A1491D">
        <w:t>.</w:t>
      </w:r>
      <w:r>
        <w:t>3</w:t>
      </w:r>
    </w:p>
    <w:p w:rsidR="006C16E9" w:rsidRPr="00781F01" w:rsidRDefault="006C16E9" w:rsidP="00FA1369">
      <w:pPr>
        <w:spacing w:before="24" w:after="24" w:line="360" w:lineRule="auto"/>
        <w:jc w:val="both"/>
        <w:rPr>
          <w:i/>
        </w:rPr>
      </w:pPr>
      <w:r w:rsidRPr="00781F01">
        <w:rPr>
          <w:lang w:val="en-US"/>
        </w:rPr>
        <w:t>II</w:t>
      </w:r>
      <w:r w:rsidRPr="00781F01">
        <w:t xml:space="preserve">.Основная </w:t>
      </w:r>
      <w:r w:rsidR="00B01FC2">
        <w:t>часть ……………………………………………………………………</w:t>
      </w:r>
      <w:r w:rsidR="00A1491D">
        <w:t>.</w:t>
      </w:r>
      <w:r w:rsidRPr="00B55EAD">
        <w:t>4</w:t>
      </w:r>
    </w:p>
    <w:p w:rsidR="006C16E9" w:rsidRPr="00781F01" w:rsidRDefault="006C16E9" w:rsidP="00FA1369">
      <w:pPr>
        <w:spacing w:before="24" w:after="24" w:line="360" w:lineRule="auto"/>
        <w:jc w:val="both"/>
        <w:rPr>
          <w:i/>
        </w:rPr>
      </w:pPr>
      <w:r w:rsidRPr="00781F01">
        <w:t>1.</w:t>
      </w:r>
      <w:r>
        <w:t>Теоретическая часть</w:t>
      </w:r>
      <w:r w:rsidR="00754A0D">
        <w:t>………………………………………………………………..</w:t>
      </w:r>
      <w:r w:rsidR="00B32D15">
        <w:t>.</w:t>
      </w:r>
      <w:r w:rsidR="00754A0D">
        <w:t>4</w:t>
      </w:r>
    </w:p>
    <w:p w:rsidR="00536CF2" w:rsidRPr="00536CF2" w:rsidRDefault="006C16E9" w:rsidP="00FA1369">
      <w:pPr>
        <w:spacing w:before="24" w:after="24" w:line="360" w:lineRule="auto"/>
        <w:jc w:val="both"/>
        <w:rPr>
          <w:color w:val="FF0000"/>
        </w:rPr>
      </w:pPr>
      <w:r w:rsidRPr="00781F01">
        <w:t>1.1</w:t>
      </w:r>
      <w:r w:rsidR="00536CF2">
        <w:rPr>
          <w:i/>
        </w:rPr>
        <w:t xml:space="preserve">. </w:t>
      </w:r>
      <w:r w:rsidR="00B01FC2">
        <w:t xml:space="preserve">Старинные названия современных </w:t>
      </w:r>
      <w:r w:rsidR="00FC3DEF" w:rsidRPr="00FC3DEF">
        <w:t>заболеваний</w:t>
      </w:r>
      <w:r w:rsidR="00692560">
        <w:t xml:space="preserve"> и </w:t>
      </w:r>
      <w:r w:rsidR="00692560" w:rsidRPr="00692560">
        <w:t>их характеристики</w:t>
      </w:r>
      <w:proofErr w:type="gramStart"/>
      <w:r w:rsidR="00692560" w:rsidRPr="00692560">
        <w:t xml:space="preserve"> </w:t>
      </w:r>
      <w:r w:rsidR="00692560">
        <w:t>…</w:t>
      </w:r>
      <w:r w:rsidR="00BD011A">
        <w:t>.</w:t>
      </w:r>
      <w:proofErr w:type="gramEnd"/>
      <w:r w:rsidR="00692560">
        <w:t>…</w:t>
      </w:r>
      <w:r w:rsidR="00D5757B">
        <w:t>.</w:t>
      </w:r>
      <w:r w:rsidR="00536CF2">
        <w:rPr>
          <w:i/>
        </w:rPr>
        <w:t>.</w:t>
      </w:r>
      <w:r w:rsidR="00536CF2" w:rsidRPr="00536CF2">
        <w:t>4</w:t>
      </w:r>
    </w:p>
    <w:p w:rsidR="00536CF2" w:rsidRPr="00781F01" w:rsidRDefault="00536CF2" w:rsidP="00FA1369">
      <w:pPr>
        <w:spacing w:before="24" w:after="24" w:line="360" w:lineRule="auto"/>
        <w:jc w:val="both"/>
        <w:rPr>
          <w:i/>
        </w:rPr>
      </w:pPr>
      <w:r w:rsidRPr="00781F01">
        <w:t>2.Практическая часть</w:t>
      </w:r>
      <w:r>
        <w:t>……………………………………………………………</w:t>
      </w:r>
      <w:proofErr w:type="gramStart"/>
      <w:r>
        <w:t>…</w:t>
      </w:r>
      <w:r w:rsidR="00A1491D">
        <w:t>...</w:t>
      </w:r>
      <w:r w:rsidR="00B32D15">
        <w:t>.</w:t>
      </w:r>
      <w:proofErr w:type="gramEnd"/>
      <w:r w:rsidR="00A1491D">
        <w:t>9</w:t>
      </w:r>
    </w:p>
    <w:p w:rsidR="00BD011A" w:rsidRDefault="00536CF2" w:rsidP="00FA1369">
      <w:pPr>
        <w:spacing w:before="24" w:after="24" w:line="360" w:lineRule="auto"/>
        <w:jc w:val="both"/>
      </w:pPr>
      <w:r w:rsidRPr="00781F01">
        <w:t>2.1.</w:t>
      </w:r>
      <w:r w:rsidR="00FA1369" w:rsidRPr="00FA1369">
        <w:t>Поиск описаний заболеваний и изобр</w:t>
      </w:r>
      <w:r w:rsidR="00FA1369">
        <w:t xml:space="preserve">ажений больных в </w:t>
      </w:r>
    </w:p>
    <w:p w:rsidR="00536CF2" w:rsidRDefault="00BD011A" w:rsidP="00BD011A">
      <w:pPr>
        <w:spacing w:before="24" w:after="24" w:line="360" w:lineRule="auto"/>
      </w:pPr>
      <w:r>
        <w:t>художественных</w:t>
      </w:r>
      <w:r w:rsidR="00FA1369">
        <w:t xml:space="preserve"> </w:t>
      </w:r>
      <w:r w:rsidR="00FA1369" w:rsidRPr="00FA1369">
        <w:t>произведениях.</w:t>
      </w:r>
      <w:r>
        <w:t xml:space="preserve"> …………….………</w:t>
      </w:r>
      <w:r w:rsidR="00A1491D">
        <w:t>……………………………</w:t>
      </w:r>
      <w:r w:rsidR="00B32D15">
        <w:t>..</w:t>
      </w:r>
      <w:r w:rsidR="00A1491D">
        <w:t>9</w:t>
      </w:r>
    </w:p>
    <w:p w:rsidR="00BD011A" w:rsidRPr="00367120" w:rsidRDefault="00BD011A" w:rsidP="00BD011A">
      <w:pPr>
        <w:spacing w:before="24" w:after="24" w:line="360" w:lineRule="auto"/>
      </w:pPr>
      <w:r w:rsidRPr="00367120">
        <w:t>2.2. Анкетирование обучающихся 11 класса……………………………………</w:t>
      </w:r>
      <w:r w:rsidR="00B32D15">
        <w:t>…15</w:t>
      </w:r>
    </w:p>
    <w:p w:rsidR="00536CF2" w:rsidRPr="00781F01" w:rsidRDefault="00536CF2" w:rsidP="00FA1369">
      <w:pPr>
        <w:spacing w:before="24" w:after="24" w:line="360" w:lineRule="auto"/>
        <w:jc w:val="both"/>
        <w:rPr>
          <w:i/>
        </w:rPr>
      </w:pPr>
      <w:r w:rsidRPr="00781F01">
        <w:rPr>
          <w:lang w:val="en-US"/>
        </w:rPr>
        <w:t>III</w:t>
      </w:r>
      <w:r w:rsidRPr="00781F01">
        <w:t>.Заключение…………</w:t>
      </w:r>
      <w:r w:rsidR="00A1491D">
        <w:t>…………………………………………………………….</w:t>
      </w:r>
      <w:r w:rsidR="00496ADA">
        <w:t>16</w:t>
      </w:r>
    </w:p>
    <w:p w:rsidR="00536CF2" w:rsidRPr="00781F01" w:rsidRDefault="00536CF2" w:rsidP="00FA1369">
      <w:pPr>
        <w:spacing w:before="24" w:after="24" w:line="360" w:lineRule="auto"/>
        <w:jc w:val="both"/>
        <w:rPr>
          <w:i/>
        </w:rPr>
      </w:pPr>
      <w:r w:rsidRPr="00781F01">
        <w:rPr>
          <w:lang w:val="en-US"/>
        </w:rPr>
        <w:t>IV</w:t>
      </w:r>
      <w:r w:rsidRPr="00781F01">
        <w:t xml:space="preserve">. </w:t>
      </w:r>
      <w:r>
        <w:t>Литература</w:t>
      </w:r>
      <w:r w:rsidRPr="00781F01">
        <w:t>………</w:t>
      </w:r>
      <w:r w:rsidR="00A1491D">
        <w:t>……………………………………………………………….1</w:t>
      </w:r>
      <w:r w:rsidR="00496ADA">
        <w:t>7</w:t>
      </w:r>
    </w:p>
    <w:p w:rsidR="00536CF2" w:rsidRDefault="00536CF2" w:rsidP="00FA1369">
      <w:pPr>
        <w:spacing w:before="24" w:after="24" w:line="360" w:lineRule="auto"/>
        <w:jc w:val="both"/>
      </w:pPr>
      <w:r w:rsidRPr="00781F01">
        <w:rPr>
          <w:lang w:val="en-US"/>
        </w:rPr>
        <w:t>V</w:t>
      </w:r>
      <w:r w:rsidRPr="00781F01">
        <w:t>. Приложения………</w:t>
      </w:r>
      <w:r w:rsidR="00A1491D">
        <w:t>………………………………………………………………1</w:t>
      </w:r>
      <w:r w:rsidR="00496ADA">
        <w:t>8</w:t>
      </w:r>
    </w:p>
    <w:p w:rsidR="006C16E9" w:rsidRDefault="006C16E9" w:rsidP="00FA1369">
      <w:pPr>
        <w:spacing w:before="24" w:after="24" w:line="360" w:lineRule="auto"/>
        <w:jc w:val="both"/>
      </w:pPr>
    </w:p>
    <w:p w:rsidR="006C16E9" w:rsidRDefault="006C16E9" w:rsidP="00FA1369">
      <w:pPr>
        <w:spacing w:before="24" w:after="24" w:line="360" w:lineRule="auto"/>
        <w:jc w:val="both"/>
      </w:pPr>
    </w:p>
    <w:p w:rsidR="006C16E9" w:rsidRDefault="006C16E9" w:rsidP="00FA1369">
      <w:pPr>
        <w:spacing w:after="120" w:line="360" w:lineRule="auto"/>
        <w:jc w:val="both"/>
      </w:pPr>
    </w:p>
    <w:p w:rsidR="006C16E9" w:rsidRDefault="006C16E9" w:rsidP="00FA1369">
      <w:pPr>
        <w:spacing w:after="120" w:line="360" w:lineRule="auto"/>
        <w:jc w:val="both"/>
      </w:pPr>
    </w:p>
    <w:p w:rsidR="006C16E9" w:rsidRDefault="006C16E9" w:rsidP="00FA1369">
      <w:pPr>
        <w:spacing w:line="360" w:lineRule="auto"/>
        <w:jc w:val="both"/>
      </w:pPr>
    </w:p>
    <w:p w:rsidR="006C16E9" w:rsidRDefault="006C16E9" w:rsidP="00FA1369">
      <w:pPr>
        <w:spacing w:line="360" w:lineRule="auto"/>
        <w:jc w:val="both"/>
      </w:pPr>
    </w:p>
    <w:p w:rsidR="006C16E9" w:rsidRDefault="006C16E9" w:rsidP="00FA1369">
      <w:pPr>
        <w:spacing w:line="360" w:lineRule="auto"/>
        <w:jc w:val="both"/>
      </w:pPr>
    </w:p>
    <w:p w:rsidR="006C16E9" w:rsidRDefault="006C16E9" w:rsidP="00FA1369">
      <w:pPr>
        <w:spacing w:line="360" w:lineRule="auto"/>
        <w:jc w:val="both"/>
      </w:pPr>
    </w:p>
    <w:p w:rsidR="006C16E9" w:rsidRDefault="006C16E9" w:rsidP="00166E3A">
      <w:pPr>
        <w:spacing w:line="360" w:lineRule="auto"/>
      </w:pPr>
    </w:p>
    <w:p w:rsidR="006C16E9" w:rsidRPr="00D66033" w:rsidRDefault="006C16E9" w:rsidP="00166E3A">
      <w:pPr>
        <w:spacing w:line="360" w:lineRule="auto"/>
      </w:pPr>
    </w:p>
    <w:p w:rsidR="006C16E9" w:rsidRPr="00D66033" w:rsidRDefault="006C16E9" w:rsidP="00166E3A">
      <w:pPr>
        <w:spacing w:line="360" w:lineRule="auto"/>
      </w:pPr>
    </w:p>
    <w:p w:rsidR="006C16E9" w:rsidRPr="00D66033" w:rsidRDefault="006C16E9" w:rsidP="00166E3A">
      <w:pPr>
        <w:spacing w:line="360" w:lineRule="auto"/>
      </w:pPr>
    </w:p>
    <w:p w:rsidR="006C16E9" w:rsidRPr="00D66033" w:rsidRDefault="006C16E9" w:rsidP="00166E3A">
      <w:pPr>
        <w:spacing w:line="360" w:lineRule="auto"/>
      </w:pPr>
    </w:p>
    <w:p w:rsidR="006C16E9" w:rsidRPr="00D66033" w:rsidRDefault="006C16E9" w:rsidP="00166E3A">
      <w:pPr>
        <w:spacing w:line="360" w:lineRule="auto"/>
      </w:pPr>
    </w:p>
    <w:p w:rsidR="006C16E9" w:rsidRPr="00D66033" w:rsidRDefault="006C16E9" w:rsidP="00166E3A">
      <w:pPr>
        <w:spacing w:line="360" w:lineRule="auto"/>
      </w:pPr>
    </w:p>
    <w:p w:rsidR="006C16E9" w:rsidRPr="00D66033" w:rsidRDefault="006C16E9" w:rsidP="00166E3A">
      <w:pPr>
        <w:spacing w:line="360" w:lineRule="auto"/>
      </w:pPr>
    </w:p>
    <w:p w:rsidR="006C16E9" w:rsidRPr="00D66033" w:rsidRDefault="006C16E9" w:rsidP="00166E3A">
      <w:pPr>
        <w:spacing w:line="360" w:lineRule="auto"/>
      </w:pPr>
    </w:p>
    <w:p w:rsidR="006C16E9" w:rsidRPr="00D66033" w:rsidRDefault="006C16E9" w:rsidP="00166E3A">
      <w:pPr>
        <w:spacing w:line="360" w:lineRule="auto"/>
      </w:pPr>
    </w:p>
    <w:p w:rsidR="006C16E9" w:rsidRPr="00D66033" w:rsidRDefault="006C16E9" w:rsidP="00166E3A">
      <w:pPr>
        <w:spacing w:line="360" w:lineRule="auto"/>
      </w:pPr>
    </w:p>
    <w:p w:rsidR="00B32D15" w:rsidRDefault="00B32D15" w:rsidP="00754A0D">
      <w:pPr>
        <w:spacing w:before="24" w:after="24" w:line="360" w:lineRule="auto"/>
        <w:jc w:val="both"/>
      </w:pPr>
    </w:p>
    <w:p w:rsidR="002E40BC" w:rsidRDefault="002E40BC" w:rsidP="00754A0D">
      <w:pPr>
        <w:spacing w:before="24" w:after="24" w:line="360" w:lineRule="auto"/>
        <w:jc w:val="both"/>
        <w:rPr>
          <w:b/>
          <w:bCs/>
        </w:rPr>
      </w:pPr>
      <w:r>
        <w:rPr>
          <w:b/>
          <w:bCs/>
        </w:rPr>
        <w:lastRenderedPageBreak/>
        <w:t>Введение</w:t>
      </w:r>
    </w:p>
    <w:p w:rsidR="002E40BC" w:rsidRPr="002E40BC" w:rsidRDefault="002E40BC" w:rsidP="00754A0D">
      <w:pPr>
        <w:spacing w:before="24" w:after="24" w:line="360" w:lineRule="auto"/>
        <w:jc w:val="both"/>
        <w:rPr>
          <w:b/>
        </w:rPr>
      </w:pPr>
      <w:r w:rsidRPr="002E40BC">
        <w:rPr>
          <w:color w:val="000000"/>
        </w:rPr>
        <w:t xml:space="preserve">Практически в любом классическом литературном произведении герои болеют и </w:t>
      </w:r>
      <w:r w:rsidR="00A23CEF">
        <w:rPr>
          <w:color w:val="000000"/>
        </w:rPr>
        <w:t xml:space="preserve">иногда умирают. Каждый автор по- </w:t>
      </w:r>
      <w:r w:rsidRPr="002E40BC">
        <w:rPr>
          <w:color w:val="000000"/>
        </w:rPr>
        <w:t>своему изображает заболевание не всегда точно с позиции современной медицины. Авторы зачастую не вникали в симптоматику заболеваний героев, а описывали именно то, что видели. Очень часто встречаются названия болезней, не использующихся в современной медицинской практике.</w:t>
      </w:r>
    </w:p>
    <w:p w:rsidR="002E40BC" w:rsidRPr="002E40BC" w:rsidRDefault="007A3A68" w:rsidP="00754A0D">
      <w:pPr>
        <w:pStyle w:val="a3"/>
        <w:spacing w:before="24" w:beforeAutospacing="0" w:after="24" w:afterAutospacing="0" w:line="360" w:lineRule="auto"/>
        <w:jc w:val="both"/>
        <w:rPr>
          <w:i w:val="0"/>
          <w:color w:val="000000"/>
        </w:rPr>
      </w:pPr>
      <w:r>
        <w:rPr>
          <w:i w:val="0"/>
          <w:color w:val="000000"/>
        </w:rPr>
        <w:t xml:space="preserve">Читая </w:t>
      </w:r>
      <w:r w:rsidR="00BD011A">
        <w:rPr>
          <w:i w:val="0"/>
          <w:color w:val="000000"/>
        </w:rPr>
        <w:t xml:space="preserve">произведения </w:t>
      </w:r>
      <w:r>
        <w:rPr>
          <w:i w:val="0"/>
          <w:color w:val="000000"/>
        </w:rPr>
        <w:t>русской и зарубежной литературы</w:t>
      </w:r>
      <w:r>
        <w:rPr>
          <w:i w:val="0"/>
        </w:rPr>
        <w:t>,</w:t>
      </w:r>
      <w:r>
        <w:rPr>
          <w:i w:val="0"/>
          <w:color w:val="FF0000"/>
        </w:rPr>
        <w:t xml:space="preserve"> </w:t>
      </w:r>
      <w:r w:rsidR="00F25D02" w:rsidRPr="00754A0D">
        <w:rPr>
          <w:i w:val="0"/>
        </w:rPr>
        <w:t xml:space="preserve">у меня </w:t>
      </w:r>
      <w:r w:rsidR="00BD011A">
        <w:rPr>
          <w:i w:val="0"/>
        </w:rPr>
        <w:t xml:space="preserve">возникли </w:t>
      </w:r>
      <w:r w:rsidR="002E40BC" w:rsidRPr="002E40BC">
        <w:rPr>
          <w:i w:val="0"/>
          <w:color w:val="000000"/>
        </w:rPr>
        <w:t>вопросы:</w:t>
      </w:r>
    </w:p>
    <w:p w:rsidR="007338DB" w:rsidRDefault="002E40BC" w:rsidP="00754A0D">
      <w:pPr>
        <w:pStyle w:val="a3"/>
        <w:numPr>
          <w:ilvl w:val="0"/>
          <w:numId w:val="9"/>
        </w:numPr>
        <w:spacing w:before="24" w:beforeAutospacing="0" w:after="24" w:afterAutospacing="0" w:line="360" w:lineRule="auto"/>
        <w:jc w:val="both"/>
        <w:rPr>
          <w:i w:val="0"/>
          <w:color w:val="000000"/>
        </w:rPr>
      </w:pPr>
      <w:r w:rsidRPr="002E40BC">
        <w:rPr>
          <w:i w:val="0"/>
          <w:color w:val="000000"/>
        </w:rPr>
        <w:t>Какие заболевания чаще всего упоминаются в литературных произведениях?</w:t>
      </w:r>
    </w:p>
    <w:p w:rsidR="007338DB" w:rsidRDefault="002E40BC" w:rsidP="00754A0D">
      <w:pPr>
        <w:pStyle w:val="a3"/>
        <w:numPr>
          <w:ilvl w:val="0"/>
          <w:numId w:val="9"/>
        </w:numPr>
        <w:spacing w:before="24" w:beforeAutospacing="0" w:after="24" w:afterAutospacing="0" w:line="360" w:lineRule="auto"/>
        <w:jc w:val="both"/>
        <w:rPr>
          <w:i w:val="0"/>
          <w:color w:val="000000"/>
        </w:rPr>
      </w:pPr>
      <w:r w:rsidRPr="007338DB">
        <w:rPr>
          <w:i w:val="0"/>
          <w:color w:val="000000"/>
        </w:rPr>
        <w:t>Какие симптомы заболеваний описываются?</w:t>
      </w:r>
    </w:p>
    <w:p w:rsidR="007338DB" w:rsidRDefault="002E40BC" w:rsidP="00754A0D">
      <w:pPr>
        <w:pStyle w:val="a3"/>
        <w:numPr>
          <w:ilvl w:val="0"/>
          <w:numId w:val="9"/>
        </w:numPr>
        <w:spacing w:before="24" w:beforeAutospacing="0" w:after="24" w:afterAutospacing="0" w:line="360" w:lineRule="auto"/>
        <w:jc w:val="both"/>
        <w:rPr>
          <w:i w:val="0"/>
          <w:color w:val="000000"/>
        </w:rPr>
      </w:pPr>
      <w:r w:rsidRPr="007338DB">
        <w:rPr>
          <w:i w:val="0"/>
          <w:color w:val="000000"/>
        </w:rPr>
        <w:t xml:space="preserve"> Можно ли их соотнести с болезнями, существующими в настоящее время?</w:t>
      </w:r>
    </w:p>
    <w:p w:rsidR="002E40BC" w:rsidRPr="007338DB" w:rsidRDefault="002E40BC" w:rsidP="00754A0D">
      <w:pPr>
        <w:pStyle w:val="a3"/>
        <w:numPr>
          <w:ilvl w:val="0"/>
          <w:numId w:val="9"/>
        </w:numPr>
        <w:spacing w:before="24" w:beforeAutospacing="0" w:after="24" w:afterAutospacing="0" w:line="360" w:lineRule="auto"/>
        <w:jc w:val="both"/>
        <w:rPr>
          <w:i w:val="0"/>
          <w:color w:val="000000"/>
        </w:rPr>
      </w:pPr>
      <w:r w:rsidRPr="007338DB">
        <w:rPr>
          <w:i w:val="0"/>
          <w:color w:val="000000"/>
        </w:rPr>
        <w:t>Насколько эффективны методы лечения, описываемые в литературном произведении?</w:t>
      </w:r>
    </w:p>
    <w:p w:rsidR="002E40BC" w:rsidRPr="00BD011A" w:rsidRDefault="002E40BC" w:rsidP="00754A0D">
      <w:pPr>
        <w:pStyle w:val="a3"/>
        <w:spacing w:before="24" w:beforeAutospacing="0" w:after="24" w:afterAutospacing="0" w:line="360" w:lineRule="auto"/>
        <w:jc w:val="both"/>
        <w:rPr>
          <w:i w:val="0"/>
          <w:color w:val="FF0000"/>
        </w:rPr>
      </w:pPr>
      <w:r w:rsidRPr="002E40BC">
        <w:rPr>
          <w:i w:val="0"/>
          <w:color w:val="000000"/>
        </w:rPr>
        <w:t>Для меня эта тема актуальна, так как я хочу связать своё буд</w:t>
      </w:r>
      <w:r w:rsidR="00D5317B">
        <w:rPr>
          <w:i w:val="0"/>
          <w:color w:val="000000"/>
        </w:rPr>
        <w:t xml:space="preserve">ущее с медициной, стать врачом. </w:t>
      </w:r>
    </w:p>
    <w:p w:rsidR="006228E4" w:rsidRPr="006228E4" w:rsidRDefault="006228E4" w:rsidP="006228E4">
      <w:pPr>
        <w:pStyle w:val="a3"/>
        <w:spacing w:before="24" w:beforeAutospacing="0" w:after="24" w:afterAutospacing="0" w:line="360" w:lineRule="auto"/>
        <w:jc w:val="both"/>
        <w:rPr>
          <w:i w:val="0"/>
        </w:rPr>
      </w:pPr>
      <w:r w:rsidRPr="00FA1369">
        <w:rPr>
          <w:b/>
          <w:color w:val="000000"/>
          <w:u w:val="single"/>
        </w:rPr>
        <w:t>Проблема</w:t>
      </w:r>
      <w:r>
        <w:rPr>
          <w:i w:val="0"/>
          <w:color w:val="000000"/>
        </w:rPr>
        <w:t xml:space="preserve"> работы заключается в нахождении </w:t>
      </w:r>
      <w:r w:rsidRPr="006228E4">
        <w:rPr>
          <w:i w:val="0"/>
        </w:rPr>
        <w:t>несоответстви</w:t>
      </w:r>
      <w:r>
        <w:rPr>
          <w:i w:val="0"/>
        </w:rPr>
        <w:t>й</w:t>
      </w:r>
      <w:r w:rsidRPr="006228E4">
        <w:rPr>
          <w:i w:val="0"/>
        </w:rPr>
        <w:t xml:space="preserve"> названий и особенностей болезней современной медицины названиям и особенностям этих болезней в произведениях художественной литературы.</w:t>
      </w:r>
    </w:p>
    <w:p w:rsidR="006228E4" w:rsidRPr="00FA1369" w:rsidRDefault="002E40BC" w:rsidP="006228E4">
      <w:pPr>
        <w:pStyle w:val="a3"/>
        <w:shd w:val="clear" w:color="auto" w:fill="FFFFFF"/>
        <w:spacing w:before="0" w:beforeAutospacing="0" w:after="0" w:afterAutospacing="0" w:line="315" w:lineRule="atLeast"/>
        <w:rPr>
          <w:b/>
          <w:u w:val="single"/>
        </w:rPr>
      </w:pPr>
      <w:r w:rsidRPr="00FA1369">
        <w:rPr>
          <w:b/>
          <w:color w:val="000000"/>
          <w:u w:val="single"/>
        </w:rPr>
        <w:t>Цель</w:t>
      </w:r>
      <w:r w:rsidRPr="00FA1369">
        <w:rPr>
          <w:b/>
          <w:u w:val="single"/>
        </w:rPr>
        <w:t xml:space="preserve">: </w:t>
      </w:r>
    </w:p>
    <w:p w:rsidR="006228E4" w:rsidRPr="006228E4" w:rsidRDefault="006228E4" w:rsidP="006228E4">
      <w:pPr>
        <w:pStyle w:val="a3"/>
        <w:shd w:val="clear" w:color="auto" w:fill="FFFFFF"/>
        <w:spacing w:before="0" w:beforeAutospacing="0" w:after="0" w:afterAutospacing="0" w:line="315" w:lineRule="atLeast"/>
        <w:rPr>
          <w:rFonts w:ascii="Arial" w:hAnsi="Arial" w:cs="Arial"/>
          <w:i w:val="0"/>
          <w:color w:val="181818"/>
        </w:rPr>
      </w:pPr>
      <w:r>
        <w:rPr>
          <w:b/>
          <w:i w:val="0"/>
        </w:rPr>
        <w:t xml:space="preserve">- </w:t>
      </w:r>
      <w:r>
        <w:rPr>
          <w:i w:val="0"/>
          <w:color w:val="000000"/>
        </w:rPr>
        <w:t>о</w:t>
      </w:r>
      <w:r w:rsidRPr="006228E4">
        <w:rPr>
          <w:i w:val="0"/>
          <w:color w:val="000000"/>
        </w:rPr>
        <w:t>знакомиться с литературными произведениями,</w:t>
      </w:r>
      <w:r>
        <w:rPr>
          <w:i w:val="0"/>
          <w:color w:val="000000"/>
        </w:rPr>
        <w:t xml:space="preserve"> </w:t>
      </w:r>
      <w:r w:rsidRPr="006228E4">
        <w:rPr>
          <w:i w:val="0"/>
          <w:color w:val="000000"/>
        </w:rPr>
        <w:t xml:space="preserve">в которых встречается упоминание о </w:t>
      </w:r>
      <w:r>
        <w:rPr>
          <w:i w:val="0"/>
          <w:color w:val="000000"/>
        </w:rPr>
        <w:t>разного рода заболеваниях;</w:t>
      </w:r>
      <w:r w:rsidR="00BD011A">
        <w:rPr>
          <w:i w:val="0"/>
          <w:color w:val="000000"/>
        </w:rPr>
        <w:t xml:space="preserve"> найти их современные названия:</w:t>
      </w:r>
    </w:p>
    <w:p w:rsidR="006228E4" w:rsidRDefault="006228E4" w:rsidP="006228E4">
      <w:pPr>
        <w:pStyle w:val="a3"/>
        <w:spacing w:before="24" w:beforeAutospacing="0" w:after="24" w:afterAutospacing="0" w:line="360" w:lineRule="auto"/>
        <w:jc w:val="both"/>
        <w:rPr>
          <w:i w:val="0"/>
          <w:color w:val="000000"/>
        </w:rPr>
      </w:pPr>
      <w:r>
        <w:rPr>
          <w:i w:val="0"/>
          <w:color w:val="000000"/>
        </w:rPr>
        <w:t>- и</w:t>
      </w:r>
      <w:r w:rsidRPr="006228E4">
        <w:rPr>
          <w:i w:val="0"/>
          <w:color w:val="000000"/>
        </w:rPr>
        <w:t>сследовать худож</w:t>
      </w:r>
      <w:r>
        <w:rPr>
          <w:i w:val="0"/>
          <w:color w:val="000000"/>
        </w:rPr>
        <w:t>ественные</w:t>
      </w:r>
      <w:r w:rsidRPr="006228E4">
        <w:rPr>
          <w:i w:val="0"/>
          <w:color w:val="000000"/>
        </w:rPr>
        <w:t xml:space="preserve"> тексты</w:t>
      </w:r>
      <w:r>
        <w:rPr>
          <w:i w:val="0"/>
          <w:color w:val="000000"/>
        </w:rPr>
        <w:t xml:space="preserve"> и обозначить фрагменты, описывающие заболевания и их характ</w:t>
      </w:r>
      <w:r w:rsidR="00FA1369">
        <w:rPr>
          <w:i w:val="0"/>
          <w:color w:val="000000"/>
        </w:rPr>
        <w:t>еристики.</w:t>
      </w:r>
    </w:p>
    <w:p w:rsidR="002E40BC" w:rsidRPr="00FA1369" w:rsidRDefault="002E40BC" w:rsidP="006228E4">
      <w:pPr>
        <w:pStyle w:val="a3"/>
        <w:spacing w:before="24" w:beforeAutospacing="0" w:after="24" w:afterAutospacing="0" w:line="360" w:lineRule="auto"/>
        <w:jc w:val="both"/>
        <w:rPr>
          <w:color w:val="000000"/>
          <w:u w:val="single"/>
        </w:rPr>
      </w:pPr>
      <w:r w:rsidRPr="00FA1369">
        <w:rPr>
          <w:b/>
          <w:color w:val="000000"/>
          <w:u w:val="single"/>
        </w:rPr>
        <w:t>Задачи</w:t>
      </w:r>
      <w:r w:rsidRPr="00FA1369">
        <w:rPr>
          <w:b/>
          <w:color w:val="000000"/>
          <w:u w:val="single"/>
          <w:lang w:val="en-US"/>
        </w:rPr>
        <w:t>:</w:t>
      </w:r>
    </w:p>
    <w:p w:rsidR="002E40BC" w:rsidRPr="002E40BC" w:rsidRDefault="00FA1369" w:rsidP="00754A0D">
      <w:pPr>
        <w:pStyle w:val="a3"/>
        <w:numPr>
          <w:ilvl w:val="0"/>
          <w:numId w:val="1"/>
        </w:numPr>
        <w:spacing w:before="24" w:beforeAutospacing="0" w:after="24" w:afterAutospacing="0" w:line="360" w:lineRule="auto"/>
        <w:jc w:val="both"/>
        <w:rPr>
          <w:i w:val="0"/>
          <w:color w:val="000000"/>
        </w:rPr>
      </w:pPr>
      <w:r>
        <w:rPr>
          <w:i w:val="0"/>
          <w:color w:val="000000"/>
        </w:rPr>
        <w:t>о</w:t>
      </w:r>
      <w:r w:rsidR="002E40BC" w:rsidRPr="002E40BC">
        <w:rPr>
          <w:i w:val="0"/>
          <w:color w:val="000000"/>
        </w:rPr>
        <w:t>бозначить ряд литературных произведений, с которыми будет проведена данная работа.</w:t>
      </w:r>
    </w:p>
    <w:p w:rsidR="002E40BC" w:rsidRPr="002E40BC" w:rsidRDefault="00FA1369" w:rsidP="00754A0D">
      <w:pPr>
        <w:pStyle w:val="a3"/>
        <w:numPr>
          <w:ilvl w:val="0"/>
          <w:numId w:val="1"/>
        </w:numPr>
        <w:spacing w:before="24" w:beforeAutospacing="0" w:after="24" w:afterAutospacing="0" w:line="360" w:lineRule="auto"/>
        <w:jc w:val="both"/>
        <w:rPr>
          <w:i w:val="0"/>
          <w:color w:val="000000"/>
        </w:rPr>
      </w:pPr>
      <w:r>
        <w:rPr>
          <w:i w:val="0"/>
          <w:color w:val="000000"/>
        </w:rPr>
        <w:t>н</w:t>
      </w:r>
      <w:r w:rsidR="002E40BC" w:rsidRPr="002E40BC">
        <w:rPr>
          <w:i w:val="0"/>
          <w:color w:val="000000"/>
        </w:rPr>
        <w:t>айти в этих произведениях фрагменты, в которых описывается та или иная болезнь.</w:t>
      </w:r>
    </w:p>
    <w:p w:rsidR="002E40BC" w:rsidRPr="002E40BC" w:rsidRDefault="00FA1369" w:rsidP="00754A0D">
      <w:pPr>
        <w:pStyle w:val="a3"/>
        <w:numPr>
          <w:ilvl w:val="0"/>
          <w:numId w:val="1"/>
        </w:numPr>
        <w:spacing w:before="24" w:beforeAutospacing="0" w:after="24" w:afterAutospacing="0" w:line="360" w:lineRule="auto"/>
        <w:jc w:val="both"/>
        <w:rPr>
          <w:i w:val="0"/>
          <w:color w:val="000000"/>
        </w:rPr>
      </w:pPr>
      <w:r>
        <w:rPr>
          <w:i w:val="0"/>
          <w:color w:val="000000"/>
        </w:rPr>
        <w:t>и</w:t>
      </w:r>
      <w:r w:rsidR="002E40BC" w:rsidRPr="002E40BC">
        <w:rPr>
          <w:i w:val="0"/>
          <w:color w:val="000000"/>
        </w:rPr>
        <w:t>зучить особенности этого заболевания в современной медицине.</w:t>
      </w:r>
    </w:p>
    <w:p w:rsidR="002E40BC" w:rsidRPr="002E40BC" w:rsidRDefault="00FA1369" w:rsidP="00754A0D">
      <w:pPr>
        <w:pStyle w:val="a3"/>
        <w:numPr>
          <w:ilvl w:val="0"/>
          <w:numId w:val="1"/>
        </w:numPr>
        <w:spacing w:before="24" w:beforeAutospacing="0" w:after="24" w:afterAutospacing="0" w:line="360" w:lineRule="auto"/>
        <w:jc w:val="both"/>
        <w:rPr>
          <w:i w:val="0"/>
          <w:color w:val="000000"/>
        </w:rPr>
      </w:pPr>
      <w:r>
        <w:rPr>
          <w:i w:val="0"/>
          <w:color w:val="000000"/>
        </w:rPr>
        <w:t>с</w:t>
      </w:r>
      <w:r w:rsidR="002E40BC" w:rsidRPr="002E40BC">
        <w:rPr>
          <w:i w:val="0"/>
          <w:color w:val="000000"/>
        </w:rPr>
        <w:t>опоставить соответствие заболеваний литературных героев современным их названиям.</w:t>
      </w:r>
    </w:p>
    <w:p w:rsidR="002E40BC" w:rsidRPr="002E40BC" w:rsidRDefault="002E40BC" w:rsidP="00754A0D">
      <w:pPr>
        <w:pStyle w:val="a3"/>
        <w:spacing w:before="24" w:beforeAutospacing="0" w:after="24" w:afterAutospacing="0" w:line="360" w:lineRule="auto"/>
        <w:jc w:val="both"/>
        <w:rPr>
          <w:i w:val="0"/>
          <w:color w:val="000000"/>
        </w:rPr>
      </w:pPr>
      <w:r w:rsidRPr="00FA1369">
        <w:rPr>
          <w:b/>
          <w:color w:val="000000"/>
          <w:u w:val="single"/>
        </w:rPr>
        <w:t>Объект:</w:t>
      </w:r>
      <w:r w:rsidRPr="002E40BC">
        <w:rPr>
          <w:b/>
          <w:i w:val="0"/>
          <w:color w:val="000000"/>
        </w:rPr>
        <w:t xml:space="preserve"> </w:t>
      </w:r>
      <w:r w:rsidR="00FA1369">
        <w:rPr>
          <w:i w:val="0"/>
          <w:color w:val="000000"/>
        </w:rPr>
        <w:t>л</w:t>
      </w:r>
      <w:r w:rsidRPr="002E40BC">
        <w:rPr>
          <w:i w:val="0"/>
          <w:color w:val="000000"/>
        </w:rPr>
        <w:t>итературный герой.</w:t>
      </w:r>
    </w:p>
    <w:p w:rsidR="002E40BC" w:rsidRPr="00BD011A" w:rsidRDefault="002E40BC" w:rsidP="00754A0D">
      <w:pPr>
        <w:pStyle w:val="a3"/>
        <w:spacing w:before="24" w:beforeAutospacing="0" w:after="24" w:afterAutospacing="0" w:line="360" w:lineRule="auto"/>
        <w:jc w:val="both"/>
        <w:rPr>
          <w:i w:val="0"/>
          <w:color w:val="FF0000"/>
        </w:rPr>
      </w:pPr>
      <w:r w:rsidRPr="00FA1369">
        <w:rPr>
          <w:b/>
          <w:color w:val="000000"/>
          <w:u w:val="single"/>
        </w:rPr>
        <w:t>Предмет:</w:t>
      </w:r>
      <w:r w:rsidR="00D5317B">
        <w:rPr>
          <w:i w:val="0"/>
          <w:color w:val="000000"/>
        </w:rPr>
        <w:t xml:space="preserve"> </w:t>
      </w:r>
      <w:r w:rsidR="00FA1369">
        <w:rPr>
          <w:i w:val="0"/>
          <w:color w:val="000000"/>
        </w:rPr>
        <w:t>п</w:t>
      </w:r>
      <w:r w:rsidR="00D5317B" w:rsidRPr="00D5317B">
        <w:rPr>
          <w:i w:val="0"/>
          <w:color w:val="000000"/>
        </w:rPr>
        <w:t>роизведения</w:t>
      </w:r>
      <w:r w:rsidR="006228E4">
        <w:rPr>
          <w:i w:val="0"/>
          <w:color w:val="000000"/>
        </w:rPr>
        <w:t xml:space="preserve"> русских по</w:t>
      </w:r>
      <w:r w:rsidR="00BD011A">
        <w:rPr>
          <w:i w:val="0"/>
          <w:color w:val="000000"/>
        </w:rPr>
        <w:t>этов и писателей.</w:t>
      </w:r>
    </w:p>
    <w:p w:rsidR="00FA1369" w:rsidRDefault="00FA1369" w:rsidP="00BD011A">
      <w:pPr>
        <w:spacing w:line="360" w:lineRule="auto"/>
      </w:pPr>
      <w:r w:rsidRPr="00FA1369">
        <w:rPr>
          <w:b/>
          <w:i/>
          <w:u w:val="single"/>
        </w:rPr>
        <w:t>Гипотеза:</w:t>
      </w:r>
      <w:r>
        <w:rPr>
          <w:b/>
        </w:rPr>
        <w:t xml:space="preserve"> </w:t>
      </w:r>
      <w:r w:rsidRPr="00FA1369">
        <w:t>зная описание анамнезов заболеваний героев художественн</w:t>
      </w:r>
      <w:r w:rsidR="00BD011A">
        <w:t>ой литературы можно определить современные названия</w:t>
      </w:r>
      <w:r w:rsidRPr="00FA1369">
        <w:t xml:space="preserve"> заболеваний.</w:t>
      </w:r>
    </w:p>
    <w:p w:rsidR="00FA1369" w:rsidRPr="00FA1369" w:rsidRDefault="00FA1369" w:rsidP="00BD011A">
      <w:pPr>
        <w:pStyle w:val="a3"/>
        <w:shd w:val="clear" w:color="auto" w:fill="FFFFFF"/>
        <w:spacing w:before="0" w:beforeAutospacing="0" w:after="0" w:afterAutospacing="0" w:line="360" w:lineRule="auto"/>
        <w:rPr>
          <w:rFonts w:ascii="Arial" w:hAnsi="Arial" w:cs="Arial"/>
          <w:color w:val="181818"/>
          <w:u w:val="single"/>
        </w:rPr>
      </w:pPr>
      <w:r w:rsidRPr="00FA1369">
        <w:rPr>
          <w:b/>
          <w:bCs/>
          <w:color w:val="000000"/>
          <w:u w:val="single"/>
        </w:rPr>
        <w:lastRenderedPageBreak/>
        <w:t>Методы исследования:</w:t>
      </w:r>
    </w:p>
    <w:p w:rsidR="00FA1369" w:rsidRPr="00FA1369" w:rsidRDefault="00FA1369" w:rsidP="00BD011A">
      <w:pPr>
        <w:pStyle w:val="a3"/>
        <w:numPr>
          <w:ilvl w:val="0"/>
          <w:numId w:val="6"/>
        </w:numPr>
        <w:shd w:val="clear" w:color="auto" w:fill="FFFFFF"/>
        <w:spacing w:before="0" w:beforeAutospacing="0" w:after="0" w:afterAutospacing="0" w:line="360" w:lineRule="auto"/>
        <w:ind w:left="0"/>
        <w:rPr>
          <w:i w:val="0"/>
          <w:color w:val="181818"/>
        </w:rPr>
      </w:pPr>
      <w:r w:rsidRPr="00FA1369">
        <w:rPr>
          <w:i w:val="0"/>
          <w:color w:val="000000"/>
        </w:rPr>
        <w:t>Поисковый метод - сбор данных о произведениях литературы, в к</w:t>
      </w:r>
      <w:r w:rsidR="005D6683">
        <w:rPr>
          <w:i w:val="0"/>
          <w:color w:val="000000"/>
        </w:rPr>
        <w:t>оторых встречается упоминание о старинных названиях современных заболеваний</w:t>
      </w:r>
      <w:r w:rsidRPr="00FA1369">
        <w:rPr>
          <w:i w:val="0"/>
          <w:color w:val="000000"/>
        </w:rPr>
        <w:t>;</w:t>
      </w:r>
    </w:p>
    <w:p w:rsidR="00FA1369" w:rsidRPr="00FA1369" w:rsidRDefault="00FA1369" w:rsidP="00BD011A">
      <w:pPr>
        <w:pStyle w:val="a3"/>
        <w:numPr>
          <w:ilvl w:val="0"/>
          <w:numId w:val="6"/>
        </w:numPr>
        <w:shd w:val="clear" w:color="auto" w:fill="FFFFFF"/>
        <w:spacing w:before="0" w:beforeAutospacing="0" w:after="0" w:afterAutospacing="0" w:line="360" w:lineRule="auto"/>
        <w:ind w:left="0"/>
        <w:rPr>
          <w:i w:val="0"/>
          <w:color w:val="181818"/>
        </w:rPr>
      </w:pPr>
      <w:r w:rsidRPr="00FA1369">
        <w:rPr>
          <w:i w:val="0"/>
          <w:color w:val="000000"/>
        </w:rPr>
        <w:t>Аналитический метод - анализ и систематизация этих данных с последующим выводом;</w:t>
      </w:r>
    </w:p>
    <w:p w:rsidR="00FA1369" w:rsidRPr="00BD011A" w:rsidRDefault="00FA1369" w:rsidP="00BD011A">
      <w:pPr>
        <w:pStyle w:val="a3"/>
        <w:numPr>
          <w:ilvl w:val="0"/>
          <w:numId w:val="6"/>
        </w:numPr>
        <w:shd w:val="clear" w:color="auto" w:fill="FFFFFF"/>
        <w:spacing w:before="0" w:beforeAutospacing="0" w:after="0" w:afterAutospacing="0" w:line="360" w:lineRule="auto"/>
        <w:ind w:left="0"/>
        <w:rPr>
          <w:i w:val="0"/>
          <w:color w:val="181818"/>
        </w:rPr>
      </w:pPr>
      <w:r w:rsidRPr="00FA1369">
        <w:rPr>
          <w:i w:val="0"/>
          <w:color w:val="000000"/>
        </w:rPr>
        <w:t>Анализ художественного текста;</w:t>
      </w:r>
    </w:p>
    <w:p w:rsidR="00FA1369" w:rsidRDefault="00BD011A" w:rsidP="00BD011A">
      <w:pPr>
        <w:pStyle w:val="a3"/>
        <w:numPr>
          <w:ilvl w:val="0"/>
          <w:numId w:val="6"/>
        </w:numPr>
        <w:shd w:val="clear" w:color="auto" w:fill="FFFFFF"/>
        <w:spacing w:before="0" w:beforeAutospacing="0" w:after="0" w:afterAutospacing="0" w:line="360" w:lineRule="auto"/>
        <w:ind w:left="0"/>
        <w:rPr>
          <w:i w:val="0"/>
          <w:color w:val="181818"/>
        </w:rPr>
      </w:pPr>
      <w:r>
        <w:rPr>
          <w:i w:val="0"/>
          <w:color w:val="000000"/>
        </w:rPr>
        <w:t>Опрос</w:t>
      </w:r>
    </w:p>
    <w:p w:rsidR="00BD011A" w:rsidRPr="00BD011A" w:rsidRDefault="00BD011A" w:rsidP="00BD011A">
      <w:pPr>
        <w:pStyle w:val="a3"/>
        <w:shd w:val="clear" w:color="auto" w:fill="FFFFFF"/>
        <w:spacing w:before="0" w:beforeAutospacing="0" w:after="0" w:afterAutospacing="0" w:line="360" w:lineRule="auto"/>
        <w:rPr>
          <w:i w:val="0"/>
          <w:color w:val="181818"/>
        </w:rPr>
      </w:pPr>
    </w:p>
    <w:p w:rsidR="002E40BC" w:rsidRPr="00786BA2" w:rsidRDefault="002E40BC" w:rsidP="00786BA2">
      <w:pPr>
        <w:spacing w:before="24" w:after="24" w:line="360" w:lineRule="auto"/>
        <w:jc w:val="both"/>
        <w:rPr>
          <w:b/>
        </w:rPr>
      </w:pPr>
      <w:r w:rsidRPr="00786BA2">
        <w:rPr>
          <w:b/>
          <w:lang w:val="en-US"/>
        </w:rPr>
        <w:t>II</w:t>
      </w:r>
      <w:r w:rsidRPr="00786BA2">
        <w:rPr>
          <w:b/>
        </w:rPr>
        <w:t>.Основная часть</w:t>
      </w:r>
    </w:p>
    <w:p w:rsidR="002E40BC" w:rsidRPr="00786BA2" w:rsidRDefault="002E40BC" w:rsidP="00786BA2">
      <w:pPr>
        <w:spacing w:before="24" w:after="24" w:line="360" w:lineRule="auto"/>
        <w:jc w:val="both"/>
        <w:rPr>
          <w:b/>
        </w:rPr>
      </w:pPr>
      <w:r w:rsidRPr="00786BA2">
        <w:rPr>
          <w:b/>
        </w:rPr>
        <w:t>1.Теоретическая часть</w:t>
      </w:r>
    </w:p>
    <w:p w:rsidR="00B01FC2" w:rsidRPr="00786BA2" w:rsidRDefault="00B01FC2" w:rsidP="00786BA2">
      <w:pPr>
        <w:spacing w:before="24" w:after="24" w:line="360" w:lineRule="auto"/>
        <w:jc w:val="both"/>
        <w:rPr>
          <w:b/>
        </w:rPr>
      </w:pPr>
      <w:r w:rsidRPr="00786BA2">
        <w:rPr>
          <w:b/>
        </w:rPr>
        <w:t>1.1</w:t>
      </w:r>
      <w:r w:rsidRPr="00786BA2">
        <w:rPr>
          <w:b/>
          <w:i/>
        </w:rPr>
        <w:t xml:space="preserve">. </w:t>
      </w:r>
      <w:r w:rsidRPr="00786BA2">
        <w:rPr>
          <w:b/>
        </w:rPr>
        <w:t xml:space="preserve">Старинные названия современных </w:t>
      </w:r>
      <w:r w:rsidR="005D6683" w:rsidRPr="00786BA2">
        <w:rPr>
          <w:b/>
        </w:rPr>
        <w:t>заболеваний</w:t>
      </w:r>
      <w:r w:rsidR="00692560" w:rsidRPr="00786BA2">
        <w:rPr>
          <w:b/>
        </w:rPr>
        <w:t xml:space="preserve"> и их характеристики</w:t>
      </w:r>
    </w:p>
    <w:p w:rsidR="00B01FC2" w:rsidRPr="00786BA2" w:rsidRDefault="00F25D02" w:rsidP="00786BA2">
      <w:pPr>
        <w:spacing w:before="24" w:after="24" w:line="360" w:lineRule="auto"/>
        <w:jc w:val="both"/>
        <w:rPr>
          <w:b/>
        </w:rPr>
      </w:pPr>
      <w:r w:rsidRPr="00786BA2">
        <w:t xml:space="preserve">     </w:t>
      </w:r>
      <w:r w:rsidR="00B01FC2" w:rsidRPr="00786BA2">
        <w:t>Что такое грудная жаба или гусарский насморк? Сегодня эти слова встречаются только в специальной литературе и в медицинских анекдотах. Хотя совсем недавно наши бабушки и дедушки использовали их в повседневной жизни, называя болезни «своими именами».</w:t>
      </w:r>
    </w:p>
    <w:p w:rsidR="00B01FC2" w:rsidRPr="00786BA2" w:rsidRDefault="00B01FC2" w:rsidP="00786BA2">
      <w:pPr>
        <w:spacing w:before="24" w:after="24" w:line="360" w:lineRule="auto"/>
        <w:jc w:val="both"/>
      </w:pPr>
      <w:r w:rsidRPr="00786BA2">
        <w:t>Современные диагнозы представляют из себя сме</w:t>
      </w:r>
      <w:r w:rsidR="007338DB">
        <w:t xml:space="preserve">сь латинских корней и греческих </w:t>
      </w:r>
      <w:r w:rsidRPr="00786BA2">
        <w:t>окончаний</w:t>
      </w:r>
      <w:r w:rsidR="007338DB">
        <w:t>,</w:t>
      </w:r>
      <w:r w:rsidRPr="00786BA2">
        <w:t xml:space="preserve"> принятых в медицине и понятных только врачам. В старину же, люди больше внимания уделяли внешним проявлениям болезни и давали очень меткие названия. Многие из них используются и сейчас в виде крылатых фраз и выражений. Хотя первоначальный их смысл понятен немногим. Чтобы разобраться в хитросплетениях терминологии, я </w:t>
      </w:r>
      <w:proofErr w:type="gramStart"/>
      <w:r w:rsidRPr="00786BA2">
        <w:t>решила  заглянуть</w:t>
      </w:r>
      <w:proofErr w:type="gramEnd"/>
      <w:r w:rsidRPr="00786BA2">
        <w:t xml:space="preserve"> в медицинские справочники и поискать старинные названия современных болезней.[1]</w:t>
      </w:r>
    </w:p>
    <w:p w:rsidR="00F20D3E" w:rsidRPr="00786BA2" w:rsidRDefault="00692560" w:rsidP="00786BA2">
      <w:pPr>
        <w:pStyle w:val="a3"/>
        <w:shd w:val="clear" w:color="auto" w:fill="FFFFFF"/>
        <w:spacing w:before="150" w:beforeAutospacing="0" w:after="150" w:afterAutospacing="0" w:line="360" w:lineRule="auto"/>
        <w:jc w:val="both"/>
        <w:rPr>
          <w:i w:val="0"/>
          <w:iCs w:val="0"/>
        </w:rPr>
      </w:pPr>
      <w:r w:rsidRPr="00786BA2">
        <w:rPr>
          <w:b/>
          <w:i w:val="0"/>
        </w:rPr>
        <w:t xml:space="preserve">    </w:t>
      </w:r>
      <w:r w:rsidR="005D6683" w:rsidRPr="00786BA2">
        <w:rPr>
          <w:b/>
          <w:i w:val="0"/>
        </w:rPr>
        <w:t>Ч</w:t>
      </w:r>
      <w:r w:rsidR="006D665C" w:rsidRPr="00786BA2">
        <w:rPr>
          <w:b/>
          <w:i w:val="0"/>
        </w:rPr>
        <w:t xml:space="preserve">ахотка </w:t>
      </w:r>
      <w:r w:rsidR="006D665C" w:rsidRPr="00786BA2">
        <w:t>–</w:t>
      </w:r>
      <w:r w:rsidR="006D665C" w:rsidRPr="00786BA2">
        <w:rPr>
          <w:b/>
          <w:i w:val="0"/>
        </w:rPr>
        <w:t xml:space="preserve"> </w:t>
      </w:r>
      <w:r w:rsidR="00F20D3E" w:rsidRPr="00786BA2">
        <w:rPr>
          <w:i w:val="0"/>
          <w:shd w:val="clear" w:color="auto" w:fill="FFFFFF"/>
        </w:rPr>
        <w:t>о</w:t>
      </w:r>
      <w:r w:rsidR="005D6683" w:rsidRPr="00786BA2">
        <w:rPr>
          <w:i w:val="0"/>
          <w:shd w:val="clear" w:color="auto" w:fill="FFFFFF"/>
        </w:rPr>
        <w:t>собый размах болезнь приобрела в XIX веке. Часто ею заболевали рабочие на фабриках, преимущественно мужчины. Но и высший свет России эпидемия не пощадила, скорее наоборот. Среди представителей и представительниц знатных сословий России, чахотка считалась «своей».</w:t>
      </w:r>
      <w:r w:rsidR="005D6683" w:rsidRPr="00786BA2">
        <w:rPr>
          <w:i w:val="0"/>
        </w:rPr>
        <w:t xml:space="preserve"> </w:t>
      </w:r>
      <w:r w:rsidR="005D6683" w:rsidRPr="00786BA2">
        <w:rPr>
          <w:i w:val="0"/>
          <w:iCs w:val="0"/>
        </w:rPr>
        <w:t>Чахотка не считалась непристойной болезнью, следствием нищеты и обездоленности. Наоборот, в XIX веке полагали, что туберкулёзом заболевают люди, обладающие особо тонкой и ранимой душевной организацией. Это много думающие, творческие, умные и чувствительные люди. Считалось, что чахотку вызывают нервные потрясения, несчастная любовь, ипохондрия и сердечные раны.</w:t>
      </w:r>
    </w:p>
    <w:p w:rsidR="00F20D3E" w:rsidRPr="00786BA2" w:rsidRDefault="005D6683" w:rsidP="00786BA2">
      <w:pPr>
        <w:pStyle w:val="a3"/>
        <w:shd w:val="clear" w:color="auto" w:fill="FFFFFF"/>
        <w:spacing w:before="150" w:beforeAutospacing="0" w:after="150" w:afterAutospacing="0" w:line="360" w:lineRule="auto"/>
        <w:jc w:val="both"/>
        <w:rPr>
          <w:i w:val="0"/>
        </w:rPr>
      </w:pPr>
      <w:r w:rsidRPr="005D6683">
        <w:rPr>
          <w:i w:val="0"/>
        </w:rPr>
        <w:t>Налицо «романтизация» недуга. Чахоткой болеть было модно. В литературе XIX века главные герои и героини страдают и погибают от чахотки. Больная чахоткой девушка – тонка и изящна, бледна и задумчива, у неё совершенно очаровательный чахоточный румянец и аристократический блеск глаз. Конечно, когда температура держится месяцами, глаза будут блестеть, а румянец пылать.</w:t>
      </w:r>
    </w:p>
    <w:p w:rsidR="00F20D3E" w:rsidRPr="00786BA2" w:rsidRDefault="00F20D3E" w:rsidP="00786BA2">
      <w:pPr>
        <w:pStyle w:val="a3"/>
        <w:shd w:val="clear" w:color="auto" w:fill="FFFFFF"/>
        <w:spacing w:before="150" w:beforeAutospacing="0" w:after="150" w:afterAutospacing="0" w:line="360" w:lineRule="auto"/>
        <w:jc w:val="both"/>
        <w:rPr>
          <w:i w:val="0"/>
          <w:iCs w:val="0"/>
        </w:rPr>
      </w:pPr>
      <w:r w:rsidRPr="00786BA2">
        <w:rPr>
          <w:i w:val="0"/>
          <w:shd w:val="clear" w:color="auto" w:fill="FFFFFF"/>
        </w:rPr>
        <w:lastRenderedPageBreak/>
        <w:t xml:space="preserve">В XIX веке не было методов ранней диагностики. Поэтому, когда диагноз уже был поставлен, лечить было поздно. Тем не менее чахотку лечили. Помимо отхаркивающих средств больным выписывали капли на основе свинца, ртути, мышьяка. От такого «лечения» больной мог и умереть раньше, чем от самого заболевания. </w:t>
      </w:r>
    </w:p>
    <w:p w:rsidR="00F20D3E" w:rsidRPr="00786BA2" w:rsidRDefault="00F20D3E" w:rsidP="00786BA2">
      <w:pPr>
        <w:spacing w:before="24" w:after="24" w:line="360" w:lineRule="auto"/>
        <w:jc w:val="both"/>
      </w:pPr>
      <w:r w:rsidRPr="00786BA2">
        <w:t>Наиболее часто встречающееся на страницах художественных произведений заболевание – туберкулез. Ещё совсем недавно, до 20-30 годов ХХ века эта болезнь, именуемая тогда «чахоткой», считалась неизлечимой. Заражение туберкулезом происходит воздушно-капельным путем, а, следовательно, заразиться им было достаточно легко. Симптомы заболевания: длительный мучительный кашель, кровохарканье, лихорадка, худоба и, как следствие, медленное угасание человека в самом расцвете сил.</w:t>
      </w:r>
    </w:p>
    <w:p w:rsidR="00F20D3E" w:rsidRPr="00786BA2" w:rsidRDefault="00F20D3E" w:rsidP="00786BA2">
      <w:pPr>
        <w:spacing w:before="24" w:after="24" w:line="360" w:lineRule="auto"/>
        <w:jc w:val="both"/>
      </w:pPr>
      <w:r w:rsidRPr="00786BA2">
        <w:rPr>
          <w:shd w:val="clear" w:color="auto" w:fill="FFFFFF"/>
        </w:rPr>
        <w:t>Писатели часто упоминали о туберкулезе, как о «благородной болезни». Ни одна болезнь не получила столь широкого отражения в художественной литературе, как туберкулез. По литературным произведениям, герои которых страдали этим недугом, можно было изучать течение болезни.</w:t>
      </w:r>
      <w:r w:rsidR="007338DB">
        <w:rPr>
          <w:b/>
        </w:rPr>
        <w:t xml:space="preserve"> [</w:t>
      </w:r>
      <w:r w:rsidR="007338DB">
        <w:t>9</w:t>
      </w:r>
      <w:r w:rsidRPr="00786BA2">
        <w:rPr>
          <w:b/>
        </w:rPr>
        <w:t>]</w:t>
      </w:r>
    </w:p>
    <w:p w:rsidR="00692560" w:rsidRPr="00786BA2" w:rsidRDefault="00692560" w:rsidP="00786BA2">
      <w:pPr>
        <w:spacing w:before="24" w:after="24" w:line="360" w:lineRule="auto"/>
        <w:jc w:val="both"/>
      </w:pPr>
      <w:r w:rsidRPr="00786BA2">
        <w:rPr>
          <w:b/>
        </w:rPr>
        <w:t xml:space="preserve">    </w:t>
      </w:r>
      <w:r w:rsidR="00B01FC2" w:rsidRPr="00786BA2">
        <w:rPr>
          <w:b/>
        </w:rPr>
        <w:t>Проказа</w:t>
      </w:r>
      <w:r w:rsidR="00B01FC2" w:rsidRPr="00786BA2">
        <w:t> – сейчас широко известна как лепра, отсюда специальные учреждения для соде</w:t>
      </w:r>
      <w:r w:rsidR="00F25D02" w:rsidRPr="00786BA2">
        <w:t>ржания больных – лепрозории. По-</w:t>
      </w:r>
      <w:r w:rsidR="00B01FC2" w:rsidRPr="00786BA2">
        <w:t xml:space="preserve">научному проказу называют хроническим </w:t>
      </w:r>
      <w:proofErr w:type="spellStart"/>
      <w:r w:rsidR="00B01FC2" w:rsidRPr="00786BA2">
        <w:t>гранулематозом</w:t>
      </w:r>
      <w:proofErr w:type="spellEnd"/>
      <w:r w:rsidR="00B01FC2" w:rsidRPr="00786BA2">
        <w:t xml:space="preserve">, чаще всего поражает кожу, периферические нервы, гортань, глаза и яички. При заболевании на коже появляются уродливые наросты и язвы, которые меняют облик человека до неузнаваемости. Про </w:t>
      </w:r>
      <w:r w:rsidRPr="00786BA2">
        <w:t>таких больных еще говорят – гниё</w:t>
      </w:r>
      <w:r w:rsidR="00B01FC2" w:rsidRPr="00786BA2">
        <w:t xml:space="preserve">т заживо. В древности больных лепрой изгоняли из городов, а саму болезнь считали карой божией. Называли таких людей прокаженными собственно отсюда и название болезни – </w:t>
      </w:r>
      <w:proofErr w:type="gramStart"/>
      <w:r w:rsidR="00B01FC2" w:rsidRPr="00786BA2">
        <w:t>проказа.[</w:t>
      </w:r>
      <w:proofErr w:type="gramEnd"/>
      <w:r w:rsidR="00B01FC2" w:rsidRPr="00786BA2">
        <w:t>1]</w:t>
      </w:r>
    </w:p>
    <w:p w:rsidR="00B410A8" w:rsidRPr="00786BA2" w:rsidRDefault="00B410A8" w:rsidP="00786BA2">
      <w:pPr>
        <w:spacing w:before="24" w:after="24" w:line="360" w:lineRule="auto"/>
        <w:jc w:val="both"/>
      </w:pPr>
      <w:r w:rsidRPr="00786BA2">
        <w:rPr>
          <w:b/>
        </w:rPr>
        <w:t xml:space="preserve">    Падучая, божественная болезнь</w:t>
      </w:r>
      <w:r w:rsidRPr="00786BA2">
        <w:t> – устаревшие названия эпилепсии. Отношение к этой болезни у всех народов было разным. Греки, к примеру, связывали приступы с божественным вмешательством. В России напротив считали, что в больного вселяется дьявол, следовательно</w:t>
      </w:r>
      <w:r w:rsidR="00FE0FC3">
        <w:t>,</w:t>
      </w:r>
      <w:r w:rsidRPr="00786BA2">
        <w:t xml:space="preserve"> он падший человек.</w:t>
      </w:r>
      <w:r w:rsidR="00FE0FC3">
        <w:t xml:space="preserve"> </w:t>
      </w:r>
      <w:r w:rsidRPr="00786BA2">
        <w:t>[1]</w:t>
      </w:r>
    </w:p>
    <w:p w:rsidR="00B410A8" w:rsidRPr="00786BA2" w:rsidRDefault="00B410A8" w:rsidP="00786BA2">
      <w:pPr>
        <w:tabs>
          <w:tab w:val="left" w:pos="2925"/>
        </w:tabs>
        <w:spacing w:before="24" w:after="24" w:line="360" w:lineRule="auto"/>
        <w:jc w:val="both"/>
        <w:rPr>
          <w:shd w:val="clear" w:color="auto" w:fill="FFFFFF"/>
        </w:rPr>
      </w:pPr>
      <w:r w:rsidRPr="00786BA2">
        <w:t>Нередко в художественных произведениях встречается эпилепсия. Это хроническое неврологическое заболевание, характеризующееся внезапным возникновением судорожных приступов.</w:t>
      </w:r>
      <w:r w:rsidRPr="00786BA2">
        <w:rPr>
          <w:shd w:val="clear" w:color="auto" w:fill="FFFFFF"/>
        </w:rPr>
        <w:t xml:space="preserve"> В зависимости от формы эпилепсии, приступы проявляются в виде двигательных, чувствительных, вегетативных, психических нарушений. Приступы могут сопровождаться нарушением сознания различной степени. Некоторые формы эпилепсии проявляются только или преимущественно нарушениями сознания – </w:t>
      </w:r>
      <w:proofErr w:type="spellStart"/>
      <w:r w:rsidRPr="00786BA2">
        <w:rPr>
          <w:shd w:val="clear" w:color="auto" w:fill="FFFFFF"/>
        </w:rPr>
        <w:t>абсансами</w:t>
      </w:r>
      <w:proofErr w:type="spellEnd"/>
      <w:r w:rsidRPr="00786BA2">
        <w:rPr>
          <w:shd w:val="clear" w:color="auto" w:fill="FFFFFF"/>
        </w:rPr>
        <w:t xml:space="preserve">, с минимальными двигательными симптомами. Наиболее драматический характер носят </w:t>
      </w:r>
      <w:proofErr w:type="spellStart"/>
      <w:r w:rsidRPr="00786BA2">
        <w:rPr>
          <w:shd w:val="clear" w:color="auto" w:fill="FFFFFF"/>
        </w:rPr>
        <w:t>генерализованные</w:t>
      </w:r>
      <w:proofErr w:type="spellEnd"/>
      <w:r w:rsidRPr="00786BA2">
        <w:rPr>
          <w:shd w:val="clear" w:color="auto" w:fill="FFFFFF"/>
        </w:rPr>
        <w:t xml:space="preserve"> тонико-клонические приступы – утрата сознания, затем </w:t>
      </w:r>
      <w:r w:rsidRPr="00786BA2">
        <w:rPr>
          <w:shd w:val="clear" w:color="auto" w:fill="FFFFFF"/>
        </w:rPr>
        <w:lastRenderedPageBreak/>
        <w:t>общее тоническое напряжение тела, с последующими ритмичными разгибательными движениями конечностей (</w:t>
      </w:r>
      <w:proofErr w:type="spellStart"/>
      <w:r w:rsidRPr="00786BA2">
        <w:rPr>
          <w:shd w:val="clear" w:color="auto" w:fill="FFFFFF"/>
        </w:rPr>
        <w:t>клониями</w:t>
      </w:r>
      <w:proofErr w:type="spellEnd"/>
      <w:r w:rsidRPr="00786BA2">
        <w:rPr>
          <w:shd w:val="clear" w:color="auto" w:fill="FFFFFF"/>
        </w:rPr>
        <w:t xml:space="preserve">). </w:t>
      </w:r>
    </w:p>
    <w:p w:rsidR="00B410A8" w:rsidRPr="00786BA2" w:rsidRDefault="00B410A8" w:rsidP="00786BA2">
      <w:pPr>
        <w:tabs>
          <w:tab w:val="left" w:pos="2925"/>
        </w:tabs>
        <w:spacing w:before="24" w:after="24" w:line="360" w:lineRule="auto"/>
        <w:jc w:val="both"/>
        <w:rPr>
          <w:shd w:val="clear" w:color="auto" w:fill="FFFFFF"/>
        </w:rPr>
      </w:pPr>
      <w:r w:rsidRPr="00786BA2">
        <w:rPr>
          <w:shd w:val="clear" w:color="auto" w:fill="FFFFFF"/>
        </w:rPr>
        <w:t xml:space="preserve">Эпилепсия может носить наследственный характер, или быть приобретенной. Наиболее часто причиной приобретенной эпилепсии является поражение мозга, </w:t>
      </w:r>
      <w:proofErr w:type="gramStart"/>
      <w:r w:rsidRPr="00786BA2">
        <w:rPr>
          <w:shd w:val="clear" w:color="auto" w:fill="FFFFFF"/>
        </w:rPr>
        <w:t>например</w:t>
      </w:r>
      <w:proofErr w:type="gramEnd"/>
      <w:r w:rsidRPr="00786BA2">
        <w:rPr>
          <w:shd w:val="clear" w:color="auto" w:fill="FFFFFF"/>
        </w:rPr>
        <w:t xml:space="preserve"> черепно-мозговая травма, или повреждение головного мозга при осложненных родах. Наследственные эпилепсии чаще сопровождаются </w:t>
      </w:r>
      <w:proofErr w:type="spellStart"/>
      <w:r w:rsidRPr="00786BA2">
        <w:rPr>
          <w:shd w:val="clear" w:color="auto" w:fill="FFFFFF"/>
        </w:rPr>
        <w:t>генерализованными</w:t>
      </w:r>
      <w:proofErr w:type="spellEnd"/>
      <w:r w:rsidRPr="00786BA2">
        <w:rPr>
          <w:shd w:val="clear" w:color="auto" w:fill="FFFFFF"/>
        </w:rPr>
        <w:t xml:space="preserve"> приступами, имеют характерный возраст дебюта, при некоторых из них по достижении определенного возраста приступы прекращаются. В таких случаях прием противоэпилептических препаратов прекращается. С другой стороны, есть формы эпилепсии, при которых прием противоэпилептических препаратов практически пожизненный.</w:t>
      </w:r>
    </w:p>
    <w:p w:rsidR="006D665C" w:rsidRPr="00786BA2" w:rsidRDefault="006D665C" w:rsidP="00786BA2">
      <w:pPr>
        <w:tabs>
          <w:tab w:val="left" w:pos="2925"/>
        </w:tabs>
        <w:spacing w:before="24" w:after="24" w:line="360" w:lineRule="auto"/>
        <w:jc w:val="both"/>
        <w:rPr>
          <w:b/>
          <w:shd w:val="clear" w:color="auto" w:fill="FFFFFF"/>
        </w:rPr>
      </w:pPr>
      <w:r w:rsidRPr="00786BA2">
        <w:rPr>
          <w:b/>
          <w:shd w:val="clear" w:color="auto" w:fill="FFFFFF"/>
        </w:rPr>
        <w:t xml:space="preserve">    Болезни сердца и сосудов</w:t>
      </w:r>
    </w:p>
    <w:p w:rsidR="00517F1E" w:rsidRPr="00786BA2" w:rsidRDefault="00517F1E" w:rsidP="00786BA2">
      <w:pPr>
        <w:tabs>
          <w:tab w:val="left" w:pos="2925"/>
        </w:tabs>
        <w:spacing w:before="24" w:after="24" w:line="360" w:lineRule="auto"/>
        <w:jc w:val="both"/>
        <w:rPr>
          <w:b/>
          <w:shd w:val="clear" w:color="auto" w:fill="FFFFFF"/>
        </w:rPr>
      </w:pPr>
      <w:proofErr w:type="spellStart"/>
      <w:r w:rsidRPr="00786BA2">
        <w:rPr>
          <w:b/>
          <w:bCs/>
          <w:shd w:val="clear" w:color="auto" w:fill="FFFFFF"/>
        </w:rPr>
        <w:t>Кардиоло́гия</w:t>
      </w:r>
      <w:proofErr w:type="spellEnd"/>
      <w:r w:rsidRPr="00786BA2">
        <w:rPr>
          <w:shd w:val="clear" w:color="auto" w:fill="FFFFFF"/>
        </w:rPr>
        <w:t xml:space="preserve"> — обширный раздел медицины, занимающийся изучением сердечно-сосудистой системы человека: строения и развития сердца и сосудов, их функций, а также заболеваний, включая изучение причин их возникновения, механизмов развития, клинических проявлений, вопросов диагностики, а также разработку эффективных методов их лечения и профилактики. Кроме того, в сфере ведения кардиологии лежат проблемы медицинской реабилитации лиц с поражениями сердечно - сосудистой системы, которые занимают второе место по смерти человека</w:t>
      </w:r>
    </w:p>
    <w:p w:rsidR="00517F1E" w:rsidRPr="00786BA2" w:rsidRDefault="00517F1E" w:rsidP="00786BA2">
      <w:pPr>
        <w:pStyle w:val="a3"/>
        <w:shd w:val="clear" w:color="auto" w:fill="FFFFFF"/>
        <w:spacing w:before="120" w:beforeAutospacing="0" w:after="120" w:afterAutospacing="0" w:line="360" w:lineRule="auto"/>
        <w:jc w:val="both"/>
        <w:rPr>
          <w:i w:val="0"/>
        </w:rPr>
      </w:pPr>
      <w:r w:rsidRPr="00786BA2">
        <w:rPr>
          <w:i w:val="0"/>
        </w:rPr>
        <w:t>Кардиология изучает такие патологические состояния, как ишемическая болезнь сердца (ИБС), гипертоническая болезнь, врождённые пороки сердца, приобретённые пороки сердца, </w:t>
      </w:r>
      <w:hyperlink r:id="rId8" w:tooltip="Цереброваскулярные заболевания" w:history="1">
        <w:r w:rsidRPr="00786BA2">
          <w:rPr>
            <w:rStyle w:val="ab"/>
            <w:i w:val="0"/>
            <w:color w:val="auto"/>
            <w:u w:val="none"/>
          </w:rPr>
          <w:t>цереброваскулярные заболевания</w:t>
        </w:r>
      </w:hyperlink>
      <w:r w:rsidRPr="00786BA2">
        <w:rPr>
          <w:i w:val="0"/>
        </w:rPr>
        <w:t> и другие. Сегодня доля кардиологической патологии в структуре смертности населения развитых стран составляет 40-60 %, при этом продолжающийся рост заболеваемости и поражение людей всё более молодого возраста, что делает сердечно - сосудистые заболевания важнейшей медико-социальной проблемой здравоохранения.</w:t>
      </w:r>
    </w:p>
    <w:p w:rsidR="00517F1E" w:rsidRPr="00786BA2" w:rsidRDefault="00517F1E" w:rsidP="00786BA2">
      <w:pPr>
        <w:pStyle w:val="a3"/>
        <w:shd w:val="clear" w:color="auto" w:fill="FFFFFF"/>
        <w:spacing w:before="120" w:beforeAutospacing="0" w:after="120" w:afterAutospacing="0" w:line="360" w:lineRule="auto"/>
        <w:jc w:val="both"/>
        <w:rPr>
          <w:i w:val="0"/>
        </w:rPr>
      </w:pPr>
      <w:r w:rsidRPr="00786BA2">
        <w:rPr>
          <w:i w:val="0"/>
        </w:rPr>
        <w:t>История кардиологии, как и история медицины в целом, насчитывает не одну тысячу лет. С древности работа сердца и сосудов была загадкой, разгадывание которой происходило постепенно, на протяжении многих веков.</w:t>
      </w:r>
    </w:p>
    <w:p w:rsidR="00517F1E" w:rsidRPr="00A1491D" w:rsidRDefault="00517F1E" w:rsidP="00786BA2">
      <w:pPr>
        <w:pStyle w:val="a3"/>
        <w:shd w:val="clear" w:color="auto" w:fill="FFFFFF"/>
        <w:spacing w:before="120" w:beforeAutospacing="0" w:after="120" w:afterAutospacing="0" w:line="360" w:lineRule="auto"/>
        <w:jc w:val="both"/>
        <w:rPr>
          <w:i w:val="0"/>
        </w:rPr>
      </w:pPr>
      <w:r w:rsidRPr="00786BA2">
        <w:rPr>
          <w:i w:val="0"/>
        </w:rPr>
        <w:t xml:space="preserve">Понимание значимости работы сердца для организма можно найти ещё в древнеегипетском папирусе </w:t>
      </w:r>
      <w:proofErr w:type="spellStart"/>
      <w:r w:rsidRPr="00786BA2">
        <w:rPr>
          <w:i w:val="0"/>
        </w:rPr>
        <w:t>Эберса</w:t>
      </w:r>
      <w:proofErr w:type="spellEnd"/>
      <w:r w:rsidRPr="00786BA2">
        <w:rPr>
          <w:i w:val="0"/>
        </w:rPr>
        <w:t> (XVII век до н. э.):</w:t>
      </w:r>
    </w:p>
    <w:p w:rsidR="00517F1E" w:rsidRPr="00786BA2" w:rsidRDefault="00517F1E" w:rsidP="00786BA2">
      <w:pPr>
        <w:spacing w:line="360" w:lineRule="auto"/>
        <w:jc w:val="both"/>
        <w:rPr>
          <w:i/>
        </w:rPr>
      </w:pPr>
      <w:r w:rsidRPr="00786BA2">
        <w:rPr>
          <w:i/>
        </w:rPr>
        <w:t xml:space="preserve">   «Начало тайн врача — знание хода сердца, от которого идут сосуды ко всем членам, ибо всякий врач, всякий жрец богини </w:t>
      </w:r>
      <w:hyperlink r:id="rId9" w:tooltip="Сохмет" w:history="1">
        <w:proofErr w:type="spellStart"/>
        <w:r w:rsidRPr="00786BA2">
          <w:rPr>
            <w:rStyle w:val="ab"/>
            <w:i/>
            <w:color w:val="auto"/>
          </w:rPr>
          <w:t>Сохмет</w:t>
        </w:r>
        <w:proofErr w:type="spellEnd"/>
      </w:hyperlink>
      <w:r w:rsidRPr="00786BA2">
        <w:rPr>
          <w:i/>
        </w:rPr>
        <w:t xml:space="preserve">, всякий заклинатель, касаясь головы, </w:t>
      </w:r>
      <w:r w:rsidRPr="00786BA2">
        <w:rPr>
          <w:i/>
        </w:rPr>
        <w:lastRenderedPageBreak/>
        <w:t>затылка, рук, ладони, ног, везде касается сердца: от него направлены сосуды к каждому члену…».</w:t>
      </w:r>
    </w:p>
    <w:p w:rsidR="000C25F8" w:rsidRPr="00786BA2" w:rsidRDefault="00517F1E" w:rsidP="00786BA2">
      <w:pPr>
        <w:pStyle w:val="a3"/>
        <w:shd w:val="clear" w:color="auto" w:fill="FFFFFF"/>
        <w:spacing w:before="120" w:beforeAutospacing="0" w:after="120" w:afterAutospacing="0" w:line="360" w:lineRule="auto"/>
        <w:jc w:val="both"/>
        <w:rPr>
          <w:i w:val="0"/>
          <w:shd w:val="clear" w:color="auto" w:fill="FFFFFF"/>
        </w:rPr>
      </w:pPr>
      <w:r w:rsidRPr="00786BA2">
        <w:rPr>
          <w:i w:val="0"/>
          <w:shd w:val="clear" w:color="auto" w:fill="FFFFFF"/>
        </w:rPr>
        <w:t>Спустя 12 веков (V в. до н. э.) житель греческого острова Кос Гиппократ впервые описывает строение сердца как мышечного органа. Уже тогда у него сформировалось представление о желудочках сердца и крупных сосудах.</w:t>
      </w:r>
    </w:p>
    <w:p w:rsidR="000C25F8" w:rsidRPr="00786BA2" w:rsidRDefault="00517F1E" w:rsidP="00786BA2">
      <w:pPr>
        <w:pStyle w:val="a3"/>
        <w:shd w:val="clear" w:color="auto" w:fill="FFFFFF"/>
        <w:spacing w:before="120" w:beforeAutospacing="0" w:after="120" w:afterAutospacing="0" w:line="360" w:lineRule="auto"/>
        <w:jc w:val="both"/>
        <w:rPr>
          <w:i w:val="0"/>
        </w:rPr>
      </w:pPr>
      <w:r w:rsidRPr="00786BA2">
        <w:rPr>
          <w:i w:val="0"/>
        </w:rPr>
        <w:t>Как и в жизни, в литературе болезни сердца и сосудов встречаются часто. В последнее время положительные герои нередко заболевают гипертонической болезнью, стенокардией, инфарктом миокарда.</w:t>
      </w:r>
    </w:p>
    <w:p w:rsidR="00786BA2" w:rsidRPr="00786BA2" w:rsidRDefault="000C25F8" w:rsidP="00786BA2">
      <w:pPr>
        <w:pStyle w:val="a3"/>
        <w:shd w:val="clear" w:color="auto" w:fill="FFFFFF"/>
        <w:spacing w:before="120" w:beforeAutospacing="0" w:after="120" w:afterAutospacing="0" w:line="360" w:lineRule="auto"/>
        <w:jc w:val="both"/>
        <w:rPr>
          <w:i w:val="0"/>
        </w:rPr>
      </w:pPr>
      <w:r w:rsidRPr="00786BA2">
        <w:rPr>
          <w:i w:val="0"/>
        </w:rPr>
        <w:t xml:space="preserve">К сожалению, отрицательные персонажи от инфаркта умирают значительно реже. Видимо, от инфаркта умер не совсем отрицательный несчастный </w:t>
      </w:r>
      <w:proofErr w:type="spellStart"/>
      <w:r w:rsidRPr="00786BA2">
        <w:rPr>
          <w:i w:val="0"/>
        </w:rPr>
        <w:t>Паниковский</w:t>
      </w:r>
      <w:proofErr w:type="spellEnd"/>
      <w:r w:rsidRPr="00786BA2">
        <w:rPr>
          <w:i w:val="0"/>
        </w:rPr>
        <w:t xml:space="preserve"> (И. Ильф, Е. Петров «Золотой теленок»), у которого «оказалось морщинистое лицо со множеством старческих мелочей: мешочков, пульсирующих жилок и клубничных румянцев». Кстати говоря, прерывистая манера разговаривать и дышать еще одного действующего лица этой книги, </w:t>
      </w:r>
      <w:proofErr w:type="spellStart"/>
      <w:r w:rsidRPr="00786BA2">
        <w:rPr>
          <w:i w:val="0"/>
        </w:rPr>
        <w:t>зиц</w:t>
      </w:r>
      <w:proofErr w:type="spellEnd"/>
      <w:r w:rsidRPr="00786BA2">
        <w:rPr>
          <w:i w:val="0"/>
        </w:rPr>
        <w:t xml:space="preserve">-председателя Фунта, очень напоминает больных </w:t>
      </w:r>
      <w:proofErr w:type="spellStart"/>
      <w:r w:rsidRPr="00786BA2">
        <w:rPr>
          <w:i w:val="0"/>
        </w:rPr>
        <w:t>эмфиземной</w:t>
      </w:r>
      <w:proofErr w:type="spellEnd"/>
      <w:r w:rsidRPr="00786BA2">
        <w:rPr>
          <w:i w:val="0"/>
        </w:rPr>
        <w:t xml:space="preserve"> легких или склерозом мозговых</w:t>
      </w:r>
      <w:r w:rsidR="00786BA2" w:rsidRPr="00786BA2">
        <w:rPr>
          <w:i w:val="0"/>
        </w:rPr>
        <w:t xml:space="preserve"> артерий с дыханием </w:t>
      </w:r>
      <w:proofErr w:type="spellStart"/>
      <w:r w:rsidR="00786BA2" w:rsidRPr="00786BA2">
        <w:rPr>
          <w:i w:val="0"/>
        </w:rPr>
        <w:t>Чейн</w:t>
      </w:r>
      <w:proofErr w:type="spellEnd"/>
      <w:r w:rsidR="00786BA2" w:rsidRPr="00786BA2">
        <w:rPr>
          <w:i w:val="0"/>
        </w:rPr>
        <w:t>-Стокса.</w:t>
      </w:r>
    </w:p>
    <w:p w:rsidR="00786BA2" w:rsidRPr="00786BA2" w:rsidRDefault="00786BA2" w:rsidP="00786BA2">
      <w:pPr>
        <w:pStyle w:val="a3"/>
        <w:shd w:val="clear" w:color="auto" w:fill="FFFFFF"/>
        <w:spacing w:before="120" w:beforeAutospacing="0" w:after="120" w:afterAutospacing="0" w:line="360" w:lineRule="auto"/>
        <w:jc w:val="both"/>
        <w:rPr>
          <w:i w:val="0"/>
        </w:rPr>
      </w:pPr>
      <w:r>
        <w:rPr>
          <w:b/>
          <w:i w:val="0"/>
        </w:rPr>
        <w:t xml:space="preserve">    </w:t>
      </w:r>
      <w:r w:rsidR="00B01FC2" w:rsidRPr="00786BA2">
        <w:rPr>
          <w:b/>
          <w:i w:val="0"/>
        </w:rPr>
        <w:t>Люэс</w:t>
      </w:r>
      <w:r w:rsidR="00B01FC2" w:rsidRPr="00786BA2">
        <w:rPr>
          <w:i w:val="0"/>
        </w:rPr>
        <w:t xml:space="preserve"> – устаревшее названия сифилиса, происходит от латинского слова </w:t>
      </w:r>
      <w:proofErr w:type="spellStart"/>
      <w:r w:rsidR="00B01FC2" w:rsidRPr="00786BA2">
        <w:rPr>
          <w:i w:val="0"/>
        </w:rPr>
        <w:t>lues</w:t>
      </w:r>
      <w:proofErr w:type="spellEnd"/>
      <w:r w:rsidR="00B01FC2" w:rsidRPr="00786BA2">
        <w:rPr>
          <w:i w:val="0"/>
        </w:rPr>
        <w:t xml:space="preserve">, дословный перевод – зараза. Свое современное название болезнь получила еще в XVI веке. Известный итальянский ученый того времени Джироламо </w:t>
      </w:r>
      <w:proofErr w:type="spellStart"/>
      <w:r w:rsidR="00B01FC2" w:rsidRPr="00786BA2">
        <w:rPr>
          <w:i w:val="0"/>
        </w:rPr>
        <w:t>Фракасторо</w:t>
      </w:r>
      <w:proofErr w:type="spellEnd"/>
      <w:r w:rsidR="00B01FC2" w:rsidRPr="00786BA2">
        <w:rPr>
          <w:i w:val="0"/>
        </w:rPr>
        <w:t xml:space="preserve"> в 1530 году создал поэму «Сифилис, или о галльской болезни». Произведение повествовало о свинопасе по имени </w:t>
      </w:r>
      <w:proofErr w:type="spellStart"/>
      <w:r w:rsidR="00B01FC2" w:rsidRPr="00786BA2">
        <w:rPr>
          <w:i w:val="0"/>
        </w:rPr>
        <w:t>Сифил</w:t>
      </w:r>
      <w:proofErr w:type="spellEnd"/>
      <w:r w:rsidR="00B01FC2" w:rsidRPr="00786BA2">
        <w:rPr>
          <w:i w:val="0"/>
        </w:rPr>
        <w:t xml:space="preserve">, которого боги за дерзость прокляли неизлечимой болезнью. С тех пор заболевание получило имя свинопаса. Однако название люэс использовалось врачами и пациентами вплоть до начала XX </w:t>
      </w:r>
      <w:proofErr w:type="gramStart"/>
      <w:r w:rsidR="00B01FC2" w:rsidRPr="00786BA2">
        <w:rPr>
          <w:i w:val="0"/>
        </w:rPr>
        <w:t>века.[</w:t>
      </w:r>
      <w:proofErr w:type="gramEnd"/>
      <w:r w:rsidR="00B01FC2" w:rsidRPr="00786BA2">
        <w:rPr>
          <w:i w:val="0"/>
        </w:rPr>
        <w:t>1]</w:t>
      </w:r>
    </w:p>
    <w:p w:rsidR="00B01FC2" w:rsidRPr="00786BA2" w:rsidRDefault="00B01FC2" w:rsidP="00786BA2">
      <w:pPr>
        <w:pStyle w:val="a3"/>
        <w:shd w:val="clear" w:color="auto" w:fill="FFFFFF"/>
        <w:spacing w:before="120" w:beforeAutospacing="0" w:after="120" w:afterAutospacing="0" w:line="360" w:lineRule="auto"/>
        <w:jc w:val="both"/>
        <w:rPr>
          <w:i w:val="0"/>
        </w:rPr>
      </w:pPr>
      <w:proofErr w:type="spellStart"/>
      <w:r w:rsidRPr="00786BA2">
        <w:rPr>
          <w:bCs/>
          <w:i w:val="0"/>
          <w:shd w:val="clear" w:color="auto" w:fill="FFFFFF"/>
        </w:rPr>
        <w:t>Си́филис</w:t>
      </w:r>
      <w:proofErr w:type="spellEnd"/>
      <w:r w:rsidR="00786BA2" w:rsidRPr="00786BA2">
        <w:rPr>
          <w:i w:val="0"/>
          <w:shd w:val="clear" w:color="auto" w:fill="FFFFFF"/>
        </w:rPr>
        <w:t xml:space="preserve"> - </w:t>
      </w:r>
      <w:r w:rsidRPr="00786BA2">
        <w:rPr>
          <w:i w:val="0"/>
        </w:rPr>
        <w:t>хроническое системное </w:t>
      </w:r>
      <w:hyperlink r:id="rId10" w:tooltip="Заболевания, передающиеся половым путём" w:history="1">
        <w:r w:rsidRPr="00786BA2">
          <w:rPr>
            <w:rStyle w:val="ab"/>
            <w:i w:val="0"/>
            <w:color w:val="auto"/>
            <w:u w:val="none"/>
          </w:rPr>
          <w:t>венерическое</w:t>
        </w:r>
      </w:hyperlink>
      <w:r w:rsidRPr="00786BA2">
        <w:rPr>
          <w:i w:val="0"/>
        </w:rPr>
        <w:t> </w:t>
      </w:r>
      <w:hyperlink r:id="rId11" w:tooltip="Инфекционное заболевание" w:history="1">
        <w:r w:rsidRPr="00786BA2">
          <w:rPr>
            <w:rStyle w:val="ab"/>
            <w:i w:val="0"/>
            <w:color w:val="auto"/>
            <w:u w:val="none"/>
          </w:rPr>
          <w:t>инфекционное заболевание</w:t>
        </w:r>
      </w:hyperlink>
      <w:r w:rsidRPr="00786BA2">
        <w:rPr>
          <w:i w:val="0"/>
        </w:rPr>
        <w:t> с поражением кожи, слизистых оболочек, внутренних органов, костей, нервной системы с последовательной сменой стадий болезни, вызываемое бактериями вида </w:t>
      </w:r>
      <w:proofErr w:type="spellStart"/>
      <w:r w:rsidRPr="00786BA2">
        <w:rPr>
          <w:i w:val="0"/>
        </w:rPr>
        <w:t>Treponema</w:t>
      </w:r>
      <w:proofErr w:type="spellEnd"/>
      <w:r w:rsidRPr="00786BA2">
        <w:rPr>
          <w:i w:val="0"/>
        </w:rPr>
        <w:t xml:space="preserve"> </w:t>
      </w:r>
      <w:proofErr w:type="spellStart"/>
      <w:r w:rsidRPr="00786BA2">
        <w:rPr>
          <w:i w:val="0"/>
        </w:rPr>
        <w:t>pallidum</w:t>
      </w:r>
      <w:proofErr w:type="spellEnd"/>
      <w:r w:rsidRPr="00786BA2">
        <w:rPr>
          <w:i w:val="0"/>
        </w:rPr>
        <w:t> (</w:t>
      </w:r>
      <w:hyperlink r:id="rId12" w:tooltip="Treponema pallidum" w:history="1">
        <w:r w:rsidR="005C4140" w:rsidRPr="00786BA2">
          <w:rPr>
            <w:rStyle w:val="ab"/>
            <w:i w:val="0"/>
            <w:color w:val="auto"/>
            <w:u w:val="none"/>
          </w:rPr>
          <w:t xml:space="preserve">бледная </w:t>
        </w:r>
        <w:r w:rsidRPr="00786BA2">
          <w:rPr>
            <w:rStyle w:val="ab"/>
            <w:i w:val="0"/>
            <w:color w:val="auto"/>
            <w:u w:val="none"/>
          </w:rPr>
          <w:t>трепонема</w:t>
        </w:r>
      </w:hyperlink>
      <w:r w:rsidRPr="00786BA2">
        <w:rPr>
          <w:i w:val="0"/>
        </w:rPr>
        <w:t>) подвида </w:t>
      </w:r>
      <w:proofErr w:type="spellStart"/>
      <w:r w:rsidRPr="00786BA2">
        <w:rPr>
          <w:i w:val="0"/>
        </w:rPr>
        <w:t>pallidum</w:t>
      </w:r>
      <w:proofErr w:type="spellEnd"/>
      <w:r w:rsidRPr="00786BA2">
        <w:rPr>
          <w:i w:val="0"/>
        </w:rPr>
        <w:t>, относящимся к роду трепонем (</w:t>
      </w:r>
      <w:proofErr w:type="spellStart"/>
      <w:r w:rsidRPr="00786BA2">
        <w:rPr>
          <w:i w:val="0"/>
        </w:rPr>
        <w:t>Treponema</w:t>
      </w:r>
      <w:proofErr w:type="spellEnd"/>
      <w:r w:rsidRPr="00786BA2">
        <w:rPr>
          <w:i w:val="0"/>
        </w:rPr>
        <w:t>) порядка Спирохеты (</w:t>
      </w:r>
      <w:proofErr w:type="spellStart"/>
      <w:r w:rsidRPr="00786BA2">
        <w:rPr>
          <w:i w:val="0"/>
        </w:rPr>
        <w:t>Spirochaetales</w:t>
      </w:r>
      <w:proofErr w:type="spellEnd"/>
      <w:r w:rsidRPr="00786BA2">
        <w:rPr>
          <w:i w:val="0"/>
        </w:rPr>
        <w:t>).[3]</w:t>
      </w:r>
    </w:p>
    <w:p w:rsidR="00B01FC2" w:rsidRPr="00786BA2" w:rsidRDefault="00786BA2" w:rsidP="00786BA2">
      <w:pPr>
        <w:spacing w:before="24" w:after="24" w:line="360" w:lineRule="auto"/>
        <w:jc w:val="both"/>
      </w:pPr>
      <w:r>
        <w:rPr>
          <w:b/>
        </w:rPr>
        <w:t xml:space="preserve">    </w:t>
      </w:r>
      <w:r w:rsidR="00B01FC2" w:rsidRPr="00786BA2">
        <w:rPr>
          <w:b/>
        </w:rPr>
        <w:t>Французский или гусарский насморк</w:t>
      </w:r>
      <w:r w:rsidR="00B01FC2" w:rsidRPr="00786BA2">
        <w:t xml:space="preserve"> – так в старину называли гонорею. Гусары, всегда славились своей любвеобильностью и разгульным образом жизни. Эффективных способов предохранения в то время не было, поэтому гонорея распространялась моментально. Некоторые авторы утверждают, что наличие венерического заболевания считалось неотъемлемым атрибутом истинного гусара, так гонорея и получила свое название. Словосочетание «французский насморк» появилось позже, после Отечественной </w:t>
      </w:r>
      <w:r w:rsidR="00B01FC2" w:rsidRPr="00786BA2">
        <w:lastRenderedPageBreak/>
        <w:t xml:space="preserve">войны 1812 года. Из похода против Франции солдаты кроме трофеев привезли домой «букеты заболеваний», которые подхватили в парижских </w:t>
      </w:r>
      <w:proofErr w:type="gramStart"/>
      <w:r w:rsidR="00B01FC2" w:rsidRPr="00786BA2">
        <w:t>борделях.[</w:t>
      </w:r>
      <w:proofErr w:type="gramEnd"/>
      <w:r w:rsidR="00B01FC2" w:rsidRPr="00786BA2">
        <w:t>1]</w:t>
      </w:r>
    </w:p>
    <w:p w:rsidR="00B01FC2" w:rsidRPr="00786BA2" w:rsidRDefault="00B01FC2" w:rsidP="00786BA2">
      <w:pPr>
        <w:spacing w:before="24" w:after="24" w:line="360" w:lineRule="auto"/>
        <w:jc w:val="both"/>
        <w:rPr>
          <w:shd w:val="clear" w:color="auto" w:fill="FFFFFF"/>
        </w:rPr>
      </w:pPr>
      <w:r w:rsidRPr="00786BA2">
        <w:rPr>
          <w:shd w:val="clear" w:color="auto" w:fill="FFFFFF"/>
        </w:rPr>
        <w:t xml:space="preserve">    Гонорея — это заболевание, передающееся половым путем (ЗППП), которым могут заразиться и мужчины, и женщины. Она может вызвать инфекцию половых органов, прямой кишки и глотки. Это очень распространенная инфекция, особенно среди молодых людей в возрасте 15–24 </w:t>
      </w:r>
      <w:proofErr w:type="gramStart"/>
      <w:r w:rsidRPr="00786BA2">
        <w:rPr>
          <w:shd w:val="clear" w:color="auto" w:fill="FFFFFF"/>
        </w:rPr>
        <w:t>лет.[</w:t>
      </w:r>
      <w:proofErr w:type="gramEnd"/>
      <w:r w:rsidRPr="00786BA2">
        <w:rPr>
          <w:shd w:val="clear" w:color="auto" w:fill="FFFFFF"/>
        </w:rPr>
        <w:t>4]</w:t>
      </w:r>
    </w:p>
    <w:p w:rsidR="00B01FC2" w:rsidRPr="00786BA2" w:rsidRDefault="00786BA2" w:rsidP="00786BA2">
      <w:pPr>
        <w:spacing w:before="24" w:after="24" w:line="360" w:lineRule="auto"/>
        <w:jc w:val="both"/>
      </w:pPr>
      <w:r>
        <w:rPr>
          <w:b/>
        </w:rPr>
        <w:t xml:space="preserve">    </w:t>
      </w:r>
      <w:r w:rsidR="00B01FC2" w:rsidRPr="00786BA2">
        <w:rPr>
          <w:b/>
        </w:rPr>
        <w:t>Грудная жаба</w:t>
      </w:r>
      <w:r w:rsidR="00B01FC2" w:rsidRPr="00786BA2">
        <w:t> – ныне стенокардия. Существует две версии происхождения этого названия. Первая связана с симптомами болезни. Во время приступа стенокардии появляется сильная боль в груди, и чувство удушения. Человек начинает хватать воздух ртом, нередко издавая при этом гортанные звуки, которые напоминают кваканье.</w:t>
      </w:r>
    </w:p>
    <w:p w:rsidR="00B01FC2" w:rsidRPr="00786BA2" w:rsidRDefault="00B01FC2" w:rsidP="00786BA2">
      <w:pPr>
        <w:spacing w:before="24" w:after="24" w:line="360" w:lineRule="auto"/>
        <w:jc w:val="both"/>
      </w:pPr>
      <w:r w:rsidRPr="00786BA2">
        <w:t>Вторая более мистическая. Врачи прошлого считали, что приступы болезни вызывают ведьмы, которые по ночам превращаются в жаб, и садясь ну грудь больного душат его.</w:t>
      </w:r>
    </w:p>
    <w:p w:rsidR="00786BA2" w:rsidRDefault="00B01FC2" w:rsidP="00786BA2">
      <w:pPr>
        <w:spacing w:before="24" w:after="24" w:line="360" w:lineRule="auto"/>
        <w:jc w:val="both"/>
      </w:pPr>
      <w:r w:rsidRPr="00786BA2">
        <w:t xml:space="preserve">Кстати от названия болезни «грудная жаба», происходит выражение: «Жаба давит», когда речь идет о жадности. Обычно так говорят о человеке, который испытывает физические страдания из-за своей скупости, жадности и </w:t>
      </w:r>
      <w:proofErr w:type="gramStart"/>
      <w:r w:rsidRPr="00786BA2">
        <w:t>зависти.[</w:t>
      </w:r>
      <w:proofErr w:type="gramEnd"/>
      <w:r w:rsidRPr="00786BA2">
        <w:t>1]</w:t>
      </w:r>
    </w:p>
    <w:p w:rsidR="00786BA2" w:rsidRDefault="00786BA2" w:rsidP="00786BA2">
      <w:pPr>
        <w:spacing w:before="24" w:after="24" w:line="360" w:lineRule="auto"/>
        <w:jc w:val="both"/>
      </w:pPr>
      <w:r>
        <w:t xml:space="preserve">    </w:t>
      </w:r>
      <w:r w:rsidR="00B01FC2" w:rsidRPr="00786BA2">
        <w:rPr>
          <w:b/>
        </w:rPr>
        <w:t>Вороньи сапоги</w:t>
      </w:r>
      <w:r w:rsidR="00B01FC2" w:rsidRPr="00786BA2">
        <w:t> – так на Руси называли трещины на коже ступней. Крестьяне в деревнях очень часто ходили босиком. В трещины забивалась земля и пятки становились перманентно грязными и черными, как у вороны.</w:t>
      </w:r>
      <w:r w:rsidR="00FE0FC3">
        <w:t xml:space="preserve"> </w:t>
      </w:r>
      <w:r w:rsidR="00B01FC2" w:rsidRPr="00786BA2">
        <w:t>[1]</w:t>
      </w:r>
    </w:p>
    <w:p w:rsidR="00B01FC2" w:rsidRPr="00786BA2" w:rsidRDefault="00786BA2" w:rsidP="00786BA2">
      <w:pPr>
        <w:spacing w:before="24" w:after="24" w:line="360" w:lineRule="auto"/>
        <w:jc w:val="both"/>
      </w:pPr>
      <w:r>
        <w:t xml:space="preserve">    </w:t>
      </w:r>
      <w:r w:rsidR="00B01FC2" w:rsidRPr="00786BA2">
        <w:rPr>
          <w:b/>
        </w:rPr>
        <w:t>Болезнь аристократов, королевская болезнь, болезнь гениев</w:t>
      </w:r>
      <w:r w:rsidR="00B01FC2" w:rsidRPr="00786BA2">
        <w:t> – все это обыкновенная подагра или отложение солей мочевой кислоты в различных тканях организма. В XVIII веке врачи заметили, что чаще всего от нее страдают люди благородного сословия: короли, известные полководцы и вельможи. Так за подагрой закрепилась слава «благородной болезни», которая присуща только талантливым и успешным людям. Позже выяснилось, что подагра связана с излишним употреблением мясной пищи в сопровождении спиртных напитков. Так как подобную трапезу могли себе позволить только состоятельные люди, то они чаше всего заболевали «королевской болезнью</w:t>
      </w:r>
      <w:proofErr w:type="gramStart"/>
      <w:r w:rsidR="00B01FC2" w:rsidRPr="00786BA2">
        <w:t>».[</w:t>
      </w:r>
      <w:proofErr w:type="gramEnd"/>
      <w:r w:rsidR="00B01FC2" w:rsidRPr="00786BA2">
        <w:t>1]</w:t>
      </w:r>
    </w:p>
    <w:p w:rsidR="00786BA2" w:rsidRDefault="00B01FC2" w:rsidP="00786BA2">
      <w:pPr>
        <w:spacing w:before="24" w:after="24" w:line="360" w:lineRule="auto"/>
        <w:jc w:val="both"/>
      </w:pPr>
      <w:r w:rsidRPr="00786BA2">
        <w:rPr>
          <w:b/>
        </w:rPr>
        <w:t xml:space="preserve">    Испанка</w:t>
      </w:r>
      <w:r w:rsidRPr="00786BA2">
        <w:t xml:space="preserve"> – эпидемия гриппа, которая случилась в Европе в начале XX века. Дело было во время Первой мировой войны, и чтобы не сеять панику среди населения власти европейских держав не сообщали о начинающейся эпидемии. Первые сообщения о ней пришли из Испании, которая не участвовала в международном конфликте и не боясь рассказала миру о надвигающейся угрозе. По оценкам экспертов, это была сама крупная эпидемия гриппа, которая унесла жизни порядка 5% населения </w:t>
      </w:r>
      <w:proofErr w:type="gramStart"/>
      <w:r w:rsidRPr="00786BA2">
        <w:t>планеты.[</w:t>
      </w:r>
      <w:proofErr w:type="gramEnd"/>
      <w:r w:rsidRPr="00786BA2">
        <w:t>1]</w:t>
      </w:r>
    </w:p>
    <w:p w:rsidR="00786BA2" w:rsidRDefault="00786BA2" w:rsidP="00786BA2">
      <w:pPr>
        <w:spacing w:before="24" w:after="24" w:line="360" w:lineRule="auto"/>
        <w:jc w:val="both"/>
        <w:rPr>
          <w:shd w:val="clear" w:color="auto" w:fill="FFFFFF"/>
        </w:rPr>
      </w:pPr>
      <w:r>
        <w:t xml:space="preserve">    </w:t>
      </w:r>
      <w:r w:rsidR="00B01FC2" w:rsidRPr="00786BA2">
        <w:rPr>
          <w:rStyle w:val="aa"/>
          <w:bdr w:val="none" w:sz="0" w:space="0" w:color="auto" w:frame="1"/>
          <w:shd w:val="clear" w:color="auto" w:fill="FFFFFF"/>
        </w:rPr>
        <w:t>Колченогий</w:t>
      </w:r>
      <w:r w:rsidR="00B01FC2" w:rsidRPr="00786BA2">
        <w:rPr>
          <w:shd w:val="clear" w:color="auto" w:fill="FFFFFF"/>
        </w:rPr>
        <w:t> — заболевание ног, при котором люди хромали и ходили с костылем.</w:t>
      </w:r>
      <w:r w:rsidR="00FE0FC3">
        <w:rPr>
          <w:shd w:val="clear" w:color="auto" w:fill="FFFFFF"/>
        </w:rPr>
        <w:t xml:space="preserve"> </w:t>
      </w:r>
      <w:r w:rsidR="00B01FC2" w:rsidRPr="00786BA2">
        <w:rPr>
          <w:shd w:val="clear" w:color="auto" w:fill="FFFFFF"/>
        </w:rPr>
        <w:t xml:space="preserve">[7]          </w:t>
      </w:r>
      <w:r>
        <w:rPr>
          <w:shd w:val="clear" w:color="auto" w:fill="FFFFFF"/>
        </w:rPr>
        <w:t xml:space="preserve">        </w:t>
      </w:r>
    </w:p>
    <w:p w:rsidR="00B01FC2" w:rsidRPr="00786BA2" w:rsidRDefault="00B01FC2" w:rsidP="00501075">
      <w:pPr>
        <w:spacing w:before="24" w:after="24" w:line="360" w:lineRule="auto"/>
        <w:jc w:val="both"/>
      </w:pPr>
      <w:r w:rsidRPr="00786BA2">
        <w:lastRenderedPageBreak/>
        <w:t>Каждая болезнь имеет свою биографию: диагнозы рождаются, живут и умирают, меняясь вместе с эпохами и системами знания. В этом смысле болезни представляют собой исторические артефакты. Из огромного разнообразия телесных и душевных ощущений, видимых проявлений и подозрений врачи и больные отбирают одни и пренебрегают другими. То, что пациент рассказы</w:t>
      </w:r>
      <w:r w:rsidRPr="00786BA2">
        <w:softHyphen/>
        <w:t>вает врачу, будет пропущено через сито меди</w:t>
      </w:r>
      <w:r w:rsidRPr="00786BA2">
        <w:softHyphen/>
        <w:t>цинского знания и превратится в симптом. Все остальные ощущения и недомогания остаются в тени как не стоящие внимания, усилий и денег.</w:t>
      </w:r>
    </w:p>
    <w:p w:rsidR="00B01FC2" w:rsidRPr="00786BA2" w:rsidRDefault="00B01FC2" w:rsidP="00786BA2">
      <w:pPr>
        <w:pStyle w:val="bolded-text"/>
        <w:shd w:val="clear" w:color="auto" w:fill="FFFFFF"/>
        <w:spacing w:before="24" w:beforeAutospacing="0" w:after="24" w:afterAutospacing="0" w:line="360" w:lineRule="auto"/>
        <w:jc w:val="both"/>
      </w:pPr>
      <w:r w:rsidRPr="00786BA2">
        <w:t>Определить, что в прошлом стояло за людскими жалобами, установить соответствия между историческими и современными диагнозами, понять, правиль</w:t>
      </w:r>
      <w:r w:rsidRPr="00786BA2">
        <w:softHyphen/>
        <w:t>но или неправильно лечили короля Генриха II, князя Ивана Долгорукова или Александра Пушкина, непросто. Содержание старинного диагноза может быть слишком размытым, а язык выражения болезненных ощущений — далек от нашего. С точки зрения социальной истории медицины в этом и нет необходимости: вместо того чтобы приводить диагнозы к единому виду, куда важнее понять, каким значением болезни обладали для современников и какой логикой объяснялось их постепенное переосмысление.</w:t>
      </w:r>
    </w:p>
    <w:p w:rsidR="00B01FC2" w:rsidRDefault="00B01FC2" w:rsidP="007A3794">
      <w:pPr>
        <w:pStyle w:val="bolded-text"/>
        <w:shd w:val="clear" w:color="auto" w:fill="FFFFFF"/>
        <w:spacing w:before="24" w:beforeAutospacing="0" w:after="24" w:afterAutospacing="0" w:line="390" w:lineRule="atLeast"/>
      </w:pPr>
    </w:p>
    <w:p w:rsidR="00B01FC2" w:rsidRDefault="00B01FC2" w:rsidP="00754A0D">
      <w:pPr>
        <w:spacing w:before="24" w:after="24" w:line="360" w:lineRule="auto"/>
        <w:ind w:left="-142"/>
        <w:jc w:val="both"/>
        <w:rPr>
          <w:b/>
        </w:rPr>
      </w:pPr>
      <w:r>
        <w:rPr>
          <w:b/>
        </w:rPr>
        <w:t>2. Практическая часть.</w:t>
      </w:r>
    </w:p>
    <w:p w:rsidR="001E7A52" w:rsidRDefault="00E66A7A" w:rsidP="008537D1">
      <w:pPr>
        <w:spacing w:before="24" w:after="24" w:line="360" w:lineRule="auto"/>
        <w:ind w:left="-142"/>
        <w:jc w:val="both"/>
        <w:rPr>
          <w:b/>
        </w:rPr>
      </w:pPr>
      <w:r>
        <w:rPr>
          <w:b/>
        </w:rPr>
        <w:t>2.1. Поиск описаний заболеваний и изображений больных</w:t>
      </w:r>
      <w:r w:rsidR="002D1D32" w:rsidRPr="002D1D32">
        <w:rPr>
          <w:b/>
        </w:rPr>
        <w:t xml:space="preserve"> в художественных произведениях</w:t>
      </w:r>
      <w:r w:rsidR="00FA1369">
        <w:rPr>
          <w:b/>
        </w:rPr>
        <w:t>.</w:t>
      </w:r>
    </w:p>
    <w:p w:rsidR="002D1D32" w:rsidRPr="008537D1" w:rsidRDefault="001E7A52" w:rsidP="008537D1">
      <w:pPr>
        <w:spacing w:before="24" w:after="24" w:line="360" w:lineRule="auto"/>
        <w:jc w:val="both"/>
        <w:rPr>
          <w:b/>
        </w:rPr>
      </w:pPr>
      <w:r w:rsidRPr="008537D1">
        <w:t xml:space="preserve">Я </w:t>
      </w:r>
      <w:r w:rsidR="008537D1">
        <w:t>про</w:t>
      </w:r>
      <w:r w:rsidR="008537D1" w:rsidRPr="008537D1">
        <w:t>анализиров</w:t>
      </w:r>
      <w:r w:rsidR="008537D1">
        <w:t>а</w:t>
      </w:r>
      <w:r w:rsidR="008537D1" w:rsidRPr="008537D1">
        <w:t>ла</w:t>
      </w:r>
      <w:r w:rsidR="008537D1">
        <w:t xml:space="preserve"> произведения, </w:t>
      </w:r>
      <w:r w:rsidRPr="008537D1">
        <w:t>которые изучаются программой средней школы</w:t>
      </w:r>
      <w:r w:rsidR="008537D1" w:rsidRPr="008537D1">
        <w:t>,</w:t>
      </w:r>
      <w:r w:rsidRPr="008537D1">
        <w:t xml:space="preserve"> и</w:t>
      </w:r>
      <w:r w:rsidR="008537D1" w:rsidRPr="008537D1">
        <w:t xml:space="preserve"> произведения, прочитанные мной (более подробно я описала 4 заболевания). </w:t>
      </w:r>
      <w:r w:rsidR="005D6683" w:rsidRPr="008537D1">
        <w:t xml:space="preserve"> Рассмотрим примеры описания заболеваний в литературных произведениях.</w:t>
      </w:r>
    </w:p>
    <w:p w:rsidR="002D1D32" w:rsidRPr="009B065E" w:rsidRDefault="005C4140" w:rsidP="00754A0D">
      <w:pPr>
        <w:pStyle w:val="ac"/>
        <w:numPr>
          <w:ilvl w:val="0"/>
          <w:numId w:val="2"/>
        </w:numPr>
        <w:spacing w:before="24" w:after="24" w:line="360" w:lineRule="auto"/>
        <w:jc w:val="both"/>
        <w:rPr>
          <w:rFonts w:ascii="Times New Roman" w:hAnsi="Times New Roman" w:cs="Times New Roman"/>
          <w:b/>
          <w:sz w:val="28"/>
          <w:szCs w:val="28"/>
        </w:rPr>
      </w:pPr>
      <w:r>
        <w:rPr>
          <w:rFonts w:ascii="Times New Roman" w:hAnsi="Times New Roman" w:cs="Times New Roman"/>
          <w:b/>
          <w:sz w:val="28"/>
          <w:szCs w:val="28"/>
        </w:rPr>
        <w:t>Ч</w:t>
      </w:r>
      <w:r w:rsidR="0016471D">
        <w:rPr>
          <w:rFonts w:ascii="Times New Roman" w:hAnsi="Times New Roman" w:cs="Times New Roman"/>
          <w:b/>
          <w:sz w:val="28"/>
          <w:szCs w:val="28"/>
        </w:rPr>
        <w:t>ахотка</w:t>
      </w:r>
      <w:r>
        <w:rPr>
          <w:rFonts w:ascii="Times New Roman" w:hAnsi="Times New Roman" w:cs="Times New Roman"/>
          <w:b/>
          <w:sz w:val="28"/>
          <w:szCs w:val="28"/>
        </w:rPr>
        <w:t xml:space="preserve"> (т</w:t>
      </w:r>
      <w:r w:rsidRPr="009B065E">
        <w:rPr>
          <w:rFonts w:ascii="Times New Roman" w:hAnsi="Times New Roman" w:cs="Times New Roman"/>
          <w:b/>
          <w:sz w:val="28"/>
          <w:szCs w:val="28"/>
        </w:rPr>
        <w:t>уберкулёз</w:t>
      </w:r>
      <w:r>
        <w:rPr>
          <w:rFonts w:ascii="Times New Roman" w:hAnsi="Times New Roman" w:cs="Times New Roman"/>
          <w:b/>
          <w:sz w:val="28"/>
          <w:szCs w:val="28"/>
        </w:rPr>
        <w:t>)</w:t>
      </w:r>
    </w:p>
    <w:p w:rsidR="00C97A64" w:rsidRDefault="00C97A64" w:rsidP="00754A0D">
      <w:pPr>
        <w:spacing w:before="24" w:after="24" w:line="360" w:lineRule="auto"/>
        <w:jc w:val="both"/>
        <w:rPr>
          <w:i/>
          <w:color w:val="FF0000"/>
        </w:rPr>
      </w:pPr>
      <w:r w:rsidRPr="005048DA">
        <w:rPr>
          <w:noProof/>
        </w:rPr>
        <w:drawing>
          <wp:anchor distT="0" distB="0" distL="114300" distR="114300" simplePos="0" relativeHeight="251659264" behindDoc="1" locked="0" layoutInCell="1" allowOverlap="1" wp14:anchorId="22BEC4CF" wp14:editId="0B90F4B2">
            <wp:simplePos x="0" y="0"/>
            <wp:positionH relativeFrom="column">
              <wp:posOffset>1696720</wp:posOffset>
            </wp:positionH>
            <wp:positionV relativeFrom="paragraph">
              <wp:posOffset>1115060</wp:posOffset>
            </wp:positionV>
            <wp:extent cx="2562225" cy="1612265"/>
            <wp:effectExtent l="0" t="0" r="9525" b="6985"/>
            <wp:wrapNone/>
            <wp:docPr id="1" name="Рисунок 1" descr="Катерина Ивановна (&quot;Преступление и наказание&quot;) - биография героини,  &quot;Преступление и наказание&quot;, Раскольников, дети, образ и характеристика,  смерть, фото - 24С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терина Ивановна (&quot;Преступление и наказание&quot;) - биография героини,  &quot;Преступление и наказание&quot;, Раскольников, дети, образ и характеристика,  смерть, фото - 24СМИ"/>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62225" cy="1612265"/>
                    </a:xfrm>
                    <a:prstGeom prst="rect">
                      <a:avLst/>
                    </a:prstGeom>
                    <a:noFill/>
                    <a:ln>
                      <a:noFill/>
                    </a:ln>
                  </pic:spPr>
                </pic:pic>
              </a:graphicData>
            </a:graphic>
            <wp14:sizeRelH relativeFrom="page">
              <wp14:pctWidth>0</wp14:pctWidth>
            </wp14:sizeRelH>
            <wp14:sizeRelV relativeFrom="page">
              <wp14:pctHeight>0</wp14:pctHeight>
            </wp14:sizeRelV>
          </wp:anchor>
        </w:drawing>
      </w:r>
      <w:r w:rsidR="002D1D32" w:rsidRPr="005048DA">
        <w:t xml:space="preserve">Одним из произведений, в которых изображена эта болезнь, является роман «Преступление и наказание» Ф.М. Достоевского, в котором туберкулёзом страдала Катерина Ивановна </w:t>
      </w:r>
      <w:r w:rsidR="002D1D32" w:rsidRPr="005C4140">
        <w:t>Мармеладова</w:t>
      </w:r>
      <w:r>
        <w:t xml:space="preserve"> (рис.1)</w:t>
      </w:r>
      <w:r w:rsidR="002D1D32" w:rsidRPr="005C4140">
        <w:t xml:space="preserve">: </w:t>
      </w:r>
      <w:r w:rsidR="002D1D32" w:rsidRPr="005048DA">
        <w:rPr>
          <w:i/>
        </w:rPr>
        <w:t>«Тут смех опять превратился в нестерпимый кашель, продолжавшийся пять минут. На платке осталось несколько крови, на лбу выступили капли пота».</w:t>
      </w:r>
    </w:p>
    <w:p w:rsidR="002D1D32" w:rsidRDefault="00C97A64" w:rsidP="00754A0D">
      <w:pPr>
        <w:spacing w:before="24" w:after="24" w:line="360" w:lineRule="auto"/>
        <w:jc w:val="both"/>
      </w:pPr>
      <w:r>
        <w:t xml:space="preserve"> </w:t>
      </w:r>
    </w:p>
    <w:p w:rsidR="00F20D3E" w:rsidRDefault="00F20D3E" w:rsidP="00754A0D">
      <w:pPr>
        <w:spacing w:before="24" w:after="24" w:line="360" w:lineRule="auto"/>
        <w:jc w:val="both"/>
      </w:pPr>
    </w:p>
    <w:p w:rsidR="00FE0FC3" w:rsidRDefault="00FE0FC3" w:rsidP="00754A0D">
      <w:pPr>
        <w:spacing w:before="24" w:after="24" w:line="360" w:lineRule="auto"/>
        <w:jc w:val="both"/>
      </w:pPr>
    </w:p>
    <w:p w:rsidR="008537D1" w:rsidRDefault="008537D1" w:rsidP="00754A0D">
      <w:pPr>
        <w:spacing w:before="24" w:after="24" w:line="360" w:lineRule="auto"/>
        <w:jc w:val="both"/>
      </w:pPr>
    </w:p>
    <w:p w:rsidR="00C97A64" w:rsidRDefault="00C97A64" w:rsidP="00754A0D">
      <w:pPr>
        <w:spacing w:before="24" w:after="24" w:line="360" w:lineRule="auto"/>
        <w:jc w:val="both"/>
      </w:pPr>
    </w:p>
    <w:p w:rsidR="00C97A64" w:rsidRDefault="00C97A64" w:rsidP="00C97A64">
      <w:pPr>
        <w:spacing w:before="24" w:after="24" w:line="360" w:lineRule="auto"/>
        <w:jc w:val="center"/>
      </w:pPr>
      <w:r>
        <w:t xml:space="preserve">Рис.1. </w:t>
      </w:r>
      <w:r w:rsidRPr="005048DA">
        <w:t xml:space="preserve">Катерина Ивановна </w:t>
      </w:r>
      <w:r w:rsidRPr="005C4140">
        <w:t>Мармеладова</w:t>
      </w:r>
    </w:p>
    <w:p w:rsidR="002D1D32" w:rsidRPr="005048DA" w:rsidRDefault="002D1D32" w:rsidP="00754A0D">
      <w:pPr>
        <w:spacing w:before="24" w:after="24" w:line="360" w:lineRule="auto"/>
        <w:jc w:val="both"/>
        <w:rPr>
          <w:i/>
        </w:rPr>
      </w:pPr>
      <w:r w:rsidRPr="00570DCF">
        <w:lastRenderedPageBreak/>
        <w:t>Чахотка была у Николая Левина</w:t>
      </w:r>
      <w:r w:rsidR="00FE0FC3">
        <w:t xml:space="preserve"> </w:t>
      </w:r>
      <w:r w:rsidR="00FE0FC3" w:rsidRPr="00C97A64">
        <w:t>(рис.2)</w:t>
      </w:r>
      <w:r w:rsidRPr="00C97A64">
        <w:t xml:space="preserve">, </w:t>
      </w:r>
      <w:r w:rsidRPr="00570DCF">
        <w:t xml:space="preserve">одного из героев романа «Анна Каренина» Л.Н. Толстого: </w:t>
      </w:r>
      <w:r w:rsidRPr="005048DA">
        <w:rPr>
          <w:i/>
        </w:rPr>
        <w:t>«Брат лег и – спал или не спал, но, как больной, ворочался, кашлял и, когда не мог откашляться, что-то ворчал».</w:t>
      </w:r>
    </w:p>
    <w:p w:rsidR="002D1D32" w:rsidRDefault="002D1D32" w:rsidP="005048DA">
      <w:pPr>
        <w:spacing w:before="24" w:after="24" w:line="360" w:lineRule="auto"/>
        <w:jc w:val="center"/>
      </w:pPr>
      <w:r w:rsidRPr="00570DCF">
        <w:rPr>
          <w:noProof/>
        </w:rPr>
        <w:drawing>
          <wp:inline distT="0" distB="0" distL="0" distR="0" wp14:anchorId="655DFCCF" wp14:editId="61B885DC">
            <wp:extent cx="2753833" cy="2049087"/>
            <wp:effectExtent l="0" t="0" r="8890" b="8890"/>
            <wp:docPr id="4" name="Рисунок 4" descr="Характеристика Николая Левина в романе &quot;Анна Каренина&quot;: образ,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Характеристика Николая Левина в романе &quot;Анна Каренина&quot;: образ, описание"/>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53833" cy="2049087"/>
                    </a:xfrm>
                    <a:prstGeom prst="rect">
                      <a:avLst/>
                    </a:prstGeom>
                    <a:noFill/>
                    <a:ln>
                      <a:noFill/>
                    </a:ln>
                  </pic:spPr>
                </pic:pic>
              </a:graphicData>
            </a:graphic>
          </wp:inline>
        </w:drawing>
      </w:r>
    </w:p>
    <w:p w:rsidR="00FE0FC3" w:rsidRPr="00C97A64" w:rsidRDefault="00C97A64" w:rsidP="005048DA">
      <w:pPr>
        <w:spacing w:before="24" w:after="24" w:line="360" w:lineRule="auto"/>
        <w:jc w:val="center"/>
      </w:pPr>
      <w:r>
        <w:t>Рис.</w:t>
      </w:r>
      <w:r w:rsidR="00FE0FC3" w:rsidRPr="00C97A64">
        <w:t>2</w:t>
      </w:r>
    </w:p>
    <w:p w:rsidR="002D1D32" w:rsidRPr="005048DA" w:rsidRDefault="002D1D32" w:rsidP="00754A0D">
      <w:pPr>
        <w:spacing w:before="24" w:after="24" w:line="360" w:lineRule="auto"/>
        <w:jc w:val="both"/>
        <w:rPr>
          <w:i/>
        </w:rPr>
      </w:pPr>
      <w:r w:rsidRPr="00570DCF">
        <w:t xml:space="preserve">Ещё один литературный герой, болевший туберкулезом – </w:t>
      </w:r>
      <w:proofErr w:type="spellStart"/>
      <w:r w:rsidRPr="00570DCF">
        <w:t>Коврин</w:t>
      </w:r>
      <w:proofErr w:type="spellEnd"/>
      <w:r w:rsidRPr="00570DCF">
        <w:t xml:space="preserve"> </w:t>
      </w:r>
      <w:r w:rsidR="00FE0FC3" w:rsidRPr="00C97A64">
        <w:t xml:space="preserve">(рис. 3) </w:t>
      </w:r>
      <w:r w:rsidRPr="00570DCF">
        <w:t xml:space="preserve">из рассказа А.П. Чехова «Чёрный монах»: </w:t>
      </w:r>
      <w:r w:rsidRPr="005048DA">
        <w:rPr>
          <w:i/>
        </w:rPr>
        <w:t>«У него шла горлом кровь. Он плевал кровью, но случалось раза два в месяц, что она текла обильно, и тогда он чрезвычайно слабел и впадал в сонливое состояние».</w:t>
      </w:r>
    </w:p>
    <w:p w:rsidR="002D1D32" w:rsidRDefault="002D1D32" w:rsidP="005048DA">
      <w:pPr>
        <w:spacing w:before="24" w:after="24" w:line="360" w:lineRule="auto"/>
        <w:jc w:val="center"/>
      </w:pPr>
      <w:r w:rsidRPr="00570DCF">
        <w:rPr>
          <w:noProof/>
        </w:rPr>
        <w:drawing>
          <wp:inline distT="0" distB="0" distL="0" distR="0" wp14:anchorId="7EF44201" wp14:editId="7B950E94">
            <wp:extent cx="4104167" cy="2052084"/>
            <wp:effectExtent l="0" t="0" r="0" b="5715"/>
            <wp:docPr id="5" name="Рисунок 5" descr="Чёрный монах» за 5 минут. Краткое содержание рассказа Чех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Чёрный монах» за 5 минут. Краткое содержание рассказа Чехова"/>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07087" cy="2053544"/>
                    </a:xfrm>
                    <a:prstGeom prst="rect">
                      <a:avLst/>
                    </a:prstGeom>
                    <a:noFill/>
                    <a:ln>
                      <a:noFill/>
                    </a:ln>
                  </pic:spPr>
                </pic:pic>
              </a:graphicData>
            </a:graphic>
          </wp:inline>
        </w:drawing>
      </w:r>
    </w:p>
    <w:p w:rsidR="00FE0FC3" w:rsidRPr="00C97A64" w:rsidRDefault="00C97A64" w:rsidP="005048DA">
      <w:pPr>
        <w:spacing w:before="24" w:after="24" w:line="360" w:lineRule="auto"/>
        <w:jc w:val="center"/>
      </w:pPr>
      <w:r>
        <w:t>Рис.</w:t>
      </w:r>
      <w:r w:rsidR="00FE0FC3" w:rsidRPr="00C97A64">
        <w:t xml:space="preserve">3. </w:t>
      </w:r>
      <w:proofErr w:type="spellStart"/>
      <w:r w:rsidR="00FE0FC3" w:rsidRPr="00C97A64">
        <w:t>Коврин</w:t>
      </w:r>
      <w:proofErr w:type="spellEnd"/>
    </w:p>
    <w:p w:rsidR="005048DA" w:rsidRDefault="005048DA" w:rsidP="005048DA">
      <w:pPr>
        <w:spacing w:before="24" w:after="24" w:line="360" w:lineRule="auto"/>
        <w:jc w:val="both"/>
      </w:pPr>
      <w:r>
        <w:t>Туберкулезная эйфория, бессознательный самообман в оценке своей болезни и своего состояния хороши видны в рассказе «Жилет» Б. Пруса.</w:t>
      </w:r>
    </w:p>
    <w:p w:rsidR="005048DA" w:rsidRPr="005048DA" w:rsidRDefault="005048DA" w:rsidP="005048DA">
      <w:pPr>
        <w:spacing w:before="24" w:after="24" w:line="360" w:lineRule="auto"/>
        <w:jc w:val="both"/>
        <w:rPr>
          <w:i/>
        </w:rPr>
      </w:pPr>
      <w:r w:rsidRPr="005048DA">
        <w:rPr>
          <w:i/>
        </w:rPr>
        <w:t xml:space="preserve">«Правда, он кашлял, но это – бронхит. Когда он долго сидел, иногда начиналось кровотечение, разумеется, из носоглотки. Ну, бывало у него что-то вроде лихорадки, но, в сущности, это была не лихорадка, а просто так – нервное состояние. Вообще же он чувствовал себя все бодрее. У него появилось непреодолимое желание совершить какую-нибудь далекую прогулку, только сил на это не хватало. Наступило даже время, когда днем он не хотел лежать в постели и сидел на стуле одетый, готовый выйти на улицу, как только пройдет эта минутная слабость. Беспокоило его лишь одно пустячное </w:t>
      </w:r>
      <w:r w:rsidRPr="005048DA">
        <w:rPr>
          <w:i/>
        </w:rPr>
        <w:lastRenderedPageBreak/>
        <w:t>обстоятельство: однажды, надевая жилетку, он почувствовал, что она стала как-то уж очень широка ему».</w:t>
      </w:r>
    </w:p>
    <w:p w:rsidR="005048DA" w:rsidRPr="005048DA" w:rsidRDefault="005048DA" w:rsidP="005048DA">
      <w:pPr>
        <w:spacing w:before="24" w:after="24" w:line="360" w:lineRule="auto"/>
        <w:jc w:val="both"/>
        <w:rPr>
          <w:i/>
        </w:rPr>
      </w:pPr>
      <w:r>
        <w:t>Классическую картину легочного кровотечения описал Э.М. Ремарк в романе «Три товарища»</w:t>
      </w:r>
      <w:r w:rsidR="006B4AB8">
        <w:t xml:space="preserve"> (рис.4)</w:t>
      </w:r>
      <w:r>
        <w:t xml:space="preserve">: </w:t>
      </w:r>
      <w:r w:rsidRPr="005048DA">
        <w:rPr>
          <w:i/>
        </w:rPr>
        <w:t xml:space="preserve">«Пат лежала в постели с окровавленной грудью и судорожно сжатыми пальцами. Изо рта у нее шла кровь. Возле стояла </w:t>
      </w:r>
      <w:proofErr w:type="spellStart"/>
      <w:r w:rsidRPr="005048DA">
        <w:rPr>
          <w:i/>
        </w:rPr>
        <w:t>фройляйна</w:t>
      </w:r>
      <w:proofErr w:type="spellEnd"/>
      <w:r w:rsidRPr="005048DA">
        <w:rPr>
          <w:i/>
        </w:rPr>
        <w:t xml:space="preserve"> Мюллер с полотенцем и тазом с водой. </w:t>
      </w:r>
    </w:p>
    <w:p w:rsidR="005048DA" w:rsidRPr="005048DA" w:rsidRDefault="005048DA" w:rsidP="005048DA">
      <w:pPr>
        <w:spacing w:before="24" w:after="24" w:line="360" w:lineRule="auto"/>
        <w:jc w:val="both"/>
        <w:rPr>
          <w:i/>
        </w:rPr>
      </w:pPr>
      <w:r w:rsidRPr="005048DA">
        <w:rPr>
          <w:i/>
        </w:rPr>
        <w:t xml:space="preserve">- Что случилось? – крикнул я… Принесите бинт и вату… </w:t>
      </w:r>
    </w:p>
    <w:p w:rsidR="005048DA" w:rsidRPr="005048DA" w:rsidRDefault="005048DA" w:rsidP="005048DA">
      <w:pPr>
        <w:spacing w:before="24" w:after="24" w:line="360" w:lineRule="auto"/>
        <w:jc w:val="both"/>
        <w:rPr>
          <w:i/>
        </w:rPr>
      </w:pPr>
      <w:r w:rsidRPr="005048DA">
        <w:rPr>
          <w:i/>
        </w:rPr>
        <w:t>- Где рана?</w:t>
      </w:r>
    </w:p>
    <w:p w:rsidR="005048DA" w:rsidRPr="005048DA" w:rsidRDefault="005048DA" w:rsidP="005048DA">
      <w:pPr>
        <w:spacing w:before="24" w:after="24" w:line="360" w:lineRule="auto"/>
        <w:jc w:val="both"/>
        <w:rPr>
          <w:i/>
        </w:rPr>
      </w:pPr>
      <w:r w:rsidRPr="005048DA">
        <w:rPr>
          <w:i/>
        </w:rPr>
        <w:t xml:space="preserve"> - Это не рана… Кровотечение – сказала она…</w:t>
      </w:r>
    </w:p>
    <w:p w:rsidR="005048DA" w:rsidRPr="005048DA" w:rsidRDefault="005048DA" w:rsidP="005048DA">
      <w:pPr>
        <w:spacing w:before="24" w:after="24" w:line="360" w:lineRule="auto"/>
        <w:jc w:val="both"/>
        <w:rPr>
          <w:i/>
        </w:rPr>
      </w:pPr>
      <w:r w:rsidRPr="005048DA">
        <w:rPr>
          <w:i/>
        </w:rPr>
        <w:t>- Принесите с собой лед! – крикнул я…</w:t>
      </w:r>
    </w:p>
    <w:p w:rsidR="005048DA" w:rsidRPr="005048DA" w:rsidRDefault="005048DA" w:rsidP="005048DA">
      <w:pPr>
        <w:spacing w:before="24" w:after="24" w:line="360" w:lineRule="auto"/>
        <w:jc w:val="both"/>
        <w:rPr>
          <w:i/>
        </w:rPr>
      </w:pPr>
      <w:r w:rsidRPr="005048DA">
        <w:rPr>
          <w:i/>
        </w:rPr>
        <w:t xml:space="preserve"> Я принес свежей воды, снова смочил полотенце, но не решался прикоснуться к Пат. Я не знал, правильно ли она лежит, и был в отчаянии оттого, что не знал главного, не знал единственного, что должен был знать: подложить ли ей подушку под голову или оставить ее лежать плашмя.</w:t>
      </w:r>
    </w:p>
    <w:p w:rsidR="005048DA" w:rsidRPr="005048DA" w:rsidRDefault="005048DA" w:rsidP="005048DA">
      <w:pPr>
        <w:spacing w:before="24" w:after="24" w:line="360" w:lineRule="auto"/>
        <w:jc w:val="both"/>
        <w:rPr>
          <w:i/>
        </w:rPr>
      </w:pPr>
      <w:r w:rsidRPr="005048DA">
        <w:rPr>
          <w:i/>
        </w:rPr>
        <w:t xml:space="preserve"> Ее дыхание стало хриплым, потом она резко привстала, и кровь хлынула струей. Она дышала часто, в глазах было нечеловеческое страдание, она задыхалась и кашляла, истекая кровью; я поддерживал ее за плечи, то прижимая к себе, </w:t>
      </w:r>
      <w:r w:rsidR="00692560">
        <w:rPr>
          <w:i/>
        </w:rPr>
        <w:t xml:space="preserve">то отпуская и ощущал </w:t>
      </w:r>
      <w:proofErr w:type="spellStart"/>
      <w:r w:rsidR="00692560">
        <w:rPr>
          <w:i/>
        </w:rPr>
        <w:t>содрагания</w:t>
      </w:r>
      <w:proofErr w:type="spellEnd"/>
      <w:r w:rsidR="00692560">
        <w:rPr>
          <w:i/>
        </w:rPr>
        <w:t xml:space="preserve"> </w:t>
      </w:r>
      <w:r w:rsidRPr="005048DA">
        <w:rPr>
          <w:i/>
        </w:rPr>
        <w:t xml:space="preserve">всего ее измученного тела. Казалось, конца этому не будет. Потом, совершенно обессиленная, она откинулась на подушку». </w:t>
      </w:r>
    </w:p>
    <w:p w:rsidR="005048DA" w:rsidRDefault="005048DA" w:rsidP="00754A0D">
      <w:pPr>
        <w:spacing w:before="24" w:after="24" w:line="360" w:lineRule="auto"/>
        <w:jc w:val="both"/>
      </w:pPr>
      <w:r>
        <w:t xml:space="preserve">И в этом романе – пример безукоризненного выполнения врачебного долга (профессор </w:t>
      </w:r>
      <w:proofErr w:type="spellStart"/>
      <w:r>
        <w:t>Хаффе</w:t>
      </w:r>
      <w:proofErr w:type="spellEnd"/>
      <w:r>
        <w:t>) и дружбы, которая не может спасти от смерти, но помогает жить.</w:t>
      </w:r>
    </w:p>
    <w:p w:rsidR="00692560" w:rsidRDefault="00692560" w:rsidP="00692560">
      <w:pPr>
        <w:spacing w:before="24" w:after="24" w:line="360" w:lineRule="auto"/>
        <w:jc w:val="center"/>
      </w:pPr>
      <w:r>
        <w:rPr>
          <w:noProof/>
        </w:rPr>
        <w:drawing>
          <wp:inline distT="0" distB="0" distL="0" distR="0" wp14:anchorId="1888B0BC" wp14:editId="4EF0D910">
            <wp:extent cx="2583657" cy="2038350"/>
            <wp:effectExtent l="0" t="0" r="7620" b="0"/>
            <wp:docPr id="13" name="Рисунок 13" descr="Три товарища&quot; краткое содержание, анализ сюжета, характеристика главных  героев, тема дружбы, проблематика, жан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Три товарища&quot; краткое содержание, анализ сюжета, характеристика главных  героев, тема дружбы, проблематика, жанр"/>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87810" cy="2041626"/>
                    </a:xfrm>
                    <a:prstGeom prst="rect">
                      <a:avLst/>
                    </a:prstGeom>
                    <a:noFill/>
                    <a:ln>
                      <a:noFill/>
                    </a:ln>
                  </pic:spPr>
                </pic:pic>
              </a:graphicData>
            </a:graphic>
          </wp:inline>
        </w:drawing>
      </w:r>
    </w:p>
    <w:p w:rsidR="006B4AB8" w:rsidRPr="006B4AB8" w:rsidRDefault="006B4AB8" w:rsidP="006B4AB8">
      <w:pPr>
        <w:spacing w:before="24" w:after="24" w:line="360" w:lineRule="auto"/>
        <w:jc w:val="center"/>
      </w:pPr>
      <w:r w:rsidRPr="006B4AB8">
        <w:t>Ри</w:t>
      </w:r>
      <w:r>
        <w:t>с.</w:t>
      </w:r>
      <w:r w:rsidRPr="006B4AB8">
        <w:t>4. Пат</w:t>
      </w:r>
    </w:p>
    <w:p w:rsidR="002D1D32" w:rsidRPr="00570DCF" w:rsidRDefault="002D1D32" w:rsidP="00754A0D">
      <w:pPr>
        <w:spacing w:before="24" w:after="24" w:line="360" w:lineRule="auto"/>
        <w:jc w:val="both"/>
      </w:pPr>
      <w:r w:rsidRPr="00570DCF">
        <w:t>То изображение заболевания, к которому прибегали писатели в своих работах, мало отличается от клинической картины, описанной в специальной медицинской литературе, так как болезнь имеет яркую специфическую симптоматику.</w:t>
      </w:r>
    </w:p>
    <w:p w:rsidR="002D1D32" w:rsidRPr="009B065E" w:rsidRDefault="005C4140" w:rsidP="00754A0D">
      <w:pPr>
        <w:pStyle w:val="ac"/>
        <w:numPr>
          <w:ilvl w:val="0"/>
          <w:numId w:val="2"/>
        </w:numPr>
        <w:tabs>
          <w:tab w:val="left" w:pos="2925"/>
        </w:tabs>
        <w:spacing w:before="24" w:after="24" w:line="360" w:lineRule="auto"/>
        <w:jc w:val="both"/>
        <w:rPr>
          <w:rFonts w:ascii="Times New Roman" w:hAnsi="Times New Roman" w:cs="Times New Roman"/>
          <w:b/>
          <w:sz w:val="28"/>
          <w:szCs w:val="28"/>
        </w:rPr>
      </w:pPr>
      <w:r>
        <w:rPr>
          <w:rFonts w:ascii="Times New Roman" w:hAnsi="Times New Roman" w:cs="Times New Roman"/>
          <w:b/>
          <w:sz w:val="28"/>
          <w:szCs w:val="28"/>
        </w:rPr>
        <w:t>Проказа (лепра)</w:t>
      </w:r>
    </w:p>
    <w:p w:rsidR="002D1D32" w:rsidRPr="006B4AB8" w:rsidRDefault="002D1D32" w:rsidP="006B4AB8">
      <w:pPr>
        <w:spacing w:before="24" w:after="24" w:line="360" w:lineRule="auto"/>
        <w:jc w:val="center"/>
      </w:pPr>
      <w:r w:rsidRPr="00692560">
        <w:lastRenderedPageBreak/>
        <w:t xml:space="preserve">Примером произведения, в котором рассказывается о тяжелой жизни в колонии больных проказой, является роман Г. </w:t>
      </w:r>
      <w:proofErr w:type="spellStart"/>
      <w:r w:rsidRPr="00692560">
        <w:t>Шилина</w:t>
      </w:r>
      <w:proofErr w:type="spellEnd"/>
      <w:r w:rsidRPr="00692560">
        <w:t xml:space="preserve"> «Прокаженные»</w:t>
      </w:r>
      <w:r w:rsidR="006B4AB8">
        <w:t xml:space="preserve"> </w:t>
      </w:r>
      <w:r w:rsidR="006B4AB8" w:rsidRPr="006B4AB8">
        <w:t>(рис</w:t>
      </w:r>
      <w:r w:rsidRPr="006B4AB8">
        <w:t>.</w:t>
      </w:r>
      <w:r w:rsidR="006B4AB8" w:rsidRPr="006B4AB8">
        <w:t>5)</w:t>
      </w:r>
    </w:p>
    <w:p w:rsidR="00EB5398" w:rsidRPr="006B4AB8" w:rsidRDefault="00EB5398" w:rsidP="00EB5398">
      <w:pPr>
        <w:tabs>
          <w:tab w:val="left" w:pos="2925"/>
        </w:tabs>
        <w:spacing w:before="24" w:after="24" w:line="360" w:lineRule="auto"/>
        <w:jc w:val="center"/>
      </w:pPr>
      <w:r w:rsidRPr="006B4AB8">
        <w:rPr>
          <w:noProof/>
        </w:rPr>
        <w:drawing>
          <wp:inline distT="0" distB="0" distL="0" distR="0" wp14:anchorId="7280D09D" wp14:editId="52D017C3">
            <wp:extent cx="3094075" cy="2378258"/>
            <wp:effectExtent l="0" t="0" r="0" b="3175"/>
            <wp:docPr id="14" name="Рисунок 14" descr="C:\Users\1\Desktop\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esktop\Без названия.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00948" cy="2383541"/>
                    </a:xfrm>
                    <a:prstGeom prst="rect">
                      <a:avLst/>
                    </a:prstGeom>
                    <a:noFill/>
                    <a:ln>
                      <a:noFill/>
                    </a:ln>
                  </pic:spPr>
                </pic:pic>
              </a:graphicData>
            </a:graphic>
          </wp:inline>
        </w:drawing>
      </w:r>
    </w:p>
    <w:p w:rsidR="00FE0FC3" w:rsidRPr="006B4AB8" w:rsidRDefault="006B4AB8" w:rsidP="00EB5398">
      <w:pPr>
        <w:tabs>
          <w:tab w:val="left" w:pos="2925"/>
        </w:tabs>
        <w:spacing w:before="24" w:after="24" w:line="360" w:lineRule="auto"/>
        <w:jc w:val="center"/>
      </w:pPr>
      <w:r w:rsidRPr="006B4AB8">
        <w:t>Рис.5</w:t>
      </w:r>
    </w:p>
    <w:p w:rsidR="00692560" w:rsidRPr="00EB5398" w:rsidRDefault="00EB5398" w:rsidP="00EB5398">
      <w:pPr>
        <w:tabs>
          <w:tab w:val="left" w:pos="2925"/>
        </w:tabs>
        <w:spacing w:before="24" w:after="24" w:line="360" w:lineRule="auto"/>
        <w:jc w:val="both"/>
        <w:rPr>
          <w:color w:val="010101"/>
          <w:shd w:val="clear" w:color="auto" w:fill="FFFFFF"/>
        </w:rPr>
      </w:pPr>
      <w:r w:rsidRPr="00EB5398">
        <w:rPr>
          <w:color w:val="010101"/>
          <w:shd w:val="clear" w:color="auto" w:fill="FFFFFF"/>
        </w:rPr>
        <w:t>В 1893 году в Петербурге учреждается «Общество борьбы с проказой в Санкт-Петербургской губернии».</w:t>
      </w:r>
      <w:r w:rsidR="006B4AB8">
        <w:rPr>
          <w:color w:val="010101"/>
          <w:shd w:val="clear" w:color="auto" w:fill="FFFFFF"/>
        </w:rPr>
        <w:t xml:space="preserve"> (рис.</w:t>
      </w:r>
      <w:r w:rsidR="00367120">
        <w:rPr>
          <w:color w:val="010101"/>
          <w:shd w:val="clear" w:color="auto" w:fill="FFFFFF"/>
        </w:rPr>
        <w:t>6,7</w:t>
      </w:r>
      <w:r w:rsidR="006B4AB8">
        <w:rPr>
          <w:color w:val="010101"/>
          <w:shd w:val="clear" w:color="auto" w:fill="FFFFFF"/>
        </w:rPr>
        <w:t>)</w:t>
      </w:r>
    </w:p>
    <w:p w:rsidR="00EB5398" w:rsidRDefault="00EB5398" w:rsidP="00EB5398">
      <w:pPr>
        <w:tabs>
          <w:tab w:val="left" w:pos="2925"/>
        </w:tabs>
        <w:spacing w:before="24" w:after="24" w:line="360" w:lineRule="auto"/>
        <w:jc w:val="both"/>
        <w:rPr>
          <w:color w:val="010101"/>
          <w:shd w:val="clear" w:color="auto" w:fill="FFFFFF"/>
        </w:rPr>
      </w:pPr>
      <w:r w:rsidRPr="00EB5398">
        <w:rPr>
          <w:color w:val="010101"/>
          <w:shd w:val="clear" w:color="auto" w:fill="FFFFFF"/>
        </w:rPr>
        <w:t xml:space="preserve">Лепрозории создавались не во благо больных, а во благо здоровых. Туда селили не для излечения – болезнь неизлечима, </w:t>
      </w:r>
      <w:proofErr w:type="gramStart"/>
      <w:r w:rsidRPr="00EB5398">
        <w:rPr>
          <w:color w:val="010101"/>
          <w:shd w:val="clear" w:color="auto" w:fill="FFFFFF"/>
        </w:rPr>
        <w:t>а</w:t>
      </w:r>
      <w:proofErr w:type="gramEnd"/>
      <w:r w:rsidRPr="00EB5398">
        <w:rPr>
          <w:color w:val="010101"/>
          <w:shd w:val="clear" w:color="auto" w:fill="FFFFFF"/>
        </w:rPr>
        <w:t xml:space="preserve"> чтобы больной не заразил других людей. Это резервация, концентрационный лагерь</w:t>
      </w:r>
      <w:r w:rsidR="008537D1">
        <w:rPr>
          <w:color w:val="010101"/>
          <w:shd w:val="clear" w:color="auto" w:fill="FFFFFF"/>
        </w:rPr>
        <w:t>.</w:t>
      </w:r>
    </w:p>
    <w:p w:rsidR="008537D1" w:rsidRDefault="008537D1" w:rsidP="008537D1">
      <w:pPr>
        <w:tabs>
          <w:tab w:val="left" w:pos="2925"/>
        </w:tabs>
        <w:spacing w:before="24" w:after="24" w:line="360" w:lineRule="auto"/>
        <w:jc w:val="center"/>
      </w:pPr>
      <w:r w:rsidRPr="00EB2390">
        <w:rPr>
          <w:noProof/>
        </w:rPr>
        <w:drawing>
          <wp:inline distT="0" distB="0" distL="0" distR="0" wp14:anchorId="042F64D6" wp14:editId="293C1553">
            <wp:extent cx="3131548" cy="2137144"/>
            <wp:effectExtent l="0" t="0" r="0" b="0"/>
            <wp:docPr id="16" name="Рисунок 16" descr="Лепрозорий «Крутые ручьи»: место, где бурлила жизнь | Милосердие.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Лепрозорий «Крутые ручьи»: место, где бурлила жизнь | Милосердие.ru"/>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32524" cy="2137810"/>
                    </a:xfrm>
                    <a:prstGeom prst="rect">
                      <a:avLst/>
                    </a:prstGeom>
                    <a:noFill/>
                    <a:ln>
                      <a:noFill/>
                    </a:ln>
                  </pic:spPr>
                </pic:pic>
              </a:graphicData>
            </a:graphic>
          </wp:inline>
        </w:drawing>
      </w:r>
      <w:r w:rsidRPr="00EB2390">
        <w:rPr>
          <w:noProof/>
        </w:rPr>
        <w:drawing>
          <wp:inline distT="0" distB="0" distL="0" distR="0" wp14:anchorId="542B5289" wp14:editId="1D0A2AB6">
            <wp:extent cx="2753833" cy="1869708"/>
            <wp:effectExtent l="0" t="0" r="8890" b="0"/>
            <wp:docPr id="18" name="Рисунок 18" descr="Лепрозорий «Крутые ручьи»: место, где бурлила жизнь | Милосердие.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Лепрозорий «Крутые ручьи»: место, где бурлила жизнь | Милосердие.ru"/>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53833" cy="1869708"/>
                    </a:xfrm>
                    <a:prstGeom prst="rect">
                      <a:avLst/>
                    </a:prstGeom>
                    <a:noFill/>
                    <a:ln>
                      <a:noFill/>
                    </a:ln>
                  </pic:spPr>
                </pic:pic>
              </a:graphicData>
            </a:graphic>
          </wp:inline>
        </w:drawing>
      </w:r>
    </w:p>
    <w:p w:rsidR="006B4AB8" w:rsidRDefault="006B4AB8" w:rsidP="006B4AB8">
      <w:pPr>
        <w:tabs>
          <w:tab w:val="left" w:pos="2925"/>
        </w:tabs>
        <w:spacing w:after="100" w:afterAutospacing="1"/>
        <w:jc w:val="center"/>
        <w:rPr>
          <w:bCs/>
          <w:spacing w:val="-2"/>
        </w:rPr>
      </w:pPr>
      <w:r w:rsidRPr="006B4AB8">
        <w:rPr>
          <w:bCs/>
          <w:spacing w:val="-2"/>
        </w:rPr>
        <w:t>Рис.</w:t>
      </w:r>
      <w:r w:rsidR="00367120">
        <w:rPr>
          <w:bCs/>
          <w:spacing w:val="-2"/>
        </w:rPr>
        <w:t>6,7</w:t>
      </w:r>
    </w:p>
    <w:p w:rsidR="008537D1" w:rsidRPr="006B4AB8" w:rsidRDefault="008537D1" w:rsidP="006B4AB8">
      <w:pPr>
        <w:tabs>
          <w:tab w:val="left" w:pos="2925"/>
        </w:tabs>
        <w:spacing w:after="100" w:afterAutospacing="1"/>
        <w:jc w:val="center"/>
        <w:rPr>
          <w:bCs/>
          <w:spacing w:val="-2"/>
        </w:rPr>
      </w:pPr>
      <w:r w:rsidRPr="00EB2390">
        <w:rPr>
          <w:b/>
          <w:bCs/>
          <w:color w:val="010101"/>
          <w:spacing w:val="-2"/>
        </w:rPr>
        <w:t>Лепрозорий «Крутые ручьи»: место, где бурлила жизнь[3]</w:t>
      </w:r>
    </w:p>
    <w:p w:rsidR="002D1D32" w:rsidRDefault="002D1D32" w:rsidP="00754A0D">
      <w:pPr>
        <w:tabs>
          <w:tab w:val="left" w:pos="2925"/>
        </w:tabs>
        <w:spacing w:before="24" w:after="24" w:line="360" w:lineRule="auto"/>
        <w:jc w:val="both"/>
      </w:pPr>
      <w:r w:rsidRPr="00EB2390">
        <w:t xml:space="preserve">На сегодняшний день лепра уже давно не считается неизлечимой болезнью </w:t>
      </w:r>
      <w:r w:rsidRPr="005C4140">
        <w:t>и успешно лечится антибиотиками</w:t>
      </w:r>
      <w:r w:rsidRPr="00EB2390">
        <w:t>, также известно, что проказой нельзя заразиться при простом контакте: она передаётся только при тесных контактах через выделения изо рта и носа.</w:t>
      </w:r>
    </w:p>
    <w:p w:rsidR="006B4AB8" w:rsidRDefault="006B4AB8" w:rsidP="00754A0D">
      <w:pPr>
        <w:tabs>
          <w:tab w:val="left" w:pos="2925"/>
        </w:tabs>
        <w:spacing w:before="24" w:after="24" w:line="360" w:lineRule="auto"/>
        <w:jc w:val="both"/>
      </w:pPr>
    </w:p>
    <w:p w:rsidR="006B4AB8" w:rsidRDefault="006B4AB8" w:rsidP="00754A0D">
      <w:pPr>
        <w:tabs>
          <w:tab w:val="left" w:pos="2925"/>
        </w:tabs>
        <w:spacing w:before="24" w:after="24" w:line="360" w:lineRule="auto"/>
        <w:jc w:val="both"/>
      </w:pPr>
    </w:p>
    <w:p w:rsidR="006B4AB8" w:rsidRDefault="006B4AB8" w:rsidP="00754A0D">
      <w:pPr>
        <w:tabs>
          <w:tab w:val="left" w:pos="2925"/>
        </w:tabs>
        <w:spacing w:before="24" w:after="24" w:line="360" w:lineRule="auto"/>
        <w:jc w:val="both"/>
      </w:pPr>
    </w:p>
    <w:p w:rsidR="002D1D32" w:rsidRDefault="00EB5398" w:rsidP="00754A0D">
      <w:pPr>
        <w:pStyle w:val="ac"/>
        <w:numPr>
          <w:ilvl w:val="0"/>
          <w:numId w:val="2"/>
        </w:numPr>
        <w:tabs>
          <w:tab w:val="left" w:pos="2925"/>
        </w:tabs>
        <w:spacing w:before="24" w:after="24" w:line="360" w:lineRule="auto"/>
        <w:jc w:val="both"/>
        <w:rPr>
          <w:rFonts w:ascii="Times New Roman" w:hAnsi="Times New Roman" w:cs="Times New Roman"/>
          <w:b/>
          <w:sz w:val="28"/>
          <w:szCs w:val="28"/>
        </w:rPr>
      </w:pPr>
      <w:r>
        <w:rPr>
          <w:rFonts w:ascii="Times New Roman" w:hAnsi="Times New Roman" w:cs="Times New Roman"/>
          <w:b/>
          <w:sz w:val="28"/>
          <w:szCs w:val="28"/>
        </w:rPr>
        <w:lastRenderedPageBreak/>
        <w:t>Падучая (э</w:t>
      </w:r>
      <w:r w:rsidR="002D1D32">
        <w:rPr>
          <w:rFonts w:ascii="Times New Roman" w:hAnsi="Times New Roman" w:cs="Times New Roman"/>
          <w:b/>
          <w:sz w:val="28"/>
          <w:szCs w:val="28"/>
        </w:rPr>
        <w:t>пилепсия</w:t>
      </w:r>
      <w:r>
        <w:rPr>
          <w:rFonts w:ascii="Times New Roman" w:hAnsi="Times New Roman" w:cs="Times New Roman"/>
          <w:b/>
          <w:sz w:val="28"/>
          <w:szCs w:val="28"/>
        </w:rPr>
        <w:t>)</w:t>
      </w:r>
    </w:p>
    <w:p w:rsidR="002D1D32" w:rsidRPr="00B410A8" w:rsidRDefault="002D1D32" w:rsidP="00754A0D">
      <w:pPr>
        <w:tabs>
          <w:tab w:val="left" w:pos="2925"/>
        </w:tabs>
        <w:spacing w:before="24" w:after="24" w:line="360" w:lineRule="auto"/>
        <w:jc w:val="both"/>
      </w:pPr>
      <w:r w:rsidRPr="00B410A8">
        <w:t>Часто в своих работах эту болезнь изображал Ф.М. Достоевский, что неудивительно: этим недугом страдал сам писатель. Наиболее яркий персонаж-</w:t>
      </w:r>
      <w:proofErr w:type="spellStart"/>
      <w:r w:rsidRPr="00B410A8">
        <w:t>эпилепсик</w:t>
      </w:r>
      <w:proofErr w:type="spellEnd"/>
      <w:r w:rsidRPr="00B410A8">
        <w:t xml:space="preserve"> – князь Мышкин</w:t>
      </w:r>
      <w:r w:rsidR="00367120">
        <w:t xml:space="preserve"> (рис.8) </w:t>
      </w:r>
      <w:r w:rsidRPr="00B410A8">
        <w:t>из романа «Идиот».</w:t>
      </w:r>
      <w:r w:rsidR="00367120">
        <w:t xml:space="preserve"> </w:t>
      </w:r>
    </w:p>
    <w:p w:rsidR="002D1D32" w:rsidRDefault="002D1D32" w:rsidP="00B410A8">
      <w:pPr>
        <w:tabs>
          <w:tab w:val="left" w:pos="2925"/>
        </w:tabs>
        <w:spacing w:before="24" w:after="24" w:line="360" w:lineRule="auto"/>
        <w:jc w:val="center"/>
      </w:pPr>
      <w:r w:rsidRPr="00EB2390">
        <w:rPr>
          <w:noProof/>
        </w:rPr>
        <w:drawing>
          <wp:inline distT="0" distB="0" distL="0" distR="0" wp14:anchorId="67F20544" wp14:editId="4AC0FB9C">
            <wp:extent cx="1933575" cy="2542445"/>
            <wp:effectExtent l="0" t="0" r="0" b="0"/>
            <wp:docPr id="6" name="Рисунок 6" descr="Князь Мышкин в романе &quot;Идиот&quot;: характеристика, образ,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нязь Мышкин в романе &quot;Идиот&quot;: характеристика, образ, описание"/>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33575" cy="2542445"/>
                    </a:xfrm>
                    <a:prstGeom prst="rect">
                      <a:avLst/>
                    </a:prstGeom>
                    <a:noFill/>
                    <a:ln>
                      <a:noFill/>
                    </a:ln>
                  </pic:spPr>
                </pic:pic>
              </a:graphicData>
            </a:graphic>
          </wp:inline>
        </w:drawing>
      </w:r>
      <w:r w:rsidRPr="00EB2390">
        <w:rPr>
          <w:noProof/>
        </w:rPr>
        <w:drawing>
          <wp:inline distT="0" distB="0" distL="0" distR="0" wp14:anchorId="68817DD0" wp14:editId="4AC49537">
            <wp:extent cx="3365500" cy="2019300"/>
            <wp:effectExtent l="0" t="0" r="6350" b="0"/>
            <wp:docPr id="7" name="Рисунок 7" descr="Всем идиотам идио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Всем идиотам идиот"/>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65500" cy="2019300"/>
                    </a:xfrm>
                    <a:prstGeom prst="rect">
                      <a:avLst/>
                    </a:prstGeom>
                    <a:noFill/>
                    <a:ln>
                      <a:noFill/>
                    </a:ln>
                  </pic:spPr>
                </pic:pic>
              </a:graphicData>
            </a:graphic>
          </wp:inline>
        </w:drawing>
      </w:r>
    </w:p>
    <w:p w:rsidR="00FE0FC3" w:rsidRPr="00367120" w:rsidRDefault="00367120" w:rsidP="00B410A8">
      <w:pPr>
        <w:tabs>
          <w:tab w:val="left" w:pos="2925"/>
        </w:tabs>
        <w:spacing w:before="24" w:after="24" w:line="360" w:lineRule="auto"/>
        <w:jc w:val="center"/>
      </w:pPr>
      <w:r>
        <w:t>Рис.8. К</w:t>
      </w:r>
      <w:r w:rsidRPr="00B410A8">
        <w:t>нязь Мышкин</w:t>
      </w:r>
    </w:p>
    <w:p w:rsidR="002D1D32" w:rsidRPr="00EB2390" w:rsidRDefault="002D1D32" w:rsidP="00754A0D">
      <w:pPr>
        <w:tabs>
          <w:tab w:val="left" w:pos="2925"/>
        </w:tabs>
        <w:spacing w:before="24" w:after="24" w:line="360" w:lineRule="auto"/>
        <w:jc w:val="both"/>
      </w:pPr>
      <w:r w:rsidRPr="00EB2390">
        <w:t>А эпилепсия Макара Нагульного</w:t>
      </w:r>
      <w:r w:rsidR="00367120">
        <w:t xml:space="preserve"> (рис.9)</w:t>
      </w:r>
      <w:r w:rsidRPr="00EB2390">
        <w:t>, героя романа «Поднятая целина» М.А. Шолохова, является следствием контузии и отравления газами на войне.</w:t>
      </w:r>
    </w:p>
    <w:p w:rsidR="00B410A8" w:rsidRDefault="002D1D32" w:rsidP="00B410A8">
      <w:pPr>
        <w:tabs>
          <w:tab w:val="left" w:pos="2925"/>
        </w:tabs>
        <w:spacing w:before="24" w:after="24" w:line="360" w:lineRule="auto"/>
        <w:jc w:val="center"/>
      </w:pPr>
      <w:r w:rsidRPr="00EB2390">
        <w:rPr>
          <w:noProof/>
        </w:rPr>
        <w:drawing>
          <wp:inline distT="0" distB="0" distL="0" distR="0" wp14:anchorId="4FB2A16F" wp14:editId="12E803CE">
            <wp:extent cx="2305050" cy="1828800"/>
            <wp:effectExtent l="0" t="0" r="0" b="0"/>
            <wp:docPr id="8" name="Рисунок 8" descr="Макар Нагульнов | OK.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Макар Нагульнов | OK.RU"/>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05050" cy="1828800"/>
                    </a:xfrm>
                    <a:prstGeom prst="rect">
                      <a:avLst/>
                    </a:prstGeom>
                    <a:noFill/>
                    <a:ln>
                      <a:noFill/>
                    </a:ln>
                  </pic:spPr>
                </pic:pic>
              </a:graphicData>
            </a:graphic>
          </wp:inline>
        </w:drawing>
      </w:r>
    </w:p>
    <w:p w:rsidR="00FE0FC3" w:rsidRPr="00367120" w:rsidRDefault="00367120" w:rsidP="00B410A8">
      <w:pPr>
        <w:tabs>
          <w:tab w:val="left" w:pos="2925"/>
        </w:tabs>
        <w:spacing w:before="24" w:after="24" w:line="360" w:lineRule="auto"/>
        <w:jc w:val="center"/>
      </w:pPr>
      <w:r w:rsidRPr="00367120">
        <w:t>Рис.9. Макар Нагульный</w:t>
      </w:r>
    </w:p>
    <w:p w:rsidR="00367120" w:rsidRDefault="002D1D32" w:rsidP="00754A0D">
      <w:pPr>
        <w:tabs>
          <w:tab w:val="left" w:pos="2925"/>
        </w:tabs>
        <w:spacing w:before="24" w:after="24" w:line="360" w:lineRule="auto"/>
        <w:jc w:val="both"/>
      </w:pPr>
      <w:r w:rsidRPr="00EB2390">
        <w:t xml:space="preserve">В XIX веке считалось, что эпилепсия приводит к неизбежному снижению интеллекта, доказательство этому можно найти даже в описании князя Мышкина, его считали </w:t>
      </w:r>
      <w:proofErr w:type="spellStart"/>
      <w:r w:rsidRPr="00EB2390">
        <w:t>чудоковатым</w:t>
      </w:r>
      <w:proofErr w:type="spellEnd"/>
      <w:r w:rsidRPr="00EB2390">
        <w:t xml:space="preserve">: </w:t>
      </w:r>
      <w:r w:rsidRPr="00B410A8">
        <w:rPr>
          <w:i/>
        </w:rPr>
        <w:t>«Глаза его были большие, голубые и пристальные; во взгляде их было что-то тихое, но тяжелое, что-то полное того странного выражения, по которому некоторые угадывают с первого взгляда в субъекте падучую болезнь»</w:t>
      </w:r>
      <w:r w:rsidRPr="00EB2390">
        <w:t>. В настоящее время доказано, что ухудшение когнитивных функций при данном заболевании происходит достаточно редко.</w:t>
      </w:r>
    </w:p>
    <w:p w:rsidR="00367120" w:rsidRDefault="00367120" w:rsidP="00754A0D">
      <w:pPr>
        <w:tabs>
          <w:tab w:val="left" w:pos="2925"/>
        </w:tabs>
        <w:spacing w:before="24" w:after="24" w:line="360" w:lineRule="auto"/>
        <w:jc w:val="both"/>
      </w:pPr>
    </w:p>
    <w:p w:rsidR="00501075" w:rsidRPr="00EB2390" w:rsidRDefault="00501075" w:rsidP="00754A0D">
      <w:pPr>
        <w:tabs>
          <w:tab w:val="left" w:pos="2925"/>
        </w:tabs>
        <w:spacing w:before="24" w:after="24" w:line="360" w:lineRule="auto"/>
        <w:jc w:val="both"/>
      </w:pPr>
    </w:p>
    <w:p w:rsidR="002D1D32" w:rsidRDefault="002D1D32" w:rsidP="00754A0D">
      <w:pPr>
        <w:pStyle w:val="ac"/>
        <w:numPr>
          <w:ilvl w:val="0"/>
          <w:numId w:val="2"/>
        </w:numPr>
        <w:tabs>
          <w:tab w:val="left" w:pos="2925"/>
        </w:tabs>
        <w:spacing w:before="24" w:after="24" w:line="360" w:lineRule="auto"/>
        <w:jc w:val="both"/>
        <w:rPr>
          <w:rFonts w:ascii="Times New Roman" w:hAnsi="Times New Roman" w:cs="Times New Roman"/>
          <w:b/>
          <w:sz w:val="28"/>
          <w:szCs w:val="28"/>
        </w:rPr>
      </w:pPr>
      <w:r w:rsidRPr="00EB2390">
        <w:rPr>
          <w:rFonts w:ascii="Times New Roman" w:hAnsi="Times New Roman" w:cs="Times New Roman"/>
          <w:b/>
          <w:sz w:val="28"/>
          <w:szCs w:val="28"/>
        </w:rPr>
        <w:lastRenderedPageBreak/>
        <w:t>Болезни сердца и сосудов</w:t>
      </w:r>
      <w:r w:rsidR="006D665C">
        <w:rPr>
          <w:rFonts w:ascii="Times New Roman" w:hAnsi="Times New Roman" w:cs="Times New Roman"/>
          <w:b/>
          <w:sz w:val="28"/>
          <w:szCs w:val="28"/>
        </w:rPr>
        <w:t xml:space="preserve"> </w:t>
      </w:r>
      <w:r w:rsidR="005C4140">
        <w:rPr>
          <w:rFonts w:ascii="Times New Roman" w:hAnsi="Times New Roman" w:cs="Times New Roman"/>
          <w:b/>
          <w:sz w:val="28"/>
          <w:szCs w:val="28"/>
        </w:rPr>
        <w:t>(сердечно</w:t>
      </w:r>
      <w:r w:rsidR="006D665C">
        <w:rPr>
          <w:rFonts w:ascii="Times New Roman" w:hAnsi="Times New Roman" w:cs="Times New Roman"/>
          <w:b/>
          <w:sz w:val="28"/>
          <w:szCs w:val="28"/>
        </w:rPr>
        <w:t xml:space="preserve"> – </w:t>
      </w:r>
      <w:r w:rsidR="005C4140">
        <w:rPr>
          <w:rFonts w:ascii="Times New Roman" w:hAnsi="Times New Roman" w:cs="Times New Roman"/>
          <w:b/>
          <w:sz w:val="28"/>
          <w:szCs w:val="28"/>
        </w:rPr>
        <w:t>сосудистые заболевания)</w:t>
      </w:r>
      <w:r w:rsidR="006D665C" w:rsidRPr="006D665C">
        <w:rPr>
          <w:rFonts w:ascii="Times New Roman" w:hAnsi="Times New Roman" w:cs="Times New Roman"/>
          <w:b/>
          <w:sz w:val="28"/>
          <w:szCs w:val="28"/>
        </w:rPr>
        <w:t xml:space="preserve"> </w:t>
      </w:r>
      <w:r w:rsidR="006D665C" w:rsidRPr="005C4140">
        <w:rPr>
          <w:rFonts w:ascii="Times New Roman" w:hAnsi="Times New Roman" w:cs="Times New Roman"/>
          <w:b/>
          <w:sz w:val="28"/>
          <w:szCs w:val="28"/>
        </w:rPr>
        <w:t>[4]</w:t>
      </w:r>
    </w:p>
    <w:p w:rsidR="002D1D32" w:rsidRPr="00786BA2" w:rsidRDefault="000C25F8" w:rsidP="00786BA2">
      <w:pPr>
        <w:tabs>
          <w:tab w:val="left" w:pos="2925"/>
        </w:tabs>
        <w:spacing w:before="24" w:after="24" w:line="360" w:lineRule="auto"/>
        <w:jc w:val="both"/>
        <w:rPr>
          <w:i/>
        </w:rPr>
      </w:pPr>
      <w:r w:rsidRPr="00786BA2">
        <w:t xml:space="preserve">   П</w:t>
      </w:r>
      <w:r w:rsidR="002D1D32" w:rsidRPr="00786BA2">
        <w:t xml:space="preserve">роявления гипертонической болезни уловил И. </w:t>
      </w:r>
      <w:proofErr w:type="spellStart"/>
      <w:r w:rsidR="002D1D32" w:rsidRPr="00786BA2">
        <w:t>Меттер</w:t>
      </w:r>
      <w:proofErr w:type="spellEnd"/>
      <w:r w:rsidR="002D1D32" w:rsidRPr="00786BA2">
        <w:t xml:space="preserve"> (повесть «Алексей Иванович»): </w:t>
      </w:r>
      <w:r w:rsidR="002D1D32" w:rsidRPr="00786BA2">
        <w:rPr>
          <w:i/>
        </w:rPr>
        <w:t>«Затылок разламыв</w:t>
      </w:r>
      <w:r w:rsidRPr="00786BA2">
        <w:rPr>
          <w:i/>
        </w:rPr>
        <w:t xml:space="preserve">ало вовсю, глаза и щеки горели…  </w:t>
      </w:r>
      <w:r w:rsidR="002D1D32" w:rsidRPr="00786BA2">
        <w:rPr>
          <w:i/>
        </w:rPr>
        <w:t xml:space="preserve">Болел затылок, хотелось отвлечься от этой боли; Антонина Гавриловна сразу бы заметила по его красному лицу и воспаленным глазам, что у него повысилось давление… Они вышли в коридор. У </w:t>
      </w:r>
      <w:proofErr w:type="spellStart"/>
      <w:r w:rsidR="002D1D32" w:rsidRPr="00786BA2">
        <w:rPr>
          <w:i/>
        </w:rPr>
        <w:t>Городулина</w:t>
      </w:r>
      <w:proofErr w:type="spellEnd"/>
      <w:r w:rsidR="002D1D32" w:rsidRPr="00786BA2">
        <w:rPr>
          <w:i/>
        </w:rPr>
        <w:t xml:space="preserve"> стучало в висках. Закрывая кабинет, </w:t>
      </w:r>
      <w:r w:rsidR="005C4140" w:rsidRPr="00786BA2">
        <w:rPr>
          <w:i/>
        </w:rPr>
        <w:t xml:space="preserve">он пошатнулся от головокружения. </w:t>
      </w:r>
      <w:r w:rsidR="002D1D32" w:rsidRPr="00786BA2">
        <w:rPr>
          <w:i/>
        </w:rPr>
        <w:t xml:space="preserve"> Последние годы гипертония мучила </w:t>
      </w:r>
      <w:proofErr w:type="spellStart"/>
      <w:r w:rsidR="002D1D32" w:rsidRPr="00786BA2">
        <w:rPr>
          <w:i/>
        </w:rPr>
        <w:t>Городулина</w:t>
      </w:r>
      <w:proofErr w:type="spellEnd"/>
      <w:r w:rsidR="002D1D32" w:rsidRPr="00786BA2">
        <w:rPr>
          <w:i/>
        </w:rPr>
        <w:t xml:space="preserve"> уже не раз».</w:t>
      </w:r>
    </w:p>
    <w:p w:rsidR="00786BA2" w:rsidRDefault="00786BA2" w:rsidP="00786BA2">
      <w:pPr>
        <w:tabs>
          <w:tab w:val="left" w:pos="2925"/>
        </w:tabs>
        <w:spacing w:before="24" w:after="24" w:line="360" w:lineRule="auto"/>
        <w:jc w:val="both"/>
      </w:pPr>
    </w:p>
    <w:p w:rsidR="000C25F8" w:rsidRPr="00786BA2" w:rsidRDefault="000C25F8" w:rsidP="00786BA2">
      <w:pPr>
        <w:tabs>
          <w:tab w:val="left" w:pos="2925"/>
        </w:tabs>
        <w:spacing w:before="24" w:after="24" w:line="360" w:lineRule="auto"/>
        <w:jc w:val="both"/>
      </w:pPr>
      <w:r w:rsidRPr="00786BA2">
        <w:t>Ощущения больного при наступлении острой сосудистой катастрофы точно подмечены Г.М. Калиновским (рассказ «Жить и выжить»). Особенно интересны изменения настроения, восприятия обычных бытовых предметов и действий:</w:t>
      </w:r>
    </w:p>
    <w:p w:rsidR="000C25F8" w:rsidRPr="00786BA2" w:rsidRDefault="000C25F8" w:rsidP="00786BA2">
      <w:pPr>
        <w:tabs>
          <w:tab w:val="left" w:pos="2925"/>
        </w:tabs>
        <w:spacing w:before="24" w:after="24" w:line="360" w:lineRule="auto"/>
        <w:jc w:val="both"/>
        <w:rPr>
          <w:i/>
        </w:rPr>
      </w:pPr>
      <w:r w:rsidRPr="00786BA2">
        <w:rPr>
          <w:i/>
        </w:rPr>
        <w:t xml:space="preserve"> «С утра у профессора </w:t>
      </w:r>
      <w:proofErr w:type="spellStart"/>
      <w:r w:rsidRPr="00786BA2">
        <w:rPr>
          <w:i/>
        </w:rPr>
        <w:t>Бровина</w:t>
      </w:r>
      <w:proofErr w:type="spellEnd"/>
      <w:r w:rsidRPr="00786BA2">
        <w:rPr>
          <w:i/>
        </w:rPr>
        <w:t xml:space="preserve"> болело сердце… </w:t>
      </w:r>
    </w:p>
    <w:p w:rsidR="000C25F8" w:rsidRPr="00786BA2" w:rsidRDefault="000C25F8" w:rsidP="00786BA2">
      <w:pPr>
        <w:tabs>
          <w:tab w:val="left" w:pos="2925"/>
        </w:tabs>
        <w:spacing w:before="24" w:after="24" w:line="360" w:lineRule="auto"/>
        <w:jc w:val="both"/>
        <w:rPr>
          <w:i/>
        </w:rPr>
      </w:pPr>
      <w:r w:rsidRPr="00786BA2">
        <w:rPr>
          <w:i/>
        </w:rPr>
        <w:t xml:space="preserve">Сегодня утром он чувствовал себя особенно скверно. Отупляющим, неслышным грохотом била в висках кровь, чуть подташнивало, по спине ползли липкие струйки пота. Электробритва оказалась неожиданно тяжелой для ладоней, она жужжала пронзительно и противно, словно старинная бормашина, седые кустики щетины упрямо топорщились, никак не хотели исчезать… </w:t>
      </w:r>
    </w:p>
    <w:p w:rsidR="000C25F8" w:rsidRPr="00786BA2" w:rsidRDefault="000C25F8" w:rsidP="00786BA2">
      <w:pPr>
        <w:tabs>
          <w:tab w:val="left" w:pos="2925"/>
        </w:tabs>
        <w:spacing w:before="24" w:after="24" w:line="360" w:lineRule="auto"/>
        <w:jc w:val="both"/>
        <w:rPr>
          <w:i/>
        </w:rPr>
      </w:pPr>
      <w:r w:rsidRPr="00786BA2">
        <w:rPr>
          <w:i/>
        </w:rPr>
        <w:t xml:space="preserve">Настроение все больше портилось, и он спохватился, приказал себе немедленно сосредоточиться… </w:t>
      </w:r>
      <w:r w:rsidR="00786BA2" w:rsidRPr="00786BA2">
        <w:rPr>
          <w:i/>
        </w:rPr>
        <w:t xml:space="preserve"> </w:t>
      </w:r>
      <w:r w:rsidRPr="00786BA2">
        <w:rPr>
          <w:i/>
        </w:rPr>
        <w:t>Но мозг будто вышел из повиновения…»</w:t>
      </w:r>
    </w:p>
    <w:p w:rsidR="00786BA2" w:rsidRDefault="00786BA2" w:rsidP="00786BA2">
      <w:pPr>
        <w:tabs>
          <w:tab w:val="left" w:pos="2925"/>
        </w:tabs>
        <w:spacing w:before="24" w:after="24" w:line="360" w:lineRule="auto"/>
        <w:jc w:val="both"/>
      </w:pPr>
    </w:p>
    <w:p w:rsidR="000C25F8" w:rsidRPr="00786BA2" w:rsidRDefault="000C25F8" w:rsidP="00786BA2">
      <w:pPr>
        <w:tabs>
          <w:tab w:val="left" w:pos="2925"/>
        </w:tabs>
        <w:spacing w:before="24" w:after="24" w:line="360" w:lineRule="auto"/>
        <w:jc w:val="both"/>
      </w:pPr>
      <w:r w:rsidRPr="00786BA2">
        <w:t>Дифференциальный диагноз экссудативного перикардита и пневмонии профессионально приведен В. Дягилевым в повести «Доктор Голубев».</w:t>
      </w:r>
      <w:r w:rsidR="00367120">
        <w:t xml:space="preserve"> (рис.10)</w:t>
      </w:r>
    </w:p>
    <w:p w:rsidR="00786BA2" w:rsidRPr="00786BA2" w:rsidRDefault="000C25F8" w:rsidP="00786BA2">
      <w:pPr>
        <w:tabs>
          <w:tab w:val="left" w:pos="2925"/>
        </w:tabs>
        <w:spacing w:before="24" w:after="24" w:line="360" w:lineRule="auto"/>
        <w:jc w:val="both"/>
        <w:rPr>
          <w:i/>
        </w:rPr>
      </w:pPr>
      <w:r w:rsidRPr="00786BA2">
        <w:t xml:space="preserve"> </w:t>
      </w:r>
      <w:r w:rsidRPr="00786BA2">
        <w:rPr>
          <w:i/>
        </w:rPr>
        <w:t>«От больного веяло жаром, все его тело было покрыто крупными каплями пота, будто он выкупался и еще не успел обсохнуть. С</w:t>
      </w:r>
      <w:r w:rsidR="00786BA2" w:rsidRPr="00786BA2">
        <w:rPr>
          <w:i/>
        </w:rPr>
        <w:t>естра обтерла его полотенцем.</w:t>
      </w:r>
    </w:p>
    <w:p w:rsidR="00786BA2" w:rsidRPr="00786BA2" w:rsidRDefault="000C25F8" w:rsidP="00786BA2">
      <w:pPr>
        <w:tabs>
          <w:tab w:val="left" w:pos="2925"/>
        </w:tabs>
        <w:spacing w:before="24" w:after="24" w:line="360" w:lineRule="auto"/>
        <w:jc w:val="both"/>
        <w:rPr>
          <w:i/>
        </w:rPr>
      </w:pPr>
      <w:r w:rsidRPr="00786BA2">
        <w:rPr>
          <w:i/>
        </w:rPr>
        <w:t xml:space="preserve"> … Что-то здесь не так! Даже для крупозной пневмонии больной выглядит очень плохо. А у него и для крупозной пневмонии данных нет. Почему такая высокая температура, отдышка, синие губы, слабый пульс? Почему так «отяжелел» этот крепкий юноша за три дня? Как бы мне тут не ошибиться. </w:t>
      </w:r>
    </w:p>
    <w:p w:rsidR="00786BA2" w:rsidRDefault="000C25F8" w:rsidP="00786BA2">
      <w:pPr>
        <w:tabs>
          <w:tab w:val="left" w:pos="2925"/>
        </w:tabs>
        <w:spacing w:before="24" w:after="24" w:line="360" w:lineRule="auto"/>
        <w:jc w:val="both"/>
        <w:rPr>
          <w:i/>
        </w:rPr>
      </w:pPr>
      <w:r w:rsidRPr="00786BA2">
        <w:rPr>
          <w:i/>
        </w:rPr>
        <w:t xml:space="preserve">… Голубев определил границы сердца, отметил карандашом. Карандаш не потребовалось смачивать: кожа была влажной. Сердце больного билось глухо, с перебоями, напоминая робкий стук в дверь. Постучит тихонько и торопливо, и подождет ответа. Постучит и подождет. </w:t>
      </w:r>
    </w:p>
    <w:p w:rsidR="000C25F8" w:rsidRPr="00786BA2" w:rsidRDefault="000C25F8" w:rsidP="00786BA2">
      <w:pPr>
        <w:tabs>
          <w:tab w:val="left" w:pos="2925"/>
        </w:tabs>
        <w:spacing w:before="24" w:after="24" w:line="360" w:lineRule="auto"/>
        <w:jc w:val="both"/>
        <w:rPr>
          <w:i/>
        </w:rPr>
      </w:pPr>
      <w:r w:rsidRPr="00786BA2">
        <w:rPr>
          <w:i/>
        </w:rPr>
        <w:lastRenderedPageBreak/>
        <w:t xml:space="preserve">… Голубев, </w:t>
      </w:r>
      <w:proofErr w:type="gramStart"/>
      <w:r w:rsidRPr="00786BA2">
        <w:rPr>
          <w:i/>
        </w:rPr>
        <w:t>к удивлению</w:t>
      </w:r>
      <w:proofErr w:type="gramEnd"/>
      <w:r w:rsidRPr="00786BA2">
        <w:rPr>
          <w:i/>
        </w:rPr>
        <w:t xml:space="preserve"> своему, отметил, что сердце </w:t>
      </w:r>
      <w:proofErr w:type="spellStart"/>
      <w:r w:rsidRPr="00786BA2">
        <w:rPr>
          <w:i/>
        </w:rPr>
        <w:t>Чухачева</w:t>
      </w:r>
      <w:proofErr w:type="spellEnd"/>
      <w:r w:rsidRPr="00786BA2">
        <w:rPr>
          <w:i/>
        </w:rPr>
        <w:t xml:space="preserve"> стало как будто больше: границы его расширились, и новые карандашные отметки не совпадали с теми, что он оставил ночью. Теперь и для него диагноз был вполне </w:t>
      </w:r>
      <w:proofErr w:type="gramStart"/>
      <w:r w:rsidRPr="00786BA2">
        <w:rPr>
          <w:i/>
        </w:rPr>
        <w:t>ясен:</w:t>
      </w:r>
      <w:r w:rsidR="00786BA2" w:rsidRPr="00786BA2">
        <w:rPr>
          <w:i/>
        </w:rPr>
        <w:t xml:space="preserve"> </w:t>
      </w:r>
      <w:r w:rsidRPr="00786BA2">
        <w:rPr>
          <w:i/>
        </w:rPr>
        <w:t xml:space="preserve"> выпотной</w:t>
      </w:r>
      <w:proofErr w:type="gramEnd"/>
      <w:r w:rsidRPr="00786BA2">
        <w:rPr>
          <w:i/>
        </w:rPr>
        <w:t xml:space="preserve"> перикардит»</w:t>
      </w:r>
    </w:p>
    <w:p w:rsidR="00786BA2" w:rsidRDefault="00786BA2" w:rsidP="00501075">
      <w:pPr>
        <w:tabs>
          <w:tab w:val="left" w:pos="2925"/>
        </w:tabs>
        <w:spacing w:before="24" w:after="24" w:line="360" w:lineRule="auto"/>
        <w:jc w:val="center"/>
        <w:rPr>
          <w:i/>
        </w:rPr>
      </w:pPr>
      <w:r>
        <w:rPr>
          <w:noProof/>
        </w:rPr>
        <w:drawing>
          <wp:inline distT="0" distB="0" distL="0" distR="0" wp14:anchorId="6CE96080" wp14:editId="50281119">
            <wp:extent cx="2052084" cy="2248013"/>
            <wp:effectExtent l="0" t="0" r="5715" b="0"/>
            <wp:docPr id="15" name="Рисунок 15" descr="Доктор Голубев — Владимир Дягиле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Доктор Голубев — Владимир Дягилев"/>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75378" cy="2273531"/>
                    </a:xfrm>
                    <a:prstGeom prst="rect">
                      <a:avLst/>
                    </a:prstGeom>
                    <a:noFill/>
                    <a:ln>
                      <a:noFill/>
                    </a:ln>
                  </pic:spPr>
                </pic:pic>
              </a:graphicData>
            </a:graphic>
          </wp:inline>
        </w:drawing>
      </w:r>
    </w:p>
    <w:p w:rsidR="00367120" w:rsidRPr="00367120" w:rsidRDefault="00367120" w:rsidP="00501075">
      <w:pPr>
        <w:tabs>
          <w:tab w:val="left" w:pos="2925"/>
        </w:tabs>
        <w:spacing w:before="24" w:after="24" w:line="360" w:lineRule="auto"/>
        <w:jc w:val="center"/>
      </w:pPr>
      <w:r w:rsidRPr="00367120">
        <w:t>Рис.10</w:t>
      </w:r>
    </w:p>
    <w:p w:rsidR="00501075" w:rsidRDefault="00501075" w:rsidP="004E048E">
      <w:pPr>
        <w:spacing w:before="24" w:after="24" w:line="360" w:lineRule="auto"/>
        <w:jc w:val="both"/>
        <w:rPr>
          <w:i/>
        </w:rPr>
      </w:pPr>
    </w:p>
    <w:p w:rsidR="00367120" w:rsidRDefault="006E3E13" w:rsidP="004E048E">
      <w:pPr>
        <w:spacing w:before="24" w:after="24" w:line="360" w:lineRule="auto"/>
        <w:jc w:val="both"/>
        <w:rPr>
          <w:b/>
        </w:rPr>
      </w:pPr>
      <w:r w:rsidRPr="00367120">
        <w:rPr>
          <w:b/>
        </w:rPr>
        <w:t xml:space="preserve">2.2. </w:t>
      </w:r>
      <w:r w:rsidR="00367120">
        <w:rPr>
          <w:b/>
        </w:rPr>
        <w:t xml:space="preserve">Анкетирование </w:t>
      </w:r>
      <w:r w:rsidR="00367120" w:rsidRPr="00367120">
        <w:rPr>
          <w:b/>
        </w:rPr>
        <w:t>обучающихся</w:t>
      </w:r>
      <w:r w:rsidR="00367120">
        <w:rPr>
          <w:b/>
        </w:rPr>
        <w:t xml:space="preserve"> </w:t>
      </w:r>
      <w:r w:rsidR="00367120" w:rsidRPr="00367120">
        <w:rPr>
          <w:b/>
        </w:rPr>
        <w:t>11 класса</w:t>
      </w:r>
    </w:p>
    <w:p w:rsidR="00367120" w:rsidRDefault="00367120" w:rsidP="004E048E">
      <w:pPr>
        <w:spacing w:before="24" w:after="24" w:line="360" w:lineRule="auto"/>
        <w:jc w:val="both"/>
      </w:pPr>
      <w:r w:rsidRPr="00367120">
        <w:t>Я провела опрос о</w:t>
      </w:r>
      <w:r w:rsidR="00647767">
        <w:t xml:space="preserve">бучающихся 11 класса </w:t>
      </w:r>
      <w:r w:rsidR="00496ADA">
        <w:t>на знание</w:t>
      </w:r>
      <w:r w:rsidRPr="00367120">
        <w:t xml:space="preserve"> старинных названий современных болезней.</w:t>
      </w:r>
      <w:r w:rsidR="004E048E">
        <w:t xml:space="preserve"> (приложение 2) </w:t>
      </w:r>
    </w:p>
    <w:p w:rsidR="004E048E" w:rsidRDefault="00647767" w:rsidP="004E048E">
      <w:pPr>
        <w:spacing w:before="24" w:after="24" w:line="360" w:lineRule="auto"/>
        <w:jc w:val="both"/>
      </w:pPr>
      <w:r>
        <w:t xml:space="preserve">В опросе участвовали около 30 человек. При опросе я выяснила, что </w:t>
      </w:r>
      <w:r w:rsidR="009A5759">
        <w:t xml:space="preserve">обучающиеся чаще называли такие заболевания, как </w:t>
      </w:r>
      <w:r w:rsidR="004E048E">
        <w:t>грудная жаба (90%), чахотка (90%), люэс (90%). Менее узнаваемые – это падучая (80%), проказа (80%), королевская болезнь (80%).</w:t>
      </w:r>
      <w:r w:rsidR="009A5759">
        <w:t xml:space="preserve"> Современные названия данных заболеваний знают не многие. В основном называли такие заболевания как туберкулез (чахотка), сифилис (люэс), стенокардия (грудная жаба), остальные заболевания одноклассники затруднялись называть в современной интерпретации.</w:t>
      </w:r>
    </w:p>
    <w:p w:rsidR="009A5759" w:rsidRPr="004E048E" w:rsidRDefault="009A5759" w:rsidP="004E048E">
      <w:pPr>
        <w:spacing w:before="24" w:after="24" w:line="360" w:lineRule="auto"/>
        <w:jc w:val="both"/>
      </w:pPr>
    </w:p>
    <w:p w:rsidR="004E048E" w:rsidRDefault="004E048E" w:rsidP="00501075">
      <w:pPr>
        <w:spacing w:before="24" w:after="24" w:line="360" w:lineRule="auto"/>
        <w:jc w:val="both"/>
        <w:rPr>
          <w:b/>
          <w:sz w:val="28"/>
          <w:szCs w:val="28"/>
        </w:rPr>
      </w:pPr>
    </w:p>
    <w:p w:rsidR="00647767" w:rsidRPr="009A5759" w:rsidRDefault="00647767" w:rsidP="00501075">
      <w:pPr>
        <w:spacing w:before="24" w:after="24" w:line="360" w:lineRule="auto"/>
        <w:jc w:val="both"/>
        <w:rPr>
          <w:b/>
          <w:sz w:val="28"/>
          <w:szCs w:val="28"/>
        </w:rPr>
      </w:pPr>
    </w:p>
    <w:p w:rsidR="00647767" w:rsidRPr="009A5759" w:rsidRDefault="00647767" w:rsidP="00501075">
      <w:pPr>
        <w:spacing w:before="24" w:after="24" w:line="360" w:lineRule="auto"/>
        <w:jc w:val="both"/>
        <w:rPr>
          <w:b/>
          <w:sz w:val="28"/>
          <w:szCs w:val="28"/>
        </w:rPr>
      </w:pPr>
    </w:p>
    <w:p w:rsidR="00647767" w:rsidRPr="009A5759" w:rsidRDefault="00647767" w:rsidP="00501075">
      <w:pPr>
        <w:spacing w:before="24" w:after="24" w:line="360" w:lineRule="auto"/>
        <w:jc w:val="both"/>
        <w:rPr>
          <w:b/>
          <w:sz w:val="28"/>
          <w:szCs w:val="28"/>
        </w:rPr>
      </w:pPr>
    </w:p>
    <w:p w:rsidR="00647767" w:rsidRPr="009A5759" w:rsidRDefault="00647767" w:rsidP="00501075">
      <w:pPr>
        <w:spacing w:before="24" w:after="24" w:line="360" w:lineRule="auto"/>
        <w:jc w:val="both"/>
        <w:rPr>
          <w:b/>
          <w:sz w:val="28"/>
          <w:szCs w:val="28"/>
        </w:rPr>
      </w:pPr>
    </w:p>
    <w:p w:rsidR="00647767" w:rsidRPr="009A5759" w:rsidRDefault="00647767" w:rsidP="00501075">
      <w:pPr>
        <w:spacing w:before="24" w:after="24" w:line="360" w:lineRule="auto"/>
        <w:jc w:val="both"/>
        <w:rPr>
          <w:b/>
          <w:sz w:val="28"/>
          <w:szCs w:val="28"/>
        </w:rPr>
      </w:pPr>
    </w:p>
    <w:p w:rsidR="00647767" w:rsidRPr="009A5759" w:rsidRDefault="00647767" w:rsidP="00501075">
      <w:pPr>
        <w:spacing w:before="24" w:after="24" w:line="360" w:lineRule="auto"/>
        <w:jc w:val="both"/>
        <w:rPr>
          <w:b/>
          <w:sz w:val="28"/>
          <w:szCs w:val="28"/>
        </w:rPr>
      </w:pPr>
    </w:p>
    <w:p w:rsidR="00647767" w:rsidRPr="009A5759" w:rsidRDefault="00647767" w:rsidP="00501075">
      <w:pPr>
        <w:spacing w:before="24" w:after="24" w:line="360" w:lineRule="auto"/>
        <w:jc w:val="both"/>
        <w:rPr>
          <w:b/>
          <w:sz w:val="28"/>
          <w:szCs w:val="28"/>
        </w:rPr>
      </w:pPr>
    </w:p>
    <w:p w:rsidR="002D1D32" w:rsidRPr="00501075" w:rsidRDefault="002D1D32" w:rsidP="00501075">
      <w:pPr>
        <w:spacing w:before="24" w:after="24" w:line="360" w:lineRule="auto"/>
        <w:jc w:val="both"/>
        <w:rPr>
          <w:b/>
          <w:sz w:val="28"/>
          <w:szCs w:val="28"/>
        </w:rPr>
      </w:pPr>
      <w:r w:rsidRPr="00501075">
        <w:rPr>
          <w:b/>
          <w:sz w:val="28"/>
          <w:szCs w:val="28"/>
          <w:lang w:val="en-US"/>
        </w:rPr>
        <w:lastRenderedPageBreak/>
        <w:t>III</w:t>
      </w:r>
      <w:r w:rsidRPr="00501075">
        <w:rPr>
          <w:b/>
          <w:sz w:val="28"/>
          <w:szCs w:val="28"/>
        </w:rPr>
        <w:t>.Заключение</w:t>
      </w:r>
    </w:p>
    <w:p w:rsidR="002D1D32" w:rsidRPr="004B50F9" w:rsidRDefault="002D1D32" w:rsidP="00754A0D">
      <w:pPr>
        <w:tabs>
          <w:tab w:val="left" w:pos="2925"/>
        </w:tabs>
        <w:spacing w:before="24" w:after="24" w:line="360" w:lineRule="auto"/>
        <w:ind w:left="-142"/>
        <w:jc w:val="both"/>
      </w:pPr>
      <w:r w:rsidRPr="004B50F9">
        <w:t>Изображение болезни в художественных произведениях часто не уступает описанию симптоматики этих же заболеваний в научной литературе (а в некоторых случаях литераторы вообще опережали медицину в описании симптомов болезней) и имеет большое значение для читателя-медика и простого обывателя. Ведь не зря врачи, которые были современниками писателей, восхищались тем, насколько точно отображены клинические картины заболеваний в литературных произведениях. Даже такие крупные деятели медицины как И.И. Мечников, В.М. Бехтерев, Г.А. Захарьин, А.А. Ухтомский в своих научных изысканиях не раз обращались к художественной литературе.</w:t>
      </w:r>
    </w:p>
    <w:p w:rsidR="002D1D32" w:rsidRPr="004B50F9" w:rsidRDefault="002D1D32" w:rsidP="00754A0D">
      <w:pPr>
        <w:tabs>
          <w:tab w:val="left" w:pos="2925"/>
        </w:tabs>
        <w:spacing w:before="24" w:after="24" w:line="360" w:lineRule="auto"/>
        <w:ind w:left="-142"/>
        <w:jc w:val="both"/>
      </w:pPr>
      <w:r w:rsidRPr="004B50F9">
        <w:t>Значение для читателя, не имеющего отношения к медицине, также нельзя недооценивать: раньше не было такого объёма научной информации, которым мы располагаем сейчас, поэтому практически единственным источником представлений людей о заболеваниях была художественная литература.</w:t>
      </w:r>
    </w:p>
    <w:p w:rsidR="002D1D32" w:rsidRDefault="002D1D32" w:rsidP="00754A0D">
      <w:pPr>
        <w:tabs>
          <w:tab w:val="left" w:pos="2925"/>
        </w:tabs>
        <w:spacing w:before="24" w:after="24" w:line="360" w:lineRule="auto"/>
        <w:ind w:left="-142"/>
        <w:jc w:val="both"/>
      </w:pPr>
      <w:r w:rsidRPr="004B50F9">
        <w:t>В наши дни многое изменилось. Это и понятно: медицина не стоит на месте. Но и сегодня нельзя умолять важность изображения болезни в художественных произведениях. Такая литература расширяет кругозор любого человека, а для будущего врача имеет более важное значение: даёт возможность сравнить отношение к заболеваниям той эпохи и современные представления о них и, как следствие, формирует критическую точку зрения.</w:t>
      </w:r>
    </w:p>
    <w:p w:rsidR="00B32D15" w:rsidRDefault="00B32D15" w:rsidP="0016471D">
      <w:pPr>
        <w:spacing w:before="24" w:after="24" w:line="360" w:lineRule="auto"/>
        <w:jc w:val="both"/>
      </w:pPr>
    </w:p>
    <w:p w:rsidR="00B32D15" w:rsidRDefault="00B32D15" w:rsidP="0016471D">
      <w:pPr>
        <w:spacing w:before="24" w:after="24" w:line="360" w:lineRule="auto"/>
        <w:jc w:val="both"/>
      </w:pPr>
    </w:p>
    <w:p w:rsidR="00647767" w:rsidRPr="00A23CEF" w:rsidRDefault="00647767" w:rsidP="0016471D">
      <w:pPr>
        <w:spacing w:before="24" w:after="24" w:line="360" w:lineRule="auto"/>
        <w:jc w:val="both"/>
        <w:rPr>
          <w:b/>
        </w:rPr>
      </w:pPr>
    </w:p>
    <w:p w:rsidR="00647767" w:rsidRPr="00A23CEF" w:rsidRDefault="00647767" w:rsidP="0016471D">
      <w:pPr>
        <w:spacing w:before="24" w:after="24" w:line="360" w:lineRule="auto"/>
        <w:jc w:val="both"/>
        <w:rPr>
          <w:b/>
        </w:rPr>
      </w:pPr>
    </w:p>
    <w:p w:rsidR="00647767" w:rsidRPr="00A23CEF" w:rsidRDefault="00647767" w:rsidP="0016471D">
      <w:pPr>
        <w:spacing w:before="24" w:after="24" w:line="360" w:lineRule="auto"/>
        <w:jc w:val="both"/>
        <w:rPr>
          <w:b/>
        </w:rPr>
      </w:pPr>
    </w:p>
    <w:p w:rsidR="00647767" w:rsidRPr="00A23CEF" w:rsidRDefault="00647767" w:rsidP="0016471D">
      <w:pPr>
        <w:spacing w:before="24" w:after="24" w:line="360" w:lineRule="auto"/>
        <w:jc w:val="both"/>
        <w:rPr>
          <w:b/>
        </w:rPr>
      </w:pPr>
    </w:p>
    <w:p w:rsidR="00647767" w:rsidRPr="00A23CEF" w:rsidRDefault="00647767" w:rsidP="0016471D">
      <w:pPr>
        <w:spacing w:before="24" w:after="24" w:line="360" w:lineRule="auto"/>
        <w:jc w:val="both"/>
        <w:rPr>
          <w:b/>
        </w:rPr>
      </w:pPr>
    </w:p>
    <w:p w:rsidR="00647767" w:rsidRPr="00A23CEF" w:rsidRDefault="00647767" w:rsidP="0016471D">
      <w:pPr>
        <w:spacing w:before="24" w:after="24" w:line="360" w:lineRule="auto"/>
        <w:jc w:val="both"/>
        <w:rPr>
          <w:b/>
        </w:rPr>
      </w:pPr>
    </w:p>
    <w:p w:rsidR="00647767" w:rsidRPr="00A23CEF" w:rsidRDefault="00647767" w:rsidP="0016471D">
      <w:pPr>
        <w:spacing w:before="24" w:after="24" w:line="360" w:lineRule="auto"/>
        <w:jc w:val="both"/>
        <w:rPr>
          <w:b/>
        </w:rPr>
      </w:pPr>
    </w:p>
    <w:p w:rsidR="00647767" w:rsidRPr="00A23CEF" w:rsidRDefault="00647767" w:rsidP="0016471D">
      <w:pPr>
        <w:spacing w:before="24" w:after="24" w:line="360" w:lineRule="auto"/>
        <w:jc w:val="both"/>
        <w:rPr>
          <w:b/>
        </w:rPr>
      </w:pPr>
    </w:p>
    <w:p w:rsidR="00647767" w:rsidRPr="00A23CEF" w:rsidRDefault="00647767" w:rsidP="0016471D">
      <w:pPr>
        <w:spacing w:before="24" w:after="24" w:line="360" w:lineRule="auto"/>
        <w:jc w:val="both"/>
        <w:rPr>
          <w:b/>
        </w:rPr>
      </w:pPr>
    </w:p>
    <w:p w:rsidR="00647767" w:rsidRPr="00A23CEF" w:rsidRDefault="00647767" w:rsidP="0016471D">
      <w:pPr>
        <w:spacing w:before="24" w:after="24" w:line="360" w:lineRule="auto"/>
        <w:jc w:val="both"/>
        <w:rPr>
          <w:b/>
        </w:rPr>
      </w:pPr>
    </w:p>
    <w:p w:rsidR="00647767" w:rsidRPr="00A23CEF" w:rsidRDefault="00647767" w:rsidP="0016471D">
      <w:pPr>
        <w:spacing w:before="24" w:after="24" w:line="360" w:lineRule="auto"/>
        <w:jc w:val="both"/>
        <w:rPr>
          <w:b/>
        </w:rPr>
      </w:pPr>
    </w:p>
    <w:p w:rsidR="00647767" w:rsidRPr="00A23CEF" w:rsidRDefault="00647767" w:rsidP="0016471D">
      <w:pPr>
        <w:spacing w:before="24" w:after="24" w:line="360" w:lineRule="auto"/>
        <w:jc w:val="both"/>
        <w:rPr>
          <w:b/>
        </w:rPr>
      </w:pPr>
    </w:p>
    <w:p w:rsidR="00647767" w:rsidRPr="00A23CEF" w:rsidRDefault="00647767" w:rsidP="0016471D">
      <w:pPr>
        <w:spacing w:before="24" w:after="24" w:line="360" w:lineRule="auto"/>
        <w:jc w:val="both"/>
        <w:rPr>
          <w:b/>
        </w:rPr>
      </w:pPr>
    </w:p>
    <w:p w:rsidR="00EB260D" w:rsidRPr="001645B5" w:rsidRDefault="00EB260D" w:rsidP="0016471D">
      <w:pPr>
        <w:spacing w:before="24" w:after="24" w:line="360" w:lineRule="auto"/>
        <w:jc w:val="both"/>
        <w:rPr>
          <w:b/>
        </w:rPr>
      </w:pPr>
      <w:r w:rsidRPr="001645B5">
        <w:rPr>
          <w:b/>
          <w:lang w:val="en-US"/>
        </w:rPr>
        <w:lastRenderedPageBreak/>
        <w:t>IV</w:t>
      </w:r>
      <w:r w:rsidRPr="001645B5">
        <w:rPr>
          <w:b/>
        </w:rPr>
        <w:t xml:space="preserve">. Литература </w:t>
      </w:r>
    </w:p>
    <w:p w:rsidR="00EB260D" w:rsidRPr="00FE0FC3" w:rsidRDefault="005C7BBC" w:rsidP="0016471D">
      <w:pPr>
        <w:pStyle w:val="ac"/>
        <w:numPr>
          <w:ilvl w:val="0"/>
          <w:numId w:val="3"/>
        </w:numPr>
        <w:spacing w:before="24" w:after="24" w:line="360" w:lineRule="auto"/>
        <w:ind w:left="0"/>
        <w:jc w:val="both"/>
        <w:rPr>
          <w:rFonts w:ascii="Times New Roman" w:hAnsi="Times New Roman" w:cs="Times New Roman"/>
          <w:sz w:val="24"/>
          <w:szCs w:val="24"/>
        </w:rPr>
      </w:pPr>
      <w:hyperlink r:id="rId24" w:history="1">
        <w:r w:rsidR="00EB260D" w:rsidRPr="00FE0FC3">
          <w:rPr>
            <w:rStyle w:val="ab"/>
            <w:rFonts w:ascii="Times New Roman" w:hAnsi="Times New Roman" w:cs="Times New Roman"/>
            <w:sz w:val="24"/>
            <w:szCs w:val="24"/>
            <w:lang w:val="en-US"/>
          </w:rPr>
          <w:t>http</w:t>
        </w:r>
        <w:r w:rsidR="00EB260D" w:rsidRPr="00FE0FC3">
          <w:rPr>
            <w:rStyle w:val="ab"/>
            <w:rFonts w:ascii="Times New Roman" w:hAnsi="Times New Roman" w:cs="Times New Roman"/>
            <w:sz w:val="24"/>
            <w:szCs w:val="24"/>
          </w:rPr>
          <w:t>://</w:t>
        </w:r>
        <w:proofErr w:type="spellStart"/>
        <w:r w:rsidR="00EB260D" w:rsidRPr="00FE0FC3">
          <w:rPr>
            <w:rStyle w:val="ab"/>
            <w:rFonts w:ascii="Times New Roman" w:hAnsi="Times New Roman" w:cs="Times New Roman"/>
            <w:sz w:val="24"/>
            <w:szCs w:val="24"/>
            <w:lang w:val="en-US"/>
          </w:rPr>
          <w:t>volgograd</w:t>
        </w:r>
        <w:proofErr w:type="spellEnd"/>
        <w:r w:rsidR="00EB260D" w:rsidRPr="00FE0FC3">
          <w:rPr>
            <w:rStyle w:val="ab"/>
            <w:rFonts w:ascii="Times New Roman" w:hAnsi="Times New Roman" w:cs="Times New Roman"/>
            <w:sz w:val="24"/>
            <w:szCs w:val="24"/>
          </w:rPr>
          <w:t>03.2</w:t>
        </w:r>
        <w:r w:rsidR="00EB260D" w:rsidRPr="00FE0FC3">
          <w:rPr>
            <w:rStyle w:val="ab"/>
            <w:rFonts w:ascii="Times New Roman" w:hAnsi="Times New Roman" w:cs="Times New Roman"/>
            <w:sz w:val="24"/>
            <w:szCs w:val="24"/>
            <w:lang w:val="en-US"/>
          </w:rPr>
          <w:t>bb</w:t>
        </w:r>
        <w:r w:rsidR="00EB260D" w:rsidRPr="00FE0FC3">
          <w:rPr>
            <w:rStyle w:val="ab"/>
            <w:rFonts w:ascii="Times New Roman" w:hAnsi="Times New Roman" w:cs="Times New Roman"/>
            <w:sz w:val="24"/>
            <w:szCs w:val="24"/>
          </w:rPr>
          <w:t>.</w:t>
        </w:r>
        <w:proofErr w:type="spellStart"/>
        <w:r w:rsidR="00EB260D" w:rsidRPr="00FE0FC3">
          <w:rPr>
            <w:rStyle w:val="ab"/>
            <w:rFonts w:ascii="Times New Roman" w:hAnsi="Times New Roman" w:cs="Times New Roman"/>
            <w:sz w:val="24"/>
            <w:szCs w:val="24"/>
            <w:lang w:val="en-US"/>
          </w:rPr>
          <w:t>ru</w:t>
        </w:r>
        <w:proofErr w:type="spellEnd"/>
        <w:r w:rsidR="00EB260D" w:rsidRPr="00FE0FC3">
          <w:rPr>
            <w:rStyle w:val="ab"/>
            <w:rFonts w:ascii="Times New Roman" w:hAnsi="Times New Roman" w:cs="Times New Roman"/>
            <w:sz w:val="24"/>
            <w:szCs w:val="24"/>
          </w:rPr>
          <w:t>/</w:t>
        </w:r>
        <w:proofErr w:type="spellStart"/>
        <w:r w:rsidR="00EB260D" w:rsidRPr="00FE0FC3">
          <w:rPr>
            <w:rStyle w:val="ab"/>
            <w:rFonts w:ascii="Times New Roman" w:hAnsi="Times New Roman" w:cs="Times New Roman"/>
            <w:sz w:val="24"/>
            <w:szCs w:val="24"/>
            <w:lang w:val="en-US"/>
          </w:rPr>
          <w:t>viewtopic</w:t>
        </w:r>
        <w:proofErr w:type="spellEnd"/>
        <w:r w:rsidR="00EB260D" w:rsidRPr="00FE0FC3">
          <w:rPr>
            <w:rStyle w:val="ab"/>
            <w:rFonts w:ascii="Times New Roman" w:hAnsi="Times New Roman" w:cs="Times New Roman"/>
            <w:sz w:val="24"/>
            <w:szCs w:val="24"/>
          </w:rPr>
          <w:t>.</w:t>
        </w:r>
        <w:proofErr w:type="spellStart"/>
        <w:r w:rsidR="00EB260D" w:rsidRPr="00FE0FC3">
          <w:rPr>
            <w:rStyle w:val="ab"/>
            <w:rFonts w:ascii="Times New Roman" w:hAnsi="Times New Roman" w:cs="Times New Roman"/>
            <w:sz w:val="24"/>
            <w:szCs w:val="24"/>
            <w:lang w:val="en-US"/>
          </w:rPr>
          <w:t>php</w:t>
        </w:r>
        <w:proofErr w:type="spellEnd"/>
        <w:r w:rsidR="00EB260D" w:rsidRPr="00FE0FC3">
          <w:rPr>
            <w:rStyle w:val="ab"/>
            <w:rFonts w:ascii="Times New Roman" w:hAnsi="Times New Roman" w:cs="Times New Roman"/>
            <w:sz w:val="24"/>
            <w:szCs w:val="24"/>
          </w:rPr>
          <w:t>?</w:t>
        </w:r>
        <w:r w:rsidR="00EB260D" w:rsidRPr="00FE0FC3">
          <w:rPr>
            <w:rStyle w:val="ab"/>
            <w:rFonts w:ascii="Times New Roman" w:hAnsi="Times New Roman" w:cs="Times New Roman"/>
            <w:sz w:val="24"/>
            <w:szCs w:val="24"/>
            <w:lang w:val="en-US"/>
          </w:rPr>
          <w:t>id</w:t>
        </w:r>
        <w:r w:rsidR="00EB260D" w:rsidRPr="00FE0FC3">
          <w:rPr>
            <w:rStyle w:val="ab"/>
            <w:rFonts w:ascii="Times New Roman" w:hAnsi="Times New Roman" w:cs="Times New Roman"/>
            <w:sz w:val="24"/>
            <w:szCs w:val="24"/>
          </w:rPr>
          <w:t>=565</w:t>
        </w:r>
      </w:hyperlink>
      <w:r w:rsidR="00EB260D" w:rsidRPr="00FE0FC3">
        <w:rPr>
          <w:rFonts w:ascii="Times New Roman" w:hAnsi="Times New Roman" w:cs="Times New Roman"/>
          <w:sz w:val="24"/>
          <w:szCs w:val="24"/>
        </w:rPr>
        <w:t xml:space="preserve"> (06.02.2021);</w:t>
      </w:r>
    </w:p>
    <w:p w:rsidR="00EB260D" w:rsidRPr="00FE0FC3" w:rsidRDefault="005C7BBC" w:rsidP="0016471D">
      <w:pPr>
        <w:pStyle w:val="ac"/>
        <w:numPr>
          <w:ilvl w:val="0"/>
          <w:numId w:val="3"/>
        </w:numPr>
        <w:spacing w:before="24" w:after="24" w:line="360" w:lineRule="auto"/>
        <w:ind w:left="0"/>
        <w:jc w:val="both"/>
        <w:rPr>
          <w:rFonts w:ascii="Times New Roman" w:hAnsi="Times New Roman" w:cs="Times New Roman"/>
          <w:sz w:val="24"/>
          <w:szCs w:val="24"/>
        </w:rPr>
      </w:pPr>
      <w:hyperlink r:id="rId25" w:history="1">
        <w:r w:rsidR="00EB260D" w:rsidRPr="00FE0FC3">
          <w:rPr>
            <w:rStyle w:val="ab"/>
            <w:rFonts w:ascii="Times New Roman" w:hAnsi="Times New Roman" w:cs="Times New Roman"/>
            <w:sz w:val="24"/>
            <w:szCs w:val="24"/>
            <w:lang w:val="en-US"/>
          </w:rPr>
          <w:t>https</w:t>
        </w:r>
        <w:r w:rsidR="00EB260D" w:rsidRPr="00FE0FC3">
          <w:rPr>
            <w:rStyle w:val="ab"/>
            <w:rFonts w:ascii="Times New Roman" w:hAnsi="Times New Roman" w:cs="Times New Roman"/>
            <w:sz w:val="24"/>
            <w:szCs w:val="24"/>
          </w:rPr>
          <w:t>://</w:t>
        </w:r>
        <w:r w:rsidR="00EB260D" w:rsidRPr="00FE0FC3">
          <w:rPr>
            <w:rStyle w:val="ab"/>
            <w:rFonts w:ascii="Times New Roman" w:hAnsi="Times New Roman" w:cs="Times New Roman"/>
            <w:sz w:val="24"/>
            <w:szCs w:val="24"/>
            <w:lang w:val="en-US"/>
          </w:rPr>
          <w:t>www</w:t>
        </w:r>
        <w:r w:rsidR="00EB260D" w:rsidRPr="00FE0FC3">
          <w:rPr>
            <w:rStyle w:val="ab"/>
            <w:rFonts w:ascii="Times New Roman" w:hAnsi="Times New Roman" w:cs="Times New Roman"/>
            <w:sz w:val="24"/>
            <w:szCs w:val="24"/>
          </w:rPr>
          <w:t>.</w:t>
        </w:r>
        <w:proofErr w:type="spellStart"/>
        <w:r w:rsidR="00EB260D" w:rsidRPr="00FE0FC3">
          <w:rPr>
            <w:rStyle w:val="ab"/>
            <w:rFonts w:ascii="Times New Roman" w:hAnsi="Times New Roman" w:cs="Times New Roman"/>
            <w:sz w:val="24"/>
            <w:szCs w:val="24"/>
            <w:lang w:val="en-US"/>
          </w:rPr>
          <w:t>msdmanuals</w:t>
        </w:r>
        <w:proofErr w:type="spellEnd"/>
        <w:r w:rsidR="00EB260D" w:rsidRPr="00FE0FC3">
          <w:rPr>
            <w:rStyle w:val="ab"/>
            <w:rFonts w:ascii="Times New Roman" w:hAnsi="Times New Roman" w:cs="Times New Roman"/>
            <w:sz w:val="24"/>
            <w:szCs w:val="24"/>
          </w:rPr>
          <w:t>.</w:t>
        </w:r>
        <w:r w:rsidR="00EB260D" w:rsidRPr="00FE0FC3">
          <w:rPr>
            <w:rStyle w:val="ab"/>
            <w:rFonts w:ascii="Times New Roman" w:hAnsi="Times New Roman" w:cs="Times New Roman"/>
            <w:sz w:val="24"/>
            <w:szCs w:val="24"/>
            <w:lang w:val="en-US"/>
          </w:rPr>
          <w:t>com</w:t>
        </w:r>
        <w:r w:rsidR="00EB260D" w:rsidRPr="00FE0FC3">
          <w:rPr>
            <w:rStyle w:val="ab"/>
            <w:rFonts w:ascii="Times New Roman" w:hAnsi="Times New Roman" w:cs="Times New Roman"/>
            <w:sz w:val="24"/>
            <w:szCs w:val="24"/>
          </w:rPr>
          <w:t>/</w:t>
        </w:r>
        <w:proofErr w:type="spellStart"/>
        <w:r w:rsidR="00EB260D" w:rsidRPr="00FE0FC3">
          <w:rPr>
            <w:rStyle w:val="ab"/>
            <w:rFonts w:ascii="Times New Roman" w:hAnsi="Times New Roman" w:cs="Times New Roman"/>
            <w:sz w:val="24"/>
            <w:szCs w:val="24"/>
            <w:lang w:val="en-US"/>
          </w:rPr>
          <w:t>ru</w:t>
        </w:r>
        <w:proofErr w:type="spellEnd"/>
        <w:r w:rsidR="00EB260D" w:rsidRPr="00FE0FC3">
          <w:rPr>
            <w:rStyle w:val="ab"/>
            <w:rFonts w:ascii="Times New Roman" w:hAnsi="Times New Roman" w:cs="Times New Roman"/>
            <w:sz w:val="24"/>
            <w:szCs w:val="24"/>
          </w:rPr>
          <w:t>/</w:t>
        </w:r>
        <w:r w:rsidR="00A1491D" w:rsidRPr="00FE0FC3">
          <w:rPr>
            <w:rStyle w:val="ab"/>
            <w:rFonts w:ascii="Times New Roman" w:hAnsi="Times New Roman" w:cs="Times New Roman"/>
            <w:sz w:val="24"/>
            <w:szCs w:val="24"/>
          </w:rPr>
          <w:t xml:space="preserve"> </w:t>
        </w:r>
      </w:hyperlink>
      <w:r w:rsidR="00EB260D" w:rsidRPr="00FE0FC3">
        <w:rPr>
          <w:rFonts w:ascii="Times New Roman" w:hAnsi="Times New Roman" w:cs="Times New Roman"/>
          <w:sz w:val="24"/>
          <w:szCs w:val="24"/>
        </w:rPr>
        <w:t xml:space="preserve"> (06.02.2021);</w:t>
      </w:r>
    </w:p>
    <w:p w:rsidR="00EB260D" w:rsidRPr="00FE0FC3" w:rsidRDefault="005C7BBC" w:rsidP="0016471D">
      <w:pPr>
        <w:pStyle w:val="ac"/>
        <w:numPr>
          <w:ilvl w:val="0"/>
          <w:numId w:val="3"/>
        </w:numPr>
        <w:spacing w:before="24" w:after="24" w:line="360" w:lineRule="auto"/>
        <w:ind w:left="0"/>
        <w:jc w:val="both"/>
        <w:rPr>
          <w:rFonts w:ascii="Times New Roman" w:hAnsi="Times New Roman" w:cs="Times New Roman"/>
          <w:sz w:val="24"/>
          <w:szCs w:val="24"/>
        </w:rPr>
      </w:pPr>
      <w:hyperlink r:id="rId26" w:history="1">
        <w:r w:rsidR="00EB260D" w:rsidRPr="00FE0FC3">
          <w:rPr>
            <w:rStyle w:val="ab"/>
            <w:rFonts w:ascii="Times New Roman" w:hAnsi="Times New Roman" w:cs="Times New Roman"/>
            <w:sz w:val="24"/>
            <w:szCs w:val="24"/>
            <w:lang w:val="en-US"/>
          </w:rPr>
          <w:t>https</w:t>
        </w:r>
        <w:r w:rsidR="00EB260D" w:rsidRPr="00FE0FC3">
          <w:rPr>
            <w:rStyle w:val="ab"/>
            <w:rFonts w:ascii="Times New Roman" w:hAnsi="Times New Roman" w:cs="Times New Roman"/>
            <w:sz w:val="24"/>
            <w:szCs w:val="24"/>
          </w:rPr>
          <w:t>://</w:t>
        </w:r>
        <w:proofErr w:type="spellStart"/>
        <w:r w:rsidR="00EB260D" w:rsidRPr="00FE0FC3">
          <w:rPr>
            <w:rStyle w:val="ab"/>
            <w:rFonts w:ascii="Times New Roman" w:hAnsi="Times New Roman" w:cs="Times New Roman"/>
            <w:sz w:val="24"/>
            <w:szCs w:val="24"/>
            <w:lang w:val="en-US"/>
          </w:rPr>
          <w:t>ru</w:t>
        </w:r>
        <w:proofErr w:type="spellEnd"/>
        <w:r w:rsidR="00EB260D" w:rsidRPr="00FE0FC3">
          <w:rPr>
            <w:rStyle w:val="ab"/>
            <w:rFonts w:ascii="Times New Roman" w:hAnsi="Times New Roman" w:cs="Times New Roman"/>
            <w:sz w:val="24"/>
            <w:szCs w:val="24"/>
          </w:rPr>
          <w:t>.</w:t>
        </w:r>
        <w:proofErr w:type="spellStart"/>
        <w:r w:rsidR="00EB260D" w:rsidRPr="00FE0FC3">
          <w:rPr>
            <w:rStyle w:val="ab"/>
            <w:rFonts w:ascii="Times New Roman" w:hAnsi="Times New Roman" w:cs="Times New Roman"/>
            <w:sz w:val="24"/>
            <w:szCs w:val="24"/>
            <w:lang w:val="en-US"/>
          </w:rPr>
          <w:t>wikipedia</w:t>
        </w:r>
        <w:proofErr w:type="spellEnd"/>
        <w:r w:rsidR="00EB260D" w:rsidRPr="00FE0FC3">
          <w:rPr>
            <w:rStyle w:val="ab"/>
            <w:rFonts w:ascii="Times New Roman" w:hAnsi="Times New Roman" w:cs="Times New Roman"/>
            <w:sz w:val="24"/>
            <w:szCs w:val="24"/>
          </w:rPr>
          <w:t>.</w:t>
        </w:r>
        <w:r w:rsidR="00EB260D" w:rsidRPr="00FE0FC3">
          <w:rPr>
            <w:rStyle w:val="ab"/>
            <w:rFonts w:ascii="Times New Roman" w:hAnsi="Times New Roman" w:cs="Times New Roman"/>
            <w:sz w:val="24"/>
            <w:szCs w:val="24"/>
            <w:lang w:val="en-US"/>
          </w:rPr>
          <w:t>org</w:t>
        </w:r>
        <w:r w:rsidR="00EB260D" w:rsidRPr="00FE0FC3">
          <w:rPr>
            <w:rStyle w:val="ab"/>
            <w:rFonts w:ascii="Times New Roman" w:hAnsi="Times New Roman" w:cs="Times New Roman"/>
            <w:sz w:val="24"/>
            <w:szCs w:val="24"/>
          </w:rPr>
          <w:t>/</w:t>
        </w:r>
        <w:r w:rsidR="00EB260D" w:rsidRPr="00FE0FC3">
          <w:rPr>
            <w:rStyle w:val="ab"/>
            <w:rFonts w:ascii="Times New Roman" w:hAnsi="Times New Roman" w:cs="Times New Roman"/>
            <w:sz w:val="24"/>
            <w:szCs w:val="24"/>
            <w:lang w:val="en-US"/>
          </w:rPr>
          <w:t>wiki</w:t>
        </w:r>
        <w:r w:rsidR="00EB260D" w:rsidRPr="00FE0FC3">
          <w:rPr>
            <w:rStyle w:val="ab"/>
            <w:rFonts w:ascii="Times New Roman" w:hAnsi="Times New Roman" w:cs="Times New Roman"/>
            <w:sz w:val="24"/>
            <w:szCs w:val="24"/>
          </w:rPr>
          <w:t>/</w:t>
        </w:r>
      </w:hyperlink>
      <w:r w:rsidR="00EB260D" w:rsidRPr="00FE0FC3">
        <w:rPr>
          <w:rFonts w:ascii="Times New Roman" w:hAnsi="Times New Roman" w:cs="Times New Roman"/>
          <w:sz w:val="24"/>
          <w:szCs w:val="24"/>
        </w:rPr>
        <w:t xml:space="preserve">  (06.02.2021); </w:t>
      </w:r>
    </w:p>
    <w:p w:rsidR="00EB260D" w:rsidRPr="00FE0FC3" w:rsidRDefault="005C7BBC" w:rsidP="0016471D">
      <w:pPr>
        <w:pStyle w:val="ac"/>
        <w:numPr>
          <w:ilvl w:val="0"/>
          <w:numId w:val="3"/>
        </w:numPr>
        <w:spacing w:before="24" w:after="24" w:line="360" w:lineRule="auto"/>
        <w:ind w:left="0"/>
        <w:jc w:val="both"/>
        <w:rPr>
          <w:rFonts w:ascii="Times New Roman" w:hAnsi="Times New Roman" w:cs="Times New Roman"/>
          <w:sz w:val="24"/>
          <w:szCs w:val="24"/>
        </w:rPr>
      </w:pPr>
      <w:hyperlink r:id="rId27" w:history="1">
        <w:r w:rsidR="00EB260D" w:rsidRPr="00FE0FC3">
          <w:rPr>
            <w:rStyle w:val="ab"/>
            <w:rFonts w:ascii="Times New Roman" w:hAnsi="Times New Roman" w:cs="Times New Roman"/>
            <w:sz w:val="24"/>
            <w:szCs w:val="24"/>
            <w:lang w:val="en-US"/>
          </w:rPr>
          <w:t>https</w:t>
        </w:r>
        <w:r w:rsidR="00EB260D" w:rsidRPr="00FE0FC3">
          <w:rPr>
            <w:rStyle w:val="ab"/>
            <w:rFonts w:ascii="Times New Roman" w:hAnsi="Times New Roman" w:cs="Times New Roman"/>
            <w:sz w:val="24"/>
            <w:szCs w:val="24"/>
          </w:rPr>
          <w:t>://</w:t>
        </w:r>
        <w:r w:rsidR="00EB260D" w:rsidRPr="00FE0FC3">
          <w:rPr>
            <w:rStyle w:val="ab"/>
            <w:rFonts w:ascii="Times New Roman" w:hAnsi="Times New Roman" w:cs="Times New Roman"/>
            <w:sz w:val="24"/>
            <w:szCs w:val="24"/>
            <w:lang w:val="en-US"/>
          </w:rPr>
          <w:t>www</w:t>
        </w:r>
        <w:r w:rsidR="00EB260D" w:rsidRPr="00FE0FC3">
          <w:rPr>
            <w:rStyle w:val="ab"/>
            <w:rFonts w:ascii="Times New Roman" w:hAnsi="Times New Roman" w:cs="Times New Roman"/>
            <w:sz w:val="24"/>
            <w:szCs w:val="24"/>
          </w:rPr>
          <w:t>.</w:t>
        </w:r>
        <w:proofErr w:type="spellStart"/>
        <w:r w:rsidR="00EB260D" w:rsidRPr="00FE0FC3">
          <w:rPr>
            <w:rStyle w:val="ab"/>
            <w:rFonts w:ascii="Times New Roman" w:hAnsi="Times New Roman" w:cs="Times New Roman"/>
            <w:sz w:val="24"/>
            <w:szCs w:val="24"/>
            <w:lang w:val="en-US"/>
          </w:rPr>
          <w:t>cdc</w:t>
        </w:r>
        <w:proofErr w:type="spellEnd"/>
        <w:r w:rsidR="00EB260D" w:rsidRPr="00FE0FC3">
          <w:rPr>
            <w:rStyle w:val="ab"/>
            <w:rFonts w:ascii="Times New Roman" w:hAnsi="Times New Roman" w:cs="Times New Roman"/>
            <w:sz w:val="24"/>
            <w:szCs w:val="24"/>
          </w:rPr>
          <w:t>.</w:t>
        </w:r>
        <w:proofErr w:type="spellStart"/>
        <w:r w:rsidR="00EB260D" w:rsidRPr="00FE0FC3">
          <w:rPr>
            <w:rStyle w:val="ab"/>
            <w:rFonts w:ascii="Times New Roman" w:hAnsi="Times New Roman" w:cs="Times New Roman"/>
            <w:sz w:val="24"/>
            <w:szCs w:val="24"/>
            <w:lang w:val="en-US"/>
          </w:rPr>
          <w:t>gov</w:t>
        </w:r>
        <w:proofErr w:type="spellEnd"/>
        <w:r w:rsidR="00EB260D" w:rsidRPr="00FE0FC3">
          <w:rPr>
            <w:rStyle w:val="ab"/>
            <w:rFonts w:ascii="Times New Roman" w:hAnsi="Times New Roman" w:cs="Times New Roman"/>
            <w:sz w:val="24"/>
            <w:szCs w:val="24"/>
          </w:rPr>
          <w:t>/</w:t>
        </w:r>
        <w:proofErr w:type="spellStart"/>
        <w:r w:rsidR="00EB260D" w:rsidRPr="00FE0FC3">
          <w:rPr>
            <w:rStyle w:val="ab"/>
            <w:rFonts w:ascii="Times New Roman" w:hAnsi="Times New Roman" w:cs="Times New Roman"/>
            <w:sz w:val="24"/>
            <w:szCs w:val="24"/>
            <w:lang w:val="en-US"/>
          </w:rPr>
          <w:t>std</w:t>
        </w:r>
        <w:proofErr w:type="spellEnd"/>
        <w:r w:rsidR="00EB260D" w:rsidRPr="00FE0FC3">
          <w:rPr>
            <w:rStyle w:val="ab"/>
            <w:rFonts w:ascii="Times New Roman" w:hAnsi="Times New Roman" w:cs="Times New Roman"/>
            <w:sz w:val="24"/>
            <w:szCs w:val="24"/>
          </w:rPr>
          <w:t>/</w:t>
        </w:r>
        <w:proofErr w:type="spellStart"/>
        <w:r w:rsidR="00EB260D" w:rsidRPr="00FE0FC3">
          <w:rPr>
            <w:rStyle w:val="ab"/>
            <w:rFonts w:ascii="Times New Roman" w:hAnsi="Times New Roman" w:cs="Times New Roman"/>
            <w:sz w:val="24"/>
            <w:szCs w:val="24"/>
            <w:lang w:val="en-US"/>
          </w:rPr>
          <w:t>russian</w:t>
        </w:r>
        <w:proofErr w:type="spellEnd"/>
        <w:r w:rsidR="00EB260D" w:rsidRPr="00FE0FC3">
          <w:rPr>
            <w:rStyle w:val="ab"/>
            <w:rFonts w:ascii="Times New Roman" w:hAnsi="Times New Roman" w:cs="Times New Roman"/>
            <w:sz w:val="24"/>
            <w:szCs w:val="24"/>
          </w:rPr>
          <w:t>/</w:t>
        </w:r>
        <w:proofErr w:type="spellStart"/>
        <w:r w:rsidR="00EB260D" w:rsidRPr="00FE0FC3">
          <w:rPr>
            <w:rStyle w:val="ab"/>
            <w:rFonts w:ascii="Times New Roman" w:hAnsi="Times New Roman" w:cs="Times New Roman"/>
            <w:sz w:val="24"/>
            <w:szCs w:val="24"/>
            <w:lang w:val="en-US"/>
          </w:rPr>
          <w:t>stdfact</w:t>
        </w:r>
        <w:proofErr w:type="spellEnd"/>
        <w:r w:rsidR="00EB260D" w:rsidRPr="00FE0FC3">
          <w:rPr>
            <w:rStyle w:val="ab"/>
            <w:rFonts w:ascii="Times New Roman" w:hAnsi="Times New Roman" w:cs="Times New Roman"/>
            <w:sz w:val="24"/>
            <w:szCs w:val="24"/>
          </w:rPr>
          <w:t>-</w:t>
        </w:r>
        <w:r w:rsidR="00EB260D" w:rsidRPr="00FE0FC3">
          <w:rPr>
            <w:rStyle w:val="ab"/>
            <w:rFonts w:ascii="Times New Roman" w:hAnsi="Times New Roman" w:cs="Times New Roman"/>
            <w:sz w:val="24"/>
            <w:szCs w:val="24"/>
            <w:lang w:val="en-US"/>
          </w:rPr>
          <w:t>gonorrhea</w:t>
        </w:r>
        <w:r w:rsidR="00EB260D" w:rsidRPr="00FE0FC3">
          <w:rPr>
            <w:rStyle w:val="ab"/>
            <w:rFonts w:ascii="Times New Roman" w:hAnsi="Times New Roman" w:cs="Times New Roman"/>
            <w:sz w:val="24"/>
            <w:szCs w:val="24"/>
          </w:rPr>
          <w:t>-</w:t>
        </w:r>
        <w:proofErr w:type="spellStart"/>
        <w:r w:rsidR="00EB260D" w:rsidRPr="00FE0FC3">
          <w:rPr>
            <w:rStyle w:val="ab"/>
            <w:rFonts w:ascii="Times New Roman" w:hAnsi="Times New Roman" w:cs="Times New Roman"/>
            <w:sz w:val="24"/>
            <w:szCs w:val="24"/>
            <w:lang w:val="en-US"/>
          </w:rPr>
          <w:t>russian</w:t>
        </w:r>
        <w:proofErr w:type="spellEnd"/>
        <w:r w:rsidR="00EB260D" w:rsidRPr="00FE0FC3">
          <w:rPr>
            <w:rStyle w:val="ab"/>
            <w:rFonts w:ascii="Times New Roman" w:hAnsi="Times New Roman" w:cs="Times New Roman"/>
            <w:sz w:val="24"/>
            <w:szCs w:val="24"/>
          </w:rPr>
          <w:t>.</w:t>
        </w:r>
        <w:proofErr w:type="spellStart"/>
        <w:r w:rsidR="00EB260D" w:rsidRPr="00FE0FC3">
          <w:rPr>
            <w:rStyle w:val="ab"/>
            <w:rFonts w:ascii="Times New Roman" w:hAnsi="Times New Roman" w:cs="Times New Roman"/>
            <w:sz w:val="24"/>
            <w:szCs w:val="24"/>
            <w:lang w:val="en-US"/>
          </w:rPr>
          <w:t>htm</w:t>
        </w:r>
        <w:proofErr w:type="spellEnd"/>
      </w:hyperlink>
      <w:r w:rsidR="00EB260D" w:rsidRPr="00FE0FC3">
        <w:rPr>
          <w:rFonts w:ascii="Times New Roman" w:hAnsi="Times New Roman" w:cs="Times New Roman"/>
          <w:sz w:val="24"/>
          <w:szCs w:val="24"/>
        </w:rPr>
        <w:t xml:space="preserve">  (06.02.2021); </w:t>
      </w:r>
    </w:p>
    <w:p w:rsidR="00EB260D" w:rsidRPr="00FE0FC3" w:rsidRDefault="005C7BBC" w:rsidP="0016471D">
      <w:pPr>
        <w:pStyle w:val="ac"/>
        <w:numPr>
          <w:ilvl w:val="0"/>
          <w:numId w:val="3"/>
        </w:numPr>
        <w:spacing w:before="24" w:after="24" w:line="360" w:lineRule="auto"/>
        <w:ind w:left="0"/>
        <w:jc w:val="both"/>
        <w:rPr>
          <w:rFonts w:ascii="Times New Roman" w:hAnsi="Times New Roman" w:cs="Times New Roman"/>
          <w:sz w:val="24"/>
          <w:szCs w:val="24"/>
        </w:rPr>
      </w:pPr>
      <w:hyperlink r:id="rId28" w:anchor=":~:text=%D0%A1%D1%82%D0%B5%D0%BD%D0%BE%D0%BA%D0%B0%D1%80%D0%B4%D0%B8%D1%8F%20%E2%80%94%20%D1%8D%D1%82%D0%BE%20%D0%BF%D1%80%D0%BE%D1%8F%D0%B2%D0%BB%D0%B5%D0%BD%D0%B8%D0%B5%20%D0%B8%D1%88%D0%B5%D0%BC%D0%B8%D1%87%D0%B5%D1%81%D0%BA%D0%BE%D0%B9%20%D0%B1%D0%BE%" w:history="1">
        <w:r w:rsidR="00EB260D" w:rsidRPr="00FE0FC3">
          <w:rPr>
            <w:rStyle w:val="ab"/>
            <w:rFonts w:ascii="Times New Roman" w:hAnsi="Times New Roman" w:cs="Times New Roman"/>
            <w:sz w:val="24"/>
            <w:szCs w:val="24"/>
            <w:lang w:val="en-US"/>
          </w:rPr>
          <w:t>https</w:t>
        </w:r>
        <w:r w:rsidR="00EB260D" w:rsidRPr="00FE0FC3">
          <w:rPr>
            <w:rStyle w:val="ab"/>
            <w:rFonts w:ascii="Times New Roman" w:hAnsi="Times New Roman" w:cs="Times New Roman"/>
            <w:sz w:val="24"/>
            <w:szCs w:val="24"/>
          </w:rPr>
          <w:t>://</w:t>
        </w:r>
        <w:r w:rsidR="00EB260D" w:rsidRPr="00FE0FC3">
          <w:rPr>
            <w:rStyle w:val="ab"/>
            <w:rFonts w:ascii="Times New Roman" w:hAnsi="Times New Roman" w:cs="Times New Roman"/>
            <w:sz w:val="24"/>
            <w:szCs w:val="24"/>
            <w:lang w:val="en-US"/>
          </w:rPr>
          <w:t>www</w:t>
        </w:r>
        <w:r w:rsidR="00EB260D" w:rsidRPr="00FE0FC3">
          <w:rPr>
            <w:rStyle w:val="ab"/>
            <w:rFonts w:ascii="Times New Roman" w:hAnsi="Times New Roman" w:cs="Times New Roman"/>
            <w:sz w:val="24"/>
            <w:szCs w:val="24"/>
          </w:rPr>
          <w:t>.</w:t>
        </w:r>
        <w:proofErr w:type="spellStart"/>
        <w:r w:rsidR="00EB260D" w:rsidRPr="00FE0FC3">
          <w:rPr>
            <w:rStyle w:val="ab"/>
            <w:rFonts w:ascii="Times New Roman" w:hAnsi="Times New Roman" w:cs="Times New Roman"/>
            <w:sz w:val="24"/>
            <w:szCs w:val="24"/>
            <w:lang w:val="en-US"/>
          </w:rPr>
          <w:t>smclinic</w:t>
        </w:r>
        <w:proofErr w:type="spellEnd"/>
        <w:r w:rsidR="00EB260D" w:rsidRPr="00FE0FC3">
          <w:rPr>
            <w:rStyle w:val="ab"/>
            <w:rFonts w:ascii="Times New Roman" w:hAnsi="Times New Roman" w:cs="Times New Roman"/>
            <w:sz w:val="24"/>
            <w:szCs w:val="24"/>
          </w:rPr>
          <w:t>-</w:t>
        </w:r>
        <w:proofErr w:type="spellStart"/>
        <w:r w:rsidR="00EB260D" w:rsidRPr="00FE0FC3">
          <w:rPr>
            <w:rStyle w:val="ab"/>
            <w:rFonts w:ascii="Times New Roman" w:hAnsi="Times New Roman" w:cs="Times New Roman"/>
            <w:sz w:val="24"/>
            <w:szCs w:val="24"/>
            <w:lang w:val="en-US"/>
          </w:rPr>
          <w:t>spb</w:t>
        </w:r>
        <w:proofErr w:type="spellEnd"/>
        <w:r w:rsidR="00EB260D" w:rsidRPr="00FE0FC3">
          <w:rPr>
            <w:rStyle w:val="ab"/>
            <w:rFonts w:ascii="Times New Roman" w:hAnsi="Times New Roman" w:cs="Times New Roman"/>
            <w:sz w:val="24"/>
            <w:szCs w:val="24"/>
          </w:rPr>
          <w:t>.</w:t>
        </w:r>
        <w:proofErr w:type="spellStart"/>
        <w:r w:rsidR="00EB260D" w:rsidRPr="00FE0FC3">
          <w:rPr>
            <w:rStyle w:val="ab"/>
            <w:rFonts w:ascii="Times New Roman" w:hAnsi="Times New Roman" w:cs="Times New Roman"/>
            <w:sz w:val="24"/>
            <w:szCs w:val="24"/>
            <w:lang w:val="en-US"/>
          </w:rPr>
          <w:t>ru</w:t>
        </w:r>
        <w:proofErr w:type="spellEnd"/>
        <w:r w:rsidR="00EB260D" w:rsidRPr="00FE0FC3">
          <w:rPr>
            <w:rStyle w:val="ab"/>
            <w:rFonts w:ascii="Times New Roman" w:hAnsi="Times New Roman" w:cs="Times New Roman"/>
            <w:sz w:val="24"/>
            <w:szCs w:val="24"/>
          </w:rPr>
          <w:t>/</w:t>
        </w:r>
        <w:r w:rsidR="00EB260D" w:rsidRPr="00FE0FC3">
          <w:rPr>
            <w:rStyle w:val="ab"/>
            <w:rFonts w:ascii="Times New Roman" w:hAnsi="Times New Roman" w:cs="Times New Roman"/>
            <w:sz w:val="24"/>
            <w:szCs w:val="24"/>
            <w:lang w:val="en-US"/>
          </w:rPr>
          <w:t>doctor</w:t>
        </w:r>
        <w:r w:rsidR="00EB260D" w:rsidRPr="00FE0FC3">
          <w:rPr>
            <w:rStyle w:val="ab"/>
            <w:rFonts w:ascii="Times New Roman" w:hAnsi="Times New Roman" w:cs="Times New Roman"/>
            <w:sz w:val="24"/>
            <w:szCs w:val="24"/>
          </w:rPr>
          <w:t>/</w:t>
        </w:r>
        <w:proofErr w:type="spellStart"/>
        <w:r w:rsidR="00EB260D" w:rsidRPr="00FE0FC3">
          <w:rPr>
            <w:rStyle w:val="ab"/>
            <w:rFonts w:ascii="Times New Roman" w:hAnsi="Times New Roman" w:cs="Times New Roman"/>
            <w:sz w:val="24"/>
            <w:szCs w:val="24"/>
            <w:lang w:val="en-US"/>
          </w:rPr>
          <w:t>kardiolog</w:t>
        </w:r>
        <w:proofErr w:type="spellEnd"/>
        <w:r w:rsidR="00EB260D" w:rsidRPr="00FE0FC3">
          <w:rPr>
            <w:rStyle w:val="ab"/>
            <w:rFonts w:ascii="Times New Roman" w:hAnsi="Times New Roman" w:cs="Times New Roman"/>
            <w:sz w:val="24"/>
            <w:szCs w:val="24"/>
          </w:rPr>
          <w:t>/</w:t>
        </w:r>
        <w:proofErr w:type="spellStart"/>
        <w:r w:rsidR="00EB260D" w:rsidRPr="00FE0FC3">
          <w:rPr>
            <w:rStyle w:val="ab"/>
            <w:rFonts w:ascii="Times New Roman" w:hAnsi="Times New Roman" w:cs="Times New Roman"/>
            <w:sz w:val="24"/>
            <w:szCs w:val="24"/>
            <w:lang w:val="en-US"/>
          </w:rPr>
          <w:t>zabolevania</w:t>
        </w:r>
        <w:proofErr w:type="spellEnd"/>
        <w:r w:rsidR="00EB260D" w:rsidRPr="00FE0FC3">
          <w:rPr>
            <w:rStyle w:val="ab"/>
            <w:rFonts w:ascii="Times New Roman" w:hAnsi="Times New Roman" w:cs="Times New Roman"/>
            <w:sz w:val="24"/>
            <w:szCs w:val="24"/>
          </w:rPr>
          <w:t>/2754-</w:t>
        </w:r>
        <w:proofErr w:type="spellStart"/>
        <w:r w:rsidR="00EB260D" w:rsidRPr="00FE0FC3">
          <w:rPr>
            <w:rStyle w:val="ab"/>
            <w:rFonts w:ascii="Times New Roman" w:hAnsi="Times New Roman" w:cs="Times New Roman"/>
            <w:sz w:val="24"/>
            <w:szCs w:val="24"/>
            <w:lang w:val="en-US"/>
          </w:rPr>
          <w:t>stenokardiya</w:t>
        </w:r>
        <w:proofErr w:type="spellEnd"/>
        <w:r w:rsidR="00EB260D" w:rsidRPr="00FE0FC3">
          <w:rPr>
            <w:rStyle w:val="ab"/>
            <w:rFonts w:ascii="Times New Roman" w:hAnsi="Times New Roman" w:cs="Times New Roman"/>
            <w:sz w:val="24"/>
            <w:szCs w:val="24"/>
          </w:rPr>
          <w:t>#:~:</w:t>
        </w:r>
        <w:proofErr w:type="spellStart"/>
        <w:r w:rsidR="00EB260D" w:rsidRPr="00FE0FC3">
          <w:rPr>
            <w:rStyle w:val="ab"/>
            <w:rFonts w:ascii="Times New Roman" w:hAnsi="Times New Roman" w:cs="Times New Roman"/>
            <w:sz w:val="24"/>
            <w:szCs w:val="24"/>
            <w:lang w:val="en-US"/>
          </w:rPr>
          <w:t>tex</w:t>
        </w:r>
        <w:proofErr w:type="spellEnd"/>
      </w:hyperlink>
      <w:r w:rsidR="00EB260D" w:rsidRPr="00FE0FC3">
        <w:rPr>
          <w:rFonts w:ascii="Times New Roman" w:hAnsi="Times New Roman" w:cs="Times New Roman"/>
          <w:sz w:val="24"/>
          <w:szCs w:val="24"/>
        </w:rPr>
        <w:t xml:space="preserve">  (06.02.2021);</w:t>
      </w:r>
    </w:p>
    <w:p w:rsidR="00EB260D" w:rsidRPr="00FE0FC3" w:rsidRDefault="005C7BBC" w:rsidP="0016471D">
      <w:pPr>
        <w:pStyle w:val="ac"/>
        <w:numPr>
          <w:ilvl w:val="0"/>
          <w:numId w:val="3"/>
        </w:numPr>
        <w:spacing w:before="24" w:after="24" w:line="360" w:lineRule="auto"/>
        <w:ind w:left="0"/>
        <w:jc w:val="both"/>
        <w:rPr>
          <w:rFonts w:ascii="Times New Roman" w:hAnsi="Times New Roman" w:cs="Times New Roman"/>
          <w:sz w:val="24"/>
          <w:szCs w:val="24"/>
        </w:rPr>
      </w:pPr>
      <w:hyperlink r:id="rId29" w:anchor=":~:text=%D0%AD%D0%BF%D0%B8%D0%BB%D0%B5%D0%BF%D1%81%D0%B8%D1%8F%20%E2%80%93%20%D1%85%D1%80%D0%BE%D0%BD%D0%B8%D1%87%D0%B5%D1%81%D0%BA%D0%BE%D0%B5%20%D0%BD%D0%B5%D0%B2%D1%80%D0%BE%D0%BB%D0%BE%D0%B3%D0%B8%D1%87%D0%B5%D1%81%D0%BA%D0%BE%D0%B5%20%D0%B7%D0%B0%D0%" w:history="1">
        <w:r w:rsidR="00EB260D" w:rsidRPr="00FE0FC3">
          <w:rPr>
            <w:rStyle w:val="ab"/>
            <w:rFonts w:ascii="Times New Roman" w:hAnsi="Times New Roman" w:cs="Times New Roman"/>
            <w:sz w:val="24"/>
            <w:szCs w:val="24"/>
            <w:lang w:val="en-US"/>
          </w:rPr>
          <w:t>https</w:t>
        </w:r>
        <w:r w:rsidR="00EB260D" w:rsidRPr="00FE0FC3">
          <w:rPr>
            <w:rStyle w:val="ab"/>
            <w:rFonts w:ascii="Times New Roman" w:hAnsi="Times New Roman" w:cs="Times New Roman"/>
            <w:sz w:val="24"/>
            <w:szCs w:val="24"/>
          </w:rPr>
          <w:t>://</w:t>
        </w:r>
        <w:r w:rsidR="00EB260D" w:rsidRPr="00FE0FC3">
          <w:rPr>
            <w:rStyle w:val="ab"/>
            <w:rFonts w:ascii="Times New Roman" w:hAnsi="Times New Roman" w:cs="Times New Roman"/>
            <w:sz w:val="24"/>
            <w:szCs w:val="24"/>
            <w:lang w:val="en-US"/>
          </w:rPr>
          <w:t>www</w:t>
        </w:r>
        <w:r w:rsidR="00EB260D" w:rsidRPr="00FE0FC3">
          <w:rPr>
            <w:rStyle w:val="ab"/>
            <w:rFonts w:ascii="Times New Roman" w:hAnsi="Times New Roman" w:cs="Times New Roman"/>
            <w:sz w:val="24"/>
            <w:szCs w:val="24"/>
          </w:rPr>
          <w:t>.</w:t>
        </w:r>
        <w:r w:rsidR="00EB260D" w:rsidRPr="00FE0FC3">
          <w:rPr>
            <w:rStyle w:val="ab"/>
            <w:rFonts w:ascii="Times New Roman" w:hAnsi="Times New Roman" w:cs="Times New Roman"/>
            <w:sz w:val="24"/>
            <w:szCs w:val="24"/>
            <w:lang w:val="en-US"/>
          </w:rPr>
          <w:t>neurology</w:t>
        </w:r>
        <w:r w:rsidR="00EB260D" w:rsidRPr="00FE0FC3">
          <w:rPr>
            <w:rStyle w:val="ab"/>
            <w:rFonts w:ascii="Times New Roman" w:hAnsi="Times New Roman" w:cs="Times New Roman"/>
            <w:sz w:val="24"/>
            <w:szCs w:val="24"/>
          </w:rPr>
          <w:t>.</w:t>
        </w:r>
        <w:proofErr w:type="spellStart"/>
        <w:r w:rsidR="00EB260D" w:rsidRPr="00FE0FC3">
          <w:rPr>
            <w:rStyle w:val="ab"/>
            <w:rFonts w:ascii="Times New Roman" w:hAnsi="Times New Roman" w:cs="Times New Roman"/>
            <w:sz w:val="24"/>
            <w:szCs w:val="24"/>
            <w:lang w:val="en-US"/>
          </w:rPr>
          <w:t>ru</w:t>
        </w:r>
        <w:proofErr w:type="spellEnd"/>
        <w:r w:rsidR="00EB260D" w:rsidRPr="00FE0FC3">
          <w:rPr>
            <w:rStyle w:val="ab"/>
            <w:rFonts w:ascii="Times New Roman" w:hAnsi="Times New Roman" w:cs="Times New Roman"/>
            <w:sz w:val="24"/>
            <w:szCs w:val="24"/>
          </w:rPr>
          <w:t>/</w:t>
        </w:r>
        <w:proofErr w:type="spellStart"/>
        <w:r w:rsidR="00EB260D" w:rsidRPr="00FE0FC3">
          <w:rPr>
            <w:rStyle w:val="ab"/>
            <w:rFonts w:ascii="Times New Roman" w:hAnsi="Times New Roman" w:cs="Times New Roman"/>
            <w:sz w:val="24"/>
            <w:szCs w:val="24"/>
            <w:lang w:val="en-US"/>
          </w:rPr>
          <w:t>simptomy</w:t>
        </w:r>
        <w:proofErr w:type="spellEnd"/>
        <w:r w:rsidR="00EB260D" w:rsidRPr="00FE0FC3">
          <w:rPr>
            <w:rStyle w:val="ab"/>
            <w:rFonts w:ascii="Times New Roman" w:hAnsi="Times New Roman" w:cs="Times New Roman"/>
            <w:sz w:val="24"/>
            <w:szCs w:val="24"/>
          </w:rPr>
          <w:t>-</w:t>
        </w:r>
        <w:proofErr w:type="spellStart"/>
        <w:r w:rsidR="00EB260D" w:rsidRPr="00FE0FC3">
          <w:rPr>
            <w:rStyle w:val="ab"/>
            <w:rFonts w:ascii="Times New Roman" w:hAnsi="Times New Roman" w:cs="Times New Roman"/>
            <w:sz w:val="24"/>
            <w:szCs w:val="24"/>
            <w:lang w:val="en-US"/>
          </w:rPr>
          <w:t>i</w:t>
        </w:r>
        <w:proofErr w:type="spellEnd"/>
        <w:r w:rsidR="00EB260D" w:rsidRPr="00FE0FC3">
          <w:rPr>
            <w:rStyle w:val="ab"/>
            <w:rFonts w:ascii="Times New Roman" w:hAnsi="Times New Roman" w:cs="Times New Roman"/>
            <w:sz w:val="24"/>
            <w:szCs w:val="24"/>
          </w:rPr>
          <w:t>-</w:t>
        </w:r>
        <w:proofErr w:type="spellStart"/>
        <w:r w:rsidR="00EB260D" w:rsidRPr="00FE0FC3">
          <w:rPr>
            <w:rStyle w:val="ab"/>
            <w:rFonts w:ascii="Times New Roman" w:hAnsi="Times New Roman" w:cs="Times New Roman"/>
            <w:sz w:val="24"/>
            <w:szCs w:val="24"/>
            <w:lang w:val="en-US"/>
          </w:rPr>
          <w:t>zabolevaniya</w:t>
        </w:r>
        <w:proofErr w:type="spellEnd"/>
        <w:r w:rsidR="00EB260D" w:rsidRPr="00FE0FC3">
          <w:rPr>
            <w:rStyle w:val="ab"/>
            <w:rFonts w:ascii="Times New Roman" w:hAnsi="Times New Roman" w:cs="Times New Roman"/>
            <w:sz w:val="24"/>
            <w:szCs w:val="24"/>
          </w:rPr>
          <w:t>/</w:t>
        </w:r>
        <w:proofErr w:type="spellStart"/>
        <w:r w:rsidR="00EB260D" w:rsidRPr="00FE0FC3">
          <w:rPr>
            <w:rStyle w:val="ab"/>
            <w:rFonts w:ascii="Times New Roman" w:hAnsi="Times New Roman" w:cs="Times New Roman"/>
            <w:sz w:val="24"/>
            <w:szCs w:val="24"/>
            <w:lang w:val="en-US"/>
          </w:rPr>
          <w:t>epilepsiya</w:t>
        </w:r>
        <w:proofErr w:type="spellEnd"/>
        <w:r w:rsidR="00EB260D" w:rsidRPr="00FE0FC3">
          <w:rPr>
            <w:rStyle w:val="ab"/>
            <w:rFonts w:ascii="Times New Roman" w:hAnsi="Times New Roman" w:cs="Times New Roman"/>
            <w:sz w:val="24"/>
            <w:szCs w:val="24"/>
          </w:rPr>
          <w:t>#:~:</w:t>
        </w:r>
        <w:r w:rsidR="001E7A52" w:rsidRPr="00FE0FC3">
          <w:rPr>
            <w:rStyle w:val="ab"/>
            <w:rFonts w:ascii="Times New Roman" w:hAnsi="Times New Roman" w:cs="Times New Roman"/>
            <w:sz w:val="24"/>
            <w:szCs w:val="24"/>
          </w:rPr>
          <w:t xml:space="preserve"> </w:t>
        </w:r>
      </w:hyperlink>
      <w:r w:rsidR="00EB260D" w:rsidRPr="00FE0FC3">
        <w:rPr>
          <w:rFonts w:ascii="Times New Roman" w:hAnsi="Times New Roman" w:cs="Times New Roman"/>
          <w:sz w:val="24"/>
          <w:szCs w:val="24"/>
        </w:rPr>
        <w:t xml:space="preserve"> (06.02.2021);</w:t>
      </w:r>
    </w:p>
    <w:p w:rsidR="00EB260D" w:rsidRPr="00FE0FC3" w:rsidRDefault="005C7BBC" w:rsidP="0016471D">
      <w:pPr>
        <w:pStyle w:val="ac"/>
        <w:numPr>
          <w:ilvl w:val="0"/>
          <w:numId w:val="3"/>
        </w:numPr>
        <w:spacing w:before="24" w:after="24" w:line="360" w:lineRule="auto"/>
        <w:ind w:left="0"/>
        <w:jc w:val="both"/>
        <w:rPr>
          <w:rFonts w:ascii="Times New Roman" w:hAnsi="Times New Roman" w:cs="Times New Roman"/>
          <w:sz w:val="24"/>
          <w:szCs w:val="24"/>
        </w:rPr>
      </w:pPr>
      <w:hyperlink r:id="rId30" w:history="1">
        <w:r w:rsidR="00EB260D" w:rsidRPr="00FE0FC3">
          <w:rPr>
            <w:rStyle w:val="ab"/>
            <w:rFonts w:ascii="Times New Roman" w:hAnsi="Times New Roman" w:cs="Times New Roman"/>
            <w:sz w:val="24"/>
            <w:szCs w:val="24"/>
            <w:lang w:val="en-US"/>
          </w:rPr>
          <w:t>https</w:t>
        </w:r>
        <w:r w:rsidR="00EB260D" w:rsidRPr="00FE0FC3">
          <w:rPr>
            <w:rStyle w:val="ab"/>
            <w:rFonts w:ascii="Times New Roman" w:hAnsi="Times New Roman" w:cs="Times New Roman"/>
            <w:sz w:val="24"/>
            <w:szCs w:val="24"/>
          </w:rPr>
          <w:t>://</w:t>
        </w:r>
        <w:proofErr w:type="spellStart"/>
        <w:r w:rsidR="00EB260D" w:rsidRPr="00FE0FC3">
          <w:rPr>
            <w:rStyle w:val="ab"/>
            <w:rFonts w:ascii="Times New Roman" w:hAnsi="Times New Roman" w:cs="Times New Roman"/>
            <w:sz w:val="24"/>
            <w:szCs w:val="24"/>
            <w:lang w:val="en-US"/>
          </w:rPr>
          <w:t>gubdaily</w:t>
        </w:r>
        <w:proofErr w:type="spellEnd"/>
        <w:r w:rsidR="00EB260D" w:rsidRPr="00FE0FC3">
          <w:rPr>
            <w:rStyle w:val="ab"/>
            <w:rFonts w:ascii="Times New Roman" w:hAnsi="Times New Roman" w:cs="Times New Roman"/>
            <w:sz w:val="24"/>
            <w:szCs w:val="24"/>
          </w:rPr>
          <w:t>.</w:t>
        </w:r>
        <w:proofErr w:type="spellStart"/>
        <w:r w:rsidR="00EB260D" w:rsidRPr="00FE0FC3">
          <w:rPr>
            <w:rStyle w:val="ab"/>
            <w:rFonts w:ascii="Times New Roman" w:hAnsi="Times New Roman" w:cs="Times New Roman"/>
            <w:sz w:val="24"/>
            <w:szCs w:val="24"/>
            <w:lang w:val="en-US"/>
          </w:rPr>
          <w:t>ru</w:t>
        </w:r>
        <w:proofErr w:type="spellEnd"/>
        <w:r w:rsidR="00EB260D" w:rsidRPr="00FE0FC3">
          <w:rPr>
            <w:rStyle w:val="ab"/>
            <w:rFonts w:ascii="Times New Roman" w:hAnsi="Times New Roman" w:cs="Times New Roman"/>
            <w:sz w:val="24"/>
            <w:szCs w:val="24"/>
          </w:rPr>
          <w:t>/</w:t>
        </w:r>
        <w:r w:rsidR="00EB260D" w:rsidRPr="00FE0FC3">
          <w:rPr>
            <w:rStyle w:val="ab"/>
            <w:rFonts w:ascii="Times New Roman" w:hAnsi="Times New Roman" w:cs="Times New Roman"/>
            <w:sz w:val="24"/>
            <w:szCs w:val="24"/>
            <w:lang w:val="en-US"/>
          </w:rPr>
          <w:t>lifestyle</w:t>
        </w:r>
        <w:r w:rsidR="00EB260D" w:rsidRPr="00FE0FC3">
          <w:rPr>
            <w:rStyle w:val="ab"/>
            <w:rFonts w:ascii="Times New Roman" w:hAnsi="Times New Roman" w:cs="Times New Roman"/>
            <w:sz w:val="24"/>
            <w:szCs w:val="24"/>
          </w:rPr>
          <w:t>/</w:t>
        </w:r>
        <w:proofErr w:type="spellStart"/>
        <w:r w:rsidR="00EB260D" w:rsidRPr="00FE0FC3">
          <w:rPr>
            <w:rStyle w:val="ab"/>
            <w:rFonts w:ascii="Times New Roman" w:hAnsi="Times New Roman" w:cs="Times New Roman"/>
            <w:sz w:val="24"/>
            <w:szCs w:val="24"/>
            <w:lang w:val="en-US"/>
          </w:rPr>
          <w:t>obzor</w:t>
        </w:r>
        <w:proofErr w:type="spellEnd"/>
        <w:r w:rsidR="00EB260D" w:rsidRPr="00FE0FC3">
          <w:rPr>
            <w:rStyle w:val="ab"/>
            <w:rFonts w:ascii="Times New Roman" w:hAnsi="Times New Roman" w:cs="Times New Roman"/>
            <w:sz w:val="24"/>
            <w:szCs w:val="24"/>
          </w:rPr>
          <w:t>/15-</w:t>
        </w:r>
        <w:proofErr w:type="spellStart"/>
        <w:r w:rsidR="00EB260D" w:rsidRPr="00FE0FC3">
          <w:rPr>
            <w:rStyle w:val="ab"/>
            <w:rFonts w:ascii="Times New Roman" w:hAnsi="Times New Roman" w:cs="Times New Roman"/>
            <w:sz w:val="24"/>
            <w:szCs w:val="24"/>
            <w:lang w:val="en-US"/>
          </w:rPr>
          <w:t>staryj</w:t>
        </w:r>
        <w:proofErr w:type="spellEnd"/>
        <w:r w:rsidR="00EB260D" w:rsidRPr="00FE0FC3">
          <w:rPr>
            <w:rStyle w:val="ab"/>
            <w:rFonts w:ascii="Times New Roman" w:hAnsi="Times New Roman" w:cs="Times New Roman"/>
            <w:sz w:val="24"/>
            <w:szCs w:val="24"/>
          </w:rPr>
          <w:t>-</w:t>
        </w:r>
        <w:proofErr w:type="spellStart"/>
        <w:r w:rsidR="00EB260D" w:rsidRPr="00FE0FC3">
          <w:rPr>
            <w:rStyle w:val="ab"/>
            <w:rFonts w:ascii="Times New Roman" w:hAnsi="Times New Roman" w:cs="Times New Roman"/>
            <w:sz w:val="24"/>
            <w:szCs w:val="24"/>
            <w:lang w:val="en-US"/>
          </w:rPr>
          <w:t>nazvanij</w:t>
        </w:r>
        <w:proofErr w:type="spellEnd"/>
        <w:r w:rsidR="00EB260D" w:rsidRPr="00FE0FC3">
          <w:rPr>
            <w:rStyle w:val="ab"/>
            <w:rFonts w:ascii="Times New Roman" w:hAnsi="Times New Roman" w:cs="Times New Roman"/>
            <w:sz w:val="24"/>
            <w:szCs w:val="24"/>
          </w:rPr>
          <w:t>-</w:t>
        </w:r>
        <w:proofErr w:type="spellStart"/>
        <w:r w:rsidR="00EB260D" w:rsidRPr="00FE0FC3">
          <w:rPr>
            <w:rStyle w:val="ab"/>
            <w:rFonts w:ascii="Times New Roman" w:hAnsi="Times New Roman" w:cs="Times New Roman"/>
            <w:sz w:val="24"/>
            <w:szCs w:val="24"/>
            <w:lang w:val="en-US"/>
          </w:rPr>
          <w:t>rasprostranennyx</w:t>
        </w:r>
        <w:proofErr w:type="spellEnd"/>
        <w:r w:rsidR="00EB260D" w:rsidRPr="00FE0FC3">
          <w:rPr>
            <w:rStyle w:val="ab"/>
            <w:rFonts w:ascii="Times New Roman" w:hAnsi="Times New Roman" w:cs="Times New Roman"/>
            <w:sz w:val="24"/>
            <w:szCs w:val="24"/>
          </w:rPr>
          <w:t>-</w:t>
        </w:r>
        <w:proofErr w:type="spellStart"/>
        <w:r w:rsidR="00EB260D" w:rsidRPr="00FE0FC3">
          <w:rPr>
            <w:rStyle w:val="ab"/>
            <w:rFonts w:ascii="Times New Roman" w:hAnsi="Times New Roman" w:cs="Times New Roman"/>
            <w:sz w:val="24"/>
            <w:szCs w:val="24"/>
            <w:lang w:val="en-US"/>
          </w:rPr>
          <w:t>boleznej</w:t>
        </w:r>
        <w:proofErr w:type="spellEnd"/>
        <w:r w:rsidR="00EB260D" w:rsidRPr="00FE0FC3">
          <w:rPr>
            <w:rStyle w:val="ab"/>
            <w:rFonts w:ascii="Times New Roman" w:hAnsi="Times New Roman" w:cs="Times New Roman"/>
            <w:sz w:val="24"/>
            <w:szCs w:val="24"/>
          </w:rPr>
          <w:t>-</w:t>
        </w:r>
        <w:r w:rsidR="00EB260D" w:rsidRPr="00FE0FC3">
          <w:rPr>
            <w:rStyle w:val="ab"/>
            <w:rFonts w:ascii="Times New Roman" w:hAnsi="Times New Roman" w:cs="Times New Roman"/>
            <w:sz w:val="24"/>
            <w:szCs w:val="24"/>
            <w:lang w:val="en-US"/>
          </w:rPr>
          <w:t>a</w:t>
        </w:r>
        <w:r w:rsidR="00EB260D" w:rsidRPr="00FE0FC3">
          <w:rPr>
            <w:rStyle w:val="ab"/>
            <w:rFonts w:ascii="Times New Roman" w:hAnsi="Times New Roman" w:cs="Times New Roman"/>
            <w:sz w:val="24"/>
            <w:szCs w:val="24"/>
          </w:rPr>
          <w:t>-</w:t>
        </w:r>
        <w:proofErr w:type="spellStart"/>
        <w:r w:rsidR="00EB260D" w:rsidRPr="00FE0FC3">
          <w:rPr>
            <w:rStyle w:val="ab"/>
            <w:rFonts w:ascii="Times New Roman" w:hAnsi="Times New Roman" w:cs="Times New Roman"/>
            <w:sz w:val="24"/>
            <w:szCs w:val="24"/>
            <w:lang w:val="en-US"/>
          </w:rPr>
          <w:t>vy</w:t>
        </w:r>
        <w:proofErr w:type="spellEnd"/>
        <w:r w:rsidR="00EB260D" w:rsidRPr="00FE0FC3">
          <w:rPr>
            <w:rStyle w:val="ab"/>
            <w:rFonts w:ascii="Times New Roman" w:hAnsi="Times New Roman" w:cs="Times New Roman"/>
            <w:sz w:val="24"/>
            <w:szCs w:val="24"/>
          </w:rPr>
          <w:t>-</w:t>
        </w:r>
        <w:proofErr w:type="spellStart"/>
        <w:r w:rsidR="00EB260D" w:rsidRPr="00FE0FC3">
          <w:rPr>
            <w:rStyle w:val="ab"/>
            <w:rFonts w:ascii="Times New Roman" w:hAnsi="Times New Roman" w:cs="Times New Roman"/>
            <w:sz w:val="24"/>
            <w:szCs w:val="24"/>
            <w:lang w:val="en-US"/>
          </w:rPr>
          <w:t>smozhete</w:t>
        </w:r>
        <w:proofErr w:type="spellEnd"/>
        <w:r w:rsidR="00EB260D" w:rsidRPr="00FE0FC3">
          <w:rPr>
            <w:rStyle w:val="ab"/>
            <w:rFonts w:ascii="Times New Roman" w:hAnsi="Times New Roman" w:cs="Times New Roman"/>
            <w:sz w:val="24"/>
            <w:szCs w:val="24"/>
          </w:rPr>
          <w:t>-</w:t>
        </w:r>
        <w:proofErr w:type="spellStart"/>
        <w:r w:rsidR="00EB260D" w:rsidRPr="00FE0FC3">
          <w:rPr>
            <w:rStyle w:val="ab"/>
            <w:rFonts w:ascii="Times New Roman" w:hAnsi="Times New Roman" w:cs="Times New Roman"/>
            <w:sz w:val="24"/>
            <w:szCs w:val="24"/>
            <w:lang w:val="en-US"/>
          </w:rPr>
          <w:t>ugadat</w:t>
        </w:r>
        <w:proofErr w:type="spellEnd"/>
        <w:r w:rsidR="00EB260D" w:rsidRPr="00FE0FC3">
          <w:rPr>
            <w:rStyle w:val="ab"/>
            <w:rFonts w:ascii="Times New Roman" w:hAnsi="Times New Roman" w:cs="Times New Roman"/>
            <w:sz w:val="24"/>
            <w:szCs w:val="24"/>
          </w:rPr>
          <w:t>-</w:t>
        </w:r>
        <w:proofErr w:type="spellStart"/>
        <w:r w:rsidR="00EB260D" w:rsidRPr="00FE0FC3">
          <w:rPr>
            <w:rStyle w:val="ab"/>
            <w:rFonts w:ascii="Times New Roman" w:hAnsi="Times New Roman" w:cs="Times New Roman"/>
            <w:sz w:val="24"/>
            <w:szCs w:val="24"/>
            <w:lang w:val="en-US"/>
          </w:rPr>
          <w:t>chto</w:t>
        </w:r>
        <w:proofErr w:type="spellEnd"/>
        <w:r w:rsidR="00EB260D" w:rsidRPr="00FE0FC3">
          <w:rPr>
            <w:rStyle w:val="ab"/>
            <w:rFonts w:ascii="Times New Roman" w:hAnsi="Times New Roman" w:cs="Times New Roman"/>
            <w:sz w:val="24"/>
            <w:szCs w:val="24"/>
          </w:rPr>
          <w:t>-</w:t>
        </w:r>
        <w:proofErr w:type="spellStart"/>
        <w:r w:rsidR="00EB260D" w:rsidRPr="00FE0FC3">
          <w:rPr>
            <w:rStyle w:val="ab"/>
            <w:rFonts w:ascii="Times New Roman" w:hAnsi="Times New Roman" w:cs="Times New Roman"/>
            <w:sz w:val="24"/>
            <w:szCs w:val="24"/>
            <w:lang w:val="en-US"/>
          </w:rPr>
          <w:t>takoe</w:t>
        </w:r>
        <w:proofErr w:type="spellEnd"/>
        <w:r w:rsidR="00EB260D" w:rsidRPr="00FE0FC3">
          <w:rPr>
            <w:rStyle w:val="ab"/>
            <w:rFonts w:ascii="Times New Roman" w:hAnsi="Times New Roman" w:cs="Times New Roman"/>
            <w:sz w:val="24"/>
            <w:szCs w:val="24"/>
          </w:rPr>
          <w:t>-</w:t>
        </w:r>
        <w:proofErr w:type="spellStart"/>
        <w:r w:rsidR="00EB260D" w:rsidRPr="00FE0FC3">
          <w:rPr>
            <w:rStyle w:val="ab"/>
            <w:rFonts w:ascii="Times New Roman" w:hAnsi="Times New Roman" w:cs="Times New Roman"/>
            <w:sz w:val="24"/>
            <w:szCs w:val="24"/>
            <w:lang w:val="en-US"/>
          </w:rPr>
          <w:t>paduchaya</w:t>
        </w:r>
        <w:proofErr w:type="spellEnd"/>
        <w:r w:rsidR="00EB260D" w:rsidRPr="00FE0FC3">
          <w:rPr>
            <w:rStyle w:val="ab"/>
            <w:rFonts w:ascii="Times New Roman" w:hAnsi="Times New Roman" w:cs="Times New Roman"/>
            <w:sz w:val="24"/>
            <w:szCs w:val="24"/>
          </w:rPr>
          <w:t>-</w:t>
        </w:r>
        <w:proofErr w:type="spellStart"/>
        <w:r w:rsidR="00EB260D" w:rsidRPr="00FE0FC3">
          <w:rPr>
            <w:rStyle w:val="ab"/>
            <w:rFonts w:ascii="Times New Roman" w:hAnsi="Times New Roman" w:cs="Times New Roman"/>
            <w:sz w:val="24"/>
            <w:szCs w:val="24"/>
            <w:lang w:val="en-US"/>
          </w:rPr>
          <w:t>i</w:t>
        </w:r>
        <w:proofErr w:type="spellEnd"/>
        <w:r w:rsidR="00EB260D" w:rsidRPr="00FE0FC3">
          <w:rPr>
            <w:rStyle w:val="ab"/>
            <w:rFonts w:ascii="Times New Roman" w:hAnsi="Times New Roman" w:cs="Times New Roman"/>
            <w:sz w:val="24"/>
            <w:szCs w:val="24"/>
          </w:rPr>
          <w:t>-</w:t>
        </w:r>
        <w:proofErr w:type="spellStart"/>
        <w:r w:rsidR="00EB260D" w:rsidRPr="00FE0FC3">
          <w:rPr>
            <w:rStyle w:val="ab"/>
            <w:rFonts w:ascii="Times New Roman" w:hAnsi="Times New Roman" w:cs="Times New Roman"/>
            <w:sz w:val="24"/>
            <w:szCs w:val="24"/>
            <w:lang w:val="en-US"/>
          </w:rPr>
          <w:t>grudnaya</w:t>
        </w:r>
        <w:proofErr w:type="spellEnd"/>
        <w:r w:rsidR="00EB260D" w:rsidRPr="00FE0FC3">
          <w:rPr>
            <w:rStyle w:val="ab"/>
            <w:rFonts w:ascii="Times New Roman" w:hAnsi="Times New Roman" w:cs="Times New Roman"/>
            <w:sz w:val="24"/>
            <w:szCs w:val="24"/>
          </w:rPr>
          <w:t>-</w:t>
        </w:r>
        <w:proofErr w:type="spellStart"/>
        <w:r w:rsidR="00EB260D" w:rsidRPr="00FE0FC3">
          <w:rPr>
            <w:rStyle w:val="ab"/>
            <w:rFonts w:ascii="Times New Roman" w:hAnsi="Times New Roman" w:cs="Times New Roman"/>
            <w:sz w:val="24"/>
            <w:szCs w:val="24"/>
            <w:lang w:val="en-US"/>
          </w:rPr>
          <w:t>zhaba</w:t>
        </w:r>
        <w:proofErr w:type="spellEnd"/>
        <w:r w:rsidR="00EB260D" w:rsidRPr="00FE0FC3">
          <w:rPr>
            <w:rStyle w:val="ab"/>
            <w:rFonts w:ascii="Times New Roman" w:hAnsi="Times New Roman" w:cs="Times New Roman"/>
            <w:sz w:val="24"/>
            <w:szCs w:val="24"/>
          </w:rPr>
          <w:t>/</w:t>
        </w:r>
      </w:hyperlink>
      <w:r w:rsidR="00EB260D" w:rsidRPr="00FE0FC3">
        <w:rPr>
          <w:rFonts w:ascii="Times New Roman" w:hAnsi="Times New Roman" w:cs="Times New Roman"/>
          <w:sz w:val="24"/>
          <w:szCs w:val="24"/>
        </w:rPr>
        <w:t xml:space="preserve">  (06.02.2021).</w:t>
      </w:r>
    </w:p>
    <w:p w:rsidR="00EB260D" w:rsidRPr="00FE0FC3" w:rsidRDefault="00EB260D" w:rsidP="0016471D">
      <w:pPr>
        <w:pStyle w:val="bolded-text"/>
        <w:numPr>
          <w:ilvl w:val="0"/>
          <w:numId w:val="3"/>
        </w:numPr>
        <w:shd w:val="clear" w:color="auto" w:fill="FFFFFF"/>
        <w:spacing w:before="24" w:beforeAutospacing="0" w:after="24" w:afterAutospacing="0" w:line="360" w:lineRule="auto"/>
        <w:ind w:left="0"/>
        <w:jc w:val="both"/>
      </w:pPr>
      <w:r w:rsidRPr="00FE0FC3">
        <w:t xml:space="preserve">Бюллетень медицинских Интернет-конференций (ISSN 2224-6150) 2017. Том 7. № </w:t>
      </w:r>
      <w:proofErr w:type="gramStart"/>
      <w:r w:rsidRPr="00FE0FC3">
        <w:t>6;Жунева</w:t>
      </w:r>
      <w:proofErr w:type="gramEnd"/>
      <w:r w:rsidRPr="00FE0FC3">
        <w:t xml:space="preserve"> М.В. Изображение болезни в художественных произведениях ФГБОУ ВО Саратовский ГМУ им. В.И. Разумовского Минздрава России, кафедра философии, гуманитарных наук и психологии Научный руководитель: </w:t>
      </w:r>
      <w:proofErr w:type="spellStart"/>
      <w:r w:rsidRPr="00FE0FC3">
        <w:t>Живайкина</w:t>
      </w:r>
      <w:proofErr w:type="spellEnd"/>
      <w:r w:rsidRPr="00FE0FC3">
        <w:t xml:space="preserve"> А.А. (10.03.21);</w:t>
      </w:r>
    </w:p>
    <w:p w:rsidR="00EB260D" w:rsidRPr="00FE0FC3" w:rsidRDefault="005C7BBC" w:rsidP="0016471D">
      <w:pPr>
        <w:pStyle w:val="ac"/>
        <w:numPr>
          <w:ilvl w:val="0"/>
          <w:numId w:val="3"/>
        </w:numPr>
        <w:spacing w:before="24" w:after="24" w:line="360" w:lineRule="auto"/>
        <w:ind w:left="0"/>
        <w:jc w:val="both"/>
        <w:rPr>
          <w:rFonts w:ascii="Times New Roman" w:hAnsi="Times New Roman" w:cs="Times New Roman"/>
          <w:sz w:val="24"/>
          <w:szCs w:val="24"/>
        </w:rPr>
      </w:pPr>
      <w:hyperlink r:id="rId31" w:history="1">
        <w:r w:rsidR="00EB260D" w:rsidRPr="00FE0FC3">
          <w:rPr>
            <w:rStyle w:val="ab"/>
            <w:rFonts w:ascii="Times New Roman" w:hAnsi="Times New Roman" w:cs="Times New Roman"/>
            <w:sz w:val="24"/>
            <w:szCs w:val="24"/>
            <w:lang w:val="en-US"/>
          </w:rPr>
          <w:t>http</w:t>
        </w:r>
        <w:r w:rsidR="00EB260D" w:rsidRPr="00FE0FC3">
          <w:rPr>
            <w:rStyle w:val="ab"/>
            <w:rFonts w:ascii="Times New Roman" w:hAnsi="Times New Roman" w:cs="Times New Roman"/>
            <w:sz w:val="24"/>
            <w:szCs w:val="24"/>
          </w:rPr>
          <w:t>://</w:t>
        </w:r>
        <w:proofErr w:type="spellStart"/>
        <w:r w:rsidR="00EB260D" w:rsidRPr="00FE0FC3">
          <w:rPr>
            <w:rStyle w:val="ab"/>
            <w:rFonts w:ascii="Times New Roman" w:hAnsi="Times New Roman" w:cs="Times New Roman"/>
            <w:sz w:val="24"/>
            <w:szCs w:val="24"/>
            <w:lang w:val="en-US"/>
          </w:rPr>
          <w:t>cgon</w:t>
        </w:r>
        <w:proofErr w:type="spellEnd"/>
        <w:r w:rsidR="00EB260D" w:rsidRPr="00FE0FC3">
          <w:rPr>
            <w:rStyle w:val="ab"/>
            <w:rFonts w:ascii="Times New Roman" w:hAnsi="Times New Roman" w:cs="Times New Roman"/>
            <w:sz w:val="24"/>
            <w:szCs w:val="24"/>
          </w:rPr>
          <w:t>.</w:t>
        </w:r>
        <w:proofErr w:type="spellStart"/>
        <w:r w:rsidR="00EB260D" w:rsidRPr="00FE0FC3">
          <w:rPr>
            <w:rStyle w:val="ab"/>
            <w:rFonts w:ascii="Times New Roman" w:hAnsi="Times New Roman" w:cs="Times New Roman"/>
            <w:sz w:val="24"/>
            <w:szCs w:val="24"/>
            <w:lang w:val="en-US"/>
          </w:rPr>
          <w:t>rospotrebnadzor</w:t>
        </w:r>
        <w:proofErr w:type="spellEnd"/>
        <w:r w:rsidR="00EB260D" w:rsidRPr="00FE0FC3">
          <w:rPr>
            <w:rStyle w:val="ab"/>
            <w:rFonts w:ascii="Times New Roman" w:hAnsi="Times New Roman" w:cs="Times New Roman"/>
            <w:sz w:val="24"/>
            <w:szCs w:val="24"/>
          </w:rPr>
          <w:t>.</w:t>
        </w:r>
        <w:proofErr w:type="spellStart"/>
        <w:r w:rsidR="00EB260D" w:rsidRPr="00FE0FC3">
          <w:rPr>
            <w:rStyle w:val="ab"/>
            <w:rFonts w:ascii="Times New Roman" w:hAnsi="Times New Roman" w:cs="Times New Roman"/>
            <w:sz w:val="24"/>
            <w:szCs w:val="24"/>
            <w:lang w:val="en-US"/>
          </w:rPr>
          <w:t>ru</w:t>
        </w:r>
        <w:proofErr w:type="spellEnd"/>
        <w:r w:rsidR="00EB260D" w:rsidRPr="00FE0FC3">
          <w:rPr>
            <w:rStyle w:val="ab"/>
            <w:rFonts w:ascii="Times New Roman" w:hAnsi="Times New Roman" w:cs="Times New Roman"/>
            <w:sz w:val="24"/>
            <w:szCs w:val="24"/>
          </w:rPr>
          <w:t>/</w:t>
        </w:r>
        <w:r w:rsidR="00EB260D" w:rsidRPr="00FE0FC3">
          <w:rPr>
            <w:rStyle w:val="ab"/>
            <w:rFonts w:ascii="Times New Roman" w:hAnsi="Times New Roman" w:cs="Times New Roman"/>
            <w:sz w:val="24"/>
            <w:szCs w:val="24"/>
            <w:lang w:val="en-US"/>
          </w:rPr>
          <w:t>content</w:t>
        </w:r>
        <w:r w:rsidR="00EB260D" w:rsidRPr="00FE0FC3">
          <w:rPr>
            <w:rStyle w:val="ab"/>
            <w:rFonts w:ascii="Times New Roman" w:hAnsi="Times New Roman" w:cs="Times New Roman"/>
            <w:sz w:val="24"/>
            <w:szCs w:val="24"/>
          </w:rPr>
          <w:t>/33/601</w:t>
        </w:r>
      </w:hyperlink>
      <w:r w:rsidR="00EB260D" w:rsidRPr="00FE0FC3">
        <w:rPr>
          <w:rFonts w:ascii="Times New Roman" w:hAnsi="Times New Roman" w:cs="Times New Roman"/>
          <w:sz w:val="24"/>
          <w:szCs w:val="24"/>
        </w:rPr>
        <w:t xml:space="preserve">  (10.03.21);</w:t>
      </w:r>
    </w:p>
    <w:p w:rsidR="00EB260D" w:rsidRPr="00FE0FC3" w:rsidRDefault="005C7BBC" w:rsidP="0016471D">
      <w:pPr>
        <w:pStyle w:val="bolded-text"/>
        <w:numPr>
          <w:ilvl w:val="0"/>
          <w:numId w:val="3"/>
        </w:numPr>
        <w:shd w:val="clear" w:color="auto" w:fill="FFFFFF"/>
        <w:spacing w:before="24" w:beforeAutospacing="0" w:after="24" w:afterAutospacing="0" w:line="360" w:lineRule="auto"/>
        <w:ind w:left="0"/>
        <w:jc w:val="both"/>
      </w:pPr>
      <w:hyperlink r:id="rId32" w:history="1">
        <w:r w:rsidR="00EB260D" w:rsidRPr="00FE0FC3">
          <w:rPr>
            <w:rStyle w:val="ab"/>
            <w:bCs/>
            <w:spacing w:val="-2"/>
            <w:lang w:val="en-US"/>
          </w:rPr>
          <w:t>https</w:t>
        </w:r>
        <w:r w:rsidR="00EB260D" w:rsidRPr="00FE0FC3">
          <w:rPr>
            <w:rStyle w:val="ab"/>
            <w:bCs/>
            <w:spacing w:val="-2"/>
          </w:rPr>
          <w:t>://</w:t>
        </w:r>
        <w:r w:rsidR="00EB260D" w:rsidRPr="00FE0FC3">
          <w:rPr>
            <w:rStyle w:val="ab"/>
            <w:bCs/>
            <w:spacing w:val="-2"/>
            <w:lang w:val="en-US"/>
          </w:rPr>
          <w:t>www</w:t>
        </w:r>
        <w:r w:rsidR="00EB260D" w:rsidRPr="00FE0FC3">
          <w:rPr>
            <w:rStyle w:val="ab"/>
            <w:bCs/>
            <w:spacing w:val="-2"/>
          </w:rPr>
          <w:t>.</w:t>
        </w:r>
        <w:proofErr w:type="spellStart"/>
        <w:r w:rsidR="00EB260D" w:rsidRPr="00FE0FC3">
          <w:rPr>
            <w:rStyle w:val="ab"/>
            <w:bCs/>
            <w:spacing w:val="-2"/>
            <w:lang w:val="en-US"/>
          </w:rPr>
          <w:t>miloserdie</w:t>
        </w:r>
        <w:proofErr w:type="spellEnd"/>
        <w:r w:rsidR="00EB260D" w:rsidRPr="00FE0FC3">
          <w:rPr>
            <w:rStyle w:val="ab"/>
            <w:bCs/>
            <w:spacing w:val="-2"/>
          </w:rPr>
          <w:t>.</w:t>
        </w:r>
        <w:proofErr w:type="spellStart"/>
        <w:r w:rsidR="00EB260D" w:rsidRPr="00FE0FC3">
          <w:rPr>
            <w:rStyle w:val="ab"/>
            <w:bCs/>
            <w:spacing w:val="-2"/>
            <w:lang w:val="en-US"/>
          </w:rPr>
          <w:t>ru</w:t>
        </w:r>
        <w:proofErr w:type="spellEnd"/>
        <w:r w:rsidR="00EB260D" w:rsidRPr="00FE0FC3">
          <w:rPr>
            <w:rStyle w:val="ab"/>
            <w:bCs/>
            <w:spacing w:val="-2"/>
          </w:rPr>
          <w:t>/</w:t>
        </w:r>
        <w:r w:rsidR="00EB260D" w:rsidRPr="00FE0FC3">
          <w:rPr>
            <w:rStyle w:val="ab"/>
            <w:bCs/>
            <w:spacing w:val="-2"/>
            <w:lang w:val="en-US"/>
          </w:rPr>
          <w:t>article</w:t>
        </w:r>
        <w:r w:rsidR="00EB260D" w:rsidRPr="00FE0FC3">
          <w:rPr>
            <w:rStyle w:val="ab"/>
            <w:bCs/>
            <w:spacing w:val="-2"/>
          </w:rPr>
          <w:t>/</w:t>
        </w:r>
        <w:proofErr w:type="spellStart"/>
        <w:r w:rsidR="00EB260D" w:rsidRPr="00FE0FC3">
          <w:rPr>
            <w:rStyle w:val="ab"/>
            <w:bCs/>
            <w:spacing w:val="-2"/>
            <w:lang w:val="en-US"/>
          </w:rPr>
          <w:t>leprozorij</w:t>
        </w:r>
        <w:proofErr w:type="spellEnd"/>
        <w:r w:rsidR="00EB260D" w:rsidRPr="00FE0FC3">
          <w:rPr>
            <w:rStyle w:val="ab"/>
            <w:bCs/>
            <w:spacing w:val="-2"/>
          </w:rPr>
          <w:t>-</w:t>
        </w:r>
        <w:proofErr w:type="spellStart"/>
        <w:r w:rsidR="00EB260D" w:rsidRPr="00FE0FC3">
          <w:rPr>
            <w:rStyle w:val="ab"/>
            <w:bCs/>
            <w:spacing w:val="-2"/>
            <w:lang w:val="en-US"/>
          </w:rPr>
          <w:t>krutye</w:t>
        </w:r>
        <w:proofErr w:type="spellEnd"/>
        <w:r w:rsidR="00EB260D" w:rsidRPr="00FE0FC3">
          <w:rPr>
            <w:rStyle w:val="ab"/>
            <w:bCs/>
            <w:spacing w:val="-2"/>
          </w:rPr>
          <w:t>-</w:t>
        </w:r>
        <w:proofErr w:type="spellStart"/>
        <w:r w:rsidR="00EB260D" w:rsidRPr="00FE0FC3">
          <w:rPr>
            <w:rStyle w:val="ab"/>
            <w:bCs/>
            <w:spacing w:val="-2"/>
            <w:lang w:val="en-US"/>
          </w:rPr>
          <w:t>ruchi</w:t>
        </w:r>
        <w:proofErr w:type="spellEnd"/>
        <w:r w:rsidR="00EB260D" w:rsidRPr="00FE0FC3">
          <w:rPr>
            <w:rStyle w:val="ab"/>
            <w:bCs/>
            <w:spacing w:val="-2"/>
          </w:rPr>
          <w:t>-</w:t>
        </w:r>
        <w:proofErr w:type="spellStart"/>
        <w:r w:rsidR="00EB260D" w:rsidRPr="00FE0FC3">
          <w:rPr>
            <w:rStyle w:val="ab"/>
            <w:bCs/>
            <w:spacing w:val="-2"/>
            <w:lang w:val="en-US"/>
          </w:rPr>
          <w:t>mesto</w:t>
        </w:r>
        <w:proofErr w:type="spellEnd"/>
        <w:r w:rsidR="00EB260D" w:rsidRPr="00FE0FC3">
          <w:rPr>
            <w:rStyle w:val="ab"/>
            <w:bCs/>
            <w:spacing w:val="-2"/>
          </w:rPr>
          <w:t>-</w:t>
        </w:r>
        <w:proofErr w:type="spellStart"/>
        <w:r w:rsidR="00EB260D" w:rsidRPr="00FE0FC3">
          <w:rPr>
            <w:rStyle w:val="ab"/>
            <w:bCs/>
            <w:spacing w:val="-2"/>
            <w:lang w:val="en-US"/>
          </w:rPr>
          <w:t>gde</w:t>
        </w:r>
        <w:proofErr w:type="spellEnd"/>
        <w:r w:rsidR="00EB260D" w:rsidRPr="00FE0FC3">
          <w:rPr>
            <w:rStyle w:val="ab"/>
            <w:bCs/>
            <w:spacing w:val="-2"/>
          </w:rPr>
          <w:t>-</w:t>
        </w:r>
        <w:proofErr w:type="spellStart"/>
        <w:r w:rsidR="00EB260D" w:rsidRPr="00FE0FC3">
          <w:rPr>
            <w:rStyle w:val="ab"/>
            <w:bCs/>
            <w:spacing w:val="-2"/>
            <w:lang w:val="en-US"/>
          </w:rPr>
          <w:t>burlila</w:t>
        </w:r>
        <w:proofErr w:type="spellEnd"/>
        <w:r w:rsidR="00EB260D" w:rsidRPr="00FE0FC3">
          <w:rPr>
            <w:rStyle w:val="ab"/>
            <w:bCs/>
            <w:spacing w:val="-2"/>
          </w:rPr>
          <w:t>-</w:t>
        </w:r>
        <w:proofErr w:type="spellStart"/>
        <w:r w:rsidR="00EB260D" w:rsidRPr="00FE0FC3">
          <w:rPr>
            <w:rStyle w:val="ab"/>
            <w:bCs/>
            <w:spacing w:val="-2"/>
            <w:lang w:val="en-US"/>
          </w:rPr>
          <w:t>zhizn</w:t>
        </w:r>
        <w:proofErr w:type="spellEnd"/>
        <w:r w:rsidR="00EB260D" w:rsidRPr="00FE0FC3">
          <w:rPr>
            <w:rStyle w:val="ab"/>
            <w:bCs/>
            <w:spacing w:val="-2"/>
          </w:rPr>
          <w:t>/</w:t>
        </w:r>
      </w:hyperlink>
      <w:r w:rsidR="00EB260D" w:rsidRPr="00FE0FC3">
        <w:rPr>
          <w:bCs/>
          <w:color w:val="010101"/>
          <w:spacing w:val="-2"/>
        </w:rPr>
        <w:t xml:space="preserve"> (10.03.21);</w:t>
      </w:r>
    </w:p>
    <w:p w:rsidR="00EB260D" w:rsidRPr="004E048E" w:rsidRDefault="00EB260D" w:rsidP="004E048E">
      <w:pPr>
        <w:pStyle w:val="bolded-text"/>
        <w:numPr>
          <w:ilvl w:val="0"/>
          <w:numId w:val="3"/>
        </w:numPr>
        <w:shd w:val="clear" w:color="auto" w:fill="FFFFFF"/>
        <w:spacing w:before="24" w:beforeAutospacing="0" w:after="24" w:afterAutospacing="0" w:line="360" w:lineRule="auto"/>
        <w:ind w:left="0"/>
        <w:jc w:val="both"/>
      </w:pPr>
      <w:r w:rsidRPr="004E048E">
        <w:t>Ми</w:t>
      </w:r>
      <w:r w:rsidR="004E048E" w:rsidRPr="004E048E">
        <w:t>нистерство культуры Карельской.</w:t>
      </w:r>
      <w:r w:rsidR="004E048E">
        <w:t xml:space="preserve"> </w:t>
      </w:r>
      <w:proofErr w:type="spellStart"/>
      <w:r w:rsidR="004E048E" w:rsidRPr="004E048E">
        <w:t>Асср</w:t>
      </w:r>
      <w:proofErr w:type="spellEnd"/>
      <w:r w:rsidR="004E048E" w:rsidRPr="004E048E">
        <w:t xml:space="preserve"> государственная публичная библиотека внутренние болезни в художественной литературе. </w:t>
      </w:r>
      <w:r w:rsidRPr="004E048E">
        <w:t>Библиографический обзор. Петрозаводск 1975. (10.03.21)</w:t>
      </w:r>
      <w:r w:rsidR="00FE0FC3" w:rsidRPr="004E048E">
        <w:t xml:space="preserve"> </w:t>
      </w:r>
    </w:p>
    <w:p w:rsidR="00EB260D" w:rsidRPr="00FE0FC3" w:rsidRDefault="00EB260D" w:rsidP="0016471D">
      <w:pPr>
        <w:pStyle w:val="bolded-text"/>
        <w:shd w:val="clear" w:color="auto" w:fill="FFFFFF"/>
        <w:spacing w:before="24" w:beforeAutospacing="0" w:after="24" w:afterAutospacing="0" w:line="360" w:lineRule="auto"/>
        <w:jc w:val="both"/>
      </w:pPr>
    </w:p>
    <w:p w:rsidR="00EB260D" w:rsidRDefault="00EB260D" w:rsidP="0016471D">
      <w:pPr>
        <w:pStyle w:val="bolded-text"/>
        <w:shd w:val="clear" w:color="auto" w:fill="FFFFFF"/>
        <w:spacing w:before="24" w:beforeAutospacing="0" w:after="24" w:afterAutospacing="0" w:line="360" w:lineRule="auto"/>
        <w:jc w:val="both"/>
      </w:pPr>
    </w:p>
    <w:p w:rsidR="00EB260D" w:rsidRDefault="00EB260D" w:rsidP="0016471D">
      <w:pPr>
        <w:pStyle w:val="bolded-text"/>
        <w:shd w:val="clear" w:color="auto" w:fill="FFFFFF"/>
        <w:spacing w:before="24" w:beforeAutospacing="0" w:after="24" w:afterAutospacing="0" w:line="360" w:lineRule="auto"/>
        <w:jc w:val="both"/>
      </w:pPr>
    </w:p>
    <w:p w:rsidR="00EB260D" w:rsidRDefault="00EB260D" w:rsidP="0016471D">
      <w:pPr>
        <w:pStyle w:val="bolded-text"/>
        <w:shd w:val="clear" w:color="auto" w:fill="FFFFFF"/>
        <w:spacing w:before="24" w:beforeAutospacing="0" w:after="24" w:afterAutospacing="0" w:line="360" w:lineRule="auto"/>
        <w:jc w:val="both"/>
      </w:pPr>
    </w:p>
    <w:p w:rsidR="00EB260D" w:rsidRDefault="00EB260D" w:rsidP="0016471D">
      <w:pPr>
        <w:pStyle w:val="bolded-text"/>
        <w:shd w:val="clear" w:color="auto" w:fill="FFFFFF"/>
        <w:spacing w:before="24" w:beforeAutospacing="0" w:after="24" w:afterAutospacing="0" w:line="360" w:lineRule="auto"/>
        <w:jc w:val="both"/>
      </w:pPr>
    </w:p>
    <w:p w:rsidR="000361D7" w:rsidRPr="007A3794" w:rsidRDefault="000361D7" w:rsidP="00EB260D">
      <w:pPr>
        <w:rPr>
          <w:b/>
          <w:sz w:val="28"/>
          <w:szCs w:val="28"/>
        </w:rPr>
        <w:sectPr w:rsidR="000361D7" w:rsidRPr="007A3794" w:rsidSect="00D5757B">
          <w:footerReference w:type="default" r:id="rId33"/>
          <w:footerReference w:type="first" r:id="rId34"/>
          <w:pgSz w:w="11906" w:h="16838" w:code="9"/>
          <w:pgMar w:top="1134" w:right="851" w:bottom="1134" w:left="1701" w:header="709" w:footer="709" w:gutter="0"/>
          <w:cols w:space="708"/>
          <w:titlePg/>
          <w:docGrid w:linePitch="360"/>
        </w:sectPr>
      </w:pPr>
    </w:p>
    <w:p w:rsidR="00EB260D" w:rsidRDefault="00EB260D" w:rsidP="00647767">
      <w:pPr>
        <w:jc w:val="center"/>
        <w:rPr>
          <w:b/>
          <w:sz w:val="28"/>
          <w:szCs w:val="28"/>
        </w:rPr>
      </w:pPr>
      <w:r w:rsidRPr="001645B5">
        <w:rPr>
          <w:b/>
          <w:sz w:val="28"/>
          <w:szCs w:val="28"/>
          <w:lang w:val="en-US"/>
        </w:rPr>
        <w:lastRenderedPageBreak/>
        <w:t>V</w:t>
      </w:r>
      <w:r w:rsidRPr="001645B5">
        <w:rPr>
          <w:b/>
          <w:sz w:val="28"/>
          <w:szCs w:val="28"/>
        </w:rPr>
        <w:t>. Приложения</w:t>
      </w:r>
    </w:p>
    <w:p w:rsidR="00EB260D" w:rsidRPr="001645B5" w:rsidRDefault="00EB260D" w:rsidP="00EB260D">
      <w:pPr>
        <w:rPr>
          <w:b/>
          <w:sz w:val="28"/>
          <w:szCs w:val="28"/>
        </w:rPr>
      </w:pPr>
    </w:p>
    <w:p w:rsidR="00EB260D" w:rsidRDefault="000361D7" w:rsidP="000361D7">
      <w:pPr>
        <w:pStyle w:val="bolded-text"/>
        <w:shd w:val="clear" w:color="auto" w:fill="FFFFFF"/>
        <w:spacing w:before="0" w:beforeAutospacing="0" w:after="0" w:afterAutospacing="0" w:line="390" w:lineRule="atLeast"/>
      </w:pPr>
      <w:r>
        <w:t xml:space="preserve">                                                                                                                                                                                                                          Приложение 1</w:t>
      </w:r>
    </w:p>
    <w:p w:rsidR="000361D7" w:rsidRPr="00C20ED9" w:rsidRDefault="000361D7" w:rsidP="008F17EC">
      <w:pPr>
        <w:pStyle w:val="bolded-text"/>
        <w:shd w:val="clear" w:color="auto" w:fill="FFFFFF"/>
        <w:spacing w:before="0" w:beforeAutospacing="0" w:after="0" w:afterAutospacing="0" w:line="390" w:lineRule="atLeast"/>
        <w:jc w:val="center"/>
        <w:rPr>
          <w:b/>
        </w:rPr>
      </w:pPr>
      <w:r w:rsidRPr="00C20ED9">
        <w:rPr>
          <w:b/>
        </w:rPr>
        <w:t>Таблица</w:t>
      </w:r>
      <w:r w:rsidR="00A465F2">
        <w:rPr>
          <w:b/>
        </w:rPr>
        <w:t xml:space="preserve"> 1</w:t>
      </w:r>
      <w:r w:rsidRPr="00C20ED9">
        <w:rPr>
          <w:b/>
        </w:rPr>
        <w:t xml:space="preserve"> “Болезни литературных героев в произведениях”</w:t>
      </w:r>
    </w:p>
    <w:tbl>
      <w:tblPr>
        <w:tblStyle w:val="a8"/>
        <w:tblW w:w="0" w:type="auto"/>
        <w:tblInd w:w="0" w:type="dxa"/>
        <w:tblLayout w:type="fixed"/>
        <w:tblLook w:val="04A0" w:firstRow="1" w:lastRow="0" w:firstColumn="1" w:lastColumn="0" w:noHBand="0" w:noVBand="1"/>
      </w:tblPr>
      <w:tblGrid>
        <w:gridCol w:w="1451"/>
        <w:gridCol w:w="1067"/>
        <w:gridCol w:w="1709"/>
        <w:gridCol w:w="3678"/>
        <w:gridCol w:w="1472"/>
        <w:gridCol w:w="1363"/>
        <w:gridCol w:w="3463"/>
      </w:tblGrid>
      <w:tr w:rsidR="000361D7" w:rsidRPr="009A042B" w:rsidTr="006E3E13">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61D7" w:rsidRPr="008F17EC" w:rsidRDefault="000361D7" w:rsidP="00BD011A">
            <w:pPr>
              <w:pStyle w:val="a3"/>
              <w:spacing w:before="0" w:beforeAutospacing="0" w:after="0" w:afterAutospacing="0"/>
              <w:rPr>
                <w:i w:val="0"/>
                <w:lang w:eastAsia="en-US"/>
              </w:rPr>
            </w:pPr>
            <w:r w:rsidRPr="008F17EC">
              <w:rPr>
                <w:i w:val="0"/>
                <w:lang w:eastAsia="en-US"/>
              </w:rPr>
              <w:t>Автор</w:t>
            </w:r>
          </w:p>
        </w:tc>
        <w:tc>
          <w:tcPr>
            <w:tcW w:w="10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61D7" w:rsidRPr="008F17EC" w:rsidRDefault="000361D7" w:rsidP="00BD011A">
            <w:pPr>
              <w:pStyle w:val="a3"/>
              <w:spacing w:before="0" w:beforeAutospacing="0" w:after="0" w:afterAutospacing="0"/>
              <w:rPr>
                <w:i w:val="0"/>
                <w:lang w:eastAsia="en-US"/>
              </w:rPr>
            </w:pPr>
            <w:r w:rsidRPr="008F17EC">
              <w:rPr>
                <w:i w:val="0"/>
                <w:lang w:eastAsia="en-US"/>
              </w:rPr>
              <w:t>Название произведения</w:t>
            </w:r>
          </w:p>
        </w:tc>
        <w:tc>
          <w:tcPr>
            <w:tcW w:w="1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61D7" w:rsidRPr="008F17EC" w:rsidRDefault="000361D7" w:rsidP="00BD011A">
            <w:pPr>
              <w:pStyle w:val="a3"/>
              <w:spacing w:before="0" w:beforeAutospacing="0" w:after="0" w:afterAutospacing="0"/>
              <w:rPr>
                <w:i w:val="0"/>
                <w:lang w:eastAsia="en-US"/>
              </w:rPr>
            </w:pPr>
            <w:r w:rsidRPr="008F17EC">
              <w:rPr>
                <w:i w:val="0"/>
                <w:lang w:eastAsia="en-US"/>
              </w:rPr>
              <w:t>Литературный герой</w:t>
            </w:r>
          </w:p>
        </w:tc>
        <w:tc>
          <w:tcPr>
            <w:tcW w:w="3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61D7" w:rsidRPr="008F17EC" w:rsidRDefault="000361D7" w:rsidP="00BD011A">
            <w:pPr>
              <w:pStyle w:val="a3"/>
              <w:spacing w:before="0" w:beforeAutospacing="0" w:after="0" w:afterAutospacing="0"/>
              <w:rPr>
                <w:i w:val="0"/>
                <w:lang w:eastAsia="en-US"/>
              </w:rPr>
            </w:pPr>
            <w:r w:rsidRPr="008F17EC">
              <w:rPr>
                <w:i w:val="0"/>
                <w:lang w:eastAsia="en-US"/>
              </w:rPr>
              <w:t>Анамнез (симптоматика) заболевания</w:t>
            </w:r>
          </w:p>
        </w:tc>
        <w:tc>
          <w:tcPr>
            <w:tcW w:w="14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61D7" w:rsidRPr="008F17EC" w:rsidRDefault="000361D7" w:rsidP="00BD011A">
            <w:pPr>
              <w:pStyle w:val="a3"/>
              <w:spacing w:before="0" w:beforeAutospacing="0" w:after="0" w:afterAutospacing="0"/>
              <w:rPr>
                <w:i w:val="0"/>
                <w:lang w:eastAsia="en-US"/>
              </w:rPr>
            </w:pPr>
            <w:r w:rsidRPr="008F17EC">
              <w:rPr>
                <w:i w:val="0"/>
                <w:lang w:eastAsia="en-US"/>
              </w:rPr>
              <w:t>Название болезни, которое дает автор (при наличии)</w:t>
            </w:r>
          </w:p>
        </w:tc>
        <w:tc>
          <w:tcPr>
            <w:tcW w:w="13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61D7" w:rsidRPr="008F17EC" w:rsidRDefault="000361D7" w:rsidP="00BD011A">
            <w:pPr>
              <w:pStyle w:val="a3"/>
              <w:spacing w:before="0" w:beforeAutospacing="0" w:after="0" w:afterAutospacing="0"/>
              <w:rPr>
                <w:i w:val="0"/>
                <w:lang w:eastAsia="en-US"/>
              </w:rPr>
            </w:pPr>
            <w:r w:rsidRPr="008F17EC">
              <w:rPr>
                <w:i w:val="0"/>
                <w:lang w:eastAsia="en-US"/>
              </w:rPr>
              <w:t>Способ лечения, описанный автором (при наличии</w:t>
            </w:r>
          </w:p>
        </w:tc>
        <w:tc>
          <w:tcPr>
            <w:tcW w:w="34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61D7" w:rsidRPr="008F17EC" w:rsidRDefault="000361D7" w:rsidP="00BD011A">
            <w:pPr>
              <w:pStyle w:val="a3"/>
              <w:spacing w:before="0" w:beforeAutospacing="0" w:after="0" w:afterAutospacing="0"/>
              <w:rPr>
                <w:i w:val="0"/>
                <w:lang w:eastAsia="en-US"/>
              </w:rPr>
            </w:pPr>
            <w:r w:rsidRPr="008F17EC">
              <w:rPr>
                <w:i w:val="0"/>
                <w:lang w:eastAsia="en-US"/>
              </w:rPr>
              <w:t>Причина заболевания со слов автора (при наличии)</w:t>
            </w:r>
          </w:p>
        </w:tc>
      </w:tr>
      <w:tr w:rsidR="000361D7" w:rsidRPr="009A042B" w:rsidTr="006E3E13">
        <w:tc>
          <w:tcPr>
            <w:tcW w:w="14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61D7" w:rsidRPr="008F17EC" w:rsidRDefault="000361D7" w:rsidP="00BD011A">
            <w:pPr>
              <w:spacing w:before="100" w:beforeAutospacing="1" w:after="100" w:afterAutospacing="1"/>
              <w:outlineLvl w:val="1"/>
            </w:pPr>
            <w:r w:rsidRPr="008F17EC">
              <w:t xml:space="preserve">Георгий </w:t>
            </w:r>
            <w:proofErr w:type="spellStart"/>
            <w:r w:rsidRPr="008F17EC">
              <w:t>Шилин</w:t>
            </w:r>
            <w:proofErr w:type="spellEnd"/>
          </w:p>
          <w:p w:rsidR="000361D7" w:rsidRPr="008F17EC" w:rsidRDefault="000361D7" w:rsidP="00BD011A">
            <w:pPr>
              <w:pStyle w:val="a3"/>
              <w:spacing w:before="0" w:beforeAutospacing="0" w:after="0" w:afterAutospacing="0"/>
              <w:rPr>
                <w:i w:val="0"/>
                <w:lang w:eastAsia="en-US"/>
              </w:rPr>
            </w:pPr>
          </w:p>
        </w:tc>
        <w:tc>
          <w:tcPr>
            <w:tcW w:w="10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361D7" w:rsidRPr="008F17EC" w:rsidRDefault="000361D7" w:rsidP="00BD011A">
            <w:pPr>
              <w:pStyle w:val="2"/>
              <w:outlineLvl w:val="1"/>
              <w:rPr>
                <w:b w:val="0"/>
                <w:bCs w:val="0"/>
                <w:sz w:val="24"/>
                <w:szCs w:val="24"/>
                <w:lang w:val="en-US" w:eastAsia="en-US"/>
              </w:rPr>
            </w:pPr>
            <w:r w:rsidRPr="008F17EC">
              <w:rPr>
                <w:b w:val="0"/>
                <w:bCs w:val="0"/>
                <w:sz w:val="24"/>
                <w:szCs w:val="24"/>
                <w:lang w:val="en-US" w:eastAsia="en-US"/>
              </w:rPr>
              <w:t>“</w:t>
            </w:r>
            <w:r w:rsidRPr="008F17EC">
              <w:rPr>
                <w:b w:val="0"/>
                <w:bCs w:val="0"/>
                <w:sz w:val="24"/>
                <w:szCs w:val="24"/>
                <w:lang w:eastAsia="en-US"/>
              </w:rPr>
              <w:t>Прокаженные</w:t>
            </w:r>
            <w:r w:rsidRPr="008F17EC">
              <w:rPr>
                <w:b w:val="0"/>
                <w:bCs w:val="0"/>
                <w:sz w:val="24"/>
                <w:szCs w:val="24"/>
                <w:lang w:val="en-US" w:eastAsia="en-US"/>
              </w:rPr>
              <w:t>”</w:t>
            </w:r>
          </w:p>
          <w:p w:rsidR="000361D7" w:rsidRPr="008F17EC" w:rsidRDefault="000361D7" w:rsidP="00BD011A">
            <w:pPr>
              <w:pStyle w:val="a3"/>
              <w:spacing w:before="0" w:beforeAutospacing="0" w:after="0" w:afterAutospacing="0"/>
              <w:rPr>
                <w:i w:val="0"/>
                <w:lang w:eastAsia="en-US"/>
              </w:rPr>
            </w:pPr>
          </w:p>
          <w:p w:rsidR="000361D7" w:rsidRPr="008F17EC" w:rsidRDefault="000361D7" w:rsidP="00BD011A">
            <w:pPr>
              <w:pStyle w:val="a3"/>
              <w:spacing w:before="0" w:beforeAutospacing="0" w:after="0" w:afterAutospacing="0"/>
              <w:rPr>
                <w:i w:val="0"/>
                <w:lang w:eastAsia="en-US"/>
              </w:rPr>
            </w:pPr>
          </w:p>
          <w:p w:rsidR="000361D7" w:rsidRPr="008F17EC" w:rsidRDefault="000361D7" w:rsidP="00BD011A">
            <w:pPr>
              <w:pStyle w:val="a3"/>
              <w:spacing w:before="0" w:beforeAutospacing="0" w:after="0" w:afterAutospacing="0"/>
              <w:rPr>
                <w:i w:val="0"/>
                <w:lang w:eastAsia="en-US"/>
              </w:rPr>
            </w:pPr>
          </w:p>
          <w:p w:rsidR="000361D7" w:rsidRPr="008F17EC" w:rsidRDefault="000361D7" w:rsidP="00BD011A">
            <w:pPr>
              <w:pStyle w:val="a3"/>
              <w:spacing w:before="0" w:beforeAutospacing="0" w:after="0" w:afterAutospacing="0"/>
              <w:rPr>
                <w:i w:val="0"/>
                <w:lang w:eastAsia="en-US"/>
              </w:rPr>
            </w:pPr>
          </w:p>
          <w:p w:rsidR="000361D7" w:rsidRPr="008F17EC" w:rsidRDefault="000361D7" w:rsidP="00BD011A">
            <w:pPr>
              <w:pStyle w:val="a3"/>
              <w:spacing w:before="0" w:beforeAutospacing="0" w:after="0" w:afterAutospacing="0"/>
              <w:rPr>
                <w:i w:val="0"/>
                <w:lang w:eastAsia="en-US"/>
              </w:rPr>
            </w:pPr>
          </w:p>
          <w:p w:rsidR="000361D7" w:rsidRPr="008F17EC" w:rsidRDefault="000361D7" w:rsidP="00BD011A">
            <w:pPr>
              <w:pStyle w:val="a3"/>
              <w:spacing w:before="0" w:beforeAutospacing="0" w:after="0" w:afterAutospacing="0"/>
              <w:rPr>
                <w:i w:val="0"/>
                <w:lang w:eastAsia="en-US"/>
              </w:rPr>
            </w:pPr>
          </w:p>
          <w:p w:rsidR="000361D7" w:rsidRPr="008F17EC" w:rsidRDefault="000361D7" w:rsidP="00BD011A">
            <w:pPr>
              <w:pStyle w:val="a3"/>
              <w:spacing w:before="0" w:beforeAutospacing="0" w:after="0" w:afterAutospacing="0"/>
              <w:rPr>
                <w:i w:val="0"/>
                <w:lang w:eastAsia="en-US"/>
              </w:rPr>
            </w:pPr>
          </w:p>
          <w:p w:rsidR="000361D7" w:rsidRPr="008F17EC" w:rsidRDefault="000361D7" w:rsidP="00BD011A">
            <w:pPr>
              <w:pStyle w:val="a3"/>
              <w:spacing w:before="0" w:beforeAutospacing="0" w:after="0" w:afterAutospacing="0"/>
              <w:rPr>
                <w:i w:val="0"/>
                <w:lang w:eastAsia="en-US"/>
              </w:rPr>
            </w:pPr>
          </w:p>
          <w:p w:rsidR="000361D7" w:rsidRPr="008F17EC" w:rsidRDefault="000361D7" w:rsidP="00BD011A">
            <w:pPr>
              <w:pStyle w:val="a3"/>
              <w:spacing w:before="0" w:beforeAutospacing="0" w:after="0" w:afterAutospacing="0"/>
              <w:rPr>
                <w:i w:val="0"/>
                <w:lang w:eastAsia="en-US"/>
              </w:rPr>
            </w:pPr>
          </w:p>
          <w:p w:rsidR="000361D7" w:rsidRPr="008F17EC" w:rsidRDefault="000361D7" w:rsidP="00BD011A">
            <w:pPr>
              <w:pStyle w:val="a3"/>
              <w:spacing w:before="0" w:beforeAutospacing="0" w:after="0" w:afterAutospacing="0"/>
              <w:rPr>
                <w:i w:val="0"/>
                <w:lang w:eastAsia="en-US"/>
              </w:rPr>
            </w:pPr>
          </w:p>
          <w:p w:rsidR="000361D7" w:rsidRPr="008F17EC" w:rsidRDefault="000361D7" w:rsidP="00BD011A">
            <w:pPr>
              <w:pStyle w:val="a3"/>
              <w:spacing w:before="0" w:beforeAutospacing="0" w:after="0" w:afterAutospacing="0"/>
              <w:rPr>
                <w:i w:val="0"/>
                <w:lang w:eastAsia="en-US"/>
              </w:rPr>
            </w:pPr>
          </w:p>
          <w:p w:rsidR="000361D7" w:rsidRPr="008F17EC" w:rsidRDefault="000361D7" w:rsidP="00BD011A">
            <w:pPr>
              <w:pStyle w:val="a3"/>
              <w:spacing w:before="0" w:beforeAutospacing="0" w:after="0" w:afterAutospacing="0"/>
              <w:rPr>
                <w:i w:val="0"/>
                <w:lang w:eastAsia="en-US"/>
              </w:rPr>
            </w:pPr>
          </w:p>
          <w:p w:rsidR="000361D7" w:rsidRPr="008F17EC" w:rsidRDefault="000361D7" w:rsidP="00BD011A">
            <w:pPr>
              <w:pStyle w:val="a3"/>
              <w:spacing w:before="0" w:beforeAutospacing="0" w:after="0" w:afterAutospacing="0"/>
              <w:rPr>
                <w:i w:val="0"/>
                <w:lang w:eastAsia="en-US"/>
              </w:rPr>
            </w:pPr>
          </w:p>
        </w:tc>
        <w:tc>
          <w:tcPr>
            <w:tcW w:w="1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61D7" w:rsidRPr="008F17EC" w:rsidRDefault="000361D7" w:rsidP="00BD011A">
            <w:pPr>
              <w:pStyle w:val="a3"/>
              <w:spacing w:before="0" w:beforeAutospacing="0" w:after="0" w:afterAutospacing="0"/>
              <w:rPr>
                <w:i w:val="0"/>
                <w:lang w:eastAsia="en-US"/>
              </w:rPr>
            </w:pPr>
            <w:r w:rsidRPr="008F17EC">
              <w:rPr>
                <w:i w:val="0"/>
                <w:lang w:eastAsia="en-US"/>
              </w:rPr>
              <w:t>Строганов</w:t>
            </w:r>
          </w:p>
        </w:tc>
        <w:tc>
          <w:tcPr>
            <w:tcW w:w="3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61D7" w:rsidRPr="008F17EC" w:rsidRDefault="000361D7" w:rsidP="00BD011A">
            <w:pPr>
              <w:pStyle w:val="a3"/>
              <w:spacing w:before="0" w:beforeAutospacing="0" w:after="0" w:afterAutospacing="0"/>
              <w:rPr>
                <w:i w:val="0"/>
                <w:lang w:eastAsia="en-US"/>
              </w:rPr>
            </w:pPr>
            <w:r w:rsidRPr="008F17EC">
              <w:rPr>
                <w:i w:val="0"/>
                <w:lang w:eastAsia="en-US"/>
              </w:rPr>
              <w:t xml:space="preserve">Не знаю почему, но в первое мгновение оно произвело на меня странное впечатление: будто </w:t>
            </w:r>
            <w:proofErr w:type="spellStart"/>
            <w:r w:rsidRPr="008F17EC">
              <w:rPr>
                <w:i w:val="0"/>
                <w:lang w:eastAsia="en-US"/>
              </w:rPr>
              <w:t>Карташев</w:t>
            </w:r>
            <w:proofErr w:type="spellEnd"/>
            <w:r w:rsidRPr="008F17EC">
              <w:rPr>
                <w:i w:val="0"/>
                <w:lang w:eastAsia="en-US"/>
              </w:rPr>
              <w:t xml:space="preserve"> оставил мне в наследство свою проказу. Я не снял зеркальца и не выбросил его. Я подошел к нему, протер стекло и всмотрелся в отражение. Оттуда глядело обросшее щетиной нелепое лицо — без бровей, без ресниц. Боже мой, что это за лицо. Оно принадлежало мне, Строганову, оно было еще мое. А дальше? Дальше на месте нынешних пятен появятся язвы, и лица, может быть, вовсе не станет, его сменит непозволительная рожа зверя — "львиное лицо", как говорят врачи. Живое тело начинает гнить и расползаться… В тот день я долго сидел на </w:t>
            </w:r>
            <w:r w:rsidRPr="008F17EC">
              <w:rPr>
                <w:i w:val="0"/>
                <w:lang w:eastAsia="en-US"/>
              </w:rPr>
              <w:lastRenderedPageBreak/>
              <w:t>койке и смотрел в осколок стекла, висевший на стене. Вот оно, последнее убежище, последняя моя пристань! Бровей уже нет, ресниц тоже. И разве я рано или поздно не буду похож на самых страшных из тех, кто живет здесь?</w:t>
            </w:r>
          </w:p>
        </w:tc>
        <w:tc>
          <w:tcPr>
            <w:tcW w:w="14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61D7" w:rsidRPr="008F17EC" w:rsidRDefault="008F17EC" w:rsidP="00BD011A">
            <w:pPr>
              <w:pStyle w:val="a3"/>
              <w:spacing w:before="0" w:beforeAutospacing="0" w:after="0" w:afterAutospacing="0"/>
              <w:rPr>
                <w:i w:val="0"/>
                <w:lang w:eastAsia="en-US"/>
              </w:rPr>
            </w:pPr>
            <w:r w:rsidRPr="008F17EC">
              <w:rPr>
                <w:i w:val="0"/>
                <w:lang w:eastAsia="en-US"/>
              </w:rPr>
              <w:lastRenderedPageBreak/>
              <w:t>П</w:t>
            </w:r>
            <w:r w:rsidR="000361D7" w:rsidRPr="008F17EC">
              <w:rPr>
                <w:i w:val="0"/>
                <w:lang w:eastAsia="en-US"/>
              </w:rPr>
              <w:t>роказа</w:t>
            </w:r>
          </w:p>
        </w:tc>
        <w:tc>
          <w:tcPr>
            <w:tcW w:w="13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61D7" w:rsidRPr="008F17EC" w:rsidRDefault="000361D7" w:rsidP="00BD011A">
            <w:pPr>
              <w:pStyle w:val="a3"/>
              <w:spacing w:before="0" w:beforeAutospacing="0" w:after="0" w:afterAutospacing="0"/>
              <w:rPr>
                <w:i w:val="0"/>
                <w:lang w:eastAsia="en-US"/>
              </w:rPr>
            </w:pPr>
            <w:r w:rsidRPr="008F17EC">
              <w:rPr>
                <w:i w:val="0"/>
                <w:lang w:eastAsia="en-US"/>
              </w:rPr>
              <w:t>Изоляция</w:t>
            </w:r>
          </w:p>
        </w:tc>
        <w:tc>
          <w:tcPr>
            <w:tcW w:w="34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61D7" w:rsidRPr="008F17EC" w:rsidRDefault="000361D7" w:rsidP="00BD011A">
            <w:pPr>
              <w:pStyle w:val="a3"/>
              <w:spacing w:before="0" w:beforeAutospacing="0" w:after="0" w:afterAutospacing="0"/>
              <w:rPr>
                <w:i w:val="0"/>
                <w:lang w:eastAsia="en-US"/>
              </w:rPr>
            </w:pPr>
            <w:r w:rsidRPr="008F17EC">
              <w:rPr>
                <w:i w:val="0"/>
                <w:lang w:eastAsia="en-US"/>
              </w:rPr>
              <w:t xml:space="preserve">Он попросил предшественника доктора </w:t>
            </w:r>
            <w:proofErr w:type="spellStart"/>
            <w:r w:rsidRPr="008F17EC">
              <w:rPr>
                <w:i w:val="0"/>
                <w:lang w:eastAsia="en-US"/>
              </w:rPr>
              <w:t>Туркеева</w:t>
            </w:r>
            <w:proofErr w:type="spellEnd"/>
            <w:r w:rsidRPr="008F17EC">
              <w:rPr>
                <w:i w:val="0"/>
                <w:lang w:eastAsia="en-US"/>
              </w:rPr>
              <w:t xml:space="preserve"> показать ему "палочки </w:t>
            </w:r>
            <w:proofErr w:type="spellStart"/>
            <w:r w:rsidRPr="008F17EC">
              <w:rPr>
                <w:i w:val="0"/>
                <w:lang w:eastAsia="en-US"/>
              </w:rPr>
              <w:t>Ганзена</w:t>
            </w:r>
            <w:proofErr w:type="spellEnd"/>
            <w:r w:rsidRPr="008F17EC">
              <w:rPr>
                <w:i w:val="0"/>
                <w:lang w:eastAsia="en-US"/>
              </w:rPr>
              <w:t xml:space="preserve">". У Протасова взяли срезы, и через два дня он впервые видел "свою лепру", увеличенную в несколько сот раз. На маленьком квадратном стеклышке Василий Петрович увидел пятнышко, и доктор сказал ему, что в нем, в этом пятнышке, — гнездо проказы, семья палочек </w:t>
            </w:r>
            <w:proofErr w:type="spellStart"/>
            <w:r w:rsidRPr="008F17EC">
              <w:rPr>
                <w:i w:val="0"/>
                <w:lang w:eastAsia="en-US"/>
              </w:rPr>
              <w:t>Ганзена</w:t>
            </w:r>
            <w:proofErr w:type="spellEnd"/>
            <w:r w:rsidRPr="008F17EC">
              <w:rPr>
                <w:i w:val="0"/>
                <w:lang w:eastAsia="en-US"/>
              </w:rPr>
              <w:t>, тех самых, которые привели сюда Василия Петровича.</w:t>
            </w:r>
          </w:p>
        </w:tc>
      </w:tr>
      <w:tr w:rsidR="000361D7" w:rsidRPr="00694CEE" w:rsidTr="006E3E13">
        <w:tc>
          <w:tcPr>
            <w:tcW w:w="1451" w:type="dxa"/>
          </w:tcPr>
          <w:p w:rsidR="000361D7" w:rsidRPr="008F17EC" w:rsidRDefault="000361D7" w:rsidP="00BD011A">
            <w:pPr>
              <w:pStyle w:val="a3"/>
              <w:spacing w:before="0" w:beforeAutospacing="0" w:after="0" w:afterAutospacing="0"/>
              <w:rPr>
                <w:i w:val="0"/>
                <w:color w:val="FF0000"/>
                <w:lang w:eastAsia="en-US"/>
              </w:rPr>
            </w:pPr>
            <w:r w:rsidRPr="008F17EC">
              <w:rPr>
                <w:i w:val="0"/>
                <w:color w:val="272727"/>
                <w:shd w:val="clear" w:color="auto" w:fill="FFFFFF"/>
              </w:rPr>
              <w:t>Иван Гончаров</w:t>
            </w:r>
          </w:p>
        </w:tc>
        <w:tc>
          <w:tcPr>
            <w:tcW w:w="1067" w:type="dxa"/>
          </w:tcPr>
          <w:p w:rsidR="000361D7" w:rsidRPr="008F17EC" w:rsidRDefault="000361D7" w:rsidP="00BD011A">
            <w:pPr>
              <w:pStyle w:val="a3"/>
              <w:spacing w:before="0" w:beforeAutospacing="0" w:after="0" w:afterAutospacing="0"/>
              <w:rPr>
                <w:i w:val="0"/>
                <w:lang w:val="en-US" w:eastAsia="en-US"/>
              </w:rPr>
            </w:pPr>
            <w:r w:rsidRPr="008F17EC">
              <w:rPr>
                <w:i w:val="0"/>
                <w:lang w:val="en-US" w:eastAsia="en-US"/>
              </w:rPr>
              <w:t>“</w:t>
            </w:r>
            <w:r w:rsidRPr="008F17EC">
              <w:rPr>
                <w:i w:val="0"/>
                <w:lang w:eastAsia="en-US"/>
              </w:rPr>
              <w:t>Обломов</w:t>
            </w:r>
            <w:r w:rsidRPr="008F17EC">
              <w:rPr>
                <w:i w:val="0"/>
                <w:lang w:val="en-US" w:eastAsia="en-US"/>
              </w:rPr>
              <w:t>”</w:t>
            </w:r>
          </w:p>
        </w:tc>
        <w:tc>
          <w:tcPr>
            <w:tcW w:w="1709" w:type="dxa"/>
          </w:tcPr>
          <w:p w:rsidR="000361D7" w:rsidRPr="008F17EC" w:rsidRDefault="000361D7" w:rsidP="00BD011A">
            <w:pPr>
              <w:pStyle w:val="a3"/>
              <w:spacing w:before="0" w:beforeAutospacing="0" w:after="0" w:afterAutospacing="0"/>
              <w:rPr>
                <w:i w:val="0"/>
                <w:lang w:eastAsia="en-US"/>
              </w:rPr>
            </w:pPr>
            <w:r w:rsidRPr="008F17EC">
              <w:rPr>
                <w:i w:val="0"/>
                <w:lang w:eastAsia="en-US"/>
              </w:rPr>
              <w:t xml:space="preserve">Илья Обломов </w:t>
            </w:r>
          </w:p>
        </w:tc>
        <w:tc>
          <w:tcPr>
            <w:tcW w:w="3678" w:type="dxa"/>
          </w:tcPr>
          <w:p w:rsidR="000361D7" w:rsidRPr="008F17EC" w:rsidRDefault="000361D7" w:rsidP="00BD011A">
            <w:pPr>
              <w:shd w:val="clear" w:color="auto" w:fill="FFFFFF"/>
              <w:spacing w:before="120" w:after="225" w:line="336" w:lineRule="atLeast"/>
            </w:pPr>
            <w:r w:rsidRPr="008F17EC">
              <w:rPr>
                <w:color w:val="272727"/>
              </w:rPr>
              <w:t> </w:t>
            </w:r>
            <w:r w:rsidRPr="008F17EC">
              <w:rPr>
                <w:iCs/>
              </w:rPr>
              <w:t xml:space="preserve">«… Обломов как-то обрюзг не по летам: от недостатка или </w:t>
            </w:r>
            <w:proofErr w:type="gramStart"/>
            <w:r w:rsidRPr="008F17EC">
              <w:rPr>
                <w:iCs/>
              </w:rPr>
              <w:t>движения</w:t>
            </w:r>
            <w:proofErr w:type="gramEnd"/>
            <w:r w:rsidRPr="008F17EC">
              <w:rPr>
                <w:iCs/>
              </w:rPr>
              <w:t xml:space="preserve"> или воздуха, а может быть, того и другого. &lt;…&gt;</w:t>
            </w:r>
            <w:r w:rsidRPr="008F17EC">
              <w:t xml:space="preserve"> </w:t>
            </w:r>
            <w:r w:rsidRPr="008F17EC">
              <w:rPr>
                <w:iCs/>
              </w:rPr>
              <w:t>Лежанье у Ильи Ильича не было необходимостью, как у больного… это было его нормальным состоянием».</w:t>
            </w:r>
          </w:p>
          <w:p w:rsidR="000361D7" w:rsidRPr="008F17EC" w:rsidRDefault="000361D7" w:rsidP="00BD011A">
            <w:pPr>
              <w:pStyle w:val="a3"/>
              <w:spacing w:before="0" w:beforeAutospacing="0" w:after="0" w:afterAutospacing="0"/>
              <w:rPr>
                <w:i w:val="0"/>
                <w:color w:val="FF0000"/>
                <w:lang w:eastAsia="en-US"/>
              </w:rPr>
            </w:pPr>
          </w:p>
        </w:tc>
        <w:tc>
          <w:tcPr>
            <w:tcW w:w="1472" w:type="dxa"/>
          </w:tcPr>
          <w:p w:rsidR="000361D7" w:rsidRPr="008F17EC" w:rsidRDefault="000361D7" w:rsidP="00BD011A">
            <w:pPr>
              <w:pStyle w:val="a3"/>
              <w:spacing w:before="0" w:beforeAutospacing="0" w:after="0" w:afterAutospacing="0"/>
              <w:rPr>
                <w:i w:val="0"/>
                <w:lang w:eastAsia="en-US"/>
              </w:rPr>
            </w:pPr>
            <w:r w:rsidRPr="008F17EC">
              <w:rPr>
                <w:i w:val="0"/>
                <w:shd w:val="clear" w:color="auto" w:fill="FFFFFF"/>
              </w:rPr>
              <w:t>Скорее всего — депрессия</w:t>
            </w:r>
          </w:p>
        </w:tc>
        <w:tc>
          <w:tcPr>
            <w:tcW w:w="1363" w:type="dxa"/>
          </w:tcPr>
          <w:p w:rsidR="000361D7" w:rsidRPr="008F17EC" w:rsidRDefault="000361D7" w:rsidP="00BD011A">
            <w:pPr>
              <w:pStyle w:val="a3"/>
              <w:spacing w:before="0" w:beforeAutospacing="0" w:after="0" w:afterAutospacing="0"/>
              <w:rPr>
                <w:i w:val="0"/>
                <w:color w:val="FF0000"/>
                <w:lang w:eastAsia="en-US"/>
              </w:rPr>
            </w:pPr>
            <w:r w:rsidRPr="008F17EC">
              <w:rPr>
                <w:i w:val="0"/>
                <w:lang w:eastAsia="en-US"/>
              </w:rPr>
              <w:t>Подвижность, общение с людьми</w:t>
            </w:r>
          </w:p>
        </w:tc>
        <w:tc>
          <w:tcPr>
            <w:tcW w:w="3463" w:type="dxa"/>
          </w:tcPr>
          <w:p w:rsidR="000361D7" w:rsidRPr="008F17EC" w:rsidRDefault="000361D7" w:rsidP="00BD011A">
            <w:pPr>
              <w:pStyle w:val="a3"/>
              <w:spacing w:before="0" w:beforeAutospacing="0" w:after="0" w:afterAutospacing="0"/>
              <w:rPr>
                <w:i w:val="0"/>
                <w:lang w:eastAsia="en-US"/>
              </w:rPr>
            </w:pPr>
            <w:r w:rsidRPr="008F17EC">
              <w:rPr>
                <w:i w:val="0"/>
                <w:lang w:eastAsia="en-US"/>
              </w:rPr>
              <w:t xml:space="preserve">Постоянное лежанье на одном месте, бездеятельность, укрытие от всего происходящего вокруг. </w:t>
            </w:r>
          </w:p>
        </w:tc>
      </w:tr>
      <w:tr w:rsidR="000361D7" w:rsidRPr="00B42BDB" w:rsidTr="006E3E13">
        <w:tc>
          <w:tcPr>
            <w:tcW w:w="1451" w:type="dxa"/>
          </w:tcPr>
          <w:p w:rsidR="000361D7" w:rsidRPr="008F17EC" w:rsidRDefault="000361D7" w:rsidP="00BD011A">
            <w:pPr>
              <w:pStyle w:val="a3"/>
              <w:spacing w:before="0" w:beforeAutospacing="0" w:after="0" w:afterAutospacing="0"/>
              <w:rPr>
                <w:i w:val="0"/>
                <w:lang w:eastAsia="en-US"/>
              </w:rPr>
            </w:pPr>
            <w:r w:rsidRPr="008F17EC">
              <w:rPr>
                <w:i w:val="0"/>
                <w:lang w:eastAsia="en-US"/>
              </w:rPr>
              <w:t xml:space="preserve">Фёдор Достоевский </w:t>
            </w:r>
          </w:p>
          <w:p w:rsidR="000361D7" w:rsidRPr="008F17EC" w:rsidRDefault="000361D7" w:rsidP="00BD011A">
            <w:pPr>
              <w:pStyle w:val="a3"/>
              <w:spacing w:before="0" w:beforeAutospacing="0" w:after="0" w:afterAutospacing="0"/>
              <w:rPr>
                <w:i w:val="0"/>
                <w:lang w:eastAsia="en-US"/>
              </w:rPr>
            </w:pPr>
          </w:p>
          <w:p w:rsidR="000361D7" w:rsidRPr="008F17EC" w:rsidRDefault="000361D7" w:rsidP="00BD011A">
            <w:pPr>
              <w:pStyle w:val="a3"/>
              <w:spacing w:before="0" w:beforeAutospacing="0" w:after="0" w:afterAutospacing="0"/>
              <w:rPr>
                <w:i w:val="0"/>
                <w:lang w:eastAsia="en-US"/>
              </w:rPr>
            </w:pPr>
          </w:p>
          <w:p w:rsidR="000361D7" w:rsidRPr="008F17EC" w:rsidRDefault="000361D7" w:rsidP="00BD011A">
            <w:pPr>
              <w:pStyle w:val="a3"/>
              <w:spacing w:before="0" w:beforeAutospacing="0" w:after="0" w:afterAutospacing="0"/>
              <w:rPr>
                <w:i w:val="0"/>
                <w:lang w:eastAsia="en-US"/>
              </w:rPr>
            </w:pPr>
          </w:p>
          <w:p w:rsidR="000361D7" w:rsidRPr="008F17EC" w:rsidRDefault="000361D7" w:rsidP="00BD011A">
            <w:pPr>
              <w:pStyle w:val="a3"/>
              <w:spacing w:before="0" w:beforeAutospacing="0" w:after="0" w:afterAutospacing="0"/>
              <w:rPr>
                <w:i w:val="0"/>
                <w:lang w:eastAsia="en-US"/>
              </w:rPr>
            </w:pPr>
          </w:p>
          <w:p w:rsidR="000361D7" w:rsidRPr="008F17EC" w:rsidRDefault="000361D7" w:rsidP="00BD011A">
            <w:pPr>
              <w:pStyle w:val="a3"/>
              <w:spacing w:before="0" w:beforeAutospacing="0" w:after="0" w:afterAutospacing="0"/>
              <w:rPr>
                <w:i w:val="0"/>
                <w:lang w:eastAsia="en-US"/>
              </w:rPr>
            </w:pPr>
          </w:p>
          <w:p w:rsidR="000361D7" w:rsidRPr="008F17EC" w:rsidRDefault="000361D7" w:rsidP="00BD011A">
            <w:pPr>
              <w:pStyle w:val="a3"/>
              <w:spacing w:before="0" w:beforeAutospacing="0" w:after="0" w:afterAutospacing="0"/>
              <w:rPr>
                <w:i w:val="0"/>
                <w:lang w:eastAsia="en-US"/>
              </w:rPr>
            </w:pPr>
          </w:p>
          <w:p w:rsidR="000361D7" w:rsidRPr="008F17EC" w:rsidRDefault="000361D7" w:rsidP="00BD011A">
            <w:pPr>
              <w:pStyle w:val="a3"/>
              <w:spacing w:before="0" w:beforeAutospacing="0" w:after="0" w:afterAutospacing="0"/>
              <w:rPr>
                <w:i w:val="0"/>
                <w:lang w:eastAsia="en-US"/>
              </w:rPr>
            </w:pPr>
          </w:p>
          <w:p w:rsidR="000361D7" w:rsidRPr="008F17EC" w:rsidRDefault="000361D7" w:rsidP="00BD011A">
            <w:pPr>
              <w:pStyle w:val="a3"/>
              <w:spacing w:before="0" w:beforeAutospacing="0" w:after="0" w:afterAutospacing="0"/>
              <w:rPr>
                <w:i w:val="0"/>
                <w:lang w:eastAsia="en-US"/>
              </w:rPr>
            </w:pPr>
          </w:p>
          <w:p w:rsidR="000361D7" w:rsidRPr="008F17EC" w:rsidRDefault="000361D7" w:rsidP="00BD011A">
            <w:pPr>
              <w:pStyle w:val="a3"/>
              <w:spacing w:before="0" w:beforeAutospacing="0" w:after="0" w:afterAutospacing="0"/>
              <w:rPr>
                <w:i w:val="0"/>
                <w:lang w:eastAsia="en-US"/>
              </w:rPr>
            </w:pPr>
          </w:p>
          <w:p w:rsidR="000361D7" w:rsidRPr="008F17EC" w:rsidRDefault="000361D7" w:rsidP="00BD011A">
            <w:pPr>
              <w:pStyle w:val="a3"/>
              <w:spacing w:before="0" w:beforeAutospacing="0" w:after="0" w:afterAutospacing="0"/>
              <w:rPr>
                <w:i w:val="0"/>
                <w:lang w:eastAsia="en-US"/>
              </w:rPr>
            </w:pPr>
          </w:p>
          <w:p w:rsidR="000361D7" w:rsidRPr="008F17EC" w:rsidRDefault="000361D7" w:rsidP="00BD011A">
            <w:pPr>
              <w:pStyle w:val="a3"/>
              <w:spacing w:before="0" w:beforeAutospacing="0" w:after="0" w:afterAutospacing="0"/>
              <w:rPr>
                <w:i w:val="0"/>
                <w:lang w:eastAsia="en-US"/>
              </w:rPr>
            </w:pPr>
          </w:p>
          <w:p w:rsidR="000361D7" w:rsidRPr="008F17EC" w:rsidRDefault="000361D7" w:rsidP="00BD011A">
            <w:pPr>
              <w:pStyle w:val="a3"/>
              <w:spacing w:before="0" w:beforeAutospacing="0" w:after="0" w:afterAutospacing="0"/>
              <w:rPr>
                <w:i w:val="0"/>
                <w:lang w:eastAsia="en-US"/>
              </w:rPr>
            </w:pPr>
          </w:p>
          <w:p w:rsidR="000361D7" w:rsidRPr="008F17EC" w:rsidRDefault="000361D7" w:rsidP="00BD011A">
            <w:pPr>
              <w:pStyle w:val="a3"/>
              <w:spacing w:before="0" w:beforeAutospacing="0" w:after="0" w:afterAutospacing="0"/>
              <w:rPr>
                <w:i w:val="0"/>
                <w:lang w:eastAsia="en-US"/>
              </w:rPr>
            </w:pPr>
          </w:p>
          <w:p w:rsidR="000361D7" w:rsidRPr="008F17EC" w:rsidRDefault="000361D7" w:rsidP="00BD011A">
            <w:pPr>
              <w:pStyle w:val="a3"/>
              <w:spacing w:before="0" w:beforeAutospacing="0" w:after="0" w:afterAutospacing="0"/>
              <w:rPr>
                <w:i w:val="0"/>
                <w:lang w:eastAsia="en-US"/>
              </w:rPr>
            </w:pPr>
          </w:p>
          <w:p w:rsidR="000361D7" w:rsidRPr="008F17EC" w:rsidRDefault="000361D7" w:rsidP="00BD011A">
            <w:pPr>
              <w:pStyle w:val="a3"/>
              <w:spacing w:before="0" w:beforeAutospacing="0" w:after="0" w:afterAutospacing="0"/>
              <w:rPr>
                <w:i w:val="0"/>
                <w:lang w:eastAsia="en-US"/>
              </w:rPr>
            </w:pPr>
          </w:p>
          <w:p w:rsidR="000361D7" w:rsidRPr="008F17EC" w:rsidRDefault="000361D7" w:rsidP="00BD011A">
            <w:pPr>
              <w:pStyle w:val="a3"/>
              <w:spacing w:before="0" w:beforeAutospacing="0" w:after="0" w:afterAutospacing="0"/>
              <w:rPr>
                <w:i w:val="0"/>
                <w:lang w:eastAsia="en-US"/>
              </w:rPr>
            </w:pPr>
          </w:p>
          <w:p w:rsidR="000361D7" w:rsidRPr="008F17EC" w:rsidRDefault="000361D7" w:rsidP="00BD011A">
            <w:pPr>
              <w:pStyle w:val="a3"/>
              <w:spacing w:before="0" w:beforeAutospacing="0" w:after="0" w:afterAutospacing="0"/>
              <w:rPr>
                <w:i w:val="0"/>
                <w:lang w:eastAsia="en-US"/>
              </w:rPr>
            </w:pPr>
          </w:p>
          <w:p w:rsidR="000361D7" w:rsidRPr="008F17EC" w:rsidRDefault="000361D7" w:rsidP="00BD011A">
            <w:pPr>
              <w:pStyle w:val="a3"/>
              <w:spacing w:before="0" w:beforeAutospacing="0" w:after="0" w:afterAutospacing="0"/>
              <w:rPr>
                <w:i w:val="0"/>
                <w:lang w:eastAsia="en-US"/>
              </w:rPr>
            </w:pPr>
          </w:p>
          <w:p w:rsidR="000361D7" w:rsidRPr="008F17EC" w:rsidRDefault="000361D7" w:rsidP="00BD011A">
            <w:pPr>
              <w:pStyle w:val="a3"/>
              <w:spacing w:before="0" w:beforeAutospacing="0" w:after="0" w:afterAutospacing="0"/>
              <w:rPr>
                <w:i w:val="0"/>
                <w:lang w:eastAsia="en-US"/>
              </w:rPr>
            </w:pPr>
          </w:p>
          <w:p w:rsidR="000361D7" w:rsidRPr="008F17EC" w:rsidRDefault="000361D7" w:rsidP="00BD011A">
            <w:pPr>
              <w:pStyle w:val="a3"/>
              <w:spacing w:before="0" w:beforeAutospacing="0" w:after="0" w:afterAutospacing="0"/>
              <w:rPr>
                <w:i w:val="0"/>
                <w:lang w:eastAsia="en-US"/>
              </w:rPr>
            </w:pPr>
          </w:p>
          <w:p w:rsidR="000361D7" w:rsidRPr="008F17EC" w:rsidRDefault="000361D7" w:rsidP="00BD011A">
            <w:pPr>
              <w:pStyle w:val="a3"/>
              <w:spacing w:before="0" w:beforeAutospacing="0" w:after="0" w:afterAutospacing="0"/>
              <w:rPr>
                <w:i w:val="0"/>
                <w:lang w:eastAsia="en-US"/>
              </w:rPr>
            </w:pPr>
          </w:p>
          <w:p w:rsidR="000361D7" w:rsidRPr="008F17EC" w:rsidRDefault="000361D7" w:rsidP="00BD011A">
            <w:pPr>
              <w:pStyle w:val="a3"/>
              <w:spacing w:before="0" w:beforeAutospacing="0" w:after="0" w:afterAutospacing="0"/>
              <w:rPr>
                <w:i w:val="0"/>
                <w:lang w:eastAsia="en-US"/>
              </w:rPr>
            </w:pPr>
          </w:p>
          <w:p w:rsidR="000361D7" w:rsidRPr="008F17EC" w:rsidRDefault="000361D7" w:rsidP="00BD011A">
            <w:pPr>
              <w:pStyle w:val="a3"/>
              <w:spacing w:before="0" w:beforeAutospacing="0" w:after="0" w:afterAutospacing="0"/>
              <w:rPr>
                <w:i w:val="0"/>
                <w:lang w:eastAsia="en-US"/>
              </w:rPr>
            </w:pPr>
          </w:p>
          <w:p w:rsidR="000361D7" w:rsidRPr="008F17EC" w:rsidRDefault="000361D7" w:rsidP="00BD011A">
            <w:pPr>
              <w:pStyle w:val="a3"/>
              <w:spacing w:before="0" w:beforeAutospacing="0" w:after="0" w:afterAutospacing="0"/>
              <w:rPr>
                <w:i w:val="0"/>
                <w:lang w:eastAsia="en-US"/>
              </w:rPr>
            </w:pPr>
          </w:p>
          <w:p w:rsidR="000361D7" w:rsidRPr="008F17EC" w:rsidRDefault="000361D7" w:rsidP="00BD011A">
            <w:pPr>
              <w:pStyle w:val="a3"/>
              <w:spacing w:before="0" w:beforeAutospacing="0" w:after="0" w:afterAutospacing="0"/>
              <w:rPr>
                <w:i w:val="0"/>
                <w:lang w:eastAsia="en-US"/>
              </w:rPr>
            </w:pPr>
          </w:p>
          <w:p w:rsidR="000361D7" w:rsidRPr="008F17EC" w:rsidRDefault="000361D7" w:rsidP="00BD011A">
            <w:pPr>
              <w:pStyle w:val="a3"/>
              <w:spacing w:before="0" w:beforeAutospacing="0" w:after="0" w:afterAutospacing="0"/>
              <w:rPr>
                <w:i w:val="0"/>
                <w:lang w:eastAsia="en-US"/>
              </w:rPr>
            </w:pPr>
          </w:p>
          <w:p w:rsidR="000361D7" w:rsidRPr="008F17EC" w:rsidRDefault="000361D7" w:rsidP="00BD011A">
            <w:pPr>
              <w:pStyle w:val="a3"/>
              <w:spacing w:before="0" w:beforeAutospacing="0" w:after="0" w:afterAutospacing="0"/>
              <w:rPr>
                <w:i w:val="0"/>
                <w:color w:val="FF0000"/>
                <w:lang w:eastAsia="en-US"/>
              </w:rPr>
            </w:pPr>
          </w:p>
        </w:tc>
        <w:tc>
          <w:tcPr>
            <w:tcW w:w="1067" w:type="dxa"/>
          </w:tcPr>
          <w:p w:rsidR="000361D7" w:rsidRPr="008F17EC" w:rsidRDefault="000361D7" w:rsidP="00BD011A">
            <w:pPr>
              <w:pStyle w:val="a3"/>
              <w:spacing w:before="0" w:beforeAutospacing="0" w:after="0" w:afterAutospacing="0"/>
              <w:rPr>
                <w:i w:val="0"/>
                <w:shd w:val="clear" w:color="auto" w:fill="FFFFFF"/>
              </w:rPr>
            </w:pPr>
            <w:r w:rsidRPr="008F17EC">
              <w:rPr>
                <w:i w:val="0"/>
                <w:shd w:val="clear" w:color="auto" w:fill="FFFFFF"/>
              </w:rPr>
              <w:lastRenderedPageBreak/>
              <w:t>«Преступление и наказание».</w:t>
            </w:r>
          </w:p>
          <w:p w:rsidR="000361D7" w:rsidRPr="008F17EC" w:rsidRDefault="000361D7" w:rsidP="00BD011A">
            <w:pPr>
              <w:pStyle w:val="a3"/>
              <w:spacing w:before="0" w:beforeAutospacing="0" w:after="0" w:afterAutospacing="0"/>
              <w:rPr>
                <w:i w:val="0"/>
                <w:shd w:val="clear" w:color="auto" w:fill="FFFFFF"/>
              </w:rPr>
            </w:pPr>
          </w:p>
          <w:p w:rsidR="000361D7" w:rsidRPr="008F17EC" w:rsidRDefault="000361D7" w:rsidP="00BD011A">
            <w:pPr>
              <w:pStyle w:val="a3"/>
              <w:spacing w:before="0" w:beforeAutospacing="0" w:after="0" w:afterAutospacing="0"/>
              <w:rPr>
                <w:i w:val="0"/>
                <w:shd w:val="clear" w:color="auto" w:fill="FFFFFF"/>
              </w:rPr>
            </w:pPr>
          </w:p>
          <w:p w:rsidR="000361D7" w:rsidRPr="008F17EC" w:rsidRDefault="000361D7" w:rsidP="00BD011A">
            <w:pPr>
              <w:pStyle w:val="a3"/>
              <w:spacing w:before="0" w:beforeAutospacing="0" w:after="0" w:afterAutospacing="0"/>
              <w:rPr>
                <w:i w:val="0"/>
                <w:shd w:val="clear" w:color="auto" w:fill="FFFFFF"/>
              </w:rPr>
            </w:pPr>
          </w:p>
          <w:p w:rsidR="000361D7" w:rsidRPr="008F17EC" w:rsidRDefault="000361D7" w:rsidP="00BD011A">
            <w:pPr>
              <w:pStyle w:val="a3"/>
              <w:spacing w:before="0" w:beforeAutospacing="0" w:after="0" w:afterAutospacing="0"/>
              <w:rPr>
                <w:i w:val="0"/>
                <w:shd w:val="clear" w:color="auto" w:fill="FFFFFF"/>
              </w:rPr>
            </w:pPr>
          </w:p>
          <w:p w:rsidR="000361D7" w:rsidRPr="008F17EC" w:rsidRDefault="000361D7" w:rsidP="00BD011A">
            <w:pPr>
              <w:pStyle w:val="a3"/>
              <w:spacing w:before="0" w:beforeAutospacing="0" w:after="0" w:afterAutospacing="0"/>
              <w:rPr>
                <w:i w:val="0"/>
                <w:shd w:val="clear" w:color="auto" w:fill="FFFFFF"/>
              </w:rPr>
            </w:pPr>
          </w:p>
          <w:p w:rsidR="000361D7" w:rsidRPr="008F17EC" w:rsidRDefault="000361D7" w:rsidP="00BD011A">
            <w:pPr>
              <w:pStyle w:val="a3"/>
              <w:spacing w:before="0" w:beforeAutospacing="0" w:after="0" w:afterAutospacing="0"/>
              <w:rPr>
                <w:i w:val="0"/>
                <w:shd w:val="clear" w:color="auto" w:fill="FFFFFF"/>
              </w:rPr>
            </w:pPr>
          </w:p>
          <w:p w:rsidR="000361D7" w:rsidRPr="008F17EC" w:rsidRDefault="000361D7" w:rsidP="00BD011A">
            <w:pPr>
              <w:pStyle w:val="a3"/>
              <w:spacing w:before="0" w:beforeAutospacing="0" w:after="0" w:afterAutospacing="0"/>
              <w:rPr>
                <w:i w:val="0"/>
                <w:shd w:val="clear" w:color="auto" w:fill="FFFFFF"/>
              </w:rPr>
            </w:pPr>
          </w:p>
          <w:p w:rsidR="000361D7" w:rsidRPr="008F17EC" w:rsidRDefault="000361D7" w:rsidP="00BD011A">
            <w:pPr>
              <w:pStyle w:val="a3"/>
              <w:spacing w:before="0" w:beforeAutospacing="0" w:after="0" w:afterAutospacing="0"/>
              <w:rPr>
                <w:i w:val="0"/>
                <w:shd w:val="clear" w:color="auto" w:fill="FFFFFF"/>
              </w:rPr>
            </w:pPr>
          </w:p>
          <w:p w:rsidR="000361D7" w:rsidRPr="008F17EC" w:rsidRDefault="000361D7" w:rsidP="00BD011A">
            <w:pPr>
              <w:pStyle w:val="a3"/>
              <w:spacing w:before="0" w:beforeAutospacing="0" w:after="0" w:afterAutospacing="0"/>
              <w:rPr>
                <w:i w:val="0"/>
                <w:shd w:val="clear" w:color="auto" w:fill="FFFFFF"/>
              </w:rPr>
            </w:pPr>
          </w:p>
          <w:p w:rsidR="000361D7" w:rsidRPr="008F17EC" w:rsidRDefault="000361D7" w:rsidP="00BD011A">
            <w:pPr>
              <w:pStyle w:val="a3"/>
              <w:spacing w:before="0" w:beforeAutospacing="0" w:after="0" w:afterAutospacing="0"/>
              <w:rPr>
                <w:i w:val="0"/>
                <w:shd w:val="clear" w:color="auto" w:fill="FFFFFF"/>
              </w:rPr>
            </w:pPr>
          </w:p>
          <w:p w:rsidR="000361D7" w:rsidRPr="008F17EC" w:rsidRDefault="000361D7" w:rsidP="00BD011A">
            <w:pPr>
              <w:pStyle w:val="a3"/>
              <w:spacing w:before="0" w:beforeAutospacing="0" w:after="0" w:afterAutospacing="0"/>
              <w:rPr>
                <w:i w:val="0"/>
                <w:shd w:val="clear" w:color="auto" w:fill="FFFFFF"/>
              </w:rPr>
            </w:pPr>
          </w:p>
          <w:p w:rsidR="000361D7" w:rsidRPr="008F17EC" w:rsidRDefault="000361D7" w:rsidP="00BD011A">
            <w:pPr>
              <w:pStyle w:val="a3"/>
              <w:spacing w:before="0" w:beforeAutospacing="0" w:after="0" w:afterAutospacing="0"/>
              <w:rPr>
                <w:i w:val="0"/>
                <w:shd w:val="clear" w:color="auto" w:fill="FFFFFF"/>
              </w:rPr>
            </w:pPr>
          </w:p>
          <w:p w:rsidR="000361D7" w:rsidRPr="008F17EC" w:rsidRDefault="000361D7" w:rsidP="00BD011A">
            <w:pPr>
              <w:pStyle w:val="a3"/>
              <w:spacing w:before="0" w:beforeAutospacing="0" w:after="0" w:afterAutospacing="0"/>
              <w:rPr>
                <w:i w:val="0"/>
                <w:shd w:val="clear" w:color="auto" w:fill="FFFFFF"/>
              </w:rPr>
            </w:pPr>
          </w:p>
          <w:p w:rsidR="000361D7" w:rsidRPr="008F17EC" w:rsidRDefault="000361D7" w:rsidP="00BD011A">
            <w:pPr>
              <w:pStyle w:val="a3"/>
              <w:spacing w:before="0" w:beforeAutospacing="0" w:after="0" w:afterAutospacing="0"/>
              <w:rPr>
                <w:i w:val="0"/>
                <w:shd w:val="clear" w:color="auto" w:fill="FFFFFF"/>
              </w:rPr>
            </w:pPr>
          </w:p>
          <w:p w:rsidR="000361D7" w:rsidRPr="008F17EC" w:rsidRDefault="000361D7" w:rsidP="00BD011A">
            <w:pPr>
              <w:pStyle w:val="a3"/>
              <w:spacing w:before="0" w:beforeAutospacing="0" w:after="0" w:afterAutospacing="0"/>
              <w:rPr>
                <w:i w:val="0"/>
                <w:shd w:val="clear" w:color="auto" w:fill="FFFFFF"/>
              </w:rPr>
            </w:pPr>
          </w:p>
          <w:p w:rsidR="000361D7" w:rsidRPr="008F17EC" w:rsidRDefault="000361D7" w:rsidP="00BD011A">
            <w:pPr>
              <w:pStyle w:val="a3"/>
              <w:spacing w:before="0" w:beforeAutospacing="0" w:after="0" w:afterAutospacing="0"/>
              <w:rPr>
                <w:i w:val="0"/>
                <w:shd w:val="clear" w:color="auto" w:fill="FFFFFF"/>
              </w:rPr>
            </w:pPr>
          </w:p>
          <w:p w:rsidR="000361D7" w:rsidRPr="008F17EC" w:rsidRDefault="000361D7" w:rsidP="00BD011A">
            <w:pPr>
              <w:pStyle w:val="a3"/>
              <w:spacing w:before="0" w:beforeAutospacing="0" w:after="0" w:afterAutospacing="0"/>
              <w:rPr>
                <w:i w:val="0"/>
                <w:shd w:val="clear" w:color="auto" w:fill="FFFFFF"/>
              </w:rPr>
            </w:pPr>
          </w:p>
          <w:p w:rsidR="000361D7" w:rsidRPr="008F17EC" w:rsidRDefault="000361D7" w:rsidP="00BD011A">
            <w:pPr>
              <w:pStyle w:val="a3"/>
              <w:spacing w:before="0" w:beforeAutospacing="0" w:after="0" w:afterAutospacing="0"/>
              <w:rPr>
                <w:i w:val="0"/>
                <w:shd w:val="clear" w:color="auto" w:fill="FFFFFF"/>
              </w:rPr>
            </w:pPr>
          </w:p>
          <w:p w:rsidR="000361D7" w:rsidRPr="008F17EC" w:rsidRDefault="000361D7" w:rsidP="00BD011A">
            <w:pPr>
              <w:pStyle w:val="a3"/>
              <w:spacing w:before="0" w:beforeAutospacing="0" w:after="0" w:afterAutospacing="0"/>
              <w:rPr>
                <w:i w:val="0"/>
                <w:shd w:val="clear" w:color="auto" w:fill="FFFFFF"/>
              </w:rPr>
            </w:pPr>
          </w:p>
          <w:p w:rsidR="000361D7" w:rsidRPr="008F17EC" w:rsidRDefault="000361D7" w:rsidP="00BD011A">
            <w:pPr>
              <w:pStyle w:val="a3"/>
              <w:spacing w:before="0" w:beforeAutospacing="0" w:after="0" w:afterAutospacing="0"/>
              <w:rPr>
                <w:i w:val="0"/>
                <w:shd w:val="clear" w:color="auto" w:fill="FFFFFF"/>
              </w:rPr>
            </w:pPr>
          </w:p>
          <w:p w:rsidR="000361D7" w:rsidRPr="008F17EC" w:rsidRDefault="000361D7" w:rsidP="00BD011A">
            <w:pPr>
              <w:pStyle w:val="a3"/>
              <w:spacing w:before="0" w:beforeAutospacing="0" w:after="0" w:afterAutospacing="0"/>
              <w:rPr>
                <w:i w:val="0"/>
                <w:shd w:val="clear" w:color="auto" w:fill="FFFFFF"/>
              </w:rPr>
            </w:pPr>
          </w:p>
          <w:p w:rsidR="000361D7" w:rsidRPr="008F17EC" w:rsidRDefault="000361D7" w:rsidP="00BD011A">
            <w:pPr>
              <w:pStyle w:val="a3"/>
              <w:spacing w:before="0" w:beforeAutospacing="0" w:after="0" w:afterAutospacing="0"/>
              <w:rPr>
                <w:i w:val="0"/>
                <w:shd w:val="clear" w:color="auto" w:fill="FFFFFF"/>
              </w:rPr>
            </w:pPr>
          </w:p>
          <w:p w:rsidR="000361D7" w:rsidRPr="008F17EC" w:rsidRDefault="000361D7" w:rsidP="00BD011A">
            <w:pPr>
              <w:pStyle w:val="a3"/>
              <w:spacing w:before="0" w:beforeAutospacing="0" w:after="0" w:afterAutospacing="0"/>
              <w:rPr>
                <w:i w:val="0"/>
                <w:shd w:val="clear" w:color="auto" w:fill="FFFFFF"/>
              </w:rPr>
            </w:pPr>
          </w:p>
          <w:p w:rsidR="000361D7" w:rsidRPr="008F17EC" w:rsidRDefault="000361D7" w:rsidP="00BD011A">
            <w:pPr>
              <w:pStyle w:val="a3"/>
              <w:spacing w:before="0" w:beforeAutospacing="0" w:after="0" w:afterAutospacing="0"/>
              <w:rPr>
                <w:i w:val="0"/>
                <w:shd w:val="clear" w:color="auto" w:fill="FFFFFF"/>
              </w:rPr>
            </w:pPr>
          </w:p>
          <w:p w:rsidR="000361D7" w:rsidRPr="008F17EC" w:rsidRDefault="000361D7" w:rsidP="00BD011A">
            <w:pPr>
              <w:pStyle w:val="a3"/>
              <w:spacing w:before="0" w:beforeAutospacing="0" w:after="0" w:afterAutospacing="0"/>
              <w:rPr>
                <w:i w:val="0"/>
                <w:color w:val="FF0000"/>
                <w:lang w:eastAsia="en-US"/>
              </w:rPr>
            </w:pPr>
          </w:p>
        </w:tc>
        <w:tc>
          <w:tcPr>
            <w:tcW w:w="1709" w:type="dxa"/>
          </w:tcPr>
          <w:p w:rsidR="000361D7" w:rsidRPr="008F17EC" w:rsidRDefault="000361D7" w:rsidP="00BD011A">
            <w:pPr>
              <w:pStyle w:val="a3"/>
              <w:spacing w:before="0" w:beforeAutospacing="0" w:after="0" w:afterAutospacing="0"/>
              <w:rPr>
                <w:b/>
                <w:i w:val="0"/>
                <w:color w:val="FF0000"/>
                <w:lang w:eastAsia="en-US"/>
              </w:rPr>
            </w:pPr>
            <w:r w:rsidRPr="008F17EC">
              <w:rPr>
                <w:rStyle w:val="aa"/>
                <w:b w:val="0"/>
                <w:i w:val="0"/>
                <w:shd w:val="clear" w:color="auto" w:fill="FFFFFF"/>
              </w:rPr>
              <w:lastRenderedPageBreak/>
              <w:t>Родион Раскольников</w:t>
            </w:r>
          </w:p>
        </w:tc>
        <w:tc>
          <w:tcPr>
            <w:tcW w:w="3678" w:type="dxa"/>
          </w:tcPr>
          <w:p w:rsidR="000361D7" w:rsidRPr="008F17EC" w:rsidRDefault="000361D7" w:rsidP="00BD011A">
            <w:pPr>
              <w:shd w:val="clear" w:color="auto" w:fill="FFFFFF"/>
              <w:spacing w:line="336" w:lineRule="atLeast"/>
            </w:pPr>
            <w:r w:rsidRPr="008F17EC">
              <w:rPr>
                <w:rFonts w:ascii="Arial" w:hAnsi="Arial" w:cs="Arial"/>
                <w:color w:val="272727"/>
              </w:rPr>
              <w:t> </w:t>
            </w:r>
            <w:r w:rsidRPr="008F17EC">
              <w:rPr>
                <w:iCs/>
              </w:rPr>
              <w:t>«Страшный холод обхватил его; но холод был и от лихорадки, которая уже давно началась с ним во сне. Теперь же вдруг ударил такой озноб, что чуть зубы не выпрыгнули и всё в нем так и заходило. &lt;…&gt;</w:t>
            </w:r>
          </w:p>
          <w:p w:rsidR="000361D7" w:rsidRPr="008F17EC" w:rsidRDefault="000361D7" w:rsidP="00BD011A">
            <w:pPr>
              <w:shd w:val="clear" w:color="auto" w:fill="FFFFFF"/>
              <w:spacing w:line="336" w:lineRule="atLeast"/>
            </w:pPr>
            <w:r w:rsidRPr="008F17EC">
              <w:rPr>
                <w:iCs/>
              </w:rPr>
              <w:t>Со вчерашнего дня в жару. &lt;…&gt;</w:t>
            </w:r>
          </w:p>
          <w:p w:rsidR="000361D7" w:rsidRPr="008F17EC" w:rsidRDefault="000361D7" w:rsidP="00BD011A">
            <w:pPr>
              <w:shd w:val="clear" w:color="auto" w:fill="FFFFFF"/>
              <w:spacing w:line="336" w:lineRule="atLeast"/>
            </w:pPr>
            <w:r w:rsidRPr="008F17EC">
              <w:rPr>
                <w:iCs/>
              </w:rPr>
              <w:t xml:space="preserve">… Это было лихорадочное состояние, с бредом и </w:t>
            </w:r>
            <w:proofErr w:type="spellStart"/>
            <w:r w:rsidRPr="008F17EC">
              <w:rPr>
                <w:iCs/>
              </w:rPr>
              <w:t>полусознанием</w:t>
            </w:r>
            <w:proofErr w:type="spellEnd"/>
            <w:r w:rsidRPr="008F17EC">
              <w:rPr>
                <w:iCs/>
              </w:rPr>
              <w:t xml:space="preserve">. Многое он потом </w:t>
            </w:r>
            <w:r w:rsidRPr="008F17EC">
              <w:rPr>
                <w:iCs/>
              </w:rPr>
              <w:lastRenderedPageBreak/>
              <w:t>припомнил. То казалось ему, что около него собирается много народу и хотят его взять и куда-то вынести, очень об нем спорят и ссорятся. То вдруг он один в комнате, все ушли и боятся его».</w:t>
            </w:r>
          </w:p>
          <w:p w:rsidR="000361D7" w:rsidRPr="008F17EC" w:rsidRDefault="000361D7" w:rsidP="00BD011A">
            <w:pPr>
              <w:shd w:val="clear" w:color="auto" w:fill="FFFFFF"/>
              <w:spacing w:line="336" w:lineRule="atLeast"/>
            </w:pPr>
            <w:r w:rsidRPr="008F17EC">
              <w:t>Раскольников болел четыре дня, был без сознания, едва ел и пил, ему виделось многое из того, чего не было в реальности. Заходивший врач Зосимов решил, что «все пустяки», нервный вздор, плохой паек, мало пива и хрену.</w:t>
            </w:r>
          </w:p>
          <w:p w:rsidR="000361D7" w:rsidRPr="008F17EC" w:rsidRDefault="000361D7" w:rsidP="00BD011A">
            <w:pPr>
              <w:pStyle w:val="a3"/>
              <w:spacing w:before="0" w:beforeAutospacing="0" w:after="0" w:afterAutospacing="0"/>
              <w:rPr>
                <w:i w:val="0"/>
                <w:color w:val="FF0000"/>
                <w:lang w:eastAsia="en-US"/>
              </w:rPr>
            </w:pPr>
          </w:p>
        </w:tc>
        <w:tc>
          <w:tcPr>
            <w:tcW w:w="1472" w:type="dxa"/>
          </w:tcPr>
          <w:p w:rsidR="000361D7" w:rsidRPr="008F17EC" w:rsidRDefault="000361D7" w:rsidP="00BD011A">
            <w:pPr>
              <w:pStyle w:val="a3"/>
              <w:spacing w:before="0" w:beforeAutospacing="0" w:after="0" w:afterAutospacing="0"/>
              <w:rPr>
                <w:i w:val="0"/>
                <w:color w:val="FF0000"/>
                <w:lang w:eastAsia="en-US"/>
              </w:rPr>
            </w:pPr>
            <w:r w:rsidRPr="008F17EC">
              <w:rPr>
                <w:i w:val="0"/>
              </w:rPr>
              <w:lastRenderedPageBreak/>
              <w:t>Падучая, божественная болезнь </w:t>
            </w:r>
          </w:p>
        </w:tc>
        <w:tc>
          <w:tcPr>
            <w:tcW w:w="1363" w:type="dxa"/>
          </w:tcPr>
          <w:p w:rsidR="000361D7" w:rsidRPr="008F17EC" w:rsidRDefault="000361D7" w:rsidP="00BD011A">
            <w:r w:rsidRPr="008F17EC">
              <w:t xml:space="preserve">Заболел он тогда, когда о </w:t>
            </w:r>
            <w:proofErr w:type="spellStart"/>
            <w:r w:rsidRPr="008F17EC">
              <w:t>бессудорожной</w:t>
            </w:r>
            <w:proofErr w:type="spellEnd"/>
            <w:r w:rsidRPr="008F17EC">
              <w:t xml:space="preserve"> форме эпилепсии не было сведений и эту форму болезни не знали и не умели </w:t>
            </w:r>
            <w:r w:rsidRPr="008F17EC">
              <w:lastRenderedPageBreak/>
              <w:t>лечить…</w:t>
            </w:r>
          </w:p>
        </w:tc>
        <w:tc>
          <w:tcPr>
            <w:tcW w:w="3463" w:type="dxa"/>
          </w:tcPr>
          <w:p w:rsidR="000361D7" w:rsidRPr="00B42BDB" w:rsidRDefault="000361D7" w:rsidP="00BD011A">
            <w:pPr>
              <w:pStyle w:val="a3"/>
              <w:spacing w:before="0" w:beforeAutospacing="0" w:after="0" w:afterAutospacing="0"/>
              <w:rPr>
                <w:color w:val="FF0000"/>
                <w:lang w:eastAsia="en-US"/>
              </w:rPr>
            </w:pPr>
          </w:p>
        </w:tc>
      </w:tr>
      <w:tr w:rsidR="000361D7" w:rsidRPr="005109B3" w:rsidTr="006E3E13">
        <w:tc>
          <w:tcPr>
            <w:tcW w:w="1451" w:type="dxa"/>
          </w:tcPr>
          <w:p w:rsidR="000361D7" w:rsidRPr="008F17EC" w:rsidRDefault="000361D7" w:rsidP="00BD011A">
            <w:pPr>
              <w:pStyle w:val="a3"/>
              <w:spacing w:before="0" w:beforeAutospacing="0" w:after="0" w:afterAutospacing="0"/>
              <w:rPr>
                <w:i w:val="0"/>
                <w:color w:val="FF0000"/>
                <w:lang w:eastAsia="en-US"/>
              </w:rPr>
            </w:pPr>
            <w:r w:rsidRPr="008F17EC">
              <w:rPr>
                <w:i w:val="0"/>
                <w:lang w:eastAsia="en-US"/>
              </w:rPr>
              <w:t>Иван Тургенев</w:t>
            </w:r>
          </w:p>
        </w:tc>
        <w:tc>
          <w:tcPr>
            <w:tcW w:w="1067" w:type="dxa"/>
          </w:tcPr>
          <w:p w:rsidR="000361D7" w:rsidRPr="008F17EC" w:rsidRDefault="000361D7" w:rsidP="00BD011A">
            <w:pPr>
              <w:pStyle w:val="a3"/>
              <w:spacing w:before="0" w:beforeAutospacing="0" w:after="0" w:afterAutospacing="0"/>
              <w:rPr>
                <w:i w:val="0"/>
                <w:lang w:val="en-US" w:eastAsia="en-US"/>
              </w:rPr>
            </w:pPr>
            <w:r w:rsidRPr="008F17EC">
              <w:rPr>
                <w:i w:val="0"/>
                <w:lang w:val="en-US" w:eastAsia="en-US"/>
              </w:rPr>
              <w:t>“</w:t>
            </w:r>
            <w:r w:rsidRPr="008F17EC">
              <w:rPr>
                <w:i w:val="0"/>
                <w:lang w:eastAsia="en-US"/>
              </w:rPr>
              <w:t>Отцы и дети</w:t>
            </w:r>
            <w:r w:rsidRPr="008F17EC">
              <w:rPr>
                <w:i w:val="0"/>
                <w:lang w:val="en-US" w:eastAsia="en-US"/>
              </w:rPr>
              <w:t>”</w:t>
            </w:r>
          </w:p>
        </w:tc>
        <w:tc>
          <w:tcPr>
            <w:tcW w:w="1709" w:type="dxa"/>
          </w:tcPr>
          <w:p w:rsidR="000361D7" w:rsidRPr="008F17EC" w:rsidRDefault="000361D7" w:rsidP="00BD011A">
            <w:pPr>
              <w:pStyle w:val="a3"/>
              <w:spacing w:before="0" w:beforeAutospacing="0" w:after="0" w:afterAutospacing="0"/>
              <w:rPr>
                <w:i w:val="0"/>
                <w:color w:val="FF0000"/>
                <w:lang w:eastAsia="en-US"/>
              </w:rPr>
            </w:pPr>
            <w:r w:rsidRPr="008F17EC">
              <w:rPr>
                <w:i w:val="0"/>
                <w:lang w:eastAsia="en-US"/>
              </w:rPr>
              <w:t xml:space="preserve">Евгений Базаров </w:t>
            </w:r>
          </w:p>
        </w:tc>
        <w:tc>
          <w:tcPr>
            <w:tcW w:w="3678" w:type="dxa"/>
          </w:tcPr>
          <w:p w:rsidR="000361D7" w:rsidRPr="008F17EC" w:rsidRDefault="000361D7" w:rsidP="00BD011A">
            <w:pPr>
              <w:shd w:val="clear" w:color="auto" w:fill="FFFFFF"/>
              <w:spacing w:line="336" w:lineRule="atLeast"/>
            </w:pPr>
            <w:r w:rsidRPr="008F17EC">
              <w:rPr>
                <w:iCs/>
              </w:rPr>
              <w:t>«Дня три спустя Базаров вошел к отцу в комнату и спросил, нет ли у него адского камня.</w:t>
            </w:r>
          </w:p>
          <w:p w:rsidR="000361D7" w:rsidRPr="008F17EC" w:rsidRDefault="000361D7" w:rsidP="00BD011A">
            <w:pPr>
              <w:shd w:val="clear" w:color="auto" w:fill="FFFFFF"/>
              <w:spacing w:line="336" w:lineRule="atLeast"/>
            </w:pPr>
            <w:r w:rsidRPr="008F17EC">
              <w:rPr>
                <w:iCs/>
              </w:rPr>
              <w:t>— Есть; на что тебе?</w:t>
            </w:r>
          </w:p>
          <w:p w:rsidR="000361D7" w:rsidRPr="008F17EC" w:rsidRDefault="000361D7" w:rsidP="00BD011A">
            <w:pPr>
              <w:shd w:val="clear" w:color="auto" w:fill="FFFFFF"/>
              <w:spacing w:line="336" w:lineRule="atLeast"/>
            </w:pPr>
            <w:r w:rsidRPr="008F17EC">
              <w:rPr>
                <w:iCs/>
              </w:rPr>
              <w:t>— Нужно… ранку прижечь.</w:t>
            </w:r>
          </w:p>
          <w:p w:rsidR="000361D7" w:rsidRPr="008F17EC" w:rsidRDefault="000361D7" w:rsidP="00BD011A">
            <w:pPr>
              <w:shd w:val="clear" w:color="auto" w:fill="FFFFFF"/>
              <w:spacing w:line="336" w:lineRule="atLeast"/>
            </w:pPr>
            <w:r w:rsidRPr="008F17EC">
              <w:rPr>
                <w:iCs/>
              </w:rPr>
              <w:t>— Кому?</w:t>
            </w:r>
          </w:p>
          <w:p w:rsidR="000361D7" w:rsidRPr="008F17EC" w:rsidRDefault="000361D7" w:rsidP="00BD011A">
            <w:pPr>
              <w:shd w:val="clear" w:color="auto" w:fill="FFFFFF"/>
              <w:spacing w:line="336" w:lineRule="atLeast"/>
            </w:pPr>
            <w:r w:rsidRPr="008F17EC">
              <w:rPr>
                <w:iCs/>
              </w:rPr>
              <w:t>— Себе.</w:t>
            </w:r>
          </w:p>
          <w:p w:rsidR="000361D7" w:rsidRPr="008F17EC" w:rsidRDefault="000361D7" w:rsidP="00BD011A">
            <w:pPr>
              <w:shd w:val="clear" w:color="auto" w:fill="FFFFFF"/>
              <w:spacing w:line="336" w:lineRule="atLeast"/>
            </w:pPr>
            <w:r w:rsidRPr="008F17EC">
              <w:rPr>
                <w:iCs/>
              </w:rPr>
              <w:t>— Как, себе! Зачем же это? Какая это ранка? Где она?</w:t>
            </w:r>
          </w:p>
          <w:p w:rsidR="000361D7" w:rsidRPr="008F17EC" w:rsidRDefault="000361D7" w:rsidP="00BD011A">
            <w:pPr>
              <w:shd w:val="clear" w:color="auto" w:fill="FFFFFF"/>
              <w:spacing w:line="336" w:lineRule="atLeast"/>
            </w:pPr>
            <w:r w:rsidRPr="008F17EC">
              <w:rPr>
                <w:iCs/>
              </w:rPr>
              <w:t xml:space="preserve">— Вот тут, на пальце. Я сегодня ездил в деревню, знаешь — откуда тифозного мужика </w:t>
            </w:r>
            <w:r w:rsidRPr="008F17EC">
              <w:rPr>
                <w:iCs/>
              </w:rPr>
              <w:lastRenderedPageBreak/>
              <w:t>привозили. Они почему-то вскрывать его собирались, а я давно в этом не упражнялся.</w:t>
            </w:r>
          </w:p>
          <w:p w:rsidR="000361D7" w:rsidRPr="008F17EC" w:rsidRDefault="000361D7" w:rsidP="00BD011A">
            <w:pPr>
              <w:shd w:val="clear" w:color="auto" w:fill="FFFFFF"/>
              <w:spacing w:line="336" w:lineRule="atLeast"/>
            </w:pPr>
            <w:r w:rsidRPr="008F17EC">
              <w:rPr>
                <w:iCs/>
              </w:rPr>
              <w:t>— Ну?</w:t>
            </w:r>
          </w:p>
          <w:p w:rsidR="000361D7" w:rsidRPr="008F17EC" w:rsidRDefault="000361D7" w:rsidP="00BD011A">
            <w:pPr>
              <w:shd w:val="clear" w:color="auto" w:fill="FFFFFF"/>
              <w:spacing w:line="336" w:lineRule="atLeast"/>
            </w:pPr>
            <w:r w:rsidRPr="008F17EC">
              <w:rPr>
                <w:iCs/>
              </w:rPr>
              <w:t>— Ну, вот я и попросил уездного врача; ну, и порезался»</w:t>
            </w:r>
            <w:r w:rsidRPr="008F17EC">
              <w:t>.</w:t>
            </w:r>
          </w:p>
          <w:p w:rsidR="000361D7" w:rsidRPr="008F17EC" w:rsidRDefault="000361D7" w:rsidP="00BD011A">
            <w:pPr>
              <w:pStyle w:val="a3"/>
              <w:spacing w:before="0" w:beforeAutospacing="0" w:after="0" w:afterAutospacing="0"/>
              <w:rPr>
                <w:i w:val="0"/>
                <w:color w:val="FF0000"/>
                <w:lang w:eastAsia="en-US"/>
              </w:rPr>
            </w:pPr>
          </w:p>
        </w:tc>
        <w:tc>
          <w:tcPr>
            <w:tcW w:w="1472" w:type="dxa"/>
          </w:tcPr>
          <w:p w:rsidR="000361D7" w:rsidRPr="008F17EC" w:rsidRDefault="000361D7" w:rsidP="00BD011A">
            <w:pPr>
              <w:pStyle w:val="a3"/>
              <w:spacing w:before="0" w:beforeAutospacing="0" w:after="0" w:afterAutospacing="0"/>
              <w:rPr>
                <w:i w:val="0"/>
                <w:color w:val="FF0000"/>
                <w:lang w:eastAsia="en-US"/>
              </w:rPr>
            </w:pPr>
            <w:r w:rsidRPr="008F17EC">
              <w:rPr>
                <w:i w:val="0"/>
                <w:lang w:eastAsia="en-US"/>
              </w:rPr>
              <w:lastRenderedPageBreak/>
              <w:t>Тиф</w:t>
            </w:r>
          </w:p>
        </w:tc>
        <w:tc>
          <w:tcPr>
            <w:tcW w:w="1363" w:type="dxa"/>
          </w:tcPr>
          <w:p w:rsidR="000361D7" w:rsidRPr="008F17EC" w:rsidRDefault="000361D7" w:rsidP="00BD011A">
            <w:pPr>
              <w:pStyle w:val="a3"/>
              <w:spacing w:before="0" w:beforeAutospacing="0" w:after="0" w:afterAutospacing="0"/>
              <w:rPr>
                <w:i w:val="0"/>
                <w:color w:val="FF0000"/>
                <w:lang w:eastAsia="en-US"/>
              </w:rPr>
            </w:pPr>
            <w:r w:rsidRPr="008F17EC">
              <w:rPr>
                <w:i w:val="0"/>
                <w:lang w:eastAsia="en-US"/>
              </w:rPr>
              <w:t>Адский камень</w:t>
            </w:r>
          </w:p>
        </w:tc>
        <w:tc>
          <w:tcPr>
            <w:tcW w:w="3463" w:type="dxa"/>
          </w:tcPr>
          <w:p w:rsidR="000361D7" w:rsidRPr="008F17EC" w:rsidRDefault="000361D7" w:rsidP="00BD011A">
            <w:pPr>
              <w:pStyle w:val="a3"/>
              <w:spacing w:before="0" w:beforeAutospacing="0" w:after="0" w:afterAutospacing="0"/>
              <w:rPr>
                <w:i w:val="0"/>
                <w:color w:val="FF0000"/>
                <w:lang w:eastAsia="en-US"/>
              </w:rPr>
            </w:pPr>
            <w:r w:rsidRPr="008F17EC">
              <w:rPr>
                <w:i w:val="0"/>
                <w:shd w:val="clear" w:color="auto" w:fill="FFFFFF"/>
              </w:rPr>
              <w:t xml:space="preserve">Если бы уездный врач носил с собой адский камень, то Базаров еще много лет раздражал бы окружающих нигилизмом и упрямством, женился бы на Анне Одинцовой и нарожал бы детишек. Прижечь рану необходимо сразу, потому что адский камень, или нитрат серебра, только лишь выжигает ткани и живущие там микроорганизмы, предотвращая заражение. Базаров же этого не сделал, </w:t>
            </w:r>
            <w:r w:rsidRPr="008F17EC">
              <w:rPr>
                <w:i w:val="0"/>
                <w:shd w:val="clear" w:color="auto" w:fill="FFFFFF"/>
              </w:rPr>
              <w:lastRenderedPageBreak/>
              <w:t>поэтому появи</w:t>
            </w:r>
            <w:r w:rsidRPr="008F17EC">
              <w:rPr>
                <w:i w:val="0"/>
                <w:shd w:val="clear" w:color="auto" w:fill="FFFFFF"/>
              </w:rPr>
              <w:softHyphen/>
              <w:t>лись симптомы: озноб и жар, учащенный пульс, помутнение сознания. </w:t>
            </w:r>
          </w:p>
        </w:tc>
      </w:tr>
      <w:tr w:rsidR="000361D7" w:rsidTr="006E3E13">
        <w:tc>
          <w:tcPr>
            <w:tcW w:w="1451" w:type="dxa"/>
          </w:tcPr>
          <w:p w:rsidR="000361D7" w:rsidRPr="008F17EC" w:rsidRDefault="000361D7" w:rsidP="00BD011A">
            <w:pPr>
              <w:pStyle w:val="a3"/>
              <w:spacing w:before="0" w:beforeAutospacing="0" w:after="0" w:afterAutospacing="0"/>
              <w:rPr>
                <w:i w:val="0"/>
                <w:lang w:eastAsia="en-US"/>
              </w:rPr>
            </w:pPr>
            <w:r w:rsidRPr="008F17EC">
              <w:rPr>
                <w:i w:val="0"/>
                <w:lang w:eastAsia="en-US"/>
              </w:rPr>
              <w:t xml:space="preserve">Николай Гоголь </w:t>
            </w:r>
          </w:p>
          <w:p w:rsidR="000361D7" w:rsidRPr="008F17EC" w:rsidRDefault="000361D7" w:rsidP="00BD011A">
            <w:pPr>
              <w:pStyle w:val="a3"/>
              <w:spacing w:before="0" w:beforeAutospacing="0" w:after="0" w:afterAutospacing="0"/>
              <w:rPr>
                <w:i w:val="0"/>
                <w:lang w:eastAsia="en-US"/>
              </w:rPr>
            </w:pPr>
          </w:p>
          <w:p w:rsidR="000361D7" w:rsidRPr="008F17EC" w:rsidRDefault="000361D7" w:rsidP="00BD011A">
            <w:pPr>
              <w:pStyle w:val="a3"/>
              <w:spacing w:before="0" w:beforeAutospacing="0" w:after="0" w:afterAutospacing="0"/>
              <w:rPr>
                <w:i w:val="0"/>
                <w:lang w:eastAsia="en-US"/>
              </w:rPr>
            </w:pPr>
          </w:p>
          <w:p w:rsidR="000361D7" w:rsidRPr="008F17EC" w:rsidRDefault="000361D7" w:rsidP="00BD011A">
            <w:pPr>
              <w:pStyle w:val="a3"/>
              <w:spacing w:before="0" w:beforeAutospacing="0" w:after="0" w:afterAutospacing="0"/>
              <w:rPr>
                <w:i w:val="0"/>
                <w:lang w:eastAsia="en-US"/>
              </w:rPr>
            </w:pPr>
          </w:p>
          <w:p w:rsidR="000361D7" w:rsidRPr="008F17EC" w:rsidRDefault="000361D7" w:rsidP="00BD011A">
            <w:pPr>
              <w:pStyle w:val="a3"/>
              <w:spacing w:before="0" w:beforeAutospacing="0" w:after="0" w:afterAutospacing="0"/>
              <w:rPr>
                <w:i w:val="0"/>
                <w:color w:val="FF0000"/>
                <w:lang w:eastAsia="en-US"/>
              </w:rPr>
            </w:pPr>
          </w:p>
        </w:tc>
        <w:tc>
          <w:tcPr>
            <w:tcW w:w="1067" w:type="dxa"/>
          </w:tcPr>
          <w:p w:rsidR="000361D7" w:rsidRPr="008F17EC" w:rsidRDefault="000361D7" w:rsidP="00BD011A">
            <w:pPr>
              <w:pStyle w:val="a3"/>
              <w:spacing w:before="0" w:beforeAutospacing="0" w:after="0" w:afterAutospacing="0"/>
              <w:rPr>
                <w:i w:val="0"/>
                <w:lang w:eastAsia="en-US"/>
              </w:rPr>
            </w:pPr>
            <w:r w:rsidRPr="008F17EC">
              <w:rPr>
                <w:i w:val="0"/>
                <w:lang w:val="en-US" w:eastAsia="en-US"/>
              </w:rPr>
              <w:t>“</w:t>
            </w:r>
            <w:r w:rsidRPr="008F17EC">
              <w:rPr>
                <w:i w:val="0"/>
                <w:lang w:eastAsia="en-US"/>
              </w:rPr>
              <w:t>Тарас Бульба</w:t>
            </w:r>
            <w:r w:rsidRPr="008F17EC">
              <w:rPr>
                <w:i w:val="0"/>
                <w:lang w:val="en-US" w:eastAsia="en-US"/>
              </w:rPr>
              <w:t>”</w:t>
            </w:r>
          </w:p>
        </w:tc>
        <w:tc>
          <w:tcPr>
            <w:tcW w:w="1709" w:type="dxa"/>
          </w:tcPr>
          <w:p w:rsidR="000361D7" w:rsidRPr="008F17EC" w:rsidRDefault="000361D7" w:rsidP="00BD011A">
            <w:pPr>
              <w:pStyle w:val="a3"/>
              <w:spacing w:before="0" w:beforeAutospacing="0" w:after="0" w:afterAutospacing="0"/>
              <w:rPr>
                <w:i w:val="0"/>
                <w:lang w:eastAsia="en-US"/>
              </w:rPr>
            </w:pPr>
            <w:r w:rsidRPr="008F17EC">
              <w:rPr>
                <w:i w:val="0"/>
                <w:lang w:eastAsia="en-US"/>
              </w:rPr>
              <w:t xml:space="preserve">Тарас Бульба </w:t>
            </w:r>
          </w:p>
        </w:tc>
        <w:tc>
          <w:tcPr>
            <w:tcW w:w="3678" w:type="dxa"/>
          </w:tcPr>
          <w:p w:rsidR="000361D7" w:rsidRPr="008F17EC" w:rsidRDefault="000361D7" w:rsidP="00BD011A">
            <w:pPr>
              <w:pStyle w:val="a3"/>
              <w:spacing w:before="0" w:beforeAutospacing="0" w:after="0" w:afterAutospacing="0"/>
              <w:rPr>
                <w:i w:val="0"/>
                <w:color w:val="FF0000"/>
                <w:lang w:eastAsia="en-US"/>
              </w:rPr>
            </w:pPr>
            <w:r w:rsidRPr="008F17EC">
              <w:rPr>
                <w:rStyle w:val="a9"/>
                <w:shd w:val="clear" w:color="auto" w:fill="FFFFFF"/>
              </w:rPr>
              <w:t xml:space="preserve">«— Ну, </w:t>
            </w:r>
            <w:r w:rsidRPr="008F17EC">
              <w:rPr>
                <w:rStyle w:val="a9"/>
                <w:shd w:val="clear" w:color="auto" w:fill="FFFFFF"/>
              </w:rPr>
              <w:softHyphen/>
              <w:t>пойдем, дети! — сказал Бульба. У крыльца стояли оседланные кони. Бульба вскочил на своего Черта, который бешено отшатнулся, почувствовав на себе двадцатипудовое бремя, потому что Тарас был чрезвычайно тяжел и толст».</w:t>
            </w:r>
          </w:p>
        </w:tc>
        <w:tc>
          <w:tcPr>
            <w:tcW w:w="1472" w:type="dxa"/>
          </w:tcPr>
          <w:p w:rsidR="000361D7" w:rsidRPr="008F17EC" w:rsidRDefault="000361D7" w:rsidP="00BD011A">
            <w:pPr>
              <w:pStyle w:val="a3"/>
              <w:spacing w:before="0" w:beforeAutospacing="0" w:after="0" w:afterAutospacing="0"/>
              <w:rPr>
                <w:i w:val="0"/>
                <w:lang w:eastAsia="en-US"/>
              </w:rPr>
            </w:pPr>
            <w:r w:rsidRPr="008F17EC">
              <w:rPr>
                <w:i w:val="0"/>
                <w:lang w:eastAsia="en-US"/>
              </w:rPr>
              <w:t>Ожирение</w:t>
            </w:r>
          </w:p>
        </w:tc>
        <w:tc>
          <w:tcPr>
            <w:tcW w:w="1363" w:type="dxa"/>
          </w:tcPr>
          <w:p w:rsidR="000361D7" w:rsidRPr="008F17EC" w:rsidRDefault="000361D7" w:rsidP="00BD011A">
            <w:pPr>
              <w:pStyle w:val="a3"/>
              <w:spacing w:before="0" w:beforeAutospacing="0" w:after="0" w:afterAutospacing="0"/>
              <w:rPr>
                <w:i w:val="0"/>
                <w:color w:val="FF0000"/>
                <w:lang w:eastAsia="en-US"/>
              </w:rPr>
            </w:pPr>
            <w:r w:rsidRPr="008F17EC">
              <w:rPr>
                <w:i w:val="0"/>
                <w:lang w:eastAsia="en-US"/>
              </w:rPr>
              <w:t>Кушать минимальными порциями</w:t>
            </w:r>
          </w:p>
        </w:tc>
        <w:tc>
          <w:tcPr>
            <w:tcW w:w="3463" w:type="dxa"/>
          </w:tcPr>
          <w:p w:rsidR="000361D7" w:rsidRDefault="000361D7" w:rsidP="00BD011A">
            <w:pPr>
              <w:pStyle w:val="a3"/>
              <w:spacing w:before="0" w:beforeAutospacing="0" w:after="0" w:afterAutospacing="0"/>
              <w:rPr>
                <w:color w:val="FF0000"/>
                <w:lang w:eastAsia="en-US"/>
              </w:rPr>
            </w:pPr>
          </w:p>
        </w:tc>
      </w:tr>
      <w:tr w:rsidR="000361D7" w:rsidRPr="002A5990" w:rsidTr="006E3E13">
        <w:tc>
          <w:tcPr>
            <w:tcW w:w="1451" w:type="dxa"/>
          </w:tcPr>
          <w:p w:rsidR="000361D7" w:rsidRPr="002A5990" w:rsidRDefault="000361D7" w:rsidP="00BD011A">
            <w:pPr>
              <w:pStyle w:val="a3"/>
              <w:spacing w:before="0" w:beforeAutospacing="0" w:after="0" w:afterAutospacing="0"/>
              <w:rPr>
                <w:lang w:eastAsia="en-US"/>
              </w:rPr>
            </w:pPr>
          </w:p>
        </w:tc>
        <w:tc>
          <w:tcPr>
            <w:tcW w:w="1067" w:type="dxa"/>
          </w:tcPr>
          <w:p w:rsidR="000361D7" w:rsidRPr="008F17EC" w:rsidRDefault="000361D7" w:rsidP="00BD011A">
            <w:pPr>
              <w:pStyle w:val="a3"/>
              <w:spacing w:before="0" w:beforeAutospacing="0" w:after="0" w:afterAutospacing="0"/>
              <w:rPr>
                <w:i w:val="0"/>
                <w:lang w:eastAsia="en-US"/>
              </w:rPr>
            </w:pPr>
            <w:r w:rsidRPr="008F17EC">
              <w:rPr>
                <w:i w:val="0"/>
                <w:lang w:eastAsia="en-US"/>
              </w:rPr>
              <w:t>Народные былины</w:t>
            </w:r>
          </w:p>
        </w:tc>
        <w:tc>
          <w:tcPr>
            <w:tcW w:w="1709" w:type="dxa"/>
          </w:tcPr>
          <w:p w:rsidR="000361D7" w:rsidRPr="008F17EC" w:rsidRDefault="000361D7" w:rsidP="00BD011A">
            <w:pPr>
              <w:pStyle w:val="a3"/>
              <w:spacing w:before="0" w:beforeAutospacing="0" w:after="0" w:afterAutospacing="0"/>
              <w:rPr>
                <w:i w:val="0"/>
                <w:lang w:eastAsia="en-US"/>
              </w:rPr>
            </w:pPr>
            <w:r w:rsidRPr="008F17EC">
              <w:rPr>
                <w:i w:val="0"/>
                <w:lang w:eastAsia="en-US"/>
              </w:rPr>
              <w:t>Илья Муромец</w:t>
            </w:r>
          </w:p>
        </w:tc>
        <w:tc>
          <w:tcPr>
            <w:tcW w:w="3678" w:type="dxa"/>
          </w:tcPr>
          <w:p w:rsidR="000361D7" w:rsidRPr="008F17EC" w:rsidRDefault="000361D7" w:rsidP="00BD011A">
            <w:pPr>
              <w:pStyle w:val="a3"/>
              <w:spacing w:before="0" w:beforeAutospacing="0" w:after="0" w:afterAutospacing="0"/>
              <w:rPr>
                <w:rStyle w:val="a9"/>
                <w:i/>
                <w:shd w:val="clear" w:color="auto" w:fill="FFFFFF"/>
              </w:rPr>
            </w:pPr>
            <w:r w:rsidRPr="008F17EC">
              <w:rPr>
                <w:i w:val="0"/>
                <w:shd w:val="clear" w:color="auto" w:fill="FFFFFF"/>
              </w:rPr>
              <w:t xml:space="preserve">До 30 лет Илья «был сиднем», то есть не владел ногами. </w:t>
            </w:r>
            <w:r w:rsidRPr="008F17EC">
              <w:rPr>
                <w:i w:val="0"/>
                <w:shd w:val="clear" w:color="auto" w:fill="FFFFFF"/>
              </w:rPr>
              <w:softHyphen/>
              <w:t>Согласно некоторым версиям, не владел также и руками. Излечение наступило после того, как некие странники попросили его подать им воды. Илья встал и пошел, ощутив в себе недюжинную силу.</w:t>
            </w:r>
          </w:p>
        </w:tc>
        <w:tc>
          <w:tcPr>
            <w:tcW w:w="1472" w:type="dxa"/>
          </w:tcPr>
          <w:p w:rsidR="000361D7" w:rsidRPr="008F17EC" w:rsidRDefault="000361D7" w:rsidP="00BD011A">
            <w:pPr>
              <w:pStyle w:val="a3"/>
              <w:spacing w:before="0" w:beforeAutospacing="0" w:after="0" w:afterAutospacing="0"/>
              <w:rPr>
                <w:i w:val="0"/>
                <w:lang w:eastAsia="en-US"/>
              </w:rPr>
            </w:pPr>
            <w:r w:rsidRPr="008F17EC">
              <w:rPr>
                <w:i w:val="0"/>
                <w:shd w:val="clear" w:color="auto" w:fill="FFFFFF"/>
              </w:rPr>
              <w:t xml:space="preserve">До 30 с лишним лет был </w:t>
            </w:r>
            <w:proofErr w:type="gramStart"/>
            <w:r w:rsidRPr="008F17EC">
              <w:rPr>
                <w:i w:val="0"/>
                <w:shd w:val="clear" w:color="auto" w:fill="FFFFFF"/>
              </w:rPr>
              <w:t>обездвижен,  несмотря</w:t>
            </w:r>
            <w:proofErr w:type="gramEnd"/>
            <w:r w:rsidRPr="008F17EC">
              <w:rPr>
                <w:i w:val="0"/>
                <w:shd w:val="clear" w:color="auto" w:fill="FFFFFF"/>
              </w:rPr>
              <w:t xml:space="preserve"> на данную ему природой немалую силу. Но что же за недуг на долгие годы приковал богатыря к </w:t>
            </w:r>
            <w:r w:rsidRPr="008F17EC">
              <w:rPr>
                <w:i w:val="0"/>
                <w:shd w:val="clear" w:color="auto" w:fill="FFFFFF"/>
              </w:rPr>
              <w:lastRenderedPageBreak/>
              <w:t>четырём стенам родительской избы, автор не описывает.</w:t>
            </w:r>
          </w:p>
        </w:tc>
        <w:tc>
          <w:tcPr>
            <w:tcW w:w="1363" w:type="dxa"/>
          </w:tcPr>
          <w:p w:rsidR="000361D7" w:rsidRPr="008F17EC" w:rsidRDefault="000361D7" w:rsidP="00BD011A">
            <w:pPr>
              <w:pStyle w:val="a3"/>
              <w:spacing w:before="0" w:beforeAutospacing="0" w:after="0" w:afterAutospacing="0"/>
              <w:rPr>
                <w:i w:val="0"/>
                <w:lang w:eastAsia="en-US"/>
              </w:rPr>
            </w:pPr>
            <w:r w:rsidRPr="008F17EC">
              <w:rPr>
                <w:i w:val="0"/>
                <w:shd w:val="clear" w:color="auto" w:fill="FFFFFF"/>
              </w:rPr>
              <w:lastRenderedPageBreak/>
              <w:t xml:space="preserve">Исцелили будущего легендарного богатыря нищие странники – некие «калики перехожие». Они просто приказали ему встать, принести воды и </w:t>
            </w:r>
            <w:r w:rsidRPr="008F17EC">
              <w:rPr>
                <w:i w:val="0"/>
                <w:shd w:val="clear" w:color="auto" w:fill="FFFFFF"/>
              </w:rPr>
              <w:lastRenderedPageBreak/>
              <w:t>выпить её. Что тот и исполнил, став с того дня полностью физически здоровым человеком.</w:t>
            </w:r>
          </w:p>
        </w:tc>
        <w:tc>
          <w:tcPr>
            <w:tcW w:w="3463" w:type="dxa"/>
          </w:tcPr>
          <w:p w:rsidR="000361D7" w:rsidRPr="002A5990" w:rsidRDefault="000361D7" w:rsidP="00BD011A">
            <w:pPr>
              <w:pStyle w:val="a3"/>
              <w:spacing w:before="0" w:beforeAutospacing="0" w:after="0" w:afterAutospacing="0"/>
              <w:rPr>
                <w:lang w:eastAsia="en-US"/>
              </w:rPr>
            </w:pPr>
          </w:p>
        </w:tc>
      </w:tr>
      <w:tr w:rsidR="000361D7" w:rsidRPr="00024CBE" w:rsidTr="006E3E13">
        <w:tc>
          <w:tcPr>
            <w:tcW w:w="1451" w:type="dxa"/>
          </w:tcPr>
          <w:p w:rsidR="000361D7" w:rsidRPr="008F17EC" w:rsidRDefault="000361D7" w:rsidP="00BD011A">
            <w:pPr>
              <w:pStyle w:val="a3"/>
              <w:spacing w:before="0" w:beforeAutospacing="0" w:after="0" w:afterAutospacing="0"/>
              <w:rPr>
                <w:i w:val="0"/>
                <w:lang w:eastAsia="en-US"/>
              </w:rPr>
            </w:pPr>
            <w:r w:rsidRPr="008F17EC">
              <w:rPr>
                <w:i w:val="0"/>
                <w:lang w:eastAsia="en-US"/>
              </w:rPr>
              <w:t>Михаил Шолохов</w:t>
            </w:r>
          </w:p>
        </w:tc>
        <w:tc>
          <w:tcPr>
            <w:tcW w:w="1067" w:type="dxa"/>
          </w:tcPr>
          <w:p w:rsidR="000361D7" w:rsidRPr="008F17EC" w:rsidRDefault="000361D7" w:rsidP="00BD011A">
            <w:pPr>
              <w:pStyle w:val="a3"/>
              <w:spacing w:before="0" w:beforeAutospacing="0" w:after="0" w:afterAutospacing="0"/>
              <w:rPr>
                <w:i w:val="0"/>
                <w:lang w:eastAsia="en-US"/>
              </w:rPr>
            </w:pPr>
            <w:r w:rsidRPr="008F17EC">
              <w:rPr>
                <w:i w:val="0"/>
                <w:lang w:val="en-US" w:eastAsia="en-US"/>
              </w:rPr>
              <w:t>“</w:t>
            </w:r>
            <w:r w:rsidRPr="008F17EC">
              <w:rPr>
                <w:i w:val="0"/>
                <w:shd w:val="clear" w:color="auto" w:fill="FFFFFF"/>
              </w:rPr>
              <w:t>Поднятая целина</w:t>
            </w:r>
            <w:r w:rsidRPr="008F17EC">
              <w:rPr>
                <w:i w:val="0"/>
                <w:lang w:val="en-US" w:eastAsia="en-US"/>
              </w:rPr>
              <w:t>”</w:t>
            </w:r>
          </w:p>
        </w:tc>
        <w:tc>
          <w:tcPr>
            <w:tcW w:w="1709" w:type="dxa"/>
          </w:tcPr>
          <w:p w:rsidR="000361D7" w:rsidRPr="008F17EC" w:rsidRDefault="000361D7" w:rsidP="00BD011A">
            <w:pPr>
              <w:pStyle w:val="a3"/>
              <w:spacing w:before="0" w:beforeAutospacing="0" w:after="0" w:afterAutospacing="0"/>
              <w:rPr>
                <w:b/>
                <w:i w:val="0"/>
                <w:lang w:eastAsia="en-US"/>
              </w:rPr>
            </w:pPr>
            <w:r w:rsidRPr="008F17EC">
              <w:rPr>
                <w:rStyle w:val="aa"/>
                <w:i w:val="0"/>
                <w:shd w:val="clear" w:color="auto" w:fill="FFFFFF"/>
              </w:rPr>
              <w:t> </w:t>
            </w:r>
            <w:r w:rsidRPr="008F17EC">
              <w:rPr>
                <w:rStyle w:val="aa"/>
                <w:b w:val="0"/>
                <w:i w:val="0"/>
                <w:shd w:val="clear" w:color="auto" w:fill="FFFFFF"/>
              </w:rPr>
              <w:t xml:space="preserve">Дед </w:t>
            </w:r>
            <w:proofErr w:type="spellStart"/>
            <w:r w:rsidRPr="008F17EC">
              <w:rPr>
                <w:rStyle w:val="aa"/>
                <w:b w:val="0"/>
                <w:i w:val="0"/>
                <w:shd w:val="clear" w:color="auto" w:fill="FFFFFF"/>
              </w:rPr>
              <w:t>Щукарь</w:t>
            </w:r>
            <w:proofErr w:type="spellEnd"/>
          </w:p>
        </w:tc>
        <w:tc>
          <w:tcPr>
            <w:tcW w:w="3678" w:type="dxa"/>
          </w:tcPr>
          <w:p w:rsidR="000361D7" w:rsidRPr="008F17EC" w:rsidRDefault="000361D7" w:rsidP="00BD011A">
            <w:pPr>
              <w:pStyle w:val="a3"/>
              <w:spacing w:before="0" w:beforeAutospacing="0" w:after="0" w:afterAutospacing="0"/>
              <w:rPr>
                <w:i w:val="0"/>
                <w:shd w:val="clear" w:color="auto" w:fill="FFFFFF"/>
              </w:rPr>
            </w:pPr>
            <w:r w:rsidRPr="008F17EC">
              <w:rPr>
                <w:rStyle w:val="a9"/>
                <w:shd w:val="clear" w:color="auto" w:fill="FFFFFF"/>
              </w:rPr>
              <w:t xml:space="preserve">«Решать этот сложный вопрос было некогда, время не ждало, и дед, нимало </w:t>
            </w:r>
            <w:proofErr w:type="gramStart"/>
            <w:r w:rsidRPr="008F17EC">
              <w:rPr>
                <w:rStyle w:val="a9"/>
                <w:shd w:val="clear" w:color="auto" w:fill="FFFFFF"/>
              </w:rPr>
              <w:t>не медля</w:t>
            </w:r>
            <w:proofErr w:type="gramEnd"/>
            <w:r w:rsidRPr="008F17EC">
              <w:rPr>
                <w:rStyle w:val="a9"/>
                <w:shd w:val="clear" w:color="auto" w:fill="FFFFFF"/>
              </w:rPr>
              <w:t>, согнулся, сидя, в три погибели, но, как ни старался, а дотянуться губами до ранки не смог. Тогда он, придерживая руками пятку и ступню, с таким отчаянным усердием рванул ногу на себя, что в щиколотке что-то резко щелк</w:t>
            </w:r>
            <w:r w:rsidRPr="008F17EC">
              <w:rPr>
                <w:rStyle w:val="a9"/>
                <w:shd w:val="clear" w:color="auto" w:fill="FFFFFF"/>
              </w:rPr>
              <w:softHyphen/>
              <w:t>нуло, и от неистовой боли старик запрокинулся на спину.»</w:t>
            </w:r>
          </w:p>
        </w:tc>
        <w:tc>
          <w:tcPr>
            <w:tcW w:w="1472" w:type="dxa"/>
          </w:tcPr>
          <w:p w:rsidR="000361D7" w:rsidRPr="008F17EC" w:rsidRDefault="000361D7" w:rsidP="00BD011A">
            <w:pPr>
              <w:pStyle w:val="a3"/>
              <w:spacing w:before="0" w:beforeAutospacing="0" w:after="0" w:afterAutospacing="0"/>
              <w:rPr>
                <w:i w:val="0"/>
                <w:shd w:val="clear" w:color="auto" w:fill="FFFFFF"/>
              </w:rPr>
            </w:pPr>
            <w:r w:rsidRPr="008F17EC">
              <w:rPr>
                <w:i w:val="0"/>
                <w:shd w:val="clear" w:color="auto" w:fill="FFFFFF"/>
              </w:rPr>
              <w:t>Вывих.</w:t>
            </w:r>
          </w:p>
        </w:tc>
        <w:tc>
          <w:tcPr>
            <w:tcW w:w="1363" w:type="dxa"/>
          </w:tcPr>
          <w:p w:rsidR="000361D7" w:rsidRPr="008F17EC" w:rsidRDefault="000361D7" w:rsidP="00BD011A">
            <w:pPr>
              <w:pStyle w:val="a3"/>
              <w:spacing w:before="0" w:beforeAutospacing="0" w:after="0" w:afterAutospacing="0"/>
              <w:rPr>
                <w:i w:val="0"/>
                <w:shd w:val="clear" w:color="auto" w:fill="FFFFFF"/>
              </w:rPr>
            </w:pPr>
          </w:p>
        </w:tc>
        <w:tc>
          <w:tcPr>
            <w:tcW w:w="3463" w:type="dxa"/>
          </w:tcPr>
          <w:p w:rsidR="000361D7" w:rsidRPr="008F17EC" w:rsidRDefault="000361D7" w:rsidP="00BD011A">
            <w:pPr>
              <w:pStyle w:val="a3"/>
              <w:spacing w:before="0" w:beforeAutospacing="0" w:after="0" w:afterAutospacing="0"/>
              <w:rPr>
                <w:i w:val="0"/>
                <w:lang w:eastAsia="en-US"/>
              </w:rPr>
            </w:pPr>
            <w:r w:rsidRPr="008F17EC">
              <w:rPr>
                <w:i w:val="0"/>
                <w:lang w:eastAsia="en-US"/>
              </w:rPr>
              <w:t>Укус змеи.</w:t>
            </w:r>
          </w:p>
        </w:tc>
      </w:tr>
      <w:tr w:rsidR="000361D7" w:rsidRPr="008F17EC" w:rsidTr="006E3E13">
        <w:tc>
          <w:tcPr>
            <w:tcW w:w="1451" w:type="dxa"/>
          </w:tcPr>
          <w:p w:rsidR="000361D7" w:rsidRPr="008F17EC" w:rsidRDefault="000361D7" w:rsidP="00BD011A">
            <w:pPr>
              <w:pStyle w:val="a3"/>
              <w:spacing w:before="0" w:beforeAutospacing="0" w:after="0" w:afterAutospacing="0"/>
              <w:rPr>
                <w:i w:val="0"/>
                <w:lang w:eastAsia="en-US"/>
              </w:rPr>
            </w:pPr>
            <w:r w:rsidRPr="008F17EC">
              <w:rPr>
                <w:i w:val="0"/>
                <w:lang w:eastAsia="en-US"/>
              </w:rPr>
              <w:t xml:space="preserve">Михаил Лермонтов </w:t>
            </w:r>
          </w:p>
        </w:tc>
        <w:tc>
          <w:tcPr>
            <w:tcW w:w="1067" w:type="dxa"/>
          </w:tcPr>
          <w:p w:rsidR="000361D7" w:rsidRPr="008F17EC" w:rsidRDefault="000361D7" w:rsidP="00BD011A">
            <w:pPr>
              <w:pStyle w:val="a3"/>
              <w:spacing w:before="0" w:beforeAutospacing="0" w:after="0" w:afterAutospacing="0"/>
              <w:rPr>
                <w:i w:val="0"/>
                <w:lang w:eastAsia="en-US"/>
              </w:rPr>
            </w:pPr>
            <w:r w:rsidRPr="008F17EC">
              <w:rPr>
                <w:i w:val="0"/>
                <w:lang w:val="en-US" w:eastAsia="en-US"/>
              </w:rPr>
              <w:t>“</w:t>
            </w:r>
            <w:r w:rsidRPr="008F17EC">
              <w:rPr>
                <w:i w:val="0"/>
                <w:lang w:eastAsia="en-US"/>
              </w:rPr>
              <w:t>Мцыри</w:t>
            </w:r>
            <w:r w:rsidRPr="008F17EC">
              <w:rPr>
                <w:i w:val="0"/>
                <w:lang w:val="en-US" w:eastAsia="en-US"/>
              </w:rPr>
              <w:t>”</w:t>
            </w:r>
          </w:p>
        </w:tc>
        <w:tc>
          <w:tcPr>
            <w:tcW w:w="1709" w:type="dxa"/>
          </w:tcPr>
          <w:p w:rsidR="000361D7" w:rsidRPr="008F17EC" w:rsidRDefault="000361D7" w:rsidP="00BD011A">
            <w:pPr>
              <w:pStyle w:val="a3"/>
              <w:spacing w:before="0" w:beforeAutospacing="0" w:after="0" w:afterAutospacing="0"/>
              <w:rPr>
                <w:rStyle w:val="aa"/>
                <w:b w:val="0"/>
                <w:i w:val="0"/>
                <w:shd w:val="clear" w:color="auto" w:fill="FFFFFF"/>
              </w:rPr>
            </w:pPr>
            <w:r w:rsidRPr="008F17EC">
              <w:rPr>
                <w:rStyle w:val="aa"/>
                <w:b w:val="0"/>
                <w:i w:val="0"/>
                <w:shd w:val="clear" w:color="auto" w:fill="FFFFFF"/>
              </w:rPr>
              <w:t>Мцыри</w:t>
            </w:r>
          </w:p>
        </w:tc>
        <w:tc>
          <w:tcPr>
            <w:tcW w:w="3678" w:type="dxa"/>
          </w:tcPr>
          <w:p w:rsidR="000361D7" w:rsidRPr="008F17EC" w:rsidRDefault="000361D7" w:rsidP="00BD011A">
            <w:pPr>
              <w:pStyle w:val="a3"/>
              <w:shd w:val="clear" w:color="auto" w:fill="FFFFFF"/>
              <w:spacing w:before="120" w:beforeAutospacing="0" w:after="225" w:afterAutospacing="0" w:line="336" w:lineRule="atLeast"/>
              <w:rPr>
                <w:i w:val="0"/>
              </w:rPr>
            </w:pPr>
            <w:r w:rsidRPr="008F17EC">
              <w:rPr>
                <w:i w:val="0"/>
              </w:rPr>
              <w:t>На фоне общего истощения в схватке с кавказским барсом (леопардом) Мцыри получает ранения.</w:t>
            </w:r>
          </w:p>
          <w:p w:rsidR="000361D7" w:rsidRPr="008F17EC" w:rsidRDefault="000361D7" w:rsidP="00BD011A">
            <w:pPr>
              <w:pStyle w:val="a3"/>
              <w:shd w:val="clear" w:color="auto" w:fill="FFFFFF"/>
              <w:spacing w:before="120" w:beforeAutospacing="0" w:after="225" w:afterAutospacing="0" w:line="336" w:lineRule="atLeast"/>
              <w:rPr>
                <w:i w:val="0"/>
              </w:rPr>
            </w:pPr>
            <w:r w:rsidRPr="008F17EC">
              <w:rPr>
                <w:rStyle w:val="a9"/>
              </w:rPr>
              <w:t>Ты видишь на груди моей</w:t>
            </w:r>
            <w:r w:rsidRPr="008F17EC">
              <w:rPr>
                <w:i w:val="0"/>
              </w:rPr>
              <w:br/>
            </w:r>
            <w:r w:rsidRPr="008F17EC">
              <w:rPr>
                <w:rStyle w:val="a9"/>
              </w:rPr>
              <w:t xml:space="preserve">Следы глубокие </w:t>
            </w:r>
            <w:proofErr w:type="gramStart"/>
            <w:r w:rsidRPr="008F17EC">
              <w:rPr>
                <w:rStyle w:val="a9"/>
              </w:rPr>
              <w:t>когтей;</w:t>
            </w:r>
            <w:r w:rsidRPr="008F17EC">
              <w:rPr>
                <w:i w:val="0"/>
              </w:rPr>
              <w:br/>
            </w:r>
            <w:r w:rsidRPr="008F17EC">
              <w:rPr>
                <w:rStyle w:val="a9"/>
              </w:rPr>
              <w:t>Еще</w:t>
            </w:r>
            <w:proofErr w:type="gramEnd"/>
            <w:r w:rsidRPr="008F17EC">
              <w:rPr>
                <w:rStyle w:val="a9"/>
              </w:rPr>
              <w:t xml:space="preserve"> они не заросли</w:t>
            </w:r>
            <w:r w:rsidRPr="008F17EC">
              <w:rPr>
                <w:i w:val="0"/>
              </w:rPr>
              <w:br/>
            </w:r>
            <w:r w:rsidRPr="008F17EC">
              <w:rPr>
                <w:rStyle w:val="a9"/>
              </w:rPr>
              <w:t>И не закрылись…</w:t>
            </w:r>
          </w:p>
          <w:p w:rsidR="000361D7" w:rsidRPr="008F17EC" w:rsidRDefault="000361D7" w:rsidP="00BD011A">
            <w:pPr>
              <w:pStyle w:val="a3"/>
              <w:shd w:val="clear" w:color="auto" w:fill="FFFFFF"/>
              <w:spacing w:before="120" w:beforeAutospacing="0" w:after="225" w:afterAutospacing="0" w:line="336" w:lineRule="atLeast"/>
              <w:rPr>
                <w:i w:val="0"/>
              </w:rPr>
            </w:pPr>
            <w:r w:rsidRPr="008F17EC">
              <w:rPr>
                <w:i w:val="0"/>
              </w:rPr>
              <w:lastRenderedPageBreak/>
              <w:t>Затем у пациента резко повышается температура:</w:t>
            </w:r>
          </w:p>
          <w:p w:rsidR="000361D7" w:rsidRPr="008F17EC" w:rsidRDefault="000361D7" w:rsidP="00BD011A">
            <w:pPr>
              <w:pStyle w:val="a3"/>
              <w:shd w:val="clear" w:color="auto" w:fill="FFFFFF"/>
              <w:spacing w:before="120" w:beforeAutospacing="0" w:after="225" w:afterAutospacing="0" w:line="336" w:lineRule="atLeast"/>
              <w:rPr>
                <w:i w:val="0"/>
              </w:rPr>
            </w:pPr>
            <w:r w:rsidRPr="008F17EC">
              <w:rPr>
                <w:rStyle w:val="a9"/>
              </w:rPr>
              <w:t>И, как его, палил меня</w:t>
            </w:r>
            <w:r w:rsidRPr="008F17EC">
              <w:rPr>
                <w:i w:val="0"/>
              </w:rPr>
              <w:br/>
            </w:r>
            <w:r w:rsidRPr="008F17EC">
              <w:rPr>
                <w:rStyle w:val="a9"/>
              </w:rPr>
              <w:t>Огонь безжалостного дня.</w:t>
            </w:r>
          </w:p>
          <w:p w:rsidR="000361D7" w:rsidRPr="008F17EC" w:rsidRDefault="000361D7" w:rsidP="00BD011A">
            <w:pPr>
              <w:pStyle w:val="a3"/>
              <w:shd w:val="clear" w:color="auto" w:fill="FFFFFF"/>
              <w:spacing w:before="120" w:beforeAutospacing="0" w:after="225" w:afterAutospacing="0" w:line="336" w:lineRule="atLeast"/>
              <w:rPr>
                <w:i w:val="0"/>
              </w:rPr>
            </w:pPr>
            <w:r w:rsidRPr="008F17EC">
              <w:rPr>
                <w:i w:val="0"/>
              </w:rPr>
              <w:t>Через несколько дней пациент при смерти.</w:t>
            </w:r>
          </w:p>
          <w:p w:rsidR="000361D7" w:rsidRPr="008F17EC" w:rsidRDefault="000361D7" w:rsidP="00BD011A">
            <w:pPr>
              <w:pStyle w:val="a3"/>
              <w:spacing w:before="0" w:beforeAutospacing="0" w:after="0" w:afterAutospacing="0"/>
              <w:rPr>
                <w:rStyle w:val="a9"/>
                <w:shd w:val="clear" w:color="auto" w:fill="FFFFFF"/>
              </w:rPr>
            </w:pPr>
          </w:p>
        </w:tc>
        <w:tc>
          <w:tcPr>
            <w:tcW w:w="1472" w:type="dxa"/>
          </w:tcPr>
          <w:p w:rsidR="000361D7" w:rsidRPr="008F17EC" w:rsidRDefault="000361D7" w:rsidP="00BD011A">
            <w:pPr>
              <w:pStyle w:val="a3"/>
              <w:spacing w:before="0" w:beforeAutospacing="0" w:after="0" w:afterAutospacing="0"/>
              <w:rPr>
                <w:i w:val="0"/>
                <w:shd w:val="clear" w:color="auto" w:fill="FFFFFF"/>
              </w:rPr>
            </w:pPr>
          </w:p>
        </w:tc>
        <w:tc>
          <w:tcPr>
            <w:tcW w:w="1363" w:type="dxa"/>
          </w:tcPr>
          <w:p w:rsidR="000361D7" w:rsidRPr="008F17EC" w:rsidRDefault="000361D7" w:rsidP="00BD011A">
            <w:pPr>
              <w:pStyle w:val="a3"/>
              <w:spacing w:before="0" w:beforeAutospacing="0" w:after="0" w:afterAutospacing="0"/>
              <w:rPr>
                <w:i w:val="0"/>
                <w:shd w:val="clear" w:color="auto" w:fill="FFFFFF"/>
              </w:rPr>
            </w:pPr>
          </w:p>
        </w:tc>
        <w:tc>
          <w:tcPr>
            <w:tcW w:w="3463" w:type="dxa"/>
          </w:tcPr>
          <w:p w:rsidR="000361D7" w:rsidRPr="008F17EC" w:rsidRDefault="000361D7" w:rsidP="00BD011A">
            <w:pPr>
              <w:pStyle w:val="a3"/>
              <w:spacing w:before="0" w:beforeAutospacing="0" w:after="0" w:afterAutospacing="0"/>
              <w:rPr>
                <w:i w:val="0"/>
                <w:lang w:eastAsia="en-US"/>
              </w:rPr>
            </w:pPr>
            <w:r w:rsidRPr="008F17EC">
              <w:rPr>
                <w:i w:val="0"/>
                <w:lang w:eastAsia="en-US"/>
              </w:rPr>
              <w:t>Схватка с кавказским барсом.</w:t>
            </w:r>
          </w:p>
        </w:tc>
      </w:tr>
      <w:tr w:rsidR="000361D7" w:rsidRPr="008F17EC" w:rsidTr="006E3E13">
        <w:tc>
          <w:tcPr>
            <w:tcW w:w="1451" w:type="dxa"/>
          </w:tcPr>
          <w:p w:rsidR="000361D7" w:rsidRPr="008F17EC" w:rsidRDefault="000361D7" w:rsidP="00BD011A">
            <w:pPr>
              <w:pStyle w:val="a3"/>
              <w:spacing w:before="0" w:beforeAutospacing="0" w:after="0" w:afterAutospacing="0"/>
              <w:rPr>
                <w:i w:val="0"/>
                <w:lang w:eastAsia="en-US"/>
              </w:rPr>
            </w:pPr>
            <w:r w:rsidRPr="008F17EC">
              <w:rPr>
                <w:i w:val="0"/>
                <w:lang w:eastAsia="en-US"/>
              </w:rPr>
              <w:t xml:space="preserve">Сергей Есенин </w:t>
            </w:r>
          </w:p>
        </w:tc>
        <w:tc>
          <w:tcPr>
            <w:tcW w:w="1067" w:type="dxa"/>
          </w:tcPr>
          <w:p w:rsidR="000361D7" w:rsidRPr="008F17EC" w:rsidRDefault="000361D7" w:rsidP="00BD011A">
            <w:pPr>
              <w:pStyle w:val="a3"/>
              <w:spacing w:before="0" w:beforeAutospacing="0" w:after="0" w:afterAutospacing="0"/>
              <w:rPr>
                <w:i w:val="0"/>
                <w:lang w:eastAsia="en-US"/>
              </w:rPr>
            </w:pPr>
            <w:r w:rsidRPr="008F17EC">
              <w:rPr>
                <w:i w:val="0"/>
                <w:lang w:val="en-US" w:eastAsia="en-US"/>
              </w:rPr>
              <w:t>“</w:t>
            </w:r>
            <w:r w:rsidRPr="008F17EC">
              <w:rPr>
                <w:i w:val="0"/>
                <w:lang w:eastAsia="en-US"/>
              </w:rPr>
              <w:t>Чёрный человек</w:t>
            </w:r>
            <w:r w:rsidRPr="008F17EC">
              <w:rPr>
                <w:i w:val="0"/>
                <w:lang w:val="en-US" w:eastAsia="en-US"/>
              </w:rPr>
              <w:t>”</w:t>
            </w:r>
          </w:p>
        </w:tc>
        <w:tc>
          <w:tcPr>
            <w:tcW w:w="1709" w:type="dxa"/>
          </w:tcPr>
          <w:p w:rsidR="000361D7" w:rsidRPr="008F17EC" w:rsidRDefault="000361D7" w:rsidP="00BD011A">
            <w:pPr>
              <w:pStyle w:val="a3"/>
              <w:spacing w:before="0" w:beforeAutospacing="0" w:after="0" w:afterAutospacing="0"/>
              <w:rPr>
                <w:rStyle w:val="aa"/>
                <w:b w:val="0"/>
                <w:i w:val="0"/>
                <w:shd w:val="clear" w:color="auto" w:fill="FFFFFF"/>
              </w:rPr>
            </w:pPr>
            <w:r w:rsidRPr="008F17EC">
              <w:rPr>
                <w:rStyle w:val="aa"/>
                <w:b w:val="0"/>
                <w:i w:val="0"/>
                <w:shd w:val="clear" w:color="auto" w:fill="FFFFFF"/>
              </w:rPr>
              <w:t>Альтер эго Сергея Есенина</w:t>
            </w:r>
          </w:p>
        </w:tc>
        <w:tc>
          <w:tcPr>
            <w:tcW w:w="3678" w:type="dxa"/>
          </w:tcPr>
          <w:p w:rsidR="000361D7" w:rsidRPr="008F17EC" w:rsidRDefault="000361D7" w:rsidP="00BD011A">
            <w:pPr>
              <w:pStyle w:val="a3"/>
              <w:shd w:val="clear" w:color="auto" w:fill="FFFFFF"/>
              <w:spacing w:before="120" w:beforeAutospacing="0" w:after="225" w:afterAutospacing="0" w:line="336" w:lineRule="atLeast"/>
              <w:rPr>
                <w:i w:val="0"/>
                <w:shd w:val="clear" w:color="auto" w:fill="FFFFFF"/>
              </w:rPr>
            </w:pPr>
            <w:r w:rsidRPr="008F17EC">
              <w:rPr>
                <w:rStyle w:val="aa"/>
                <w:i w:val="0"/>
                <w:shd w:val="clear" w:color="auto" w:fill="FFFFFF"/>
              </w:rPr>
              <w:t> </w:t>
            </w:r>
            <w:r w:rsidRPr="008F17EC">
              <w:rPr>
                <w:i w:val="0"/>
                <w:shd w:val="clear" w:color="auto" w:fill="FFFFFF"/>
              </w:rPr>
              <w:t>Лирический герой всю ночь разговаривает с неким черным человеком. При этом автор понимает, что болен и причина заболевания — употребление алкоголя.</w:t>
            </w:r>
          </w:p>
          <w:p w:rsidR="000361D7" w:rsidRPr="008F17EC" w:rsidRDefault="000361D7" w:rsidP="00BD011A">
            <w:pPr>
              <w:pStyle w:val="a3"/>
              <w:shd w:val="clear" w:color="auto" w:fill="FFFFFF"/>
              <w:spacing w:before="120" w:beforeAutospacing="0" w:after="225" w:afterAutospacing="0" w:line="336" w:lineRule="atLeast"/>
              <w:rPr>
                <w:i w:val="0"/>
              </w:rPr>
            </w:pPr>
            <w:r w:rsidRPr="008F17EC">
              <w:rPr>
                <w:rStyle w:val="a9"/>
                <w:shd w:val="clear" w:color="auto" w:fill="FFFFFF"/>
              </w:rPr>
              <w:t xml:space="preserve">Друг мой, друг </w:t>
            </w:r>
            <w:proofErr w:type="gramStart"/>
            <w:r w:rsidRPr="008F17EC">
              <w:rPr>
                <w:rStyle w:val="a9"/>
                <w:shd w:val="clear" w:color="auto" w:fill="FFFFFF"/>
              </w:rPr>
              <w:t>мой,</w:t>
            </w:r>
            <w:r w:rsidRPr="008F17EC">
              <w:rPr>
                <w:i w:val="0"/>
                <w:shd w:val="clear" w:color="auto" w:fill="FFFFFF"/>
              </w:rPr>
              <w:br/>
            </w:r>
            <w:r w:rsidRPr="008F17EC">
              <w:rPr>
                <w:rStyle w:val="a9"/>
                <w:shd w:val="clear" w:color="auto" w:fill="FFFFFF"/>
              </w:rPr>
              <w:t>Я</w:t>
            </w:r>
            <w:proofErr w:type="gramEnd"/>
            <w:r w:rsidRPr="008F17EC">
              <w:rPr>
                <w:rStyle w:val="a9"/>
                <w:shd w:val="clear" w:color="auto" w:fill="FFFFFF"/>
              </w:rPr>
              <w:t xml:space="preserve"> очень и очень болен.</w:t>
            </w:r>
            <w:r w:rsidRPr="008F17EC">
              <w:rPr>
                <w:i w:val="0"/>
                <w:shd w:val="clear" w:color="auto" w:fill="FFFFFF"/>
              </w:rPr>
              <w:br/>
            </w:r>
            <w:r w:rsidRPr="008F17EC">
              <w:rPr>
                <w:rStyle w:val="a9"/>
                <w:shd w:val="clear" w:color="auto" w:fill="FFFFFF"/>
              </w:rPr>
              <w:t>Сам не знаю, откуда взялась эта боль.</w:t>
            </w:r>
            <w:r w:rsidRPr="008F17EC">
              <w:rPr>
                <w:i w:val="0"/>
                <w:shd w:val="clear" w:color="auto" w:fill="FFFFFF"/>
              </w:rPr>
              <w:br/>
            </w:r>
            <w:r w:rsidRPr="008F17EC">
              <w:rPr>
                <w:rStyle w:val="a9"/>
                <w:shd w:val="clear" w:color="auto" w:fill="FFFFFF"/>
              </w:rPr>
              <w:t>То ли ветер свистит</w:t>
            </w:r>
            <w:r w:rsidRPr="008F17EC">
              <w:rPr>
                <w:i w:val="0"/>
                <w:shd w:val="clear" w:color="auto" w:fill="FFFFFF"/>
              </w:rPr>
              <w:br/>
            </w:r>
            <w:r w:rsidRPr="008F17EC">
              <w:rPr>
                <w:rStyle w:val="a9"/>
                <w:shd w:val="clear" w:color="auto" w:fill="FFFFFF"/>
              </w:rPr>
              <w:t>Над пустым и безлюдным полем,</w:t>
            </w:r>
            <w:r w:rsidRPr="008F17EC">
              <w:rPr>
                <w:i w:val="0"/>
                <w:shd w:val="clear" w:color="auto" w:fill="FFFFFF"/>
              </w:rPr>
              <w:br/>
            </w:r>
            <w:r w:rsidRPr="008F17EC">
              <w:rPr>
                <w:rStyle w:val="a9"/>
                <w:shd w:val="clear" w:color="auto" w:fill="FFFFFF"/>
              </w:rPr>
              <w:t>То ль, как рощу в сентябрь,</w:t>
            </w:r>
            <w:r w:rsidRPr="008F17EC">
              <w:rPr>
                <w:i w:val="0"/>
                <w:shd w:val="clear" w:color="auto" w:fill="FFFFFF"/>
              </w:rPr>
              <w:br/>
            </w:r>
            <w:r w:rsidRPr="008F17EC">
              <w:rPr>
                <w:rStyle w:val="a9"/>
                <w:shd w:val="clear" w:color="auto" w:fill="FFFFFF"/>
              </w:rPr>
              <w:t>Осыпает мозги алкоголь.</w:t>
            </w:r>
          </w:p>
        </w:tc>
        <w:tc>
          <w:tcPr>
            <w:tcW w:w="1472" w:type="dxa"/>
          </w:tcPr>
          <w:p w:rsidR="000361D7" w:rsidRPr="008F17EC" w:rsidRDefault="000361D7" w:rsidP="00BD011A">
            <w:pPr>
              <w:pStyle w:val="a3"/>
              <w:spacing w:before="0" w:beforeAutospacing="0" w:after="0" w:afterAutospacing="0"/>
              <w:rPr>
                <w:i w:val="0"/>
                <w:shd w:val="clear" w:color="auto" w:fill="FFFFFF"/>
              </w:rPr>
            </w:pPr>
            <w:r w:rsidRPr="008F17EC">
              <w:rPr>
                <w:i w:val="0"/>
                <w:shd w:val="clear" w:color="auto" w:fill="FFFFFF"/>
              </w:rPr>
              <w:t>Алкоголизм.</w:t>
            </w:r>
          </w:p>
        </w:tc>
        <w:tc>
          <w:tcPr>
            <w:tcW w:w="1363" w:type="dxa"/>
          </w:tcPr>
          <w:p w:rsidR="000361D7" w:rsidRPr="008F17EC" w:rsidRDefault="000361D7" w:rsidP="00BD011A">
            <w:pPr>
              <w:pStyle w:val="a3"/>
              <w:spacing w:before="0" w:beforeAutospacing="0" w:after="0" w:afterAutospacing="0"/>
              <w:rPr>
                <w:i w:val="0"/>
                <w:shd w:val="clear" w:color="auto" w:fill="FFFFFF"/>
              </w:rPr>
            </w:pPr>
          </w:p>
        </w:tc>
        <w:tc>
          <w:tcPr>
            <w:tcW w:w="3463" w:type="dxa"/>
          </w:tcPr>
          <w:p w:rsidR="000361D7" w:rsidRPr="008F17EC" w:rsidRDefault="000361D7" w:rsidP="00BD011A">
            <w:pPr>
              <w:pStyle w:val="a3"/>
              <w:spacing w:before="0" w:beforeAutospacing="0" w:after="0" w:afterAutospacing="0"/>
              <w:rPr>
                <w:i w:val="0"/>
                <w:lang w:eastAsia="en-US"/>
              </w:rPr>
            </w:pPr>
            <w:r w:rsidRPr="008F17EC">
              <w:rPr>
                <w:i w:val="0"/>
                <w:lang w:val="en-US" w:eastAsia="en-US"/>
              </w:rPr>
              <w:t>“</w:t>
            </w:r>
            <w:r w:rsidRPr="008F17EC">
              <w:rPr>
                <w:rStyle w:val="a9"/>
                <w:shd w:val="clear" w:color="auto" w:fill="FFFFFF"/>
              </w:rPr>
              <w:t>Осыпает мозги алкоголь.</w:t>
            </w:r>
            <w:r w:rsidRPr="008F17EC">
              <w:rPr>
                <w:i w:val="0"/>
                <w:lang w:val="en-US" w:eastAsia="en-US"/>
              </w:rPr>
              <w:t>”</w:t>
            </w:r>
          </w:p>
        </w:tc>
      </w:tr>
      <w:tr w:rsidR="000361D7" w:rsidRPr="008F17EC" w:rsidTr="006E3E13">
        <w:tc>
          <w:tcPr>
            <w:tcW w:w="1451" w:type="dxa"/>
          </w:tcPr>
          <w:p w:rsidR="000361D7" w:rsidRPr="008F17EC" w:rsidRDefault="000361D7" w:rsidP="00BD011A">
            <w:pPr>
              <w:pStyle w:val="a3"/>
              <w:spacing w:before="0" w:beforeAutospacing="0" w:after="0" w:afterAutospacing="0"/>
              <w:rPr>
                <w:i w:val="0"/>
                <w:lang w:eastAsia="en-US"/>
              </w:rPr>
            </w:pPr>
            <w:r w:rsidRPr="008F17EC">
              <w:rPr>
                <w:i w:val="0"/>
                <w:lang w:eastAsia="en-US"/>
              </w:rPr>
              <w:t>Илья Ильф и Евгений Петров</w:t>
            </w:r>
          </w:p>
        </w:tc>
        <w:tc>
          <w:tcPr>
            <w:tcW w:w="1067" w:type="dxa"/>
          </w:tcPr>
          <w:p w:rsidR="000361D7" w:rsidRPr="008F17EC" w:rsidRDefault="000361D7" w:rsidP="00BD011A">
            <w:pPr>
              <w:pStyle w:val="a3"/>
              <w:spacing w:before="0" w:beforeAutospacing="0" w:after="0" w:afterAutospacing="0"/>
              <w:rPr>
                <w:i w:val="0"/>
                <w:lang w:eastAsia="en-US"/>
              </w:rPr>
            </w:pPr>
            <w:r w:rsidRPr="008F17EC">
              <w:rPr>
                <w:i w:val="0"/>
                <w:lang w:val="en-US" w:eastAsia="en-US"/>
              </w:rPr>
              <w:t>“</w:t>
            </w:r>
            <w:r w:rsidRPr="008F17EC">
              <w:rPr>
                <w:i w:val="0"/>
                <w:shd w:val="clear" w:color="auto" w:fill="FFFFFF"/>
              </w:rPr>
              <w:t>Двенадцать стульев</w:t>
            </w:r>
            <w:r w:rsidRPr="008F17EC">
              <w:rPr>
                <w:i w:val="0"/>
                <w:lang w:val="en-US" w:eastAsia="en-US"/>
              </w:rPr>
              <w:lastRenderedPageBreak/>
              <w:t>”</w:t>
            </w:r>
          </w:p>
        </w:tc>
        <w:tc>
          <w:tcPr>
            <w:tcW w:w="1709" w:type="dxa"/>
          </w:tcPr>
          <w:p w:rsidR="000361D7" w:rsidRPr="008F17EC" w:rsidRDefault="000361D7" w:rsidP="00BD011A">
            <w:pPr>
              <w:pStyle w:val="a3"/>
              <w:spacing w:before="0" w:beforeAutospacing="0" w:after="0" w:afterAutospacing="0"/>
              <w:rPr>
                <w:rStyle w:val="aa"/>
                <w:b w:val="0"/>
                <w:i w:val="0"/>
                <w:shd w:val="clear" w:color="auto" w:fill="FFFFFF"/>
              </w:rPr>
            </w:pPr>
            <w:r w:rsidRPr="008F17EC">
              <w:rPr>
                <w:rStyle w:val="aa"/>
                <w:b w:val="0"/>
                <w:i w:val="0"/>
                <w:shd w:val="clear" w:color="auto" w:fill="FFFFFF"/>
              </w:rPr>
              <w:lastRenderedPageBreak/>
              <w:t xml:space="preserve">Киса </w:t>
            </w:r>
            <w:proofErr w:type="spellStart"/>
            <w:r w:rsidRPr="008F17EC">
              <w:rPr>
                <w:rStyle w:val="aa"/>
                <w:b w:val="0"/>
                <w:i w:val="0"/>
                <w:shd w:val="clear" w:color="auto" w:fill="FFFFFF"/>
              </w:rPr>
              <w:t>Воробьянинов</w:t>
            </w:r>
            <w:proofErr w:type="spellEnd"/>
          </w:p>
        </w:tc>
        <w:tc>
          <w:tcPr>
            <w:tcW w:w="3678" w:type="dxa"/>
          </w:tcPr>
          <w:p w:rsidR="000361D7" w:rsidRPr="008F17EC" w:rsidRDefault="000361D7" w:rsidP="00BD011A">
            <w:pPr>
              <w:pStyle w:val="a3"/>
              <w:shd w:val="clear" w:color="auto" w:fill="FFFFFF"/>
              <w:spacing w:before="120" w:beforeAutospacing="0" w:after="225" w:afterAutospacing="0" w:line="336" w:lineRule="atLeast"/>
              <w:rPr>
                <w:i w:val="0"/>
              </w:rPr>
            </w:pPr>
            <w:r w:rsidRPr="008F17EC">
              <w:rPr>
                <w:i w:val="0"/>
              </w:rPr>
              <w:t> </w:t>
            </w:r>
            <w:r w:rsidRPr="008F17EC">
              <w:rPr>
                <w:rStyle w:val="a9"/>
              </w:rPr>
              <w:t xml:space="preserve">«Сказанное при пробуждении “гут морген” обычно значило, </w:t>
            </w:r>
            <w:r w:rsidRPr="008F17EC">
              <w:rPr>
                <w:rStyle w:val="a9"/>
              </w:rPr>
              <w:lastRenderedPageBreak/>
              <w:t>что печень пошаливает, что 52 года не шутка и что погода нынче сырая. &lt;…&gt;</w:t>
            </w:r>
          </w:p>
          <w:p w:rsidR="000361D7" w:rsidRPr="008F17EC" w:rsidRDefault="000361D7" w:rsidP="00BD011A">
            <w:pPr>
              <w:pStyle w:val="a3"/>
              <w:shd w:val="clear" w:color="auto" w:fill="FFFFFF"/>
              <w:spacing w:before="120" w:beforeAutospacing="0" w:after="225" w:afterAutospacing="0" w:line="336" w:lineRule="atLeast"/>
              <w:rPr>
                <w:i w:val="0"/>
              </w:rPr>
            </w:pPr>
            <w:r w:rsidRPr="008F17EC">
              <w:rPr>
                <w:rStyle w:val="a9"/>
              </w:rPr>
              <w:t xml:space="preserve">Глаза у </w:t>
            </w:r>
            <w:proofErr w:type="spellStart"/>
            <w:r w:rsidRPr="008F17EC">
              <w:rPr>
                <w:rStyle w:val="a9"/>
              </w:rPr>
              <w:t>Воробьянинова</w:t>
            </w:r>
            <w:proofErr w:type="spellEnd"/>
            <w:r w:rsidRPr="008F17EC">
              <w:rPr>
                <w:rStyle w:val="a9"/>
              </w:rPr>
              <w:t xml:space="preserve"> были страдальческие. Пенсне не скрывало резко обозначавшихся мешочков. Быстрый переход от спокойной жизни делопроизводителя уездного загса к неудобному и хлопотливому быту охотника за бриллиантами и авантюриста даром не дался. Ипполит Матвеевич сильно похудел, и у него стала побаливать печень».</w:t>
            </w:r>
          </w:p>
          <w:p w:rsidR="000361D7" w:rsidRPr="00A465F2" w:rsidRDefault="000361D7" w:rsidP="00BD011A">
            <w:pPr>
              <w:pStyle w:val="a3"/>
              <w:shd w:val="clear" w:color="auto" w:fill="FFFFFF"/>
              <w:spacing w:before="120" w:beforeAutospacing="0" w:after="225" w:afterAutospacing="0" w:line="336" w:lineRule="atLeast"/>
              <w:rPr>
                <w:rStyle w:val="aa"/>
                <w:b w:val="0"/>
                <w:bCs w:val="0"/>
                <w:i w:val="0"/>
              </w:rPr>
            </w:pPr>
            <w:r w:rsidRPr="008F17EC">
              <w:rPr>
                <w:rStyle w:val="a9"/>
              </w:rPr>
              <w:t xml:space="preserve">«А в восьмом классе он </w:t>
            </w:r>
            <w:r w:rsidRPr="008F17EC">
              <w:rPr>
                <w:rStyle w:val="a9"/>
              </w:rPr>
              <w:softHyphen/>
              <w:t>узнал “Логику”, “Христи</w:t>
            </w:r>
            <w:r w:rsidRPr="008F17EC">
              <w:rPr>
                <w:rStyle w:val="a9"/>
              </w:rPr>
              <w:softHyphen/>
              <w:t>анские нравоучения” и легкую венерическую болезнь».</w:t>
            </w:r>
          </w:p>
        </w:tc>
        <w:tc>
          <w:tcPr>
            <w:tcW w:w="1472" w:type="dxa"/>
          </w:tcPr>
          <w:p w:rsidR="000361D7" w:rsidRPr="008F17EC" w:rsidRDefault="000361D7" w:rsidP="00BD011A">
            <w:pPr>
              <w:pStyle w:val="a3"/>
              <w:spacing w:before="0" w:beforeAutospacing="0" w:after="0" w:afterAutospacing="0"/>
              <w:rPr>
                <w:i w:val="0"/>
                <w:shd w:val="clear" w:color="auto" w:fill="FFFFFF"/>
              </w:rPr>
            </w:pPr>
            <w:r w:rsidRPr="008F17EC">
              <w:rPr>
                <w:i w:val="0"/>
                <w:shd w:val="clear" w:color="auto" w:fill="FFFFFF"/>
              </w:rPr>
              <w:lastRenderedPageBreak/>
              <w:t>Проблемы с печенью.</w:t>
            </w:r>
          </w:p>
        </w:tc>
        <w:tc>
          <w:tcPr>
            <w:tcW w:w="1363" w:type="dxa"/>
          </w:tcPr>
          <w:p w:rsidR="000361D7" w:rsidRPr="008F17EC" w:rsidRDefault="000361D7" w:rsidP="00BD011A">
            <w:pPr>
              <w:pStyle w:val="a3"/>
              <w:spacing w:before="0" w:beforeAutospacing="0" w:after="0" w:afterAutospacing="0"/>
              <w:rPr>
                <w:i w:val="0"/>
                <w:shd w:val="clear" w:color="auto" w:fill="FFFFFF"/>
              </w:rPr>
            </w:pPr>
          </w:p>
        </w:tc>
        <w:tc>
          <w:tcPr>
            <w:tcW w:w="3463" w:type="dxa"/>
          </w:tcPr>
          <w:p w:rsidR="000361D7" w:rsidRPr="008F17EC" w:rsidRDefault="000361D7" w:rsidP="00BD011A">
            <w:pPr>
              <w:pStyle w:val="a3"/>
              <w:spacing w:before="0" w:beforeAutospacing="0" w:after="0" w:afterAutospacing="0"/>
              <w:rPr>
                <w:i w:val="0"/>
                <w:lang w:eastAsia="en-US"/>
              </w:rPr>
            </w:pPr>
          </w:p>
        </w:tc>
      </w:tr>
    </w:tbl>
    <w:p w:rsidR="00A465F2" w:rsidRDefault="00A465F2" w:rsidP="00EB260D"/>
    <w:p w:rsidR="00EB260D" w:rsidRPr="00A465F2" w:rsidRDefault="00A465F2" w:rsidP="00EB260D">
      <w:pPr>
        <w:rPr>
          <w:b/>
        </w:rPr>
      </w:pPr>
      <w:r w:rsidRPr="00A465F2">
        <w:rPr>
          <w:b/>
        </w:rPr>
        <w:t>Таблица 2. Старинные и современные названия некоторых заболеваний.</w:t>
      </w:r>
    </w:p>
    <w:p w:rsidR="00EB260D" w:rsidRPr="00EB260D" w:rsidRDefault="00EB260D" w:rsidP="00EB260D"/>
    <w:tbl>
      <w:tblPr>
        <w:tblStyle w:val="a8"/>
        <w:tblW w:w="0" w:type="auto"/>
        <w:tblInd w:w="0" w:type="dxa"/>
        <w:tblLook w:val="04A0" w:firstRow="1" w:lastRow="0" w:firstColumn="1" w:lastColumn="0" w:noHBand="0" w:noVBand="1"/>
      </w:tblPr>
      <w:tblGrid>
        <w:gridCol w:w="7054"/>
        <w:gridCol w:w="4961"/>
      </w:tblGrid>
      <w:tr w:rsidR="00A465F2" w:rsidRPr="005C7BBC" w:rsidTr="00A465F2">
        <w:trPr>
          <w:trHeight w:val="713"/>
        </w:trPr>
        <w:tc>
          <w:tcPr>
            <w:tcW w:w="7054" w:type="dxa"/>
            <w:hideMark/>
          </w:tcPr>
          <w:p w:rsidR="00A465F2" w:rsidRPr="005C7BBC" w:rsidRDefault="00A465F2" w:rsidP="0029082C">
            <w:pPr>
              <w:spacing w:before="24" w:after="24" w:line="360" w:lineRule="auto"/>
              <w:jc w:val="both"/>
            </w:pPr>
            <w:r w:rsidRPr="005C7BBC">
              <w:rPr>
                <w:b/>
                <w:bCs/>
              </w:rPr>
              <w:t>Старинное название</w:t>
            </w:r>
            <w:r>
              <w:t xml:space="preserve">  </w:t>
            </w:r>
            <w:bookmarkStart w:id="0" w:name="_GoBack"/>
            <w:bookmarkEnd w:id="0"/>
            <w:r w:rsidRPr="005C7BBC">
              <w:rPr>
                <w:b/>
                <w:bCs/>
              </w:rPr>
              <w:t>заболевания</w:t>
            </w:r>
          </w:p>
        </w:tc>
        <w:tc>
          <w:tcPr>
            <w:tcW w:w="4961" w:type="dxa"/>
            <w:hideMark/>
          </w:tcPr>
          <w:p w:rsidR="00A465F2" w:rsidRPr="005C7BBC" w:rsidRDefault="00A465F2" w:rsidP="0029082C">
            <w:pPr>
              <w:spacing w:before="24" w:after="24" w:line="360" w:lineRule="auto"/>
              <w:jc w:val="both"/>
            </w:pPr>
            <w:r w:rsidRPr="005C7BBC">
              <w:rPr>
                <w:b/>
                <w:bCs/>
              </w:rPr>
              <w:t>Современное название заболевания</w:t>
            </w:r>
          </w:p>
        </w:tc>
      </w:tr>
      <w:tr w:rsidR="00A465F2" w:rsidRPr="005C7BBC" w:rsidTr="00A465F2">
        <w:trPr>
          <w:trHeight w:val="601"/>
        </w:trPr>
        <w:tc>
          <w:tcPr>
            <w:tcW w:w="7054" w:type="dxa"/>
            <w:hideMark/>
          </w:tcPr>
          <w:p w:rsidR="00A465F2" w:rsidRPr="005C7BBC" w:rsidRDefault="00A465F2" w:rsidP="0029082C">
            <w:pPr>
              <w:spacing w:before="24" w:after="24" w:line="360" w:lineRule="auto"/>
              <w:jc w:val="both"/>
            </w:pPr>
            <w:r w:rsidRPr="005C7BBC">
              <w:t>Чахотка</w:t>
            </w:r>
          </w:p>
        </w:tc>
        <w:tc>
          <w:tcPr>
            <w:tcW w:w="4961" w:type="dxa"/>
            <w:hideMark/>
          </w:tcPr>
          <w:p w:rsidR="00A465F2" w:rsidRPr="005C7BBC" w:rsidRDefault="00A465F2" w:rsidP="0029082C">
            <w:pPr>
              <w:spacing w:before="24" w:after="24" w:line="360" w:lineRule="auto"/>
              <w:jc w:val="both"/>
            </w:pPr>
            <w:r w:rsidRPr="005C7BBC">
              <w:t>Туберкулёз</w:t>
            </w:r>
          </w:p>
        </w:tc>
      </w:tr>
      <w:tr w:rsidR="00A465F2" w:rsidRPr="005C7BBC" w:rsidTr="00A465F2">
        <w:trPr>
          <w:trHeight w:val="201"/>
        </w:trPr>
        <w:tc>
          <w:tcPr>
            <w:tcW w:w="7054" w:type="dxa"/>
            <w:hideMark/>
          </w:tcPr>
          <w:p w:rsidR="00A465F2" w:rsidRPr="005C7BBC" w:rsidRDefault="00A465F2" w:rsidP="0029082C">
            <w:pPr>
              <w:spacing w:before="24" w:after="24" w:line="360" w:lineRule="auto"/>
              <w:jc w:val="both"/>
            </w:pPr>
            <w:r w:rsidRPr="005C7BBC">
              <w:lastRenderedPageBreak/>
              <w:t>Проказа</w:t>
            </w:r>
          </w:p>
        </w:tc>
        <w:tc>
          <w:tcPr>
            <w:tcW w:w="4961" w:type="dxa"/>
            <w:hideMark/>
          </w:tcPr>
          <w:p w:rsidR="00A465F2" w:rsidRPr="005C7BBC" w:rsidRDefault="00A465F2" w:rsidP="0029082C">
            <w:pPr>
              <w:spacing w:before="24" w:after="24" w:line="360" w:lineRule="auto"/>
              <w:jc w:val="both"/>
            </w:pPr>
            <w:r w:rsidRPr="005C7BBC">
              <w:t>Лепра</w:t>
            </w:r>
          </w:p>
        </w:tc>
      </w:tr>
      <w:tr w:rsidR="00A465F2" w:rsidRPr="005C7BBC" w:rsidTr="00A465F2">
        <w:trPr>
          <w:trHeight w:val="511"/>
        </w:trPr>
        <w:tc>
          <w:tcPr>
            <w:tcW w:w="7054" w:type="dxa"/>
            <w:hideMark/>
          </w:tcPr>
          <w:p w:rsidR="00A465F2" w:rsidRPr="005C7BBC" w:rsidRDefault="00A465F2" w:rsidP="0029082C">
            <w:pPr>
              <w:spacing w:before="24" w:after="24" w:line="360" w:lineRule="auto"/>
              <w:jc w:val="both"/>
            </w:pPr>
            <w:r w:rsidRPr="005C7BBC">
              <w:t>Падучая болезнь</w:t>
            </w:r>
          </w:p>
        </w:tc>
        <w:tc>
          <w:tcPr>
            <w:tcW w:w="4961" w:type="dxa"/>
            <w:hideMark/>
          </w:tcPr>
          <w:p w:rsidR="00A465F2" w:rsidRPr="005C7BBC" w:rsidRDefault="00A465F2" w:rsidP="0029082C">
            <w:pPr>
              <w:spacing w:before="24" w:after="24" w:line="360" w:lineRule="auto"/>
              <w:jc w:val="both"/>
            </w:pPr>
            <w:r w:rsidRPr="005C7BBC">
              <w:t>Эпилепсия</w:t>
            </w:r>
          </w:p>
        </w:tc>
      </w:tr>
      <w:tr w:rsidR="00A465F2" w:rsidRPr="005C7BBC" w:rsidTr="00A465F2">
        <w:trPr>
          <w:trHeight w:val="551"/>
        </w:trPr>
        <w:tc>
          <w:tcPr>
            <w:tcW w:w="7054" w:type="dxa"/>
            <w:hideMark/>
          </w:tcPr>
          <w:p w:rsidR="00A465F2" w:rsidRPr="005C7BBC" w:rsidRDefault="00A465F2" w:rsidP="0029082C">
            <w:pPr>
              <w:spacing w:before="24" w:after="24" w:line="360" w:lineRule="auto"/>
              <w:jc w:val="both"/>
            </w:pPr>
            <w:r w:rsidRPr="005C7BBC">
              <w:t>Болезни сердца и сосудов</w:t>
            </w:r>
          </w:p>
        </w:tc>
        <w:tc>
          <w:tcPr>
            <w:tcW w:w="4961" w:type="dxa"/>
            <w:hideMark/>
          </w:tcPr>
          <w:p w:rsidR="00A465F2" w:rsidRPr="005C7BBC" w:rsidRDefault="00A465F2" w:rsidP="0029082C">
            <w:pPr>
              <w:spacing w:before="24" w:after="24" w:line="360" w:lineRule="auto"/>
              <w:jc w:val="both"/>
            </w:pPr>
            <w:r w:rsidRPr="005C7BBC">
              <w:t>Сердечно – сосудистые заболевания</w:t>
            </w:r>
          </w:p>
        </w:tc>
      </w:tr>
      <w:tr w:rsidR="00A465F2" w:rsidRPr="005C7BBC" w:rsidTr="00A465F2">
        <w:trPr>
          <w:trHeight w:val="523"/>
        </w:trPr>
        <w:tc>
          <w:tcPr>
            <w:tcW w:w="7054" w:type="dxa"/>
            <w:hideMark/>
          </w:tcPr>
          <w:p w:rsidR="00A465F2" w:rsidRPr="005C7BBC" w:rsidRDefault="00A465F2" w:rsidP="0029082C">
            <w:pPr>
              <w:spacing w:before="24" w:after="24" w:line="360" w:lineRule="auto"/>
              <w:jc w:val="both"/>
            </w:pPr>
            <w:r w:rsidRPr="005C7BBC">
              <w:t>Люэс</w:t>
            </w:r>
          </w:p>
        </w:tc>
        <w:tc>
          <w:tcPr>
            <w:tcW w:w="4961" w:type="dxa"/>
            <w:hideMark/>
          </w:tcPr>
          <w:p w:rsidR="00A465F2" w:rsidRPr="005C7BBC" w:rsidRDefault="00A465F2" w:rsidP="0029082C">
            <w:pPr>
              <w:spacing w:before="24" w:after="24" w:line="360" w:lineRule="auto"/>
              <w:jc w:val="both"/>
            </w:pPr>
            <w:r w:rsidRPr="005C7BBC">
              <w:t>Сифилис</w:t>
            </w:r>
          </w:p>
        </w:tc>
      </w:tr>
      <w:tr w:rsidR="00A465F2" w:rsidRPr="005C7BBC" w:rsidTr="00A465F2">
        <w:trPr>
          <w:trHeight w:val="556"/>
        </w:trPr>
        <w:tc>
          <w:tcPr>
            <w:tcW w:w="7054" w:type="dxa"/>
            <w:hideMark/>
          </w:tcPr>
          <w:p w:rsidR="00A465F2" w:rsidRPr="005C7BBC" w:rsidRDefault="00A465F2" w:rsidP="0029082C">
            <w:pPr>
              <w:spacing w:before="24" w:after="24" w:line="360" w:lineRule="auto"/>
              <w:jc w:val="both"/>
            </w:pPr>
            <w:r w:rsidRPr="005C7BBC">
              <w:t xml:space="preserve"> Французский или гусарский насморк </w:t>
            </w:r>
          </w:p>
        </w:tc>
        <w:tc>
          <w:tcPr>
            <w:tcW w:w="4961" w:type="dxa"/>
            <w:hideMark/>
          </w:tcPr>
          <w:p w:rsidR="00A465F2" w:rsidRPr="005C7BBC" w:rsidRDefault="00A465F2" w:rsidP="0029082C">
            <w:pPr>
              <w:spacing w:before="24" w:after="24" w:line="360" w:lineRule="auto"/>
              <w:jc w:val="both"/>
            </w:pPr>
            <w:r w:rsidRPr="005C7BBC">
              <w:t>Гонорея</w:t>
            </w:r>
          </w:p>
        </w:tc>
      </w:tr>
      <w:tr w:rsidR="00A465F2" w:rsidRPr="005C7BBC" w:rsidTr="00A465F2">
        <w:trPr>
          <w:trHeight w:val="528"/>
        </w:trPr>
        <w:tc>
          <w:tcPr>
            <w:tcW w:w="7054" w:type="dxa"/>
            <w:hideMark/>
          </w:tcPr>
          <w:p w:rsidR="00A465F2" w:rsidRPr="005C7BBC" w:rsidRDefault="00A465F2" w:rsidP="0029082C">
            <w:pPr>
              <w:spacing w:before="24" w:after="24" w:line="360" w:lineRule="auto"/>
              <w:jc w:val="both"/>
            </w:pPr>
            <w:r w:rsidRPr="005C7BBC">
              <w:rPr>
                <w:b/>
                <w:bCs/>
              </w:rPr>
              <w:t xml:space="preserve"> </w:t>
            </w:r>
            <w:r w:rsidRPr="005C7BBC">
              <w:t>Грудная жаба</w:t>
            </w:r>
          </w:p>
        </w:tc>
        <w:tc>
          <w:tcPr>
            <w:tcW w:w="4961" w:type="dxa"/>
            <w:hideMark/>
          </w:tcPr>
          <w:p w:rsidR="00A465F2" w:rsidRPr="005C7BBC" w:rsidRDefault="00A465F2" w:rsidP="0029082C">
            <w:pPr>
              <w:spacing w:before="24" w:after="24" w:line="360" w:lineRule="auto"/>
              <w:jc w:val="both"/>
            </w:pPr>
            <w:r w:rsidRPr="005C7BBC">
              <w:t>Стенокардия</w:t>
            </w:r>
          </w:p>
        </w:tc>
      </w:tr>
      <w:tr w:rsidR="00A465F2" w:rsidRPr="005C7BBC" w:rsidTr="00A465F2">
        <w:trPr>
          <w:trHeight w:val="567"/>
        </w:trPr>
        <w:tc>
          <w:tcPr>
            <w:tcW w:w="7054" w:type="dxa"/>
            <w:hideMark/>
          </w:tcPr>
          <w:p w:rsidR="00A465F2" w:rsidRPr="005C7BBC" w:rsidRDefault="00A465F2" w:rsidP="0029082C">
            <w:pPr>
              <w:spacing w:before="24" w:after="24" w:line="360" w:lineRule="auto"/>
              <w:jc w:val="both"/>
            </w:pPr>
            <w:r w:rsidRPr="005C7BBC">
              <w:t xml:space="preserve"> Вороньи сапоги </w:t>
            </w:r>
          </w:p>
        </w:tc>
        <w:tc>
          <w:tcPr>
            <w:tcW w:w="4961" w:type="dxa"/>
            <w:hideMark/>
          </w:tcPr>
          <w:p w:rsidR="00A465F2" w:rsidRPr="005C7BBC" w:rsidRDefault="00A465F2" w:rsidP="0029082C">
            <w:pPr>
              <w:spacing w:before="24" w:after="24" w:line="360" w:lineRule="auto"/>
              <w:jc w:val="both"/>
            </w:pPr>
            <w:r w:rsidRPr="005C7BBC">
              <w:t>Трещины на коже ступней</w:t>
            </w:r>
          </w:p>
        </w:tc>
      </w:tr>
      <w:tr w:rsidR="00A465F2" w:rsidRPr="005C7BBC" w:rsidTr="00A465F2">
        <w:trPr>
          <w:trHeight w:val="812"/>
        </w:trPr>
        <w:tc>
          <w:tcPr>
            <w:tcW w:w="7054" w:type="dxa"/>
            <w:hideMark/>
          </w:tcPr>
          <w:p w:rsidR="00A465F2" w:rsidRPr="005C7BBC" w:rsidRDefault="00A465F2" w:rsidP="0029082C">
            <w:pPr>
              <w:spacing w:before="24" w:after="24" w:line="360" w:lineRule="auto"/>
              <w:jc w:val="both"/>
            </w:pPr>
            <w:r w:rsidRPr="005C7BBC">
              <w:t xml:space="preserve"> Болезнь аристократов, королевская болезнь, болезнь гениев</w:t>
            </w:r>
          </w:p>
        </w:tc>
        <w:tc>
          <w:tcPr>
            <w:tcW w:w="4961" w:type="dxa"/>
            <w:hideMark/>
          </w:tcPr>
          <w:p w:rsidR="00A465F2" w:rsidRPr="005C7BBC" w:rsidRDefault="00A465F2" w:rsidP="0029082C">
            <w:pPr>
              <w:spacing w:before="24" w:after="24" w:line="360" w:lineRule="auto"/>
              <w:jc w:val="both"/>
            </w:pPr>
            <w:r w:rsidRPr="005C7BBC">
              <w:t>Подагра</w:t>
            </w:r>
          </w:p>
        </w:tc>
      </w:tr>
    </w:tbl>
    <w:p w:rsidR="000361D7" w:rsidRDefault="000361D7" w:rsidP="00EB260D">
      <w:pPr>
        <w:sectPr w:rsidR="000361D7" w:rsidSect="000361D7">
          <w:pgSz w:w="16838" w:h="11906" w:orient="landscape"/>
          <w:pgMar w:top="851" w:right="1134" w:bottom="1701" w:left="1134" w:header="709" w:footer="709" w:gutter="0"/>
          <w:cols w:space="708"/>
          <w:titlePg/>
          <w:docGrid w:linePitch="360"/>
        </w:sectPr>
      </w:pPr>
    </w:p>
    <w:p w:rsidR="008F17EC" w:rsidRDefault="008F17EC" w:rsidP="008F17EC">
      <w:pPr>
        <w:pStyle w:val="bolded-text"/>
        <w:shd w:val="clear" w:color="auto" w:fill="FFFFFF"/>
        <w:spacing w:before="0" w:beforeAutospacing="0" w:after="0" w:afterAutospacing="0" w:line="390" w:lineRule="atLeast"/>
      </w:pPr>
      <w:r>
        <w:lastRenderedPageBreak/>
        <w:t xml:space="preserve">                                                                                                                                                                                                                          Приложение 2</w:t>
      </w:r>
    </w:p>
    <w:p w:rsidR="007A3794" w:rsidRPr="00AA2759" w:rsidRDefault="00647767" w:rsidP="007A3794">
      <w:pPr>
        <w:spacing w:line="405" w:lineRule="atLeast"/>
        <w:jc w:val="center"/>
        <w:rPr>
          <w:b/>
        </w:rPr>
      </w:pPr>
      <w:r w:rsidRPr="00AA2759">
        <w:rPr>
          <w:b/>
        </w:rPr>
        <w:t>Анкетирование на знание</w:t>
      </w:r>
      <w:r w:rsidR="007A3794" w:rsidRPr="00AA2759">
        <w:rPr>
          <w:b/>
        </w:rPr>
        <w:t xml:space="preserve"> старинных названий современных болезней</w:t>
      </w:r>
    </w:p>
    <w:p w:rsidR="006E3E13" w:rsidRPr="00AA2759" w:rsidRDefault="00647767" w:rsidP="006E3E13">
      <w:pPr>
        <w:spacing w:line="405" w:lineRule="atLeast"/>
        <w:jc w:val="both"/>
        <w:rPr>
          <w:b/>
        </w:rPr>
      </w:pPr>
      <w:r w:rsidRPr="00AA2759">
        <w:rPr>
          <w:b/>
        </w:rPr>
        <w:t>Вопросы анкеты:</w:t>
      </w:r>
    </w:p>
    <w:p w:rsidR="00647767" w:rsidRPr="00647767" w:rsidRDefault="00647767" w:rsidP="006E3E13">
      <w:pPr>
        <w:spacing w:line="405" w:lineRule="atLeast"/>
        <w:jc w:val="both"/>
      </w:pPr>
      <w:r w:rsidRPr="00647767">
        <w:t>1.Какими заболеваниями страдали герои прочитанных Вами произведений?</w:t>
      </w:r>
    </w:p>
    <w:p w:rsidR="00647767" w:rsidRPr="00647767" w:rsidRDefault="00647767" w:rsidP="006E3E13">
      <w:pPr>
        <w:spacing w:line="405" w:lineRule="atLeast"/>
        <w:jc w:val="both"/>
      </w:pPr>
      <w:r>
        <w:t>2. З</w:t>
      </w:r>
      <w:r w:rsidRPr="00647767">
        <w:t>наете ли Вы названия этих заболеваний в современной медицине?</w:t>
      </w:r>
    </w:p>
    <w:p w:rsidR="007A3794" w:rsidRPr="007A3794" w:rsidRDefault="007A3794" w:rsidP="007A3794">
      <w:pPr>
        <w:spacing w:line="405" w:lineRule="atLeast"/>
      </w:pPr>
    </w:p>
    <w:p w:rsidR="007A3794" w:rsidRDefault="007A3794" w:rsidP="007A3794">
      <w:pPr>
        <w:spacing w:line="405" w:lineRule="atLeast"/>
      </w:pPr>
    </w:p>
    <w:p w:rsidR="007A3794" w:rsidRPr="00496ADA" w:rsidRDefault="007A3794" w:rsidP="00AA2759">
      <w:pPr>
        <w:spacing w:line="405" w:lineRule="atLeast"/>
        <w:jc w:val="center"/>
      </w:pPr>
      <w:r>
        <w:rPr>
          <w:noProof/>
        </w:rPr>
        <w:drawing>
          <wp:inline distT="0" distB="0" distL="0" distR="0" wp14:anchorId="26728AB2" wp14:editId="133F878A">
            <wp:extent cx="8001000" cy="4076700"/>
            <wp:effectExtent l="0" t="0" r="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sectPr w:rsidR="007A3794" w:rsidRPr="00496ADA" w:rsidSect="008F17EC">
      <w:pgSz w:w="16838" w:h="11906" w:orient="landscape"/>
      <w:pgMar w:top="851" w:right="1134" w:bottom="1701"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5B7B" w:rsidRDefault="005B5B7B" w:rsidP="006C16E9">
      <w:r>
        <w:separator/>
      </w:r>
    </w:p>
  </w:endnote>
  <w:endnote w:type="continuationSeparator" w:id="0">
    <w:p w:rsidR="005B5B7B" w:rsidRDefault="005B5B7B" w:rsidP="006C16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64C000" w:usb3="00000000" w:csb0="00000001"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14077526"/>
      <w:docPartObj>
        <w:docPartGallery w:val="Page Numbers (Bottom of Page)"/>
        <w:docPartUnique/>
      </w:docPartObj>
    </w:sdtPr>
    <w:sdtContent>
      <w:p w:rsidR="005C7BBC" w:rsidRDefault="005C7BBC">
        <w:pPr>
          <w:pStyle w:val="a6"/>
          <w:jc w:val="right"/>
        </w:pPr>
        <w:r>
          <w:fldChar w:fldCharType="begin"/>
        </w:r>
        <w:r>
          <w:instrText>PAGE   \* MERGEFORMAT</w:instrText>
        </w:r>
        <w:r>
          <w:fldChar w:fldCharType="separate"/>
        </w:r>
        <w:r w:rsidR="00A465F2">
          <w:rPr>
            <w:noProof/>
          </w:rPr>
          <w:t>24</w:t>
        </w:r>
        <w:r>
          <w:fldChar w:fldCharType="end"/>
        </w:r>
      </w:p>
    </w:sdtContent>
  </w:sdt>
  <w:p w:rsidR="005C7BBC" w:rsidRDefault="005C7BBC">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7BBC" w:rsidRDefault="005C7BBC">
    <w:pPr>
      <w:pStyle w:val="a6"/>
      <w:jc w:val="right"/>
    </w:pPr>
  </w:p>
  <w:p w:rsidR="005C7BBC" w:rsidRDefault="005C7BBC">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5B7B" w:rsidRDefault="005B5B7B" w:rsidP="006C16E9">
      <w:r>
        <w:separator/>
      </w:r>
    </w:p>
  </w:footnote>
  <w:footnote w:type="continuationSeparator" w:id="0">
    <w:p w:rsidR="005B5B7B" w:rsidRDefault="005B5B7B" w:rsidP="006C16E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5C5D8C"/>
    <w:multiLevelType w:val="multilevel"/>
    <w:tmpl w:val="FC82AE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4FA74E8"/>
    <w:multiLevelType w:val="hybridMultilevel"/>
    <w:tmpl w:val="7564F3CE"/>
    <w:lvl w:ilvl="0" w:tplc="0419000D">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 w15:restartNumberingAfterBreak="0">
    <w:nsid w:val="15AF0F53"/>
    <w:multiLevelType w:val="hybridMultilevel"/>
    <w:tmpl w:val="F920CB18"/>
    <w:lvl w:ilvl="0" w:tplc="FB6A9440">
      <w:start w:val="1"/>
      <w:numFmt w:val="decimal"/>
      <w:lvlText w:val="%1."/>
      <w:lvlJc w:val="left"/>
      <w:pPr>
        <w:ind w:left="644"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6F74958"/>
    <w:multiLevelType w:val="hybridMultilevel"/>
    <w:tmpl w:val="2B0A94A4"/>
    <w:lvl w:ilvl="0" w:tplc="D3BC4E12">
      <w:start w:val="1"/>
      <w:numFmt w:val="decimal"/>
      <w:lvlText w:val="%1."/>
      <w:lvlJc w:val="left"/>
      <w:pPr>
        <w:ind w:left="644" w:hanging="360"/>
      </w:pPr>
      <w:rPr>
        <w:rFonts w:hint="default"/>
        <w:sz w:val="24"/>
        <w:szCs w:val="24"/>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 w15:restartNumberingAfterBreak="0">
    <w:nsid w:val="26A66683"/>
    <w:multiLevelType w:val="hybridMultilevel"/>
    <w:tmpl w:val="A41E9A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4843782B"/>
    <w:multiLevelType w:val="multilevel"/>
    <w:tmpl w:val="C308BC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00B4FA9"/>
    <w:multiLevelType w:val="hybridMultilevel"/>
    <w:tmpl w:val="335806E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6B625637"/>
    <w:multiLevelType w:val="hybridMultilevel"/>
    <w:tmpl w:val="0E566532"/>
    <w:lvl w:ilvl="0" w:tplc="C75CA07A">
      <w:start w:val="1"/>
      <w:numFmt w:val="decimal"/>
      <w:lvlText w:val="%1."/>
      <w:lvlJc w:val="left"/>
      <w:pPr>
        <w:ind w:left="644" w:hanging="360"/>
      </w:pPr>
      <w:rPr>
        <w:rFonts w:ascii="Times New Roman" w:eastAsiaTheme="minorHAnsi" w:hAnsi="Times New Roman" w:cs="Times New Roman" w:hint="default"/>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7"/>
  </w:num>
  <w:num w:numId="4">
    <w:abstractNumId w:val="3"/>
  </w:num>
  <w:num w:numId="5">
    <w:abstractNumId w:val="0"/>
  </w:num>
  <w:num w:numId="6">
    <w:abstractNumId w:val="5"/>
  </w:num>
  <w:num w:numId="7">
    <w:abstractNumId w:val="2"/>
  </w:num>
  <w:num w:numId="8">
    <w:abstractNumId w:val="6"/>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1162"/>
    <w:rsid w:val="000361D7"/>
    <w:rsid w:val="00045FED"/>
    <w:rsid w:val="000C25F8"/>
    <w:rsid w:val="000C6C7E"/>
    <w:rsid w:val="0016471D"/>
    <w:rsid w:val="00166E3A"/>
    <w:rsid w:val="001C2A94"/>
    <w:rsid w:val="001D6377"/>
    <w:rsid w:val="001E1162"/>
    <w:rsid w:val="001E7A52"/>
    <w:rsid w:val="002D1D32"/>
    <w:rsid w:val="002E40BC"/>
    <w:rsid w:val="00367120"/>
    <w:rsid w:val="00386E1B"/>
    <w:rsid w:val="003A27F6"/>
    <w:rsid w:val="00462FFB"/>
    <w:rsid w:val="00496ADA"/>
    <w:rsid w:val="004E048E"/>
    <w:rsid w:val="00501075"/>
    <w:rsid w:val="005048DA"/>
    <w:rsid w:val="00517F1E"/>
    <w:rsid w:val="00536CF2"/>
    <w:rsid w:val="005B5B7B"/>
    <w:rsid w:val="005C4140"/>
    <w:rsid w:val="005C7BBC"/>
    <w:rsid w:val="005D6683"/>
    <w:rsid w:val="006228E4"/>
    <w:rsid w:val="00647767"/>
    <w:rsid w:val="0068439A"/>
    <w:rsid w:val="00692560"/>
    <w:rsid w:val="006B4AB8"/>
    <w:rsid w:val="006C16E9"/>
    <w:rsid w:val="006D665C"/>
    <w:rsid w:val="006E3E13"/>
    <w:rsid w:val="00710536"/>
    <w:rsid w:val="007338DB"/>
    <w:rsid w:val="00754A0D"/>
    <w:rsid w:val="00785B8F"/>
    <w:rsid w:val="00786BA2"/>
    <w:rsid w:val="007A3794"/>
    <w:rsid w:val="007A3A68"/>
    <w:rsid w:val="007C4257"/>
    <w:rsid w:val="008537D1"/>
    <w:rsid w:val="008F17EC"/>
    <w:rsid w:val="008F215A"/>
    <w:rsid w:val="0095272C"/>
    <w:rsid w:val="009720E9"/>
    <w:rsid w:val="009A5759"/>
    <w:rsid w:val="009E3886"/>
    <w:rsid w:val="00A1491D"/>
    <w:rsid w:val="00A23CEF"/>
    <w:rsid w:val="00A465F2"/>
    <w:rsid w:val="00AA2759"/>
    <w:rsid w:val="00AB3530"/>
    <w:rsid w:val="00B01FC2"/>
    <w:rsid w:val="00B05AE8"/>
    <w:rsid w:val="00B32D15"/>
    <w:rsid w:val="00B410A8"/>
    <w:rsid w:val="00B600ED"/>
    <w:rsid w:val="00BD011A"/>
    <w:rsid w:val="00C20ED9"/>
    <w:rsid w:val="00C97A64"/>
    <w:rsid w:val="00CF1F4C"/>
    <w:rsid w:val="00D2243C"/>
    <w:rsid w:val="00D35250"/>
    <w:rsid w:val="00D5317B"/>
    <w:rsid w:val="00D5757B"/>
    <w:rsid w:val="00E66A7A"/>
    <w:rsid w:val="00EB260D"/>
    <w:rsid w:val="00EB5398"/>
    <w:rsid w:val="00F20D3E"/>
    <w:rsid w:val="00F25D02"/>
    <w:rsid w:val="00F86870"/>
    <w:rsid w:val="00FA1369"/>
    <w:rsid w:val="00FA4754"/>
    <w:rsid w:val="00FC3DEF"/>
    <w:rsid w:val="00FE0FC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1804942-8588-4BBE-B8C6-8B1BB5C7FC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C16E9"/>
    <w:pPr>
      <w:spacing w:after="0" w:line="240" w:lineRule="auto"/>
    </w:pPr>
    <w:rPr>
      <w:rFonts w:ascii="Times New Roman" w:eastAsia="Times New Roman" w:hAnsi="Times New Roman" w:cs="Times New Roman"/>
      <w:sz w:val="24"/>
      <w:szCs w:val="24"/>
      <w:lang w:eastAsia="ru-RU"/>
    </w:rPr>
  </w:style>
  <w:style w:type="paragraph" w:styleId="2">
    <w:name w:val="heading 2"/>
    <w:basedOn w:val="a"/>
    <w:link w:val="20"/>
    <w:uiPriority w:val="9"/>
    <w:semiHidden/>
    <w:unhideWhenUsed/>
    <w:qFormat/>
    <w:rsid w:val="00710536"/>
    <w:pPr>
      <w:spacing w:before="100" w:beforeAutospacing="1" w:after="100" w:afterAutospacing="1"/>
      <w:outlineLvl w:val="1"/>
    </w:pPr>
    <w:rPr>
      <w:b/>
      <w:bCs/>
      <w:sz w:val="36"/>
      <w:szCs w:val="3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6C16E9"/>
    <w:pPr>
      <w:spacing w:before="100" w:beforeAutospacing="1" w:after="100" w:afterAutospacing="1"/>
    </w:pPr>
    <w:rPr>
      <w:i/>
      <w:iCs/>
    </w:rPr>
  </w:style>
  <w:style w:type="paragraph" w:styleId="a4">
    <w:name w:val="header"/>
    <w:basedOn w:val="a"/>
    <w:link w:val="a5"/>
    <w:uiPriority w:val="99"/>
    <w:unhideWhenUsed/>
    <w:rsid w:val="006C16E9"/>
    <w:pPr>
      <w:tabs>
        <w:tab w:val="center" w:pos="4677"/>
        <w:tab w:val="right" w:pos="9355"/>
      </w:tabs>
    </w:pPr>
  </w:style>
  <w:style w:type="character" w:customStyle="1" w:styleId="a5">
    <w:name w:val="Верхний колонтитул Знак"/>
    <w:basedOn w:val="a0"/>
    <w:link w:val="a4"/>
    <w:uiPriority w:val="99"/>
    <w:rsid w:val="006C16E9"/>
    <w:rPr>
      <w:rFonts w:ascii="Times New Roman" w:eastAsia="Times New Roman" w:hAnsi="Times New Roman" w:cs="Times New Roman"/>
      <w:sz w:val="24"/>
      <w:szCs w:val="24"/>
      <w:lang w:eastAsia="ru-RU"/>
    </w:rPr>
  </w:style>
  <w:style w:type="paragraph" w:styleId="a6">
    <w:name w:val="footer"/>
    <w:basedOn w:val="a"/>
    <w:link w:val="a7"/>
    <w:uiPriority w:val="99"/>
    <w:unhideWhenUsed/>
    <w:rsid w:val="006C16E9"/>
    <w:pPr>
      <w:tabs>
        <w:tab w:val="center" w:pos="4677"/>
        <w:tab w:val="right" w:pos="9355"/>
      </w:tabs>
    </w:pPr>
  </w:style>
  <w:style w:type="character" w:customStyle="1" w:styleId="a7">
    <w:name w:val="Нижний колонтитул Знак"/>
    <w:basedOn w:val="a0"/>
    <w:link w:val="a6"/>
    <w:uiPriority w:val="99"/>
    <w:rsid w:val="006C16E9"/>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semiHidden/>
    <w:rsid w:val="00710536"/>
    <w:rPr>
      <w:rFonts w:ascii="Times New Roman" w:eastAsia="Times New Roman" w:hAnsi="Times New Roman" w:cs="Times New Roman"/>
      <w:b/>
      <w:bCs/>
      <w:sz w:val="36"/>
      <w:szCs w:val="36"/>
      <w:lang w:eastAsia="ru-RU"/>
    </w:rPr>
  </w:style>
  <w:style w:type="table" w:styleId="a8">
    <w:name w:val="Table Grid"/>
    <w:basedOn w:val="a1"/>
    <w:uiPriority w:val="59"/>
    <w:rsid w:val="00710536"/>
    <w:pPr>
      <w:spacing w:after="0" w:line="240" w:lineRule="auto"/>
    </w:p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9">
    <w:name w:val="Emphasis"/>
    <w:basedOn w:val="a0"/>
    <w:uiPriority w:val="20"/>
    <w:qFormat/>
    <w:rsid w:val="00710536"/>
    <w:rPr>
      <w:i/>
      <w:iCs/>
    </w:rPr>
  </w:style>
  <w:style w:type="character" w:styleId="aa">
    <w:name w:val="Strong"/>
    <w:basedOn w:val="a0"/>
    <w:uiPriority w:val="22"/>
    <w:qFormat/>
    <w:rsid w:val="00710536"/>
    <w:rPr>
      <w:b/>
      <w:bCs/>
    </w:rPr>
  </w:style>
  <w:style w:type="character" w:styleId="ab">
    <w:name w:val="Hyperlink"/>
    <w:basedOn w:val="a0"/>
    <w:uiPriority w:val="99"/>
    <w:unhideWhenUsed/>
    <w:rsid w:val="00B01FC2"/>
    <w:rPr>
      <w:color w:val="0000FF"/>
      <w:u w:val="single"/>
    </w:rPr>
  </w:style>
  <w:style w:type="paragraph" w:customStyle="1" w:styleId="bolded-text">
    <w:name w:val="bolded-text"/>
    <w:basedOn w:val="a"/>
    <w:rsid w:val="00B01FC2"/>
    <w:pPr>
      <w:spacing w:before="100" w:beforeAutospacing="1" w:after="100" w:afterAutospacing="1"/>
    </w:pPr>
  </w:style>
  <w:style w:type="paragraph" w:styleId="ac">
    <w:name w:val="List Paragraph"/>
    <w:basedOn w:val="a"/>
    <w:uiPriority w:val="34"/>
    <w:qFormat/>
    <w:rsid w:val="002D1D32"/>
    <w:pPr>
      <w:spacing w:after="200" w:line="276" w:lineRule="auto"/>
      <w:ind w:left="720"/>
      <w:contextualSpacing/>
    </w:pPr>
    <w:rPr>
      <w:rFonts w:asciiTheme="minorHAnsi" w:eastAsiaTheme="minorHAnsi" w:hAnsiTheme="minorHAnsi" w:cstheme="minorBidi"/>
      <w:sz w:val="22"/>
      <w:szCs w:val="22"/>
      <w:lang w:eastAsia="en-US"/>
    </w:rPr>
  </w:style>
  <w:style w:type="paragraph" w:styleId="ad">
    <w:name w:val="Balloon Text"/>
    <w:basedOn w:val="a"/>
    <w:link w:val="ae"/>
    <w:uiPriority w:val="99"/>
    <w:semiHidden/>
    <w:unhideWhenUsed/>
    <w:rsid w:val="002D1D32"/>
    <w:rPr>
      <w:rFonts w:ascii="Tahoma" w:hAnsi="Tahoma" w:cs="Tahoma"/>
      <w:sz w:val="16"/>
      <w:szCs w:val="16"/>
    </w:rPr>
  </w:style>
  <w:style w:type="character" w:customStyle="1" w:styleId="ae">
    <w:name w:val="Текст выноски Знак"/>
    <w:basedOn w:val="a0"/>
    <w:link w:val="ad"/>
    <w:uiPriority w:val="99"/>
    <w:semiHidden/>
    <w:rsid w:val="002D1D32"/>
    <w:rPr>
      <w:rFonts w:ascii="Tahoma" w:eastAsia="Times New Roman" w:hAnsi="Tahoma" w:cs="Tahoma"/>
      <w:sz w:val="16"/>
      <w:szCs w:val="16"/>
      <w:lang w:eastAsia="ru-RU"/>
    </w:rPr>
  </w:style>
  <w:style w:type="character" w:styleId="af">
    <w:name w:val="FollowedHyperlink"/>
    <w:basedOn w:val="a0"/>
    <w:uiPriority w:val="99"/>
    <w:semiHidden/>
    <w:unhideWhenUsed/>
    <w:rsid w:val="00EB260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9846114">
      <w:bodyDiv w:val="1"/>
      <w:marLeft w:val="0"/>
      <w:marRight w:val="0"/>
      <w:marTop w:val="0"/>
      <w:marBottom w:val="0"/>
      <w:divBdr>
        <w:top w:val="none" w:sz="0" w:space="0" w:color="auto"/>
        <w:left w:val="none" w:sz="0" w:space="0" w:color="auto"/>
        <w:bottom w:val="none" w:sz="0" w:space="0" w:color="auto"/>
        <w:right w:val="none" w:sz="0" w:space="0" w:color="auto"/>
      </w:divBdr>
    </w:div>
    <w:div w:id="876742204">
      <w:bodyDiv w:val="1"/>
      <w:marLeft w:val="0"/>
      <w:marRight w:val="0"/>
      <w:marTop w:val="0"/>
      <w:marBottom w:val="0"/>
      <w:divBdr>
        <w:top w:val="none" w:sz="0" w:space="0" w:color="auto"/>
        <w:left w:val="none" w:sz="0" w:space="0" w:color="auto"/>
        <w:bottom w:val="none" w:sz="0" w:space="0" w:color="auto"/>
        <w:right w:val="none" w:sz="0" w:space="0" w:color="auto"/>
      </w:divBdr>
    </w:div>
    <w:div w:id="1007096290">
      <w:bodyDiv w:val="1"/>
      <w:marLeft w:val="0"/>
      <w:marRight w:val="0"/>
      <w:marTop w:val="0"/>
      <w:marBottom w:val="0"/>
      <w:divBdr>
        <w:top w:val="none" w:sz="0" w:space="0" w:color="auto"/>
        <w:left w:val="none" w:sz="0" w:space="0" w:color="auto"/>
        <w:bottom w:val="none" w:sz="0" w:space="0" w:color="auto"/>
        <w:right w:val="none" w:sz="0" w:space="0" w:color="auto"/>
      </w:divBdr>
    </w:div>
    <w:div w:id="1011444789">
      <w:bodyDiv w:val="1"/>
      <w:marLeft w:val="0"/>
      <w:marRight w:val="0"/>
      <w:marTop w:val="0"/>
      <w:marBottom w:val="0"/>
      <w:divBdr>
        <w:top w:val="none" w:sz="0" w:space="0" w:color="auto"/>
        <w:left w:val="none" w:sz="0" w:space="0" w:color="auto"/>
        <w:bottom w:val="none" w:sz="0" w:space="0" w:color="auto"/>
        <w:right w:val="none" w:sz="0" w:space="0" w:color="auto"/>
      </w:divBdr>
    </w:div>
    <w:div w:id="1098601637">
      <w:bodyDiv w:val="1"/>
      <w:marLeft w:val="0"/>
      <w:marRight w:val="0"/>
      <w:marTop w:val="0"/>
      <w:marBottom w:val="0"/>
      <w:divBdr>
        <w:top w:val="none" w:sz="0" w:space="0" w:color="auto"/>
        <w:left w:val="none" w:sz="0" w:space="0" w:color="auto"/>
        <w:bottom w:val="none" w:sz="0" w:space="0" w:color="auto"/>
        <w:right w:val="none" w:sz="0" w:space="0" w:color="auto"/>
      </w:divBdr>
    </w:div>
    <w:div w:id="1934583677">
      <w:bodyDiv w:val="1"/>
      <w:marLeft w:val="0"/>
      <w:marRight w:val="0"/>
      <w:marTop w:val="0"/>
      <w:marBottom w:val="0"/>
      <w:divBdr>
        <w:top w:val="none" w:sz="0" w:space="0" w:color="auto"/>
        <w:left w:val="none" w:sz="0" w:space="0" w:color="auto"/>
        <w:bottom w:val="none" w:sz="0" w:space="0" w:color="auto"/>
        <w:right w:val="none" w:sz="0" w:space="0" w:color="auto"/>
      </w:divBdr>
    </w:div>
    <w:div w:id="21164423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hyperlink" Target="https://ru.wikipedia.org/wiki/%D0%A1%D0%B8%D1%84%D0%B8%D0%BB%D0%B8%D1%81" TargetMode="External"/><Relationship Id="rId21" Type="http://schemas.openxmlformats.org/officeDocument/2006/relationships/image" Target="media/image9.jpe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ru.wikipedia.org/wiki/Treponema_pallidum" TargetMode="External"/><Relationship Id="rId17" Type="http://schemas.openxmlformats.org/officeDocument/2006/relationships/image" Target="media/image5.jpeg"/><Relationship Id="rId25" Type="http://schemas.openxmlformats.org/officeDocument/2006/relationships/hyperlink" Target="https://www.msdmanuals.com/ru/%D0%BF%D1%80%D0%BE%D1%84%D0%B5%D1%81%D1%81%D0%B8%D0%BE%D0%BD%D0%B0%D0%BB%D1%8C%D0%BD%D1%8B%D0%B9/%D0%B8%D0%BD%D1%84%D0%B5%D0%BA%D1%86%D0%B8%D0%BE%D0%BD%D0%BD%D1%8B%D0%B5-%D0%B1%D0%BE%D0%BB%D0%B5%D0%B7%D0%BD%D0%B8/%D0%BC%D0%B8%D0%BA%D0%BE%D0%B1%D0%B0%D0%BA%D1%82%D0%B5%D1%80%D0%B8%D0%B8/%D0%BF%D1%80%D0%BE%D0%BA%D0%B0%D0%B7%D0%B0"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hyperlink" Target="https://www.neurology.ru/simptomy-i-zabolevaniya/epilepsiy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u.wikipedia.org/wiki/%D0%98%D0%BD%D1%84%D0%B5%D0%BA%D1%86%D0%B8%D0%BE%D0%BD%D0%BD%D0%BE%D0%B5_%D0%B7%D0%B0%D0%B1%D0%BE%D0%BB%D0%B5%D0%B2%D0%B0%D0%BD%D0%B8%D0%B5" TargetMode="External"/><Relationship Id="rId24" Type="http://schemas.openxmlformats.org/officeDocument/2006/relationships/hyperlink" Target="http://volgograd03.2bb.ru/viewtopic.php?id=565" TargetMode="External"/><Relationship Id="rId32" Type="http://schemas.openxmlformats.org/officeDocument/2006/relationships/hyperlink" Target="https://www.miloserdie.ru/article/leprozorij-krutye-ruchi-mesto-gde-burlila-zhizn/"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hyperlink" Target="https://www.smclinic-spb.ru/doctor/kardiolog/zabolevania/2754-stenokardiya" TargetMode="External"/><Relationship Id="rId36" Type="http://schemas.openxmlformats.org/officeDocument/2006/relationships/fontTable" Target="fontTable.xml"/><Relationship Id="rId10" Type="http://schemas.openxmlformats.org/officeDocument/2006/relationships/hyperlink" Target="https://ru.wikipedia.org/wiki/%D0%97%D0%B0%D0%B1%D0%BE%D0%BB%D0%B5%D0%B2%D0%B0%D0%BD%D0%B8%D1%8F,_%D0%BF%D0%B5%D1%80%D0%B5%D0%B4%D0%B0%D1%8E%D1%89%D0%B8%D0%B5%D1%81%D1%8F_%D0%BF%D0%BE%D0%BB%D0%BE%D0%B2%D1%8B%D0%BC_%D0%BF%D1%83%D1%82%D1%91%D0%BC" TargetMode="External"/><Relationship Id="rId19" Type="http://schemas.openxmlformats.org/officeDocument/2006/relationships/image" Target="media/image7.png"/><Relationship Id="rId31" Type="http://schemas.openxmlformats.org/officeDocument/2006/relationships/hyperlink" Target="http://cgon.rospotrebnadzor.ru/content/33/601" TargetMode="External"/><Relationship Id="rId4" Type="http://schemas.openxmlformats.org/officeDocument/2006/relationships/settings" Target="settings.xml"/><Relationship Id="rId9" Type="http://schemas.openxmlformats.org/officeDocument/2006/relationships/hyperlink" Target="https://ru.wikipedia.org/wiki/%D0%A1%D0%BE%D1%85%D0%BC%D0%B5%D1%82" TargetMode="External"/><Relationship Id="rId14" Type="http://schemas.openxmlformats.org/officeDocument/2006/relationships/image" Target="media/image2.png"/><Relationship Id="rId22" Type="http://schemas.openxmlformats.org/officeDocument/2006/relationships/image" Target="media/image10.jpeg"/><Relationship Id="rId27" Type="http://schemas.openxmlformats.org/officeDocument/2006/relationships/hyperlink" Target="https://www.cdc.gov/std/russian/stdfact-gonorrhea-russian.htm" TargetMode="External"/><Relationship Id="rId30" Type="http://schemas.openxmlformats.org/officeDocument/2006/relationships/hyperlink" Target="https://gubdaily.ru/lifestyle/obzor/15-staryj-nazvanij-rasprostranennyx-boleznej-a-vy-smozhete-ugadat-chto-takoe-paduchaya-i-grudnaya-zhaba/" TargetMode="External"/><Relationship Id="rId35" Type="http://schemas.openxmlformats.org/officeDocument/2006/relationships/chart" Target="charts/chart1.xml"/><Relationship Id="rId8" Type="http://schemas.openxmlformats.org/officeDocument/2006/relationships/hyperlink" Target="https://ru.wikipedia.org/wiki/%D0%A6%D0%B5%D1%80%D0%B5%D0%B1%D1%80%D0%BE%D0%B2%D0%B0%D1%81%D0%BA%D1%83%D0%BB%D1%8F%D1%80%D0%BD%D1%8B%D0%B5_%D0%B7%D0%B0%D0%B1%D0%BE%D0%BB%D0%B5%D0%B2%D0%B0%D0%BD%D0%B8%D1%8F" TargetMode="Externa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Анализ</a:t>
            </a:r>
            <a:r>
              <a:rPr lang="ru-RU" baseline="0"/>
              <a:t> анкетирования на знание заболеваний</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4.6655248385922561E-2"/>
          <c:y val="0.1614070351758794"/>
          <c:w val="0.92609414334157136"/>
          <c:h val="0.4571053618297713"/>
        </c:manualLayout>
      </c:layout>
      <c:barChart>
        <c:barDir val="col"/>
        <c:grouping val="clustered"/>
        <c:varyColors val="0"/>
        <c:ser>
          <c:idx val="0"/>
          <c:order val="0"/>
          <c:tx>
            <c:strRef>
              <c:f>Лист1!$B$1</c:f>
              <c:strCache>
                <c:ptCount val="1"/>
                <c:pt idx="0">
                  <c:v>% обучающихся, знающих старинные названия современных заболеваний</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Грудная жаба (стенокардия)</c:v>
                </c:pt>
                <c:pt idx="1">
                  <c:v>Гусарский насморк (гонорея)</c:v>
                </c:pt>
                <c:pt idx="2">
                  <c:v>Чахотка (туберкулез)</c:v>
                </c:pt>
                <c:pt idx="3">
                  <c:v>Падучая (эпилепсия)</c:v>
                </c:pt>
                <c:pt idx="4">
                  <c:v>Проказа (лепра)</c:v>
                </c:pt>
                <c:pt idx="5">
                  <c:v>Люэс (сифилис)</c:v>
                </c:pt>
                <c:pt idx="6">
                  <c:v>Королевская болезнь (подагра)</c:v>
                </c:pt>
              </c:strCache>
            </c:strRef>
          </c:cat>
          <c:val>
            <c:numRef>
              <c:f>Лист1!$B$2:$B$8</c:f>
              <c:numCache>
                <c:formatCode>General</c:formatCode>
                <c:ptCount val="7"/>
                <c:pt idx="0">
                  <c:v>90</c:v>
                </c:pt>
                <c:pt idx="1">
                  <c:v>85</c:v>
                </c:pt>
                <c:pt idx="2">
                  <c:v>90</c:v>
                </c:pt>
                <c:pt idx="3">
                  <c:v>80</c:v>
                </c:pt>
                <c:pt idx="4">
                  <c:v>80</c:v>
                </c:pt>
                <c:pt idx="5">
                  <c:v>90</c:v>
                </c:pt>
                <c:pt idx="6">
                  <c:v>80</c:v>
                </c:pt>
              </c:numCache>
            </c:numRef>
          </c:val>
          <c:extLst xmlns:c16r2="http://schemas.microsoft.com/office/drawing/2015/06/chart">
            <c:ext xmlns:c16="http://schemas.microsoft.com/office/drawing/2014/chart" uri="{C3380CC4-5D6E-409C-BE32-E72D297353CC}">
              <c16:uniqueId val="{00000000-3872-43F5-AF04-5214FBF4B975}"/>
            </c:ext>
          </c:extLst>
        </c:ser>
        <c:ser>
          <c:idx val="1"/>
          <c:order val="1"/>
          <c:tx>
            <c:strRef>
              <c:f>Лист1!$C$1</c:f>
              <c:strCache>
                <c:ptCount val="1"/>
                <c:pt idx="0">
                  <c:v>% обучающихся, знающих современные заболевания</c:v>
                </c:pt>
              </c:strCache>
            </c:strRef>
          </c:tx>
          <c:spPr>
            <a:solidFill>
              <a:srgbClr val="FFFF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Грудная жаба (стенокардия)</c:v>
                </c:pt>
                <c:pt idx="1">
                  <c:v>Гусарский насморк (гонорея)</c:v>
                </c:pt>
                <c:pt idx="2">
                  <c:v>Чахотка (туберкулез)</c:v>
                </c:pt>
                <c:pt idx="3">
                  <c:v>Падучая (эпилепсия)</c:v>
                </c:pt>
                <c:pt idx="4">
                  <c:v>Проказа (лепра)</c:v>
                </c:pt>
                <c:pt idx="5">
                  <c:v>Люэс (сифилис)</c:v>
                </c:pt>
                <c:pt idx="6">
                  <c:v>Королевская болезнь (подагра)</c:v>
                </c:pt>
              </c:strCache>
            </c:strRef>
          </c:cat>
          <c:val>
            <c:numRef>
              <c:f>Лист1!$C$2:$C$8</c:f>
              <c:numCache>
                <c:formatCode>General</c:formatCode>
                <c:ptCount val="7"/>
                <c:pt idx="0">
                  <c:v>45</c:v>
                </c:pt>
                <c:pt idx="1">
                  <c:v>10</c:v>
                </c:pt>
                <c:pt idx="2">
                  <c:v>70</c:v>
                </c:pt>
                <c:pt idx="3">
                  <c:v>30</c:v>
                </c:pt>
                <c:pt idx="4">
                  <c:v>5</c:v>
                </c:pt>
                <c:pt idx="5">
                  <c:v>75</c:v>
                </c:pt>
                <c:pt idx="6">
                  <c:v>0</c:v>
                </c:pt>
              </c:numCache>
            </c:numRef>
          </c:val>
          <c:extLst xmlns:c16r2="http://schemas.microsoft.com/office/drawing/2015/06/chart">
            <c:ext xmlns:c16="http://schemas.microsoft.com/office/drawing/2014/chart" uri="{C3380CC4-5D6E-409C-BE32-E72D297353CC}">
              <c16:uniqueId val="{00000001-DC15-455C-9552-B83B28EAB6B1}"/>
            </c:ext>
          </c:extLst>
        </c:ser>
        <c:dLbls>
          <c:showLegendKey val="0"/>
          <c:showVal val="0"/>
          <c:showCatName val="0"/>
          <c:showSerName val="0"/>
          <c:showPercent val="0"/>
          <c:showBubbleSize val="0"/>
        </c:dLbls>
        <c:gapWidth val="219"/>
        <c:overlap val="-27"/>
        <c:axId val="-1116030480"/>
        <c:axId val="-1116039184"/>
      </c:barChart>
      <c:catAx>
        <c:axId val="-1116030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16039184"/>
        <c:crosses val="autoZero"/>
        <c:auto val="1"/>
        <c:lblAlgn val="ctr"/>
        <c:lblOffset val="100"/>
        <c:noMultiLvlLbl val="0"/>
      </c:catAx>
      <c:valAx>
        <c:axId val="-11160391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16030480"/>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legendEntry>
      <c:legendEntry>
        <c:idx val="1"/>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legendEntry>
      <c:layout>
        <c:manualLayout>
          <c:xMode val="edge"/>
          <c:yMode val="edge"/>
          <c:x val="0.1781250263425101"/>
          <c:y val="0.75345549548241941"/>
          <c:w val="0.61065992298407956"/>
          <c:h val="0.2281113247940781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1C601F-05A5-4ACE-B730-4247A1F2BF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575</TotalTime>
  <Pages>1</Pages>
  <Words>5629</Words>
  <Characters>32089</Characters>
  <Application>Microsoft Office Word</Application>
  <DocSecurity>0</DocSecurity>
  <Lines>267</Lines>
  <Paragraphs>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37643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Asus</cp:lastModifiedBy>
  <cp:revision>28</cp:revision>
  <dcterms:created xsi:type="dcterms:W3CDTF">2022-03-30T16:30:00Z</dcterms:created>
  <dcterms:modified xsi:type="dcterms:W3CDTF">2022-04-16T10:03:00Z</dcterms:modified>
</cp:coreProperties>
</file>