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91BAA" w:rsidRPr="009E119F" w:rsidRDefault="00B91BAA" w:rsidP="00B91BAA">
      <w:pPr>
        <w:spacing w:line="240" w:lineRule="auto"/>
        <w:jc w:val="center"/>
        <w:rPr>
          <w:rFonts w:ascii="Times New Roman" w:hAnsi="Times New Roman" w:cs="Times New Roman"/>
          <w:sz w:val="24"/>
          <w:szCs w:val="24"/>
        </w:rPr>
      </w:pPr>
      <w:r w:rsidRPr="009E119F">
        <w:rPr>
          <w:rFonts w:ascii="Times New Roman" w:hAnsi="Times New Roman" w:cs="Times New Roman"/>
          <w:sz w:val="24"/>
          <w:szCs w:val="24"/>
        </w:rPr>
        <w:t>Муниципальное бюджетное общеобразовательное учреждение</w:t>
      </w:r>
    </w:p>
    <w:p w:rsidR="00B91BAA" w:rsidRPr="009E119F" w:rsidRDefault="00B91BAA" w:rsidP="00B91BAA">
      <w:pPr>
        <w:spacing w:line="240" w:lineRule="auto"/>
        <w:jc w:val="center"/>
        <w:rPr>
          <w:rFonts w:ascii="Times New Roman" w:hAnsi="Times New Roman" w:cs="Times New Roman"/>
          <w:sz w:val="24"/>
          <w:szCs w:val="24"/>
        </w:rPr>
      </w:pPr>
      <w:r w:rsidRPr="009E119F">
        <w:rPr>
          <w:rFonts w:ascii="Times New Roman" w:hAnsi="Times New Roman" w:cs="Times New Roman"/>
          <w:sz w:val="24"/>
          <w:szCs w:val="24"/>
        </w:rPr>
        <w:t>«Средняя  школа №7 с углублённым изучением отдельных предметов»</w:t>
      </w:r>
    </w:p>
    <w:p w:rsidR="00B91BAA" w:rsidRPr="009E119F" w:rsidRDefault="00B91BAA" w:rsidP="00B91BAA">
      <w:pPr>
        <w:spacing w:line="240" w:lineRule="auto"/>
        <w:jc w:val="center"/>
        <w:rPr>
          <w:rFonts w:ascii="Times New Roman" w:hAnsi="Times New Roman" w:cs="Times New Roman"/>
          <w:sz w:val="24"/>
          <w:szCs w:val="24"/>
        </w:rPr>
      </w:pPr>
    </w:p>
    <w:p w:rsidR="00B91BAA" w:rsidRPr="009E119F" w:rsidRDefault="00B91BAA" w:rsidP="00B91BAA">
      <w:pPr>
        <w:spacing w:line="240" w:lineRule="auto"/>
        <w:jc w:val="center"/>
        <w:rPr>
          <w:rFonts w:ascii="Times New Roman" w:hAnsi="Times New Roman" w:cs="Times New Roman"/>
          <w:sz w:val="24"/>
          <w:szCs w:val="24"/>
        </w:rPr>
      </w:pPr>
    </w:p>
    <w:p w:rsidR="00A96AED" w:rsidRDefault="00B91BAA" w:rsidP="00B91BAA">
      <w:pPr>
        <w:spacing w:line="240" w:lineRule="auto"/>
        <w:jc w:val="center"/>
        <w:rPr>
          <w:rFonts w:ascii="Times New Roman" w:hAnsi="Times New Roman" w:cs="Times New Roman"/>
          <w:b/>
          <w:sz w:val="28"/>
          <w:szCs w:val="28"/>
        </w:rPr>
      </w:pPr>
      <w:r>
        <w:rPr>
          <w:rFonts w:ascii="Times New Roman" w:hAnsi="Times New Roman" w:cs="Times New Roman"/>
          <w:sz w:val="28"/>
          <w:szCs w:val="28"/>
        </w:rPr>
        <w:t>Научно-исследовательский проект</w:t>
      </w:r>
    </w:p>
    <w:p w:rsidR="00E03FC8" w:rsidRPr="00E03FC8" w:rsidRDefault="00E03FC8" w:rsidP="002B1361">
      <w:pPr>
        <w:spacing w:line="240" w:lineRule="auto"/>
        <w:jc w:val="center"/>
        <w:rPr>
          <w:rFonts w:ascii="Times New Roman" w:hAnsi="Times New Roman" w:cs="Times New Roman"/>
          <w:b/>
          <w:sz w:val="28"/>
          <w:szCs w:val="28"/>
        </w:rPr>
      </w:pPr>
    </w:p>
    <w:p w:rsidR="00CE0E9B" w:rsidRDefault="00CE0E9B" w:rsidP="002B1361">
      <w:pPr>
        <w:spacing w:line="240" w:lineRule="auto"/>
        <w:rPr>
          <w:rFonts w:ascii="Times New Roman" w:hAnsi="Times New Roman" w:cs="Times New Roman"/>
        </w:rPr>
      </w:pPr>
    </w:p>
    <w:p w:rsidR="00CE0E9B" w:rsidRDefault="00CE0E9B" w:rsidP="002B1361">
      <w:pPr>
        <w:spacing w:line="240" w:lineRule="auto"/>
        <w:rPr>
          <w:rFonts w:ascii="Times New Roman" w:hAnsi="Times New Roman" w:cs="Times New Roman"/>
        </w:rPr>
      </w:pPr>
      <w:bookmarkStart w:id="0" w:name="_GoBack"/>
      <w:bookmarkEnd w:id="0"/>
    </w:p>
    <w:p w:rsidR="00CE0E9B" w:rsidRPr="00B91BAA" w:rsidRDefault="00B91BAA" w:rsidP="00B91BAA">
      <w:pPr>
        <w:spacing w:line="240" w:lineRule="auto"/>
        <w:jc w:val="center"/>
        <w:rPr>
          <w:rFonts w:ascii="Times New Roman" w:hAnsi="Times New Roman" w:cs="Times New Roman"/>
          <w:b/>
          <w:sz w:val="36"/>
          <w:szCs w:val="36"/>
        </w:rPr>
      </w:pPr>
      <w:r w:rsidRPr="00B91BAA">
        <w:rPr>
          <w:rFonts w:ascii="Times New Roman" w:hAnsi="Times New Roman" w:cs="Times New Roman"/>
          <w:b/>
          <w:sz w:val="36"/>
          <w:szCs w:val="36"/>
        </w:rPr>
        <w:t>Химия и экология</w:t>
      </w:r>
    </w:p>
    <w:p w:rsidR="002B1361" w:rsidRDefault="002B1361" w:rsidP="002B1361">
      <w:pPr>
        <w:spacing w:line="240" w:lineRule="auto"/>
        <w:rPr>
          <w:rFonts w:ascii="Times New Roman" w:hAnsi="Times New Roman" w:cs="Times New Roman"/>
        </w:rPr>
      </w:pPr>
    </w:p>
    <w:p w:rsidR="00CE0E9B" w:rsidRPr="00B91BAA" w:rsidRDefault="00CE0E9B" w:rsidP="00B91BAA">
      <w:pPr>
        <w:spacing w:line="240" w:lineRule="auto"/>
        <w:jc w:val="center"/>
        <w:rPr>
          <w:rFonts w:ascii="Times New Roman" w:hAnsi="Times New Roman" w:cs="Times New Roman"/>
          <w:b/>
          <w:sz w:val="40"/>
          <w:szCs w:val="40"/>
        </w:rPr>
      </w:pPr>
      <w:r w:rsidRPr="00B91BAA">
        <w:rPr>
          <w:rFonts w:ascii="Times New Roman" w:hAnsi="Times New Roman" w:cs="Times New Roman"/>
          <w:b/>
          <w:sz w:val="40"/>
          <w:szCs w:val="40"/>
        </w:rPr>
        <w:t>Проблемы большого города.</w:t>
      </w:r>
      <w:r w:rsidR="00E03FC8" w:rsidRPr="00B91BAA">
        <w:rPr>
          <w:rFonts w:ascii="Times New Roman" w:hAnsi="Times New Roman" w:cs="Times New Roman"/>
          <w:b/>
          <w:sz w:val="40"/>
          <w:szCs w:val="40"/>
        </w:rPr>
        <w:t xml:space="preserve"> Воздух</w:t>
      </w:r>
      <w:r w:rsidR="00A96AED" w:rsidRPr="00B91BAA">
        <w:rPr>
          <w:rFonts w:ascii="Times New Roman" w:hAnsi="Times New Roman" w:cs="Times New Roman"/>
          <w:b/>
          <w:sz w:val="40"/>
          <w:szCs w:val="40"/>
        </w:rPr>
        <w:t>.</w:t>
      </w:r>
    </w:p>
    <w:p w:rsidR="00CE0E9B" w:rsidRPr="00E03FC8" w:rsidRDefault="00E03FC8" w:rsidP="002B1361">
      <w:pPr>
        <w:spacing w:line="240" w:lineRule="auto"/>
        <w:jc w:val="center"/>
        <w:rPr>
          <w:rFonts w:ascii="Times New Roman" w:hAnsi="Times New Roman" w:cs="Times New Roman"/>
          <w:b/>
          <w:sz w:val="28"/>
          <w:szCs w:val="28"/>
        </w:rPr>
      </w:pPr>
      <w:r w:rsidRPr="00E03FC8">
        <w:rPr>
          <w:rFonts w:ascii="Times New Roman" w:hAnsi="Times New Roman" w:cs="Times New Roman"/>
          <w:b/>
          <w:sz w:val="28"/>
          <w:szCs w:val="28"/>
        </w:rPr>
        <w:t xml:space="preserve"> </w:t>
      </w:r>
    </w:p>
    <w:p w:rsidR="00CE0E9B" w:rsidRDefault="00CE0E9B" w:rsidP="002B1361">
      <w:pPr>
        <w:spacing w:line="240" w:lineRule="auto"/>
        <w:jc w:val="center"/>
        <w:rPr>
          <w:rFonts w:ascii="Times New Roman" w:hAnsi="Times New Roman" w:cs="Times New Roman"/>
          <w:sz w:val="28"/>
          <w:szCs w:val="28"/>
        </w:rPr>
      </w:pPr>
    </w:p>
    <w:p w:rsidR="00CE0E9B" w:rsidRDefault="00CE0E9B" w:rsidP="002B1361">
      <w:pPr>
        <w:spacing w:line="240" w:lineRule="auto"/>
        <w:jc w:val="center"/>
        <w:rPr>
          <w:rFonts w:ascii="Times New Roman" w:hAnsi="Times New Roman" w:cs="Times New Roman"/>
          <w:sz w:val="28"/>
          <w:szCs w:val="28"/>
        </w:rPr>
      </w:pPr>
    </w:p>
    <w:p w:rsidR="00CE0E9B" w:rsidRDefault="00CE0E9B" w:rsidP="002B1361">
      <w:pPr>
        <w:spacing w:line="240" w:lineRule="auto"/>
        <w:jc w:val="center"/>
        <w:rPr>
          <w:rFonts w:ascii="Times New Roman" w:hAnsi="Times New Roman" w:cs="Times New Roman"/>
          <w:sz w:val="28"/>
          <w:szCs w:val="28"/>
        </w:rPr>
      </w:pPr>
    </w:p>
    <w:p w:rsidR="00CE0E9B" w:rsidRDefault="00CE0E9B" w:rsidP="002B1361">
      <w:pPr>
        <w:spacing w:line="240" w:lineRule="auto"/>
        <w:jc w:val="center"/>
        <w:rPr>
          <w:rFonts w:ascii="Times New Roman" w:hAnsi="Times New Roman" w:cs="Times New Roman"/>
          <w:sz w:val="28"/>
          <w:szCs w:val="28"/>
        </w:rPr>
      </w:pPr>
    </w:p>
    <w:p w:rsidR="00E03FC8" w:rsidRPr="00E03FC8" w:rsidRDefault="00EF5060" w:rsidP="002B1361">
      <w:pPr>
        <w:spacing w:line="240" w:lineRule="auto"/>
        <w:rPr>
          <w:rFonts w:ascii="Times New Roman" w:hAnsi="Times New Roman" w:cs="Times New Roman"/>
          <w:b/>
          <w:sz w:val="28"/>
          <w:szCs w:val="28"/>
        </w:rPr>
      </w:pPr>
      <w:r>
        <w:rPr>
          <w:rFonts w:ascii="Times New Roman" w:hAnsi="Times New Roman" w:cs="Times New Roman"/>
          <w:sz w:val="28"/>
          <w:szCs w:val="28"/>
        </w:rPr>
        <w:t xml:space="preserve">                                                                                                     </w:t>
      </w:r>
      <w:r w:rsidR="00E03FC8" w:rsidRPr="00E03FC8">
        <w:rPr>
          <w:rFonts w:ascii="Times New Roman" w:hAnsi="Times New Roman" w:cs="Times New Roman"/>
          <w:b/>
          <w:sz w:val="28"/>
          <w:szCs w:val="28"/>
        </w:rPr>
        <w:t>Автор:</w:t>
      </w:r>
    </w:p>
    <w:p w:rsidR="00CE0E9B" w:rsidRDefault="002D27CF" w:rsidP="002B1361">
      <w:pPr>
        <w:spacing w:line="240" w:lineRule="auto"/>
        <w:jc w:val="center"/>
        <w:rPr>
          <w:rFonts w:ascii="Times New Roman" w:hAnsi="Times New Roman" w:cs="Times New Roman"/>
          <w:sz w:val="28"/>
          <w:szCs w:val="28"/>
        </w:rPr>
      </w:pPr>
      <w:r>
        <w:rPr>
          <w:rFonts w:ascii="Times New Roman" w:hAnsi="Times New Roman" w:cs="Times New Roman"/>
          <w:sz w:val="28"/>
          <w:szCs w:val="28"/>
        </w:rPr>
        <w:t xml:space="preserve">                                                   </w:t>
      </w:r>
      <w:r w:rsidR="00D76AF0">
        <w:rPr>
          <w:rFonts w:ascii="Times New Roman" w:hAnsi="Times New Roman" w:cs="Times New Roman"/>
          <w:sz w:val="28"/>
          <w:szCs w:val="28"/>
        </w:rPr>
        <w:t xml:space="preserve">                              </w:t>
      </w:r>
      <w:r w:rsidR="00187AA2">
        <w:rPr>
          <w:rFonts w:ascii="Times New Roman" w:hAnsi="Times New Roman" w:cs="Times New Roman"/>
          <w:sz w:val="28"/>
          <w:szCs w:val="28"/>
        </w:rPr>
        <w:t xml:space="preserve">Борисова Дарья </w:t>
      </w:r>
      <w:r w:rsidR="00D76AF0">
        <w:rPr>
          <w:rFonts w:ascii="Times New Roman" w:hAnsi="Times New Roman" w:cs="Times New Roman"/>
          <w:sz w:val="28"/>
          <w:szCs w:val="28"/>
        </w:rPr>
        <w:t>Александровна</w:t>
      </w:r>
    </w:p>
    <w:p w:rsidR="00E03FC8" w:rsidRDefault="00EF5060" w:rsidP="00D76AF0">
      <w:pPr>
        <w:spacing w:line="240" w:lineRule="auto"/>
        <w:jc w:val="center"/>
        <w:rPr>
          <w:rFonts w:ascii="Times New Roman" w:hAnsi="Times New Roman" w:cs="Times New Roman"/>
          <w:sz w:val="28"/>
          <w:szCs w:val="28"/>
        </w:rPr>
      </w:pPr>
      <w:r>
        <w:rPr>
          <w:rFonts w:ascii="Times New Roman" w:hAnsi="Times New Roman" w:cs="Times New Roman"/>
          <w:sz w:val="28"/>
          <w:szCs w:val="28"/>
        </w:rPr>
        <w:t xml:space="preserve">                                                           </w:t>
      </w:r>
      <w:r w:rsidR="002D27CF">
        <w:rPr>
          <w:rFonts w:ascii="Times New Roman" w:hAnsi="Times New Roman" w:cs="Times New Roman"/>
          <w:sz w:val="28"/>
          <w:szCs w:val="28"/>
        </w:rPr>
        <w:t xml:space="preserve">        </w:t>
      </w:r>
      <w:r w:rsidR="00D210D8">
        <w:rPr>
          <w:rFonts w:ascii="Times New Roman" w:hAnsi="Times New Roman" w:cs="Times New Roman"/>
          <w:sz w:val="28"/>
          <w:szCs w:val="28"/>
        </w:rPr>
        <w:t xml:space="preserve">        11</w:t>
      </w:r>
      <w:r w:rsidR="00E03FC8">
        <w:rPr>
          <w:rFonts w:ascii="Times New Roman" w:hAnsi="Times New Roman" w:cs="Times New Roman"/>
          <w:sz w:val="28"/>
          <w:szCs w:val="28"/>
        </w:rPr>
        <w:t xml:space="preserve"> класс</w:t>
      </w:r>
      <w:r w:rsidR="002D27CF">
        <w:rPr>
          <w:rFonts w:ascii="Times New Roman" w:hAnsi="Times New Roman" w:cs="Times New Roman"/>
          <w:sz w:val="28"/>
          <w:szCs w:val="28"/>
        </w:rPr>
        <w:t xml:space="preserve"> </w:t>
      </w:r>
      <w:r w:rsidR="005C6FC5">
        <w:rPr>
          <w:rFonts w:ascii="Times New Roman" w:hAnsi="Times New Roman" w:cs="Times New Roman"/>
          <w:sz w:val="28"/>
          <w:szCs w:val="28"/>
        </w:rPr>
        <w:t>МБОУ школа</w:t>
      </w:r>
      <w:r w:rsidR="00E03FC8">
        <w:rPr>
          <w:rFonts w:ascii="Times New Roman" w:hAnsi="Times New Roman" w:cs="Times New Roman"/>
          <w:sz w:val="28"/>
          <w:szCs w:val="28"/>
        </w:rPr>
        <w:t xml:space="preserve"> №</w:t>
      </w:r>
      <w:r w:rsidR="007E482A">
        <w:rPr>
          <w:rFonts w:ascii="Times New Roman" w:hAnsi="Times New Roman" w:cs="Times New Roman"/>
          <w:sz w:val="28"/>
          <w:szCs w:val="28"/>
        </w:rPr>
        <w:t xml:space="preserve"> </w:t>
      </w:r>
      <w:r w:rsidR="00187AA2">
        <w:rPr>
          <w:rFonts w:ascii="Times New Roman" w:hAnsi="Times New Roman" w:cs="Times New Roman"/>
          <w:sz w:val="28"/>
          <w:szCs w:val="28"/>
        </w:rPr>
        <w:t>7</w:t>
      </w:r>
    </w:p>
    <w:p w:rsidR="00D76AF0" w:rsidRDefault="00D76AF0" w:rsidP="00D76AF0">
      <w:pPr>
        <w:spacing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                                                                     </w:t>
      </w:r>
      <w:r w:rsidR="00E03FC8" w:rsidRPr="00E03FC8">
        <w:rPr>
          <w:rFonts w:ascii="Times New Roman" w:hAnsi="Times New Roman" w:cs="Times New Roman"/>
          <w:b/>
          <w:sz w:val="28"/>
          <w:szCs w:val="28"/>
        </w:rPr>
        <w:t>Руководитель:</w:t>
      </w:r>
    </w:p>
    <w:p w:rsidR="005C6FC5" w:rsidRPr="005C6FC5" w:rsidRDefault="00187AA2" w:rsidP="00B91BAA">
      <w:pPr>
        <w:spacing w:line="240" w:lineRule="auto"/>
        <w:jc w:val="right"/>
        <w:rPr>
          <w:rFonts w:ascii="Times New Roman" w:hAnsi="Times New Roman" w:cs="Times New Roman"/>
          <w:sz w:val="28"/>
          <w:szCs w:val="28"/>
        </w:rPr>
      </w:pPr>
      <w:r>
        <w:rPr>
          <w:rFonts w:ascii="Times New Roman" w:hAnsi="Times New Roman" w:cs="Times New Roman"/>
          <w:sz w:val="28"/>
          <w:szCs w:val="28"/>
        </w:rPr>
        <w:t xml:space="preserve">                                                                              </w:t>
      </w:r>
      <w:r w:rsidR="00EF5060" w:rsidRPr="00EF5060">
        <w:rPr>
          <w:rFonts w:ascii="Times New Roman" w:hAnsi="Times New Roman" w:cs="Times New Roman"/>
          <w:sz w:val="28"/>
          <w:szCs w:val="28"/>
        </w:rPr>
        <w:t xml:space="preserve"> </w:t>
      </w:r>
      <w:r>
        <w:rPr>
          <w:rFonts w:ascii="Times New Roman" w:hAnsi="Times New Roman" w:cs="Times New Roman"/>
          <w:sz w:val="28"/>
          <w:szCs w:val="28"/>
        </w:rPr>
        <w:t>Куимова Ольга Константиновна</w:t>
      </w:r>
      <w:proofErr w:type="gramStart"/>
      <w:r>
        <w:rPr>
          <w:rFonts w:ascii="Times New Roman" w:hAnsi="Times New Roman" w:cs="Times New Roman"/>
          <w:sz w:val="28"/>
          <w:szCs w:val="28"/>
        </w:rPr>
        <w:t xml:space="preserve"> </w:t>
      </w:r>
      <w:r w:rsidR="00B91BAA">
        <w:rPr>
          <w:rFonts w:ascii="Times New Roman" w:hAnsi="Times New Roman" w:cs="Times New Roman"/>
          <w:sz w:val="28"/>
          <w:szCs w:val="28"/>
        </w:rPr>
        <w:t>.</w:t>
      </w:r>
      <w:proofErr w:type="gramEnd"/>
      <w:r w:rsidR="00B91BAA">
        <w:rPr>
          <w:rFonts w:ascii="Times New Roman" w:hAnsi="Times New Roman" w:cs="Times New Roman"/>
          <w:sz w:val="28"/>
          <w:szCs w:val="28"/>
        </w:rPr>
        <w:t xml:space="preserve"> учитель химии высшей категории </w:t>
      </w:r>
    </w:p>
    <w:p w:rsidR="00CE0E9B" w:rsidRDefault="00CE0E9B" w:rsidP="002B1361">
      <w:pPr>
        <w:spacing w:line="240" w:lineRule="auto"/>
        <w:jc w:val="right"/>
        <w:rPr>
          <w:rFonts w:ascii="Times New Roman" w:hAnsi="Times New Roman" w:cs="Times New Roman"/>
          <w:sz w:val="28"/>
          <w:szCs w:val="28"/>
        </w:rPr>
      </w:pPr>
    </w:p>
    <w:p w:rsidR="00CE0E9B" w:rsidRDefault="00CE0E9B" w:rsidP="002B1361">
      <w:pPr>
        <w:spacing w:line="240" w:lineRule="auto"/>
        <w:jc w:val="right"/>
        <w:rPr>
          <w:rFonts w:ascii="Times New Roman" w:hAnsi="Times New Roman" w:cs="Times New Roman"/>
          <w:sz w:val="28"/>
          <w:szCs w:val="28"/>
        </w:rPr>
      </w:pPr>
    </w:p>
    <w:p w:rsidR="00B91BAA" w:rsidRDefault="00B91BAA" w:rsidP="00B91BAA">
      <w:pPr>
        <w:spacing w:line="240" w:lineRule="auto"/>
        <w:jc w:val="center"/>
        <w:rPr>
          <w:rFonts w:ascii="Times New Roman" w:hAnsi="Times New Roman" w:cs="Times New Roman"/>
          <w:sz w:val="28"/>
          <w:szCs w:val="28"/>
        </w:rPr>
      </w:pPr>
      <w:r>
        <w:rPr>
          <w:rFonts w:ascii="Times New Roman" w:hAnsi="Times New Roman" w:cs="Times New Roman"/>
          <w:sz w:val="28"/>
          <w:szCs w:val="28"/>
        </w:rPr>
        <w:t>Дзержинск   2022г</w:t>
      </w:r>
    </w:p>
    <w:sdt>
      <w:sdtPr>
        <w:rPr>
          <w:rFonts w:asciiTheme="minorHAnsi" w:eastAsiaTheme="minorHAnsi" w:hAnsiTheme="minorHAnsi" w:cstheme="minorBidi"/>
          <w:b w:val="0"/>
          <w:bCs w:val="0"/>
          <w:color w:val="auto"/>
          <w:sz w:val="22"/>
          <w:szCs w:val="22"/>
        </w:rPr>
        <w:id w:val="252275302"/>
        <w:docPartObj>
          <w:docPartGallery w:val="Table of Contents"/>
          <w:docPartUnique/>
        </w:docPartObj>
      </w:sdtPr>
      <w:sdtEndPr>
        <w:rPr>
          <w:rFonts w:ascii="Times New Roman" w:hAnsi="Times New Roman" w:cs="Times New Roman"/>
          <w:sz w:val="24"/>
          <w:szCs w:val="24"/>
        </w:rPr>
      </w:sdtEndPr>
      <w:sdtContent>
        <w:p w:rsidR="00D76AF0" w:rsidRDefault="00D76AF0" w:rsidP="002B1361">
          <w:pPr>
            <w:pStyle w:val="ad"/>
            <w:spacing w:line="240" w:lineRule="auto"/>
            <w:rPr>
              <w:rFonts w:asciiTheme="minorHAnsi" w:eastAsiaTheme="minorHAnsi" w:hAnsiTheme="minorHAnsi" w:cstheme="minorBidi"/>
              <w:b w:val="0"/>
              <w:bCs w:val="0"/>
              <w:color w:val="auto"/>
              <w:sz w:val="22"/>
              <w:szCs w:val="22"/>
            </w:rPr>
          </w:pPr>
        </w:p>
        <w:p w:rsidR="00DD6644" w:rsidRPr="00CB3E1A" w:rsidRDefault="00DD6644" w:rsidP="002B1361">
          <w:pPr>
            <w:pStyle w:val="ad"/>
            <w:spacing w:line="240" w:lineRule="auto"/>
            <w:rPr>
              <w:rFonts w:ascii="Times New Roman" w:hAnsi="Times New Roman" w:cs="Times New Roman"/>
            </w:rPr>
          </w:pPr>
          <w:r w:rsidRPr="00CB3E1A">
            <w:rPr>
              <w:rFonts w:ascii="Times New Roman" w:hAnsi="Times New Roman" w:cs="Times New Roman"/>
              <w:color w:val="auto"/>
            </w:rPr>
            <w:t>Оглавление</w:t>
          </w:r>
          <w:r w:rsidR="00BF3B10" w:rsidRPr="00CB3E1A">
            <w:rPr>
              <w:rFonts w:ascii="Times New Roman" w:hAnsi="Times New Roman" w:cs="Times New Roman"/>
              <w:color w:val="auto"/>
            </w:rPr>
            <w:t>.</w:t>
          </w:r>
        </w:p>
        <w:p w:rsidR="00672F72" w:rsidRPr="00CB3E1A" w:rsidRDefault="005D4523" w:rsidP="002B1361">
          <w:pPr>
            <w:pStyle w:val="1"/>
            <w:numPr>
              <w:ilvl w:val="0"/>
              <w:numId w:val="0"/>
            </w:numPr>
            <w:spacing w:line="240" w:lineRule="auto"/>
            <w:ind w:left="360"/>
            <w:rPr>
              <w:rFonts w:ascii="Times New Roman" w:eastAsiaTheme="minorEastAsia" w:hAnsi="Times New Roman" w:cs="Times New Roman"/>
              <w:noProof/>
              <w:lang w:eastAsia="ru-RU"/>
            </w:rPr>
          </w:pPr>
          <w:r w:rsidRPr="00CB3E1A">
            <w:rPr>
              <w:rFonts w:ascii="Times New Roman" w:hAnsi="Times New Roman" w:cs="Times New Roman"/>
              <w:sz w:val="24"/>
              <w:szCs w:val="24"/>
            </w:rPr>
            <w:fldChar w:fldCharType="begin"/>
          </w:r>
          <w:r w:rsidR="00DD6644" w:rsidRPr="00CB3E1A">
            <w:rPr>
              <w:rFonts w:ascii="Times New Roman" w:hAnsi="Times New Roman" w:cs="Times New Roman"/>
              <w:sz w:val="24"/>
              <w:szCs w:val="24"/>
            </w:rPr>
            <w:instrText xml:space="preserve"> TOC \o "1-3" \h \z \u </w:instrText>
          </w:r>
          <w:r w:rsidRPr="00CB3E1A">
            <w:rPr>
              <w:rFonts w:ascii="Times New Roman" w:hAnsi="Times New Roman" w:cs="Times New Roman"/>
              <w:sz w:val="24"/>
              <w:szCs w:val="24"/>
            </w:rPr>
            <w:fldChar w:fldCharType="separate"/>
          </w:r>
          <w:hyperlink w:anchor="_Toc438368283" w:history="1">
            <w:r w:rsidR="00672F72" w:rsidRPr="00CB3E1A">
              <w:rPr>
                <w:rStyle w:val="ae"/>
                <w:rFonts w:ascii="Times New Roman" w:hAnsi="Times New Roman" w:cs="Times New Roman"/>
                <w:noProof/>
              </w:rPr>
              <w:t>I.</w:t>
            </w:r>
            <w:r w:rsidR="00672F72" w:rsidRPr="00CB3E1A">
              <w:rPr>
                <w:rFonts w:ascii="Times New Roman" w:eastAsiaTheme="minorEastAsia" w:hAnsi="Times New Roman" w:cs="Times New Roman"/>
                <w:noProof/>
                <w:lang w:eastAsia="ru-RU"/>
              </w:rPr>
              <w:tab/>
            </w:r>
            <w:r w:rsidR="00672F72" w:rsidRPr="00CB3E1A">
              <w:rPr>
                <w:rStyle w:val="ae"/>
                <w:rFonts w:ascii="Times New Roman" w:hAnsi="Times New Roman" w:cs="Times New Roman"/>
                <w:noProof/>
              </w:rPr>
              <w:t>Введение.</w:t>
            </w:r>
            <w:r w:rsidR="00672F72" w:rsidRPr="00CB3E1A">
              <w:rPr>
                <w:rFonts w:ascii="Times New Roman" w:hAnsi="Times New Roman" w:cs="Times New Roman"/>
                <w:noProof/>
                <w:webHidden/>
              </w:rPr>
              <w:tab/>
            </w:r>
            <w:r w:rsidRPr="00CB3E1A">
              <w:rPr>
                <w:rFonts w:ascii="Times New Roman" w:hAnsi="Times New Roman" w:cs="Times New Roman"/>
                <w:noProof/>
                <w:webHidden/>
              </w:rPr>
              <w:fldChar w:fldCharType="begin"/>
            </w:r>
            <w:r w:rsidR="00672F72" w:rsidRPr="00CB3E1A">
              <w:rPr>
                <w:rFonts w:ascii="Times New Roman" w:hAnsi="Times New Roman" w:cs="Times New Roman"/>
                <w:noProof/>
                <w:webHidden/>
              </w:rPr>
              <w:instrText xml:space="preserve"> PAGEREF _Toc438368283 \h </w:instrText>
            </w:r>
            <w:r w:rsidRPr="00CB3E1A">
              <w:rPr>
                <w:rFonts w:ascii="Times New Roman" w:hAnsi="Times New Roman" w:cs="Times New Roman"/>
                <w:noProof/>
                <w:webHidden/>
              </w:rPr>
            </w:r>
            <w:r w:rsidRPr="00CB3E1A">
              <w:rPr>
                <w:rFonts w:ascii="Times New Roman" w:hAnsi="Times New Roman" w:cs="Times New Roman"/>
                <w:noProof/>
                <w:webHidden/>
              </w:rPr>
              <w:fldChar w:fldCharType="separate"/>
            </w:r>
            <w:r w:rsidR="005D6D1B">
              <w:rPr>
                <w:rFonts w:ascii="Times New Roman" w:hAnsi="Times New Roman" w:cs="Times New Roman"/>
                <w:noProof/>
                <w:webHidden/>
              </w:rPr>
              <w:t>3</w:t>
            </w:r>
            <w:r w:rsidRPr="00CB3E1A">
              <w:rPr>
                <w:rFonts w:ascii="Times New Roman" w:hAnsi="Times New Roman" w:cs="Times New Roman"/>
                <w:noProof/>
                <w:webHidden/>
              </w:rPr>
              <w:fldChar w:fldCharType="end"/>
            </w:r>
          </w:hyperlink>
        </w:p>
        <w:p w:rsidR="00672F72" w:rsidRPr="00CB3E1A" w:rsidRDefault="00F26168" w:rsidP="002B1361">
          <w:pPr>
            <w:pStyle w:val="1"/>
            <w:numPr>
              <w:ilvl w:val="0"/>
              <w:numId w:val="0"/>
            </w:numPr>
            <w:spacing w:line="240" w:lineRule="auto"/>
            <w:ind w:left="360"/>
            <w:rPr>
              <w:rFonts w:ascii="Times New Roman" w:eastAsiaTheme="minorEastAsia" w:hAnsi="Times New Roman" w:cs="Times New Roman"/>
              <w:noProof/>
              <w:lang w:eastAsia="ru-RU"/>
            </w:rPr>
          </w:pPr>
          <w:hyperlink w:anchor="_Toc438368284" w:history="1">
            <w:r w:rsidR="00672F72" w:rsidRPr="00CB3E1A">
              <w:rPr>
                <w:rStyle w:val="ae"/>
                <w:rFonts w:ascii="Times New Roman" w:hAnsi="Times New Roman" w:cs="Times New Roman"/>
                <w:noProof/>
              </w:rPr>
              <w:t>II.</w:t>
            </w:r>
            <w:r w:rsidR="00672F72" w:rsidRPr="00CB3E1A">
              <w:rPr>
                <w:rFonts w:ascii="Times New Roman" w:eastAsiaTheme="minorEastAsia" w:hAnsi="Times New Roman" w:cs="Times New Roman"/>
                <w:noProof/>
                <w:lang w:eastAsia="ru-RU"/>
              </w:rPr>
              <w:tab/>
            </w:r>
            <w:r w:rsidR="00672F72" w:rsidRPr="00CB3E1A">
              <w:rPr>
                <w:rStyle w:val="ae"/>
                <w:rFonts w:ascii="Times New Roman" w:hAnsi="Times New Roman" w:cs="Times New Roman"/>
                <w:noProof/>
              </w:rPr>
              <w:t>Теоретическая часть.</w:t>
            </w:r>
            <w:r w:rsidR="00672F72" w:rsidRPr="00CB3E1A">
              <w:rPr>
                <w:rFonts w:ascii="Times New Roman" w:hAnsi="Times New Roman" w:cs="Times New Roman"/>
                <w:noProof/>
                <w:webHidden/>
              </w:rPr>
              <w:tab/>
            </w:r>
            <w:r w:rsidR="005D4523" w:rsidRPr="00CB3E1A">
              <w:rPr>
                <w:rFonts w:ascii="Times New Roman" w:hAnsi="Times New Roman" w:cs="Times New Roman"/>
                <w:noProof/>
                <w:webHidden/>
              </w:rPr>
              <w:fldChar w:fldCharType="begin"/>
            </w:r>
            <w:r w:rsidR="00672F72" w:rsidRPr="00CB3E1A">
              <w:rPr>
                <w:rFonts w:ascii="Times New Roman" w:hAnsi="Times New Roman" w:cs="Times New Roman"/>
                <w:noProof/>
                <w:webHidden/>
              </w:rPr>
              <w:instrText xml:space="preserve"> PAGEREF _Toc438368284 \h </w:instrText>
            </w:r>
            <w:r w:rsidR="005D4523" w:rsidRPr="00CB3E1A">
              <w:rPr>
                <w:rFonts w:ascii="Times New Roman" w:hAnsi="Times New Roman" w:cs="Times New Roman"/>
                <w:noProof/>
                <w:webHidden/>
              </w:rPr>
            </w:r>
            <w:r w:rsidR="005D4523" w:rsidRPr="00CB3E1A">
              <w:rPr>
                <w:rFonts w:ascii="Times New Roman" w:hAnsi="Times New Roman" w:cs="Times New Roman"/>
                <w:noProof/>
                <w:webHidden/>
              </w:rPr>
              <w:fldChar w:fldCharType="separate"/>
            </w:r>
            <w:r w:rsidR="005D6D1B">
              <w:rPr>
                <w:rFonts w:ascii="Times New Roman" w:hAnsi="Times New Roman" w:cs="Times New Roman"/>
                <w:noProof/>
                <w:webHidden/>
              </w:rPr>
              <w:t>5</w:t>
            </w:r>
            <w:r w:rsidR="005D4523" w:rsidRPr="00CB3E1A">
              <w:rPr>
                <w:rFonts w:ascii="Times New Roman" w:hAnsi="Times New Roman" w:cs="Times New Roman"/>
                <w:noProof/>
                <w:webHidden/>
              </w:rPr>
              <w:fldChar w:fldCharType="end"/>
            </w:r>
          </w:hyperlink>
        </w:p>
        <w:p w:rsidR="00672F72" w:rsidRPr="00CB3E1A" w:rsidRDefault="00F26168" w:rsidP="002B1361">
          <w:pPr>
            <w:pStyle w:val="21"/>
            <w:tabs>
              <w:tab w:val="left" w:pos="720"/>
              <w:tab w:val="right" w:leader="dot" w:pos="10196"/>
            </w:tabs>
            <w:spacing w:line="240" w:lineRule="auto"/>
            <w:rPr>
              <w:rFonts w:ascii="Times New Roman" w:eastAsiaTheme="minorEastAsia" w:hAnsi="Times New Roman" w:cs="Times New Roman"/>
              <w:noProof/>
              <w:lang w:eastAsia="ru-RU"/>
            </w:rPr>
          </w:pPr>
          <w:hyperlink w:anchor="_Toc438368285" w:history="1">
            <w:r w:rsidR="00672F72" w:rsidRPr="00CB3E1A">
              <w:rPr>
                <w:rStyle w:val="ae"/>
                <w:rFonts w:ascii="Times New Roman" w:hAnsi="Times New Roman" w:cs="Times New Roman"/>
                <w:noProof/>
              </w:rPr>
              <w:t>1.</w:t>
            </w:r>
            <w:r w:rsidR="00672F72" w:rsidRPr="00CB3E1A">
              <w:rPr>
                <w:rFonts w:ascii="Times New Roman" w:eastAsiaTheme="minorEastAsia" w:hAnsi="Times New Roman" w:cs="Times New Roman"/>
                <w:noProof/>
                <w:lang w:eastAsia="ru-RU"/>
              </w:rPr>
              <w:tab/>
            </w:r>
            <w:r w:rsidR="00672F72" w:rsidRPr="00CB3E1A">
              <w:rPr>
                <w:rStyle w:val="ae"/>
                <w:rFonts w:ascii="Times New Roman" w:hAnsi="Times New Roman" w:cs="Times New Roman"/>
                <w:noProof/>
              </w:rPr>
              <w:t>Основные загрязняющие вещества.</w:t>
            </w:r>
            <w:r w:rsidR="00672F72" w:rsidRPr="00CB3E1A">
              <w:rPr>
                <w:rFonts w:ascii="Times New Roman" w:hAnsi="Times New Roman" w:cs="Times New Roman"/>
                <w:noProof/>
                <w:webHidden/>
              </w:rPr>
              <w:tab/>
            </w:r>
            <w:r w:rsidR="005D4523" w:rsidRPr="00CB3E1A">
              <w:rPr>
                <w:rFonts w:ascii="Times New Roman" w:hAnsi="Times New Roman" w:cs="Times New Roman"/>
                <w:noProof/>
                <w:webHidden/>
              </w:rPr>
              <w:fldChar w:fldCharType="begin"/>
            </w:r>
            <w:r w:rsidR="00672F72" w:rsidRPr="00CB3E1A">
              <w:rPr>
                <w:rFonts w:ascii="Times New Roman" w:hAnsi="Times New Roman" w:cs="Times New Roman"/>
                <w:noProof/>
                <w:webHidden/>
              </w:rPr>
              <w:instrText xml:space="preserve"> PAGEREF _Toc438368285 \h </w:instrText>
            </w:r>
            <w:r w:rsidR="005D4523" w:rsidRPr="00CB3E1A">
              <w:rPr>
                <w:rFonts w:ascii="Times New Roman" w:hAnsi="Times New Roman" w:cs="Times New Roman"/>
                <w:noProof/>
                <w:webHidden/>
              </w:rPr>
            </w:r>
            <w:r w:rsidR="005D4523" w:rsidRPr="00CB3E1A">
              <w:rPr>
                <w:rFonts w:ascii="Times New Roman" w:hAnsi="Times New Roman" w:cs="Times New Roman"/>
                <w:noProof/>
                <w:webHidden/>
              </w:rPr>
              <w:fldChar w:fldCharType="separate"/>
            </w:r>
            <w:r w:rsidR="005D6D1B">
              <w:rPr>
                <w:rFonts w:ascii="Times New Roman" w:hAnsi="Times New Roman" w:cs="Times New Roman"/>
                <w:noProof/>
                <w:webHidden/>
              </w:rPr>
              <w:t>7</w:t>
            </w:r>
            <w:r w:rsidR="005D4523" w:rsidRPr="00CB3E1A">
              <w:rPr>
                <w:rFonts w:ascii="Times New Roman" w:hAnsi="Times New Roman" w:cs="Times New Roman"/>
                <w:noProof/>
                <w:webHidden/>
              </w:rPr>
              <w:fldChar w:fldCharType="end"/>
            </w:r>
          </w:hyperlink>
        </w:p>
        <w:p w:rsidR="00672F72" w:rsidRPr="00CB3E1A" w:rsidRDefault="00F26168" w:rsidP="002B1361">
          <w:pPr>
            <w:pStyle w:val="21"/>
            <w:tabs>
              <w:tab w:val="left" w:pos="720"/>
              <w:tab w:val="right" w:leader="dot" w:pos="10196"/>
            </w:tabs>
            <w:spacing w:line="240" w:lineRule="auto"/>
            <w:rPr>
              <w:rFonts w:ascii="Times New Roman" w:eastAsiaTheme="minorEastAsia" w:hAnsi="Times New Roman" w:cs="Times New Roman"/>
              <w:noProof/>
              <w:lang w:eastAsia="ru-RU"/>
            </w:rPr>
          </w:pPr>
          <w:hyperlink w:anchor="_Toc438368286" w:history="1">
            <w:r w:rsidR="00672F72" w:rsidRPr="00CB3E1A">
              <w:rPr>
                <w:rStyle w:val="ae"/>
                <w:rFonts w:ascii="Times New Roman" w:hAnsi="Times New Roman" w:cs="Times New Roman"/>
                <w:noProof/>
              </w:rPr>
              <w:t>2.</w:t>
            </w:r>
            <w:r w:rsidR="00672F72" w:rsidRPr="00CB3E1A">
              <w:rPr>
                <w:rFonts w:ascii="Times New Roman" w:eastAsiaTheme="minorEastAsia" w:hAnsi="Times New Roman" w:cs="Times New Roman"/>
                <w:noProof/>
                <w:lang w:eastAsia="ru-RU"/>
              </w:rPr>
              <w:tab/>
            </w:r>
            <w:r w:rsidR="00672F72" w:rsidRPr="00CB3E1A">
              <w:rPr>
                <w:rStyle w:val="ae"/>
                <w:rFonts w:ascii="Times New Roman" w:hAnsi="Times New Roman" w:cs="Times New Roman"/>
                <w:noProof/>
              </w:rPr>
              <w:t>Химическое загрязнение атмосферы.</w:t>
            </w:r>
            <w:r w:rsidR="00672F72" w:rsidRPr="00CB3E1A">
              <w:rPr>
                <w:rFonts w:ascii="Times New Roman" w:hAnsi="Times New Roman" w:cs="Times New Roman"/>
                <w:noProof/>
                <w:webHidden/>
              </w:rPr>
              <w:tab/>
            </w:r>
            <w:r w:rsidR="005D4523" w:rsidRPr="00CB3E1A">
              <w:rPr>
                <w:rFonts w:ascii="Times New Roman" w:hAnsi="Times New Roman" w:cs="Times New Roman"/>
                <w:noProof/>
                <w:webHidden/>
              </w:rPr>
              <w:fldChar w:fldCharType="begin"/>
            </w:r>
            <w:r w:rsidR="00672F72" w:rsidRPr="00CB3E1A">
              <w:rPr>
                <w:rFonts w:ascii="Times New Roman" w:hAnsi="Times New Roman" w:cs="Times New Roman"/>
                <w:noProof/>
                <w:webHidden/>
              </w:rPr>
              <w:instrText xml:space="preserve"> PAGEREF _Toc438368286 \h </w:instrText>
            </w:r>
            <w:r w:rsidR="005D4523" w:rsidRPr="00CB3E1A">
              <w:rPr>
                <w:rFonts w:ascii="Times New Roman" w:hAnsi="Times New Roman" w:cs="Times New Roman"/>
                <w:noProof/>
                <w:webHidden/>
              </w:rPr>
            </w:r>
            <w:r w:rsidR="005D4523" w:rsidRPr="00CB3E1A">
              <w:rPr>
                <w:rFonts w:ascii="Times New Roman" w:hAnsi="Times New Roman" w:cs="Times New Roman"/>
                <w:noProof/>
                <w:webHidden/>
              </w:rPr>
              <w:fldChar w:fldCharType="separate"/>
            </w:r>
            <w:r w:rsidR="005D6D1B">
              <w:rPr>
                <w:rFonts w:ascii="Times New Roman" w:hAnsi="Times New Roman" w:cs="Times New Roman"/>
                <w:noProof/>
                <w:webHidden/>
              </w:rPr>
              <w:t>9</w:t>
            </w:r>
            <w:r w:rsidR="005D4523" w:rsidRPr="00CB3E1A">
              <w:rPr>
                <w:rFonts w:ascii="Times New Roman" w:hAnsi="Times New Roman" w:cs="Times New Roman"/>
                <w:noProof/>
                <w:webHidden/>
              </w:rPr>
              <w:fldChar w:fldCharType="end"/>
            </w:r>
          </w:hyperlink>
        </w:p>
        <w:p w:rsidR="00672F72" w:rsidRPr="00CB3E1A" w:rsidRDefault="00F26168" w:rsidP="002B1361">
          <w:pPr>
            <w:pStyle w:val="21"/>
            <w:tabs>
              <w:tab w:val="left" w:pos="720"/>
              <w:tab w:val="right" w:leader="dot" w:pos="10196"/>
            </w:tabs>
            <w:spacing w:line="240" w:lineRule="auto"/>
            <w:rPr>
              <w:rFonts w:ascii="Times New Roman" w:eastAsiaTheme="minorEastAsia" w:hAnsi="Times New Roman" w:cs="Times New Roman"/>
              <w:noProof/>
              <w:lang w:eastAsia="ru-RU"/>
            </w:rPr>
          </w:pPr>
          <w:hyperlink w:anchor="_Toc438368287" w:history="1">
            <w:r w:rsidR="00672F72" w:rsidRPr="00CB3E1A">
              <w:rPr>
                <w:rStyle w:val="ae"/>
                <w:rFonts w:ascii="Times New Roman" w:hAnsi="Times New Roman" w:cs="Times New Roman"/>
                <w:noProof/>
              </w:rPr>
              <w:t>3.</w:t>
            </w:r>
            <w:r w:rsidR="00672F72" w:rsidRPr="00CB3E1A">
              <w:rPr>
                <w:rFonts w:ascii="Times New Roman" w:eastAsiaTheme="minorEastAsia" w:hAnsi="Times New Roman" w:cs="Times New Roman"/>
                <w:noProof/>
                <w:lang w:eastAsia="ru-RU"/>
              </w:rPr>
              <w:tab/>
            </w:r>
            <w:r w:rsidR="00672F72" w:rsidRPr="00CB3E1A">
              <w:rPr>
                <w:rStyle w:val="ae"/>
                <w:rFonts w:ascii="Times New Roman" w:hAnsi="Times New Roman" w:cs="Times New Roman"/>
                <w:noProof/>
              </w:rPr>
              <w:t>Влияние загрязнения атмосферы на человека.</w:t>
            </w:r>
            <w:r w:rsidR="00672F72" w:rsidRPr="00CB3E1A">
              <w:rPr>
                <w:rFonts w:ascii="Times New Roman" w:hAnsi="Times New Roman" w:cs="Times New Roman"/>
                <w:noProof/>
                <w:webHidden/>
              </w:rPr>
              <w:tab/>
            </w:r>
            <w:r w:rsidR="005D4523" w:rsidRPr="00CB3E1A">
              <w:rPr>
                <w:rFonts w:ascii="Times New Roman" w:hAnsi="Times New Roman" w:cs="Times New Roman"/>
                <w:noProof/>
                <w:webHidden/>
              </w:rPr>
              <w:fldChar w:fldCharType="begin"/>
            </w:r>
            <w:r w:rsidR="00672F72" w:rsidRPr="00CB3E1A">
              <w:rPr>
                <w:rFonts w:ascii="Times New Roman" w:hAnsi="Times New Roman" w:cs="Times New Roman"/>
                <w:noProof/>
                <w:webHidden/>
              </w:rPr>
              <w:instrText xml:space="preserve"> PAGEREF _Toc438368287 \h </w:instrText>
            </w:r>
            <w:r w:rsidR="005D4523" w:rsidRPr="00CB3E1A">
              <w:rPr>
                <w:rFonts w:ascii="Times New Roman" w:hAnsi="Times New Roman" w:cs="Times New Roman"/>
                <w:noProof/>
                <w:webHidden/>
              </w:rPr>
            </w:r>
            <w:r w:rsidR="005D4523" w:rsidRPr="00CB3E1A">
              <w:rPr>
                <w:rFonts w:ascii="Times New Roman" w:hAnsi="Times New Roman" w:cs="Times New Roman"/>
                <w:noProof/>
                <w:webHidden/>
              </w:rPr>
              <w:fldChar w:fldCharType="separate"/>
            </w:r>
            <w:r w:rsidR="005D6D1B">
              <w:rPr>
                <w:rFonts w:ascii="Times New Roman" w:hAnsi="Times New Roman" w:cs="Times New Roman"/>
                <w:noProof/>
                <w:webHidden/>
              </w:rPr>
              <w:t>9</w:t>
            </w:r>
            <w:r w:rsidR="005D4523" w:rsidRPr="00CB3E1A">
              <w:rPr>
                <w:rFonts w:ascii="Times New Roman" w:hAnsi="Times New Roman" w:cs="Times New Roman"/>
                <w:noProof/>
                <w:webHidden/>
              </w:rPr>
              <w:fldChar w:fldCharType="end"/>
            </w:r>
          </w:hyperlink>
        </w:p>
        <w:p w:rsidR="00672F72" w:rsidRPr="00CB3E1A" w:rsidRDefault="00F26168" w:rsidP="002B1361">
          <w:pPr>
            <w:pStyle w:val="1"/>
            <w:numPr>
              <w:ilvl w:val="0"/>
              <w:numId w:val="0"/>
            </w:numPr>
            <w:spacing w:line="240" w:lineRule="auto"/>
            <w:ind w:left="360"/>
            <w:rPr>
              <w:rFonts w:ascii="Times New Roman" w:eastAsiaTheme="minorEastAsia" w:hAnsi="Times New Roman" w:cs="Times New Roman"/>
              <w:noProof/>
              <w:lang w:eastAsia="ru-RU"/>
            </w:rPr>
          </w:pPr>
          <w:hyperlink w:anchor="_Toc438368288" w:history="1">
            <w:r w:rsidR="00672F72" w:rsidRPr="00CB3E1A">
              <w:rPr>
                <w:rStyle w:val="ae"/>
                <w:rFonts w:ascii="Times New Roman" w:hAnsi="Times New Roman" w:cs="Times New Roman"/>
                <w:noProof/>
              </w:rPr>
              <w:t>III.</w:t>
            </w:r>
            <w:r w:rsidR="00672F72" w:rsidRPr="00CB3E1A">
              <w:rPr>
                <w:rFonts w:ascii="Times New Roman" w:eastAsiaTheme="minorEastAsia" w:hAnsi="Times New Roman" w:cs="Times New Roman"/>
                <w:noProof/>
                <w:lang w:eastAsia="ru-RU"/>
              </w:rPr>
              <w:tab/>
            </w:r>
            <w:r w:rsidR="00672F72" w:rsidRPr="00CB3E1A">
              <w:rPr>
                <w:rStyle w:val="ae"/>
                <w:rFonts w:ascii="Times New Roman" w:hAnsi="Times New Roman" w:cs="Times New Roman"/>
                <w:noProof/>
              </w:rPr>
              <w:t>Практическая работа.</w:t>
            </w:r>
            <w:r w:rsidR="00672F72" w:rsidRPr="00CB3E1A">
              <w:rPr>
                <w:rFonts w:ascii="Times New Roman" w:hAnsi="Times New Roman" w:cs="Times New Roman"/>
                <w:noProof/>
                <w:webHidden/>
              </w:rPr>
              <w:tab/>
            </w:r>
            <w:r w:rsidR="005D4523" w:rsidRPr="00CB3E1A">
              <w:rPr>
                <w:rFonts w:ascii="Times New Roman" w:hAnsi="Times New Roman" w:cs="Times New Roman"/>
                <w:noProof/>
                <w:webHidden/>
              </w:rPr>
              <w:fldChar w:fldCharType="begin"/>
            </w:r>
            <w:r w:rsidR="00672F72" w:rsidRPr="00CB3E1A">
              <w:rPr>
                <w:rFonts w:ascii="Times New Roman" w:hAnsi="Times New Roman" w:cs="Times New Roman"/>
                <w:noProof/>
                <w:webHidden/>
              </w:rPr>
              <w:instrText xml:space="preserve"> PAGEREF _Toc438368288 \h </w:instrText>
            </w:r>
            <w:r w:rsidR="005D4523" w:rsidRPr="00CB3E1A">
              <w:rPr>
                <w:rFonts w:ascii="Times New Roman" w:hAnsi="Times New Roman" w:cs="Times New Roman"/>
                <w:noProof/>
                <w:webHidden/>
              </w:rPr>
            </w:r>
            <w:r w:rsidR="005D4523" w:rsidRPr="00CB3E1A">
              <w:rPr>
                <w:rFonts w:ascii="Times New Roman" w:hAnsi="Times New Roman" w:cs="Times New Roman"/>
                <w:noProof/>
                <w:webHidden/>
              </w:rPr>
              <w:fldChar w:fldCharType="separate"/>
            </w:r>
            <w:r w:rsidR="005D6D1B">
              <w:rPr>
                <w:rFonts w:ascii="Times New Roman" w:hAnsi="Times New Roman" w:cs="Times New Roman"/>
                <w:noProof/>
                <w:webHidden/>
              </w:rPr>
              <w:t>11</w:t>
            </w:r>
            <w:r w:rsidR="005D4523" w:rsidRPr="00CB3E1A">
              <w:rPr>
                <w:rFonts w:ascii="Times New Roman" w:hAnsi="Times New Roman" w:cs="Times New Roman"/>
                <w:noProof/>
                <w:webHidden/>
              </w:rPr>
              <w:fldChar w:fldCharType="end"/>
            </w:r>
          </w:hyperlink>
        </w:p>
        <w:p w:rsidR="00672F72" w:rsidRPr="00CB3E1A" w:rsidRDefault="00F26168" w:rsidP="002B1361">
          <w:pPr>
            <w:pStyle w:val="21"/>
            <w:tabs>
              <w:tab w:val="left" w:pos="720"/>
              <w:tab w:val="right" w:leader="dot" w:pos="10196"/>
            </w:tabs>
            <w:spacing w:line="240" w:lineRule="auto"/>
            <w:rPr>
              <w:rFonts w:ascii="Times New Roman" w:eastAsiaTheme="minorEastAsia" w:hAnsi="Times New Roman" w:cs="Times New Roman"/>
              <w:noProof/>
              <w:lang w:eastAsia="ru-RU"/>
            </w:rPr>
          </w:pPr>
          <w:hyperlink w:anchor="_Toc438368289" w:history="1">
            <w:r w:rsidR="00672F72" w:rsidRPr="00CB3E1A">
              <w:rPr>
                <w:rStyle w:val="ae"/>
                <w:rFonts w:ascii="Times New Roman" w:hAnsi="Times New Roman" w:cs="Times New Roman"/>
                <w:noProof/>
              </w:rPr>
              <w:t>1.</w:t>
            </w:r>
            <w:r w:rsidR="00672F72" w:rsidRPr="00CB3E1A">
              <w:rPr>
                <w:rFonts w:ascii="Times New Roman" w:eastAsiaTheme="minorEastAsia" w:hAnsi="Times New Roman" w:cs="Times New Roman"/>
                <w:noProof/>
                <w:lang w:eastAsia="ru-RU"/>
              </w:rPr>
              <w:tab/>
            </w:r>
            <w:r w:rsidR="00672F72" w:rsidRPr="00CB3E1A">
              <w:rPr>
                <w:rStyle w:val="ae"/>
                <w:rFonts w:ascii="Times New Roman" w:hAnsi="Times New Roman" w:cs="Times New Roman"/>
                <w:noProof/>
              </w:rPr>
              <w:t>Анализ снега с разных участков города.</w:t>
            </w:r>
            <w:r w:rsidR="00672F72" w:rsidRPr="00CB3E1A">
              <w:rPr>
                <w:rFonts w:ascii="Times New Roman" w:hAnsi="Times New Roman" w:cs="Times New Roman"/>
                <w:noProof/>
                <w:webHidden/>
              </w:rPr>
              <w:tab/>
            </w:r>
            <w:r w:rsidR="005D4523" w:rsidRPr="00CB3E1A">
              <w:rPr>
                <w:rFonts w:ascii="Times New Roman" w:hAnsi="Times New Roman" w:cs="Times New Roman"/>
                <w:noProof/>
                <w:webHidden/>
              </w:rPr>
              <w:fldChar w:fldCharType="begin"/>
            </w:r>
            <w:r w:rsidR="00672F72" w:rsidRPr="00CB3E1A">
              <w:rPr>
                <w:rFonts w:ascii="Times New Roman" w:hAnsi="Times New Roman" w:cs="Times New Roman"/>
                <w:noProof/>
                <w:webHidden/>
              </w:rPr>
              <w:instrText xml:space="preserve"> PAGEREF _Toc438368289 \h </w:instrText>
            </w:r>
            <w:r w:rsidR="005D4523" w:rsidRPr="00CB3E1A">
              <w:rPr>
                <w:rFonts w:ascii="Times New Roman" w:hAnsi="Times New Roman" w:cs="Times New Roman"/>
                <w:noProof/>
                <w:webHidden/>
              </w:rPr>
            </w:r>
            <w:r w:rsidR="005D4523" w:rsidRPr="00CB3E1A">
              <w:rPr>
                <w:rFonts w:ascii="Times New Roman" w:hAnsi="Times New Roman" w:cs="Times New Roman"/>
                <w:noProof/>
                <w:webHidden/>
              </w:rPr>
              <w:fldChar w:fldCharType="separate"/>
            </w:r>
            <w:r w:rsidR="005D6D1B">
              <w:rPr>
                <w:rFonts w:ascii="Times New Roman" w:hAnsi="Times New Roman" w:cs="Times New Roman"/>
                <w:noProof/>
                <w:webHidden/>
              </w:rPr>
              <w:t>11</w:t>
            </w:r>
            <w:r w:rsidR="005D4523" w:rsidRPr="00CB3E1A">
              <w:rPr>
                <w:rFonts w:ascii="Times New Roman" w:hAnsi="Times New Roman" w:cs="Times New Roman"/>
                <w:noProof/>
                <w:webHidden/>
              </w:rPr>
              <w:fldChar w:fldCharType="end"/>
            </w:r>
          </w:hyperlink>
        </w:p>
        <w:p w:rsidR="00672F72" w:rsidRPr="00CB3E1A" w:rsidRDefault="00F26168" w:rsidP="002B1361">
          <w:pPr>
            <w:pStyle w:val="21"/>
            <w:tabs>
              <w:tab w:val="left" w:pos="720"/>
              <w:tab w:val="right" w:leader="dot" w:pos="10196"/>
            </w:tabs>
            <w:spacing w:line="240" w:lineRule="auto"/>
            <w:rPr>
              <w:rFonts w:ascii="Times New Roman" w:eastAsiaTheme="minorEastAsia" w:hAnsi="Times New Roman" w:cs="Times New Roman"/>
              <w:noProof/>
              <w:lang w:eastAsia="ru-RU"/>
            </w:rPr>
          </w:pPr>
          <w:hyperlink w:anchor="_Toc438368290" w:history="1">
            <w:r w:rsidR="00672F72" w:rsidRPr="00CB3E1A">
              <w:rPr>
                <w:rStyle w:val="ae"/>
                <w:rFonts w:ascii="Times New Roman" w:hAnsi="Times New Roman" w:cs="Times New Roman"/>
                <w:noProof/>
              </w:rPr>
              <w:t>2.</w:t>
            </w:r>
            <w:r w:rsidR="00672F72" w:rsidRPr="00CB3E1A">
              <w:rPr>
                <w:rFonts w:ascii="Times New Roman" w:eastAsiaTheme="minorEastAsia" w:hAnsi="Times New Roman" w:cs="Times New Roman"/>
                <w:noProof/>
                <w:lang w:eastAsia="ru-RU"/>
              </w:rPr>
              <w:tab/>
            </w:r>
            <w:r w:rsidR="00672F72" w:rsidRPr="00CB3E1A">
              <w:rPr>
                <w:rStyle w:val="ae"/>
                <w:rFonts w:ascii="Times New Roman" w:hAnsi="Times New Roman" w:cs="Times New Roman"/>
                <w:noProof/>
              </w:rPr>
              <w:t>Опыт №1: Оценка задержанных частиц.</w:t>
            </w:r>
            <w:r w:rsidR="00672F72" w:rsidRPr="00CB3E1A">
              <w:rPr>
                <w:rFonts w:ascii="Times New Roman" w:hAnsi="Times New Roman" w:cs="Times New Roman"/>
                <w:noProof/>
                <w:webHidden/>
              </w:rPr>
              <w:tab/>
            </w:r>
            <w:r w:rsidR="005D4523" w:rsidRPr="00CB3E1A">
              <w:rPr>
                <w:rFonts w:ascii="Times New Roman" w:hAnsi="Times New Roman" w:cs="Times New Roman"/>
                <w:noProof/>
                <w:webHidden/>
              </w:rPr>
              <w:fldChar w:fldCharType="begin"/>
            </w:r>
            <w:r w:rsidR="00672F72" w:rsidRPr="00CB3E1A">
              <w:rPr>
                <w:rFonts w:ascii="Times New Roman" w:hAnsi="Times New Roman" w:cs="Times New Roman"/>
                <w:noProof/>
                <w:webHidden/>
              </w:rPr>
              <w:instrText xml:space="preserve"> PAGEREF _Toc438368290 \h </w:instrText>
            </w:r>
            <w:r w:rsidR="005D4523" w:rsidRPr="00CB3E1A">
              <w:rPr>
                <w:rFonts w:ascii="Times New Roman" w:hAnsi="Times New Roman" w:cs="Times New Roman"/>
                <w:noProof/>
                <w:webHidden/>
              </w:rPr>
            </w:r>
            <w:r w:rsidR="005D4523" w:rsidRPr="00CB3E1A">
              <w:rPr>
                <w:rFonts w:ascii="Times New Roman" w:hAnsi="Times New Roman" w:cs="Times New Roman"/>
                <w:noProof/>
                <w:webHidden/>
              </w:rPr>
              <w:fldChar w:fldCharType="separate"/>
            </w:r>
            <w:r w:rsidR="005D6D1B">
              <w:rPr>
                <w:rFonts w:ascii="Times New Roman" w:hAnsi="Times New Roman" w:cs="Times New Roman"/>
                <w:noProof/>
                <w:webHidden/>
              </w:rPr>
              <w:t>11</w:t>
            </w:r>
            <w:r w:rsidR="005D4523" w:rsidRPr="00CB3E1A">
              <w:rPr>
                <w:rFonts w:ascii="Times New Roman" w:hAnsi="Times New Roman" w:cs="Times New Roman"/>
                <w:noProof/>
                <w:webHidden/>
              </w:rPr>
              <w:fldChar w:fldCharType="end"/>
            </w:r>
          </w:hyperlink>
        </w:p>
        <w:p w:rsidR="00672F72" w:rsidRPr="00CB3E1A" w:rsidRDefault="00F26168" w:rsidP="002B1361">
          <w:pPr>
            <w:pStyle w:val="21"/>
            <w:tabs>
              <w:tab w:val="left" w:pos="720"/>
              <w:tab w:val="right" w:leader="dot" w:pos="10196"/>
            </w:tabs>
            <w:spacing w:line="240" w:lineRule="auto"/>
            <w:rPr>
              <w:rFonts w:ascii="Times New Roman" w:eastAsiaTheme="minorEastAsia" w:hAnsi="Times New Roman" w:cs="Times New Roman"/>
              <w:noProof/>
              <w:lang w:eastAsia="ru-RU"/>
            </w:rPr>
          </w:pPr>
          <w:hyperlink w:anchor="_Toc438368291" w:history="1">
            <w:r w:rsidR="00672F72" w:rsidRPr="00CB3E1A">
              <w:rPr>
                <w:rStyle w:val="ae"/>
                <w:rFonts w:ascii="Times New Roman" w:hAnsi="Times New Roman" w:cs="Times New Roman"/>
                <w:noProof/>
              </w:rPr>
              <w:t>3.</w:t>
            </w:r>
            <w:r w:rsidR="00672F72" w:rsidRPr="00CB3E1A">
              <w:rPr>
                <w:rFonts w:ascii="Times New Roman" w:eastAsiaTheme="minorEastAsia" w:hAnsi="Times New Roman" w:cs="Times New Roman"/>
                <w:noProof/>
                <w:lang w:eastAsia="ru-RU"/>
              </w:rPr>
              <w:tab/>
            </w:r>
            <w:r w:rsidR="00672F72" w:rsidRPr="00CB3E1A">
              <w:rPr>
                <w:rStyle w:val="ae"/>
                <w:rFonts w:ascii="Times New Roman" w:hAnsi="Times New Roman" w:cs="Times New Roman"/>
                <w:noProof/>
              </w:rPr>
              <w:t>Опыт №2: Определение сухого остатка талой воды методом весового анализа.</w:t>
            </w:r>
            <w:r w:rsidR="00672F72" w:rsidRPr="00CB3E1A">
              <w:rPr>
                <w:rFonts w:ascii="Times New Roman" w:hAnsi="Times New Roman" w:cs="Times New Roman"/>
                <w:noProof/>
                <w:webHidden/>
              </w:rPr>
              <w:tab/>
            </w:r>
            <w:r w:rsidR="005D4523" w:rsidRPr="00CB3E1A">
              <w:rPr>
                <w:rFonts w:ascii="Times New Roman" w:hAnsi="Times New Roman" w:cs="Times New Roman"/>
                <w:noProof/>
                <w:webHidden/>
              </w:rPr>
              <w:fldChar w:fldCharType="begin"/>
            </w:r>
            <w:r w:rsidR="00672F72" w:rsidRPr="00CB3E1A">
              <w:rPr>
                <w:rFonts w:ascii="Times New Roman" w:hAnsi="Times New Roman" w:cs="Times New Roman"/>
                <w:noProof/>
                <w:webHidden/>
              </w:rPr>
              <w:instrText xml:space="preserve"> PAGEREF _Toc438368291 \h </w:instrText>
            </w:r>
            <w:r w:rsidR="005D4523" w:rsidRPr="00CB3E1A">
              <w:rPr>
                <w:rFonts w:ascii="Times New Roman" w:hAnsi="Times New Roman" w:cs="Times New Roman"/>
                <w:noProof/>
                <w:webHidden/>
              </w:rPr>
            </w:r>
            <w:r w:rsidR="005D4523" w:rsidRPr="00CB3E1A">
              <w:rPr>
                <w:rFonts w:ascii="Times New Roman" w:hAnsi="Times New Roman" w:cs="Times New Roman"/>
                <w:noProof/>
                <w:webHidden/>
              </w:rPr>
              <w:fldChar w:fldCharType="separate"/>
            </w:r>
            <w:r w:rsidR="005D6D1B">
              <w:rPr>
                <w:rFonts w:ascii="Times New Roman" w:hAnsi="Times New Roman" w:cs="Times New Roman"/>
                <w:noProof/>
                <w:webHidden/>
              </w:rPr>
              <w:t>12</w:t>
            </w:r>
            <w:r w:rsidR="005D4523" w:rsidRPr="00CB3E1A">
              <w:rPr>
                <w:rFonts w:ascii="Times New Roman" w:hAnsi="Times New Roman" w:cs="Times New Roman"/>
                <w:noProof/>
                <w:webHidden/>
              </w:rPr>
              <w:fldChar w:fldCharType="end"/>
            </w:r>
          </w:hyperlink>
        </w:p>
        <w:p w:rsidR="00672F72" w:rsidRPr="00CB3E1A" w:rsidRDefault="00F26168" w:rsidP="002B1361">
          <w:pPr>
            <w:pStyle w:val="21"/>
            <w:tabs>
              <w:tab w:val="left" w:pos="720"/>
              <w:tab w:val="right" w:leader="dot" w:pos="10196"/>
            </w:tabs>
            <w:spacing w:line="240" w:lineRule="auto"/>
            <w:rPr>
              <w:rFonts w:ascii="Times New Roman" w:eastAsiaTheme="minorEastAsia" w:hAnsi="Times New Roman" w:cs="Times New Roman"/>
              <w:noProof/>
              <w:lang w:eastAsia="ru-RU"/>
            </w:rPr>
          </w:pPr>
          <w:hyperlink w:anchor="_Toc438368292" w:history="1">
            <w:r w:rsidR="00672F72" w:rsidRPr="00CB3E1A">
              <w:rPr>
                <w:rStyle w:val="ae"/>
                <w:rFonts w:ascii="Times New Roman" w:hAnsi="Times New Roman" w:cs="Times New Roman"/>
                <w:noProof/>
              </w:rPr>
              <w:t>4.</w:t>
            </w:r>
            <w:r w:rsidR="00672F72" w:rsidRPr="00CB3E1A">
              <w:rPr>
                <w:rFonts w:ascii="Times New Roman" w:eastAsiaTheme="minorEastAsia" w:hAnsi="Times New Roman" w:cs="Times New Roman"/>
                <w:noProof/>
                <w:lang w:eastAsia="ru-RU"/>
              </w:rPr>
              <w:tab/>
            </w:r>
            <w:r w:rsidR="00672F72" w:rsidRPr="00CB3E1A">
              <w:rPr>
                <w:rStyle w:val="ae"/>
                <w:rFonts w:ascii="Times New Roman" w:hAnsi="Times New Roman" w:cs="Times New Roman"/>
                <w:noProof/>
              </w:rPr>
              <w:t>Опыт №3: Содержание органических примесей.</w:t>
            </w:r>
            <w:r w:rsidR="00672F72" w:rsidRPr="00CB3E1A">
              <w:rPr>
                <w:rFonts w:ascii="Times New Roman" w:hAnsi="Times New Roman" w:cs="Times New Roman"/>
                <w:noProof/>
                <w:webHidden/>
              </w:rPr>
              <w:tab/>
            </w:r>
            <w:r w:rsidR="005D4523" w:rsidRPr="00CB3E1A">
              <w:rPr>
                <w:rFonts w:ascii="Times New Roman" w:hAnsi="Times New Roman" w:cs="Times New Roman"/>
                <w:noProof/>
                <w:webHidden/>
              </w:rPr>
              <w:fldChar w:fldCharType="begin"/>
            </w:r>
            <w:r w:rsidR="00672F72" w:rsidRPr="00CB3E1A">
              <w:rPr>
                <w:rFonts w:ascii="Times New Roman" w:hAnsi="Times New Roman" w:cs="Times New Roman"/>
                <w:noProof/>
                <w:webHidden/>
              </w:rPr>
              <w:instrText xml:space="preserve"> PAGEREF _Toc438368292 \h </w:instrText>
            </w:r>
            <w:r w:rsidR="005D4523" w:rsidRPr="00CB3E1A">
              <w:rPr>
                <w:rFonts w:ascii="Times New Roman" w:hAnsi="Times New Roman" w:cs="Times New Roman"/>
                <w:noProof/>
                <w:webHidden/>
              </w:rPr>
            </w:r>
            <w:r w:rsidR="005D4523" w:rsidRPr="00CB3E1A">
              <w:rPr>
                <w:rFonts w:ascii="Times New Roman" w:hAnsi="Times New Roman" w:cs="Times New Roman"/>
                <w:noProof/>
                <w:webHidden/>
              </w:rPr>
              <w:fldChar w:fldCharType="separate"/>
            </w:r>
            <w:r w:rsidR="005D6D1B">
              <w:rPr>
                <w:rFonts w:ascii="Times New Roman" w:hAnsi="Times New Roman" w:cs="Times New Roman"/>
                <w:noProof/>
                <w:webHidden/>
              </w:rPr>
              <w:t>12</w:t>
            </w:r>
            <w:r w:rsidR="005D4523" w:rsidRPr="00CB3E1A">
              <w:rPr>
                <w:rFonts w:ascii="Times New Roman" w:hAnsi="Times New Roman" w:cs="Times New Roman"/>
                <w:noProof/>
                <w:webHidden/>
              </w:rPr>
              <w:fldChar w:fldCharType="end"/>
            </w:r>
          </w:hyperlink>
        </w:p>
        <w:p w:rsidR="00672F72" w:rsidRPr="00CB3E1A" w:rsidRDefault="00F26168" w:rsidP="002B1361">
          <w:pPr>
            <w:pStyle w:val="21"/>
            <w:tabs>
              <w:tab w:val="left" w:pos="720"/>
              <w:tab w:val="right" w:leader="dot" w:pos="10196"/>
            </w:tabs>
            <w:spacing w:line="240" w:lineRule="auto"/>
            <w:rPr>
              <w:rFonts w:ascii="Times New Roman" w:eastAsiaTheme="minorEastAsia" w:hAnsi="Times New Roman" w:cs="Times New Roman"/>
              <w:noProof/>
              <w:lang w:eastAsia="ru-RU"/>
            </w:rPr>
          </w:pPr>
          <w:hyperlink w:anchor="_Toc438368293" w:history="1">
            <w:r w:rsidR="00672F72" w:rsidRPr="00CB3E1A">
              <w:rPr>
                <w:rStyle w:val="ae"/>
                <w:rFonts w:ascii="Times New Roman" w:hAnsi="Times New Roman" w:cs="Times New Roman"/>
                <w:noProof/>
              </w:rPr>
              <w:t>5.</w:t>
            </w:r>
            <w:r w:rsidR="00672F72" w:rsidRPr="00CB3E1A">
              <w:rPr>
                <w:rFonts w:ascii="Times New Roman" w:eastAsiaTheme="minorEastAsia" w:hAnsi="Times New Roman" w:cs="Times New Roman"/>
                <w:noProof/>
                <w:lang w:eastAsia="ru-RU"/>
              </w:rPr>
              <w:tab/>
            </w:r>
            <w:r w:rsidR="00672F72" w:rsidRPr="00CB3E1A">
              <w:rPr>
                <w:rStyle w:val="ae"/>
                <w:rFonts w:ascii="Times New Roman" w:hAnsi="Times New Roman" w:cs="Times New Roman"/>
                <w:noProof/>
              </w:rPr>
              <w:t>Опыт №4: Реакция среды (рН) талой воды.</w:t>
            </w:r>
            <w:r w:rsidR="00672F72" w:rsidRPr="00CB3E1A">
              <w:rPr>
                <w:rFonts w:ascii="Times New Roman" w:hAnsi="Times New Roman" w:cs="Times New Roman"/>
                <w:noProof/>
                <w:webHidden/>
              </w:rPr>
              <w:tab/>
            </w:r>
            <w:r w:rsidR="005D4523" w:rsidRPr="00CB3E1A">
              <w:rPr>
                <w:rFonts w:ascii="Times New Roman" w:hAnsi="Times New Roman" w:cs="Times New Roman"/>
                <w:noProof/>
                <w:webHidden/>
              </w:rPr>
              <w:fldChar w:fldCharType="begin"/>
            </w:r>
            <w:r w:rsidR="00672F72" w:rsidRPr="00CB3E1A">
              <w:rPr>
                <w:rFonts w:ascii="Times New Roman" w:hAnsi="Times New Roman" w:cs="Times New Roman"/>
                <w:noProof/>
                <w:webHidden/>
              </w:rPr>
              <w:instrText xml:space="preserve"> PAGEREF _Toc438368293 \h </w:instrText>
            </w:r>
            <w:r w:rsidR="005D4523" w:rsidRPr="00CB3E1A">
              <w:rPr>
                <w:rFonts w:ascii="Times New Roman" w:hAnsi="Times New Roman" w:cs="Times New Roman"/>
                <w:noProof/>
                <w:webHidden/>
              </w:rPr>
            </w:r>
            <w:r w:rsidR="005D4523" w:rsidRPr="00CB3E1A">
              <w:rPr>
                <w:rFonts w:ascii="Times New Roman" w:hAnsi="Times New Roman" w:cs="Times New Roman"/>
                <w:noProof/>
                <w:webHidden/>
              </w:rPr>
              <w:fldChar w:fldCharType="separate"/>
            </w:r>
            <w:r w:rsidR="005D6D1B">
              <w:rPr>
                <w:rFonts w:ascii="Times New Roman" w:hAnsi="Times New Roman" w:cs="Times New Roman"/>
                <w:noProof/>
                <w:webHidden/>
              </w:rPr>
              <w:t>13</w:t>
            </w:r>
            <w:r w:rsidR="005D4523" w:rsidRPr="00CB3E1A">
              <w:rPr>
                <w:rFonts w:ascii="Times New Roman" w:hAnsi="Times New Roman" w:cs="Times New Roman"/>
                <w:noProof/>
                <w:webHidden/>
              </w:rPr>
              <w:fldChar w:fldCharType="end"/>
            </w:r>
          </w:hyperlink>
        </w:p>
        <w:p w:rsidR="00672F72" w:rsidRPr="00CB3E1A" w:rsidRDefault="00F26168" w:rsidP="002B1361">
          <w:pPr>
            <w:pStyle w:val="21"/>
            <w:tabs>
              <w:tab w:val="left" w:pos="720"/>
              <w:tab w:val="right" w:leader="dot" w:pos="10196"/>
            </w:tabs>
            <w:spacing w:line="240" w:lineRule="auto"/>
            <w:rPr>
              <w:rFonts w:ascii="Times New Roman" w:eastAsiaTheme="minorEastAsia" w:hAnsi="Times New Roman" w:cs="Times New Roman"/>
              <w:noProof/>
              <w:lang w:eastAsia="ru-RU"/>
            </w:rPr>
          </w:pPr>
          <w:hyperlink w:anchor="_Toc438368294" w:history="1">
            <w:r w:rsidR="00672F72" w:rsidRPr="00CB3E1A">
              <w:rPr>
                <w:rStyle w:val="ae"/>
                <w:rFonts w:ascii="Times New Roman" w:hAnsi="Times New Roman" w:cs="Times New Roman"/>
                <w:noProof/>
              </w:rPr>
              <w:t>6.</w:t>
            </w:r>
            <w:r w:rsidR="00672F72" w:rsidRPr="00CB3E1A">
              <w:rPr>
                <w:rFonts w:ascii="Times New Roman" w:eastAsiaTheme="minorEastAsia" w:hAnsi="Times New Roman" w:cs="Times New Roman"/>
                <w:noProof/>
                <w:lang w:eastAsia="ru-RU"/>
              </w:rPr>
              <w:tab/>
            </w:r>
            <w:r w:rsidR="00672F72" w:rsidRPr="00CB3E1A">
              <w:rPr>
                <w:rStyle w:val="ae"/>
                <w:rFonts w:ascii="Times New Roman" w:hAnsi="Times New Roman" w:cs="Times New Roman"/>
                <w:noProof/>
              </w:rPr>
              <w:t xml:space="preserve">Опыт №5: Определение ионов железа </w:t>
            </w:r>
            <w:r w:rsidR="00672F72" w:rsidRPr="00CB3E1A">
              <w:rPr>
                <w:rStyle w:val="ae"/>
                <w:rFonts w:ascii="Times New Roman" w:hAnsi="Times New Roman" w:cs="Times New Roman"/>
                <w:noProof/>
                <w:lang w:val="en-US"/>
              </w:rPr>
              <w:t>Fe</w:t>
            </w:r>
            <w:r w:rsidR="00672F72" w:rsidRPr="00CB3E1A">
              <w:rPr>
                <w:rStyle w:val="ae"/>
                <w:rFonts w:ascii="Times New Roman" w:hAnsi="Times New Roman" w:cs="Times New Roman"/>
                <w:noProof/>
                <w:vertAlign w:val="superscript"/>
              </w:rPr>
              <w:t>3+</w:t>
            </w:r>
            <w:r w:rsidR="00672F72" w:rsidRPr="00CB3E1A">
              <w:rPr>
                <w:rStyle w:val="ae"/>
                <w:rFonts w:ascii="Times New Roman" w:hAnsi="Times New Roman" w:cs="Times New Roman"/>
                <w:noProof/>
              </w:rPr>
              <w:t>.</w:t>
            </w:r>
            <w:r w:rsidR="00672F72" w:rsidRPr="00CB3E1A">
              <w:rPr>
                <w:rFonts w:ascii="Times New Roman" w:hAnsi="Times New Roman" w:cs="Times New Roman"/>
                <w:noProof/>
                <w:webHidden/>
              </w:rPr>
              <w:tab/>
            </w:r>
            <w:r w:rsidR="005D4523" w:rsidRPr="00CB3E1A">
              <w:rPr>
                <w:rFonts w:ascii="Times New Roman" w:hAnsi="Times New Roman" w:cs="Times New Roman"/>
                <w:noProof/>
                <w:webHidden/>
              </w:rPr>
              <w:fldChar w:fldCharType="begin"/>
            </w:r>
            <w:r w:rsidR="00672F72" w:rsidRPr="00CB3E1A">
              <w:rPr>
                <w:rFonts w:ascii="Times New Roman" w:hAnsi="Times New Roman" w:cs="Times New Roman"/>
                <w:noProof/>
                <w:webHidden/>
              </w:rPr>
              <w:instrText xml:space="preserve"> PAGEREF _Toc438368294 \h </w:instrText>
            </w:r>
            <w:r w:rsidR="005D4523" w:rsidRPr="00CB3E1A">
              <w:rPr>
                <w:rFonts w:ascii="Times New Roman" w:hAnsi="Times New Roman" w:cs="Times New Roman"/>
                <w:noProof/>
                <w:webHidden/>
              </w:rPr>
            </w:r>
            <w:r w:rsidR="005D4523" w:rsidRPr="00CB3E1A">
              <w:rPr>
                <w:rFonts w:ascii="Times New Roman" w:hAnsi="Times New Roman" w:cs="Times New Roman"/>
                <w:noProof/>
                <w:webHidden/>
              </w:rPr>
              <w:fldChar w:fldCharType="separate"/>
            </w:r>
            <w:r w:rsidR="005D6D1B">
              <w:rPr>
                <w:rFonts w:ascii="Times New Roman" w:hAnsi="Times New Roman" w:cs="Times New Roman"/>
                <w:noProof/>
                <w:webHidden/>
              </w:rPr>
              <w:t>14</w:t>
            </w:r>
            <w:r w:rsidR="005D4523" w:rsidRPr="00CB3E1A">
              <w:rPr>
                <w:rFonts w:ascii="Times New Roman" w:hAnsi="Times New Roman" w:cs="Times New Roman"/>
                <w:noProof/>
                <w:webHidden/>
              </w:rPr>
              <w:fldChar w:fldCharType="end"/>
            </w:r>
          </w:hyperlink>
        </w:p>
        <w:p w:rsidR="00672F72" w:rsidRPr="00CB3E1A" w:rsidRDefault="00F26168" w:rsidP="002B1361">
          <w:pPr>
            <w:pStyle w:val="21"/>
            <w:tabs>
              <w:tab w:val="left" w:pos="720"/>
              <w:tab w:val="right" w:leader="dot" w:pos="10196"/>
            </w:tabs>
            <w:spacing w:line="240" w:lineRule="auto"/>
            <w:rPr>
              <w:rFonts w:ascii="Times New Roman" w:eastAsiaTheme="minorEastAsia" w:hAnsi="Times New Roman" w:cs="Times New Roman"/>
              <w:noProof/>
              <w:lang w:eastAsia="ru-RU"/>
            </w:rPr>
          </w:pPr>
          <w:hyperlink w:anchor="_Toc438368295" w:history="1">
            <w:r w:rsidR="00672F72" w:rsidRPr="00CB3E1A">
              <w:rPr>
                <w:rStyle w:val="ae"/>
                <w:rFonts w:ascii="Times New Roman" w:hAnsi="Times New Roman" w:cs="Times New Roman"/>
                <w:noProof/>
              </w:rPr>
              <w:t>7.</w:t>
            </w:r>
            <w:r w:rsidR="00672F72" w:rsidRPr="00CB3E1A">
              <w:rPr>
                <w:rFonts w:ascii="Times New Roman" w:eastAsiaTheme="minorEastAsia" w:hAnsi="Times New Roman" w:cs="Times New Roman"/>
                <w:noProof/>
                <w:lang w:eastAsia="ru-RU"/>
              </w:rPr>
              <w:tab/>
            </w:r>
            <w:r w:rsidR="00672F72" w:rsidRPr="00CB3E1A">
              <w:rPr>
                <w:rStyle w:val="ae"/>
                <w:rFonts w:ascii="Times New Roman" w:eastAsiaTheme="majorEastAsia" w:hAnsi="Times New Roman" w:cs="Times New Roman"/>
                <w:noProof/>
              </w:rPr>
              <w:t>Опыт №6: Определение сульфат ионов SO</w:t>
            </w:r>
            <w:r w:rsidR="00672F72" w:rsidRPr="00CB3E1A">
              <w:rPr>
                <w:rStyle w:val="ae"/>
                <w:rFonts w:ascii="Times New Roman" w:hAnsi="Times New Roman" w:cs="Times New Roman"/>
                <w:noProof/>
                <w:vertAlign w:val="subscript"/>
              </w:rPr>
              <w:t>4</w:t>
            </w:r>
            <w:r w:rsidR="00672F72" w:rsidRPr="00CB3E1A">
              <w:rPr>
                <w:rStyle w:val="ae"/>
                <w:rFonts w:ascii="Times New Roman" w:hAnsi="Times New Roman" w:cs="Times New Roman"/>
                <w:noProof/>
                <w:vertAlign w:val="superscript"/>
              </w:rPr>
              <w:t>2</w:t>
            </w:r>
            <w:r w:rsidR="00672F72" w:rsidRPr="00CB3E1A">
              <w:rPr>
                <w:rStyle w:val="ae"/>
                <w:rFonts w:ascii="Times New Roman" w:hAnsi="Times New Roman" w:cs="Times New Roman"/>
                <w:b/>
                <w:bCs/>
                <w:noProof/>
                <w:vertAlign w:val="superscript"/>
              </w:rPr>
              <w:t>-</w:t>
            </w:r>
            <w:r w:rsidR="00672F72" w:rsidRPr="00CB3E1A">
              <w:rPr>
                <w:rStyle w:val="ae"/>
                <w:rFonts w:ascii="Times New Roman" w:hAnsi="Times New Roman" w:cs="Times New Roman"/>
                <w:noProof/>
              </w:rPr>
              <w:t> .</w:t>
            </w:r>
            <w:r w:rsidR="00672F72" w:rsidRPr="00CB3E1A">
              <w:rPr>
                <w:rFonts w:ascii="Times New Roman" w:hAnsi="Times New Roman" w:cs="Times New Roman"/>
                <w:noProof/>
                <w:webHidden/>
              </w:rPr>
              <w:tab/>
            </w:r>
            <w:r w:rsidR="005D4523" w:rsidRPr="00CB3E1A">
              <w:rPr>
                <w:rFonts w:ascii="Times New Roman" w:hAnsi="Times New Roman" w:cs="Times New Roman"/>
                <w:noProof/>
                <w:webHidden/>
              </w:rPr>
              <w:fldChar w:fldCharType="begin"/>
            </w:r>
            <w:r w:rsidR="00672F72" w:rsidRPr="00CB3E1A">
              <w:rPr>
                <w:rFonts w:ascii="Times New Roman" w:hAnsi="Times New Roman" w:cs="Times New Roman"/>
                <w:noProof/>
                <w:webHidden/>
              </w:rPr>
              <w:instrText xml:space="preserve"> PAGEREF _Toc438368295 \h </w:instrText>
            </w:r>
            <w:r w:rsidR="005D4523" w:rsidRPr="00CB3E1A">
              <w:rPr>
                <w:rFonts w:ascii="Times New Roman" w:hAnsi="Times New Roman" w:cs="Times New Roman"/>
                <w:noProof/>
                <w:webHidden/>
              </w:rPr>
            </w:r>
            <w:r w:rsidR="005D4523" w:rsidRPr="00CB3E1A">
              <w:rPr>
                <w:rFonts w:ascii="Times New Roman" w:hAnsi="Times New Roman" w:cs="Times New Roman"/>
                <w:noProof/>
                <w:webHidden/>
              </w:rPr>
              <w:fldChar w:fldCharType="separate"/>
            </w:r>
            <w:r w:rsidR="005D6D1B">
              <w:rPr>
                <w:rFonts w:ascii="Times New Roman" w:hAnsi="Times New Roman" w:cs="Times New Roman"/>
                <w:noProof/>
                <w:webHidden/>
              </w:rPr>
              <w:t>15</w:t>
            </w:r>
            <w:r w:rsidR="005D4523" w:rsidRPr="00CB3E1A">
              <w:rPr>
                <w:rFonts w:ascii="Times New Roman" w:hAnsi="Times New Roman" w:cs="Times New Roman"/>
                <w:noProof/>
                <w:webHidden/>
              </w:rPr>
              <w:fldChar w:fldCharType="end"/>
            </w:r>
          </w:hyperlink>
        </w:p>
        <w:p w:rsidR="00672F72" w:rsidRPr="00CB3E1A" w:rsidRDefault="00F26168" w:rsidP="002B1361">
          <w:pPr>
            <w:pStyle w:val="21"/>
            <w:tabs>
              <w:tab w:val="left" w:pos="720"/>
              <w:tab w:val="right" w:leader="dot" w:pos="10196"/>
            </w:tabs>
            <w:spacing w:line="240" w:lineRule="auto"/>
            <w:rPr>
              <w:rFonts w:ascii="Times New Roman" w:eastAsiaTheme="minorEastAsia" w:hAnsi="Times New Roman" w:cs="Times New Roman"/>
              <w:noProof/>
              <w:lang w:eastAsia="ru-RU"/>
            </w:rPr>
          </w:pPr>
          <w:hyperlink w:anchor="_Toc438368296" w:history="1">
            <w:r w:rsidR="00672F72" w:rsidRPr="00CB3E1A">
              <w:rPr>
                <w:rStyle w:val="ae"/>
                <w:rFonts w:ascii="Times New Roman" w:hAnsi="Times New Roman" w:cs="Times New Roman"/>
                <w:noProof/>
              </w:rPr>
              <w:t>8.</w:t>
            </w:r>
            <w:r w:rsidR="00672F72" w:rsidRPr="00CB3E1A">
              <w:rPr>
                <w:rFonts w:ascii="Times New Roman" w:eastAsiaTheme="minorEastAsia" w:hAnsi="Times New Roman" w:cs="Times New Roman"/>
                <w:noProof/>
                <w:lang w:eastAsia="ru-RU"/>
              </w:rPr>
              <w:tab/>
            </w:r>
            <w:r w:rsidR="00672F72" w:rsidRPr="00CB3E1A">
              <w:rPr>
                <w:rStyle w:val="ae"/>
                <w:rFonts w:ascii="Times New Roman" w:hAnsi="Times New Roman" w:cs="Times New Roman"/>
                <w:noProof/>
              </w:rPr>
              <w:t xml:space="preserve">Опыт №7: Определение ионов свинца </w:t>
            </w:r>
            <w:r w:rsidR="00672F72" w:rsidRPr="00CB3E1A">
              <w:rPr>
                <w:rStyle w:val="ae"/>
                <w:rFonts w:ascii="Times New Roman" w:hAnsi="Times New Roman" w:cs="Times New Roman"/>
                <w:noProof/>
                <w:lang w:val="en-US"/>
              </w:rPr>
              <w:t>Pb</w:t>
            </w:r>
            <w:r w:rsidR="00672F72" w:rsidRPr="00CB3E1A">
              <w:rPr>
                <w:rStyle w:val="ae"/>
                <w:rFonts w:ascii="Times New Roman" w:hAnsi="Times New Roman" w:cs="Times New Roman"/>
                <w:noProof/>
                <w:vertAlign w:val="superscript"/>
              </w:rPr>
              <w:t>2+</w:t>
            </w:r>
            <w:r w:rsidR="00672F72" w:rsidRPr="00CB3E1A">
              <w:rPr>
                <w:rStyle w:val="ae"/>
                <w:rFonts w:ascii="Times New Roman" w:hAnsi="Times New Roman" w:cs="Times New Roman"/>
                <w:noProof/>
              </w:rPr>
              <w:t>.</w:t>
            </w:r>
            <w:r w:rsidR="00672F72" w:rsidRPr="00CB3E1A">
              <w:rPr>
                <w:rFonts w:ascii="Times New Roman" w:hAnsi="Times New Roman" w:cs="Times New Roman"/>
                <w:noProof/>
                <w:webHidden/>
              </w:rPr>
              <w:tab/>
            </w:r>
            <w:r w:rsidR="005D4523" w:rsidRPr="00CB3E1A">
              <w:rPr>
                <w:rFonts w:ascii="Times New Roman" w:hAnsi="Times New Roman" w:cs="Times New Roman"/>
                <w:noProof/>
                <w:webHidden/>
              </w:rPr>
              <w:fldChar w:fldCharType="begin"/>
            </w:r>
            <w:r w:rsidR="00672F72" w:rsidRPr="00CB3E1A">
              <w:rPr>
                <w:rFonts w:ascii="Times New Roman" w:hAnsi="Times New Roman" w:cs="Times New Roman"/>
                <w:noProof/>
                <w:webHidden/>
              </w:rPr>
              <w:instrText xml:space="preserve"> PAGEREF _Toc438368296 \h </w:instrText>
            </w:r>
            <w:r w:rsidR="005D4523" w:rsidRPr="00CB3E1A">
              <w:rPr>
                <w:rFonts w:ascii="Times New Roman" w:hAnsi="Times New Roman" w:cs="Times New Roman"/>
                <w:noProof/>
                <w:webHidden/>
              </w:rPr>
            </w:r>
            <w:r w:rsidR="005D4523" w:rsidRPr="00CB3E1A">
              <w:rPr>
                <w:rFonts w:ascii="Times New Roman" w:hAnsi="Times New Roman" w:cs="Times New Roman"/>
                <w:noProof/>
                <w:webHidden/>
              </w:rPr>
              <w:fldChar w:fldCharType="separate"/>
            </w:r>
            <w:r w:rsidR="005D6D1B">
              <w:rPr>
                <w:rFonts w:ascii="Times New Roman" w:hAnsi="Times New Roman" w:cs="Times New Roman"/>
                <w:noProof/>
                <w:webHidden/>
              </w:rPr>
              <w:t>16</w:t>
            </w:r>
            <w:r w:rsidR="005D4523" w:rsidRPr="00CB3E1A">
              <w:rPr>
                <w:rFonts w:ascii="Times New Roman" w:hAnsi="Times New Roman" w:cs="Times New Roman"/>
                <w:noProof/>
                <w:webHidden/>
              </w:rPr>
              <w:fldChar w:fldCharType="end"/>
            </w:r>
          </w:hyperlink>
        </w:p>
        <w:p w:rsidR="00672F72" w:rsidRPr="00CB3E1A" w:rsidRDefault="00F26168" w:rsidP="002B1361">
          <w:pPr>
            <w:pStyle w:val="21"/>
            <w:tabs>
              <w:tab w:val="left" w:pos="720"/>
              <w:tab w:val="right" w:leader="dot" w:pos="10196"/>
            </w:tabs>
            <w:spacing w:line="240" w:lineRule="auto"/>
            <w:rPr>
              <w:rFonts w:ascii="Times New Roman" w:eastAsiaTheme="minorEastAsia" w:hAnsi="Times New Roman" w:cs="Times New Roman"/>
              <w:noProof/>
              <w:lang w:eastAsia="ru-RU"/>
            </w:rPr>
          </w:pPr>
          <w:hyperlink w:anchor="_Toc438368297" w:history="1">
            <w:r w:rsidR="00672F72" w:rsidRPr="00CB3E1A">
              <w:rPr>
                <w:rStyle w:val="ae"/>
                <w:rFonts w:ascii="Times New Roman" w:hAnsi="Times New Roman" w:cs="Times New Roman"/>
                <w:noProof/>
              </w:rPr>
              <w:t>9.</w:t>
            </w:r>
            <w:r w:rsidR="00672F72" w:rsidRPr="00CB3E1A">
              <w:rPr>
                <w:rFonts w:ascii="Times New Roman" w:eastAsiaTheme="minorEastAsia" w:hAnsi="Times New Roman" w:cs="Times New Roman"/>
                <w:noProof/>
                <w:lang w:eastAsia="ru-RU"/>
              </w:rPr>
              <w:tab/>
            </w:r>
            <w:r w:rsidR="00672F72" w:rsidRPr="00CB3E1A">
              <w:rPr>
                <w:rStyle w:val="ae"/>
                <w:rFonts w:ascii="Times New Roman" w:hAnsi="Times New Roman" w:cs="Times New Roman"/>
                <w:noProof/>
              </w:rPr>
              <w:t xml:space="preserve">Опыт №8: Определение ионов меди </w:t>
            </w:r>
            <w:r w:rsidR="00672F72" w:rsidRPr="00CB3E1A">
              <w:rPr>
                <w:rStyle w:val="ae"/>
                <w:rFonts w:ascii="Times New Roman" w:hAnsi="Times New Roman" w:cs="Times New Roman"/>
                <w:noProof/>
                <w:lang w:val="en-US"/>
              </w:rPr>
              <w:t>Cu</w:t>
            </w:r>
            <w:r w:rsidR="00672F72" w:rsidRPr="00CB3E1A">
              <w:rPr>
                <w:rStyle w:val="ae"/>
                <w:rFonts w:ascii="Times New Roman" w:hAnsi="Times New Roman" w:cs="Times New Roman"/>
                <w:noProof/>
                <w:vertAlign w:val="superscript"/>
              </w:rPr>
              <w:t>2+</w:t>
            </w:r>
            <w:r w:rsidR="00672F72" w:rsidRPr="00CB3E1A">
              <w:rPr>
                <w:rStyle w:val="ae"/>
                <w:rFonts w:ascii="Times New Roman" w:hAnsi="Times New Roman" w:cs="Times New Roman"/>
                <w:noProof/>
              </w:rPr>
              <w:t xml:space="preserve"> .</w:t>
            </w:r>
            <w:r w:rsidR="00672F72" w:rsidRPr="00CB3E1A">
              <w:rPr>
                <w:rFonts w:ascii="Times New Roman" w:hAnsi="Times New Roman" w:cs="Times New Roman"/>
                <w:noProof/>
                <w:webHidden/>
              </w:rPr>
              <w:tab/>
            </w:r>
            <w:r w:rsidR="005D4523" w:rsidRPr="00CB3E1A">
              <w:rPr>
                <w:rFonts w:ascii="Times New Roman" w:hAnsi="Times New Roman" w:cs="Times New Roman"/>
                <w:noProof/>
                <w:webHidden/>
              </w:rPr>
              <w:fldChar w:fldCharType="begin"/>
            </w:r>
            <w:r w:rsidR="00672F72" w:rsidRPr="00CB3E1A">
              <w:rPr>
                <w:rFonts w:ascii="Times New Roman" w:hAnsi="Times New Roman" w:cs="Times New Roman"/>
                <w:noProof/>
                <w:webHidden/>
              </w:rPr>
              <w:instrText xml:space="preserve"> PAGEREF _Toc438368297 \h </w:instrText>
            </w:r>
            <w:r w:rsidR="005D4523" w:rsidRPr="00CB3E1A">
              <w:rPr>
                <w:rFonts w:ascii="Times New Roman" w:hAnsi="Times New Roman" w:cs="Times New Roman"/>
                <w:noProof/>
                <w:webHidden/>
              </w:rPr>
            </w:r>
            <w:r w:rsidR="005D4523" w:rsidRPr="00CB3E1A">
              <w:rPr>
                <w:rFonts w:ascii="Times New Roman" w:hAnsi="Times New Roman" w:cs="Times New Roman"/>
                <w:noProof/>
                <w:webHidden/>
              </w:rPr>
              <w:fldChar w:fldCharType="separate"/>
            </w:r>
            <w:r w:rsidR="005D6D1B">
              <w:rPr>
                <w:rFonts w:ascii="Times New Roman" w:hAnsi="Times New Roman" w:cs="Times New Roman"/>
                <w:noProof/>
                <w:webHidden/>
              </w:rPr>
              <w:t>18</w:t>
            </w:r>
            <w:r w:rsidR="005D4523" w:rsidRPr="00CB3E1A">
              <w:rPr>
                <w:rFonts w:ascii="Times New Roman" w:hAnsi="Times New Roman" w:cs="Times New Roman"/>
                <w:noProof/>
                <w:webHidden/>
              </w:rPr>
              <w:fldChar w:fldCharType="end"/>
            </w:r>
          </w:hyperlink>
        </w:p>
        <w:p w:rsidR="00672F72" w:rsidRPr="00CB3E1A" w:rsidRDefault="00F26168" w:rsidP="002B1361">
          <w:pPr>
            <w:pStyle w:val="1"/>
            <w:numPr>
              <w:ilvl w:val="0"/>
              <w:numId w:val="0"/>
            </w:numPr>
            <w:spacing w:line="240" w:lineRule="auto"/>
            <w:ind w:left="360"/>
            <w:rPr>
              <w:rFonts w:ascii="Times New Roman" w:eastAsiaTheme="minorEastAsia" w:hAnsi="Times New Roman" w:cs="Times New Roman"/>
              <w:noProof/>
              <w:lang w:eastAsia="ru-RU"/>
            </w:rPr>
          </w:pPr>
          <w:hyperlink w:anchor="_Toc438368298" w:history="1">
            <w:r w:rsidR="00672F72" w:rsidRPr="00CB3E1A">
              <w:rPr>
                <w:rStyle w:val="ae"/>
                <w:rFonts w:ascii="Times New Roman" w:hAnsi="Times New Roman" w:cs="Times New Roman"/>
                <w:noProof/>
              </w:rPr>
              <w:t>IV.</w:t>
            </w:r>
            <w:r w:rsidR="00672F72" w:rsidRPr="00CB3E1A">
              <w:rPr>
                <w:rFonts w:ascii="Times New Roman" w:eastAsiaTheme="minorEastAsia" w:hAnsi="Times New Roman" w:cs="Times New Roman"/>
                <w:noProof/>
                <w:lang w:eastAsia="ru-RU"/>
              </w:rPr>
              <w:tab/>
            </w:r>
            <w:r w:rsidR="00672F72" w:rsidRPr="00CB3E1A">
              <w:rPr>
                <w:rStyle w:val="ae"/>
                <w:rFonts w:ascii="Times New Roman" w:hAnsi="Times New Roman" w:cs="Times New Roman"/>
                <w:noProof/>
              </w:rPr>
              <w:t>Заключение.</w:t>
            </w:r>
            <w:r w:rsidR="00672F72" w:rsidRPr="00CB3E1A">
              <w:rPr>
                <w:rFonts w:ascii="Times New Roman" w:hAnsi="Times New Roman" w:cs="Times New Roman"/>
                <w:noProof/>
                <w:webHidden/>
              </w:rPr>
              <w:tab/>
            </w:r>
            <w:r w:rsidR="005D4523" w:rsidRPr="00CB3E1A">
              <w:rPr>
                <w:rFonts w:ascii="Times New Roman" w:hAnsi="Times New Roman" w:cs="Times New Roman"/>
                <w:noProof/>
                <w:webHidden/>
              </w:rPr>
              <w:fldChar w:fldCharType="begin"/>
            </w:r>
            <w:r w:rsidR="00672F72" w:rsidRPr="00CB3E1A">
              <w:rPr>
                <w:rFonts w:ascii="Times New Roman" w:hAnsi="Times New Roman" w:cs="Times New Roman"/>
                <w:noProof/>
                <w:webHidden/>
              </w:rPr>
              <w:instrText xml:space="preserve"> PAGEREF _Toc438368298 \h </w:instrText>
            </w:r>
            <w:r w:rsidR="005D4523" w:rsidRPr="00CB3E1A">
              <w:rPr>
                <w:rFonts w:ascii="Times New Roman" w:hAnsi="Times New Roman" w:cs="Times New Roman"/>
                <w:noProof/>
                <w:webHidden/>
              </w:rPr>
            </w:r>
            <w:r w:rsidR="005D4523" w:rsidRPr="00CB3E1A">
              <w:rPr>
                <w:rFonts w:ascii="Times New Roman" w:hAnsi="Times New Roman" w:cs="Times New Roman"/>
                <w:noProof/>
                <w:webHidden/>
              </w:rPr>
              <w:fldChar w:fldCharType="separate"/>
            </w:r>
            <w:r w:rsidR="005D6D1B">
              <w:rPr>
                <w:rFonts w:ascii="Times New Roman" w:hAnsi="Times New Roman" w:cs="Times New Roman"/>
                <w:noProof/>
                <w:webHidden/>
              </w:rPr>
              <w:t>21</w:t>
            </w:r>
            <w:r w:rsidR="005D4523" w:rsidRPr="00CB3E1A">
              <w:rPr>
                <w:rFonts w:ascii="Times New Roman" w:hAnsi="Times New Roman" w:cs="Times New Roman"/>
                <w:noProof/>
                <w:webHidden/>
              </w:rPr>
              <w:fldChar w:fldCharType="end"/>
            </w:r>
          </w:hyperlink>
        </w:p>
        <w:p w:rsidR="00672F72" w:rsidRPr="00CB3E1A" w:rsidRDefault="00F26168" w:rsidP="002B1361">
          <w:pPr>
            <w:pStyle w:val="1"/>
            <w:numPr>
              <w:ilvl w:val="0"/>
              <w:numId w:val="0"/>
            </w:numPr>
            <w:spacing w:line="240" w:lineRule="auto"/>
            <w:ind w:left="360"/>
            <w:rPr>
              <w:rFonts w:ascii="Times New Roman" w:eastAsiaTheme="minorEastAsia" w:hAnsi="Times New Roman" w:cs="Times New Roman"/>
              <w:noProof/>
              <w:lang w:eastAsia="ru-RU"/>
            </w:rPr>
          </w:pPr>
          <w:hyperlink w:anchor="_Toc438368299" w:history="1">
            <w:r w:rsidR="00672F72" w:rsidRPr="00CB3E1A">
              <w:rPr>
                <w:rStyle w:val="ae"/>
                <w:rFonts w:ascii="Times New Roman" w:hAnsi="Times New Roman" w:cs="Times New Roman"/>
                <w:noProof/>
              </w:rPr>
              <w:t>V.</w:t>
            </w:r>
            <w:r w:rsidR="00672F72" w:rsidRPr="00CB3E1A">
              <w:rPr>
                <w:rFonts w:ascii="Times New Roman" w:eastAsiaTheme="minorEastAsia" w:hAnsi="Times New Roman" w:cs="Times New Roman"/>
                <w:noProof/>
                <w:lang w:eastAsia="ru-RU"/>
              </w:rPr>
              <w:tab/>
            </w:r>
            <w:r w:rsidR="00672F72" w:rsidRPr="00CB3E1A">
              <w:rPr>
                <w:rStyle w:val="ae"/>
                <w:rFonts w:ascii="Times New Roman" w:hAnsi="Times New Roman" w:cs="Times New Roman"/>
                <w:noProof/>
              </w:rPr>
              <w:t>Список использованной литературы.</w:t>
            </w:r>
            <w:r w:rsidR="00672F72" w:rsidRPr="00CB3E1A">
              <w:rPr>
                <w:rFonts w:ascii="Times New Roman" w:hAnsi="Times New Roman" w:cs="Times New Roman"/>
                <w:noProof/>
                <w:webHidden/>
              </w:rPr>
              <w:tab/>
            </w:r>
            <w:r w:rsidR="005D4523" w:rsidRPr="00CB3E1A">
              <w:rPr>
                <w:rFonts w:ascii="Times New Roman" w:hAnsi="Times New Roman" w:cs="Times New Roman"/>
                <w:noProof/>
                <w:webHidden/>
              </w:rPr>
              <w:fldChar w:fldCharType="begin"/>
            </w:r>
            <w:r w:rsidR="00672F72" w:rsidRPr="00CB3E1A">
              <w:rPr>
                <w:rFonts w:ascii="Times New Roman" w:hAnsi="Times New Roman" w:cs="Times New Roman"/>
                <w:noProof/>
                <w:webHidden/>
              </w:rPr>
              <w:instrText xml:space="preserve"> PAGEREF _Toc438368299 \h </w:instrText>
            </w:r>
            <w:r w:rsidR="005D4523" w:rsidRPr="00CB3E1A">
              <w:rPr>
                <w:rFonts w:ascii="Times New Roman" w:hAnsi="Times New Roman" w:cs="Times New Roman"/>
                <w:noProof/>
                <w:webHidden/>
              </w:rPr>
            </w:r>
            <w:r w:rsidR="005D4523" w:rsidRPr="00CB3E1A">
              <w:rPr>
                <w:rFonts w:ascii="Times New Roman" w:hAnsi="Times New Roman" w:cs="Times New Roman"/>
                <w:noProof/>
                <w:webHidden/>
              </w:rPr>
              <w:fldChar w:fldCharType="separate"/>
            </w:r>
            <w:r w:rsidR="005D6D1B">
              <w:rPr>
                <w:rFonts w:ascii="Times New Roman" w:hAnsi="Times New Roman" w:cs="Times New Roman"/>
                <w:noProof/>
                <w:webHidden/>
              </w:rPr>
              <w:t>23</w:t>
            </w:r>
            <w:r w:rsidR="005D4523" w:rsidRPr="00CB3E1A">
              <w:rPr>
                <w:rFonts w:ascii="Times New Roman" w:hAnsi="Times New Roman" w:cs="Times New Roman"/>
                <w:noProof/>
                <w:webHidden/>
              </w:rPr>
              <w:fldChar w:fldCharType="end"/>
            </w:r>
          </w:hyperlink>
        </w:p>
        <w:p w:rsidR="00672F72" w:rsidRPr="00CB3E1A" w:rsidRDefault="00F26168" w:rsidP="002B1361">
          <w:pPr>
            <w:pStyle w:val="1"/>
            <w:numPr>
              <w:ilvl w:val="0"/>
              <w:numId w:val="0"/>
            </w:numPr>
            <w:spacing w:line="240" w:lineRule="auto"/>
            <w:ind w:left="360"/>
            <w:rPr>
              <w:rFonts w:ascii="Times New Roman" w:eastAsiaTheme="minorEastAsia" w:hAnsi="Times New Roman" w:cs="Times New Roman"/>
              <w:noProof/>
              <w:lang w:eastAsia="ru-RU"/>
            </w:rPr>
          </w:pPr>
          <w:hyperlink w:anchor="_Toc438368300" w:history="1">
            <w:r w:rsidR="00672F72" w:rsidRPr="00CB3E1A">
              <w:rPr>
                <w:rStyle w:val="ae"/>
                <w:rFonts w:ascii="Times New Roman" w:hAnsi="Times New Roman" w:cs="Times New Roman"/>
                <w:noProof/>
              </w:rPr>
              <w:t>VI.</w:t>
            </w:r>
            <w:r w:rsidR="00672F72" w:rsidRPr="00CB3E1A">
              <w:rPr>
                <w:rFonts w:ascii="Times New Roman" w:eastAsiaTheme="minorEastAsia" w:hAnsi="Times New Roman" w:cs="Times New Roman"/>
                <w:noProof/>
                <w:lang w:eastAsia="ru-RU"/>
              </w:rPr>
              <w:tab/>
            </w:r>
            <w:r w:rsidR="00672F72" w:rsidRPr="00CB3E1A">
              <w:rPr>
                <w:rStyle w:val="ae"/>
                <w:rFonts w:ascii="Times New Roman" w:hAnsi="Times New Roman" w:cs="Times New Roman"/>
                <w:noProof/>
              </w:rPr>
              <w:t>Список использованных информационных источников .</w:t>
            </w:r>
            <w:r w:rsidR="00672F72" w:rsidRPr="00CB3E1A">
              <w:rPr>
                <w:rFonts w:ascii="Times New Roman" w:hAnsi="Times New Roman" w:cs="Times New Roman"/>
                <w:noProof/>
                <w:webHidden/>
              </w:rPr>
              <w:tab/>
            </w:r>
            <w:r w:rsidR="005D4523" w:rsidRPr="00CB3E1A">
              <w:rPr>
                <w:rFonts w:ascii="Times New Roman" w:hAnsi="Times New Roman" w:cs="Times New Roman"/>
                <w:noProof/>
                <w:webHidden/>
              </w:rPr>
              <w:fldChar w:fldCharType="begin"/>
            </w:r>
            <w:r w:rsidR="00672F72" w:rsidRPr="00CB3E1A">
              <w:rPr>
                <w:rFonts w:ascii="Times New Roman" w:hAnsi="Times New Roman" w:cs="Times New Roman"/>
                <w:noProof/>
                <w:webHidden/>
              </w:rPr>
              <w:instrText xml:space="preserve"> PAGEREF _Toc438368300 \h </w:instrText>
            </w:r>
            <w:r w:rsidR="005D4523" w:rsidRPr="00CB3E1A">
              <w:rPr>
                <w:rFonts w:ascii="Times New Roman" w:hAnsi="Times New Roman" w:cs="Times New Roman"/>
                <w:noProof/>
                <w:webHidden/>
              </w:rPr>
            </w:r>
            <w:r w:rsidR="005D4523" w:rsidRPr="00CB3E1A">
              <w:rPr>
                <w:rFonts w:ascii="Times New Roman" w:hAnsi="Times New Roman" w:cs="Times New Roman"/>
                <w:noProof/>
                <w:webHidden/>
              </w:rPr>
              <w:fldChar w:fldCharType="separate"/>
            </w:r>
            <w:r w:rsidR="005D6D1B">
              <w:rPr>
                <w:rFonts w:ascii="Times New Roman" w:hAnsi="Times New Roman" w:cs="Times New Roman"/>
                <w:noProof/>
                <w:webHidden/>
              </w:rPr>
              <w:t>24</w:t>
            </w:r>
            <w:r w:rsidR="005D4523" w:rsidRPr="00CB3E1A">
              <w:rPr>
                <w:rFonts w:ascii="Times New Roman" w:hAnsi="Times New Roman" w:cs="Times New Roman"/>
                <w:noProof/>
                <w:webHidden/>
              </w:rPr>
              <w:fldChar w:fldCharType="end"/>
            </w:r>
          </w:hyperlink>
        </w:p>
        <w:p w:rsidR="00DD6644" w:rsidRPr="00DD6644" w:rsidRDefault="005D4523" w:rsidP="002B1361">
          <w:pPr>
            <w:spacing w:line="240" w:lineRule="auto"/>
            <w:rPr>
              <w:rFonts w:ascii="Times New Roman" w:hAnsi="Times New Roman" w:cs="Times New Roman"/>
              <w:sz w:val="24"/>
              <w:szCs w:val="24"/>
            </w:rPr>
          </w:pPr>
          <w:r w:rsidRPr="00CB3E1A">
            <w:rPr>
              <w:rFonts w:ascii="Times New Roman" w:hAnsi="Times New Roman" w:cs="Times New Roman"/>
              <w:sz w:val="24"/>
              <w:szCs w:val="24"/>
            </w:rPr>
            <w:fldChar w:fldCharType="end"/>
          </w:r>
        </w:p>
      </w:sdtContent>
    </w:sdt>
    <w:p w:rsidR="00CE0E9B" w:rsidRDefault="00CE0E9B" w:rsidP="002B1361">
      <w:pPr>
        <w:spacing w:line="240" w:lineRule="auto"/>
        <w:rPr>
          <w:rFonts w:ascii="Times New Roman" w:hAnsi="Times New Roman" w:cs="Times New Roman"/>
          <w:sz w:val="28"/>
          <w:szCs w:val="28"/>
        </w:rPr>
      </w:pPr>
    </w:p>
    <w:p w:rsidR="00CE0E9B" w:rsidRDefault="00CE0E9B" w:rsidP="002B1361">
      <w:pPr>
        <w:spacing w:line="240" w:lineRule="auto"/>
        <w:rPr>
          <w:rFonts w:ascii="Times New Roman" w:hAnsi="Times New Roman" w:cs="Times New Roman"/>
          <w:sz w:val="28"/>
          <w:szCs w:val="28"/>
        </w:rPr>
      </w:pPr>
    </w:p>
    <w:p w:rsidR="00CE0E9B" w:rsidRDefault="00CE0E9B" w:rsidP="002B1361">
      <w:pPr>
        <w:spacing w:line="240" w:lineRule="auto"/>
        <w:rPr>
          <w:rFonts w:ascii="Times New Roman" w:hAnsi="Times New Roman" w:cs="Times New Roman"/>
          <w:sz w:val="28"/>
          <w:szCs w:val="28"/>
        </w:rPr>
      </w:pPr>
    </w:p>
    <w:p w:rsidR="00CE0E9B" w:rsidRDefault="00CE0E9B" w:rsidP="002B1361">
      <w:pPr>
        <w:spacing w:line="240" w:lineRule="auto"/>
        <w:rPr>
          <w:rFonts w:ascii="Times New Roman" w:hAnsi="Times New Roman" w:cs="Times New Roman"/>
          <w:sz w:val="28"/>
          <w:szCs w:val="28"/>
        </w:rPr>
      </w:pPr>
    </w:p>
    <w:p w:rsidR="00981F80" w:rsidRDefault="00981F80" w:rsidP="002B1361">
      <w:pPr>
        <w:pStyle w:val="10"/>
        <w:spacing w:line="240" w:lineRule="auto"/>
        <w:rPr>
          <w:rFonts w:ascii="Times New Roman" w:hAnsi="Times New Roman" w:cs="Times New Roman"/>
          <w:color w:val="000000" w:themeColor="text1"/>
        </w:rPr>
      </w:pPr>
    </w:p>
    <w:p w:rsidR="00981F80" w:rsidRDefault="00981F80" w:rsidP="002B1361">
      <w:pPr>
        <w:pStyle w:val="10"/>
        <w:spacing w:line="240" w:lineRule="auto"/>
        <w:rPr>
          <w:rFonts w:ascii="Times New Roman" w:hAnsi="Times New Roman" w:cs="Times New Roman"/>
          <w:color w:val="000000" w:themeColor="text1"/>
        </w:rPr>
      </w:pPr>
    </w:p>
    <w:p w:rsidR="00981F80" w:rsidRDefault="00981F80" w:rsidP="002B1361">
      <w:pPr>
        <w:pStyle w:val="10"/>
        <w:spacing w:line="240" w:lineRule="auto"/>
        <w:rPr>
          <w:rFonts w:ascii="Times New Roman" w:hAnsi="Times New Roman" w:cs="Times New Roman"/>
          <w:color w:val="000000" w:themeColor="text1"/>
        </w:rPr>
      </w:pPr>
    </w:p>
    <w:p w:rsidR="00981F80" w:rsidRDefault="00981F80" w:rsidP="002B1361">
      <w:pPr>
        <w:pStyle w:val="10"/>
        <w:spacing w:line="240" w:lineRule="auto"/>
        <w:rPr>
          <w:rFonts w:ascii="Times New Roman" w:hAnsi="Times New Roman" w:cs="Times New Roman"/>
          <w:color w:val="000000" w:themeColor="text1"/>
        </w:rPr>
      </w:pPr>
    </w:p>
    <w:p w:rsidR="00981F80" w:rsidRDefault="00981F80" w:rsidP="002B1361">
      <w:pPr>
        <w:spacing w:line="240" w:lineRule="auto"/>
      </w:pPr>
    </w:p>
    <w:p w:rsidR="002B1361" w:rsidRDefault="002B1361" w:rsidP="002B1361">
      <w:pPr>
        <w:spacing w:line="240" w:lineRule="auto"/>
      </w:pPr>
    </w:p>
    <w:p w:rsidR="00981F80" w:rsidRDefault="00981F80" w:rsidP="002B1361">
      <w:pPr>
        <w:spacing w:line="240" w:lineRule="auto"/>
      </w:pPr>
    </w:p>
    <w:p w:rsidR="00981F80" w:rsidRPr="00513465" w:rsidRDefault="00981F80" w:rsidP="007E482A">
      <w:pPr>
        <w:pStyle w:val="10"/>
        <w:numPr>
          <w:ilvl w:val="0"/>
          <w:numId w:val="19"/>
        </w:numPr>
        <w:spacing w:line="240" w:lineRule="auto"/>
        <w:jc w:val="both"/>
        <w:rPr>
          <w:rFonts w:ascii="Times New Roman" w:hAnsi="Times New Roman" w:cs="Times New Roman"/>
          <w:bCs w:val="0"/>
          <w:color w:val="000000" w:themeColor="text1"/>
        </w:rPr>
      </w:pPr>
      <w:bookmarkStart w:id="1" w:name="_Toc438368283"/>
      <w:r w:rsidRPr="00513465">
        <w:rPr>
          <w:rFonts w:ascii="Times New Roman" w:hAnsi="Times New Roman" w:cs="Times New Roman"/>
          <w:color w:val="000000" w:themeColor="text1"/>
        </w:rPr>
        <w:t>Введение.</w:t>
      </w:r>
      <w:bookmarkEnd w:id="1"/>
    </w:p>
    <w:p w:rsidR="00981F80" w:rsidRPr="007312A3" w:rsidRDefault="00981F80" w:rsidP="007E482A">
      <w:pPr>
        <w:spacing w:line="240" w:lineRule="auto"/>
        <w:jc w:val="both"/>
        <w:rPr>
          <w:rFonts w:ascii="Times New Roman" w:hAnsi="Times New Roman" w:cs="Times New Roman"/>
          <w:sz w:val="24"/>
          <w:szCs w:val="24"/>
        </w:rPr>
      </w:pPr>
      <w:r w:rsidRPr="00DD6644">
        <w:rPr>
          <w:rFonts w:ascii="Times New Roman" w:hAnsi="Times New Roman" w:cs="Times New Roman"/>
          <w:sz w:val="28"/>
          <w:szCs w:val="28"/>
          <w:u w:val="single"/>
        </w:rPr>
        <w:t>Актуальность</w:t>
      </w:r>
      <w:r w:rsidRPr="00DD6644">
        <w:rPr>
          <w:rFonts w:ascii="Times New Roman" w:hAnsi="Times New Roman" w:cs="Times New Roman"/>
          <w:sz w:val="24"/>
          <w:szCs w:val="24"/>
        </w:rPr>
        <w:t xml:space="preserve">: </w:t>
      </w:r>
      <w:r w:rsidRPr="007312A3">
        <w:rPr>
          <w:rFonts w:ascii="Times New Roman" w:hAnsi="Times New Roman" w:cs="Times New Roman"/>
          <w:sz w:val="24"/>
          <w:szCs w:val="24"/>
        </w:rPr>
        <w:t>загрязнение воздуха – нежелательное изменение состава земной атмосферы в результате поступления в нее различных газов, водяного пара и твердых частиц.</w:t>
      </w:r>
    </w:p>
    <w:p w:rsidR="00981F80" w:rsidRDefault="00981F80" w:rsidP="007E482A">
      <w:pPr>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Уровень загрязнения атмосферного воздуха в Дзержинске до настоящего времени остается высоким. </w:t>
      </w:r>
    </w:p>
    <w:p w:rsidR="00981F80" w:rsidRPr="00801C27" w:rsidRDefault="00981F80" w:rsidP="007E482A">
      <w:pPr>
        <w:spacing w:line="240" w:lineRule="auto"/>
        <w:ind w:firstLine="284"/>
        <w:jc w:val="both"/>
        <w:rPr>
          <w:rFonts w:ascii="Times New Roman" w:hAnsi="Times New Roman" w:cs="Times New Roman"/>
          <w:sz w:val="24"/>
          <w:szCs w:val="24"/>
        </w:rPr>
      </w:pPr>
      <w:r w:rsidRPr="00801C27">
        <w:rPr>
          <w:rFonts w:ascii="Times New Roman" w:hAnsi="Times New Roman" w:cs="Times New Roman"/>
          <w:sz w:val="24"/>
          <w:szCs w:val="24"/>
        </w:rPr>
        <w:lastRenderedPageBreak/>
        <w:t>Веществами – загрязнителями можно назвать такие вещества, которые характеризуются следующей совокупностью данных:</w:t>
      </w:r>
    </w:p>
    <w:p w:rsidR="00981F80" w:rsidRPr="00801C27" w:rsidRDefault="00981F80" w:rsidP="007E482A">
      <w:pPr>
        <w:pStyle w:val="a7"/>
        <w:numPr>
          <w:ilvl w:val="0"/>
          <w:numId w:val="6"/>
        </w:numPr>
        <w:spacing w:line="240" w:lineRule="auto"/>
        <w:jc w:val="both"/>
        <w:rPr>
          <w:rFonts w:ascii="Times New Roman" w:hAnsi="Times New Roman" w:cs="Times New Roman"/>
          <w:sz w:val="24"/>
          <w:szCs w:val="24"/>
        </w:rPr>
      </w:pPr>
      <w:r w:rsidRPr="00801C27">
        <w:rPr>
          <w:rFonts w:ascii="Times New Roman" w:hAnsi="Times New Roman" w:cs="Times New Roman"/>
          <w:sz w:val="24"/>
          <w:szCs w:val="24"/>
        </w:rPr>
        <w:t>попадают в биосферу в процессе человеческой деятельности</w:t>
      </w:r>
    </w:p>
    <w:p w:rsidR="00981F80" w:rsidRPr="00801C27" w:rsidRDefault="00981F80" w:rsidP="007E482A">
      <w:pPr>
        <w:pStyle w:val="a7"/>
        <w:numPr>
          <w:ilvl w:val="0"/>
          <w:numId w:val="6"/>
        </w:numPr>
        <w:spacing w:line="240" w:lineRule="auto"/>
        <w:jc w:val="both"/>
        <w:rPr>
          <w:rFonts w:ascii="Times New Roman" w:hAnsi="Times New Roman" w:cs="Times New Roman"/>
          <w:sz w:val="24"/>
          <w:szCs w:val="24"/>
        </w:rPr>
      </w:pPr>
      <w:r w:rsidRPr="00801C27">
        <w:rPr>
          <w:rFonts w:ascii="Times New Roman" w:hAnsi="Times New Roman" w:cs="Times New Roman"/>
          <w:sz w:val="24"/>
          <w:szCs w:val="24"/>
        </w:rPr>
        <w:t>нарушают баланс веществ экосистемы, их цикличность, образуясь с большей скоростью, чем уничтожаясь</w:t>
      </w:r>
    </w:p>
    <w:p w:rsidR="00981F80" w:rsidRPr="00801C27" w:rsidRDefault="00981F80" w:rsidP="007E482A">
      <w:pPr>
        <w:pStyle w:val="a7"/>
        <w:numPr>
          <w:ilvl w:val="0"/>
          <w:numId w:val="6"/>
        </w:numPr>
        <w:spacing w:line="240" w:lineRule="auto"/>
        <w:jc w:val="both"/>
        <w:rPr>
          <w:rFonts w:ascii="Times New Roman" w:hAnsi="Times New Roman" w:cs="Times New Roman"/>
          <w:sz w:val="28"/>
          <w:szCs w:val="28"/>
        </w:rPr>
      </w:pPr>
      <w:r w:rsidRPr="00801C27">
        <w:rPr>
          <w:rFonts w:ascii="Times New Roman" w:hAnsi="Times New Roman" w:cs="Times New Roman"/>
          <w:sz w:val="24"/>
          <w:szCs w:val="24"/>
        </w:rPr>
        <w:t xml:space="preserve">делают среду обитания менее благоприятной (некомфортной) </w:t>
      </w:r>
    </w:p>
    <w:p w:rsidR="00981F80" w:rsidRDefault="00981F80" w:rsidP="007E482A">
      <w:pPr>
        <w:spacing w:line="240" w:lineRule="auto"/>
        <w:jc w:val="both"/>
        <w:rPr>
          <w:rFonts w:ascii="Times New Roman" w:hAnsi="Times New Roman" w:cs="Times New Roman"/>
          <w:sz w:val="24"/>
          <w:szCs w:val="24"/>
        </w:rPr>
      </w:pPr>
      <w:r w:rsidRPr="00F418EE">
        <w:rPr>
          <w:rFonts w:ascii="Times New Roman" w:hAnsi="Times New Roman" w:cs="Times New Roman"/>
          <w:sz w:val="24"/>
          <w:szCs w:val="24"/>
        </w:rPr>
        <w:t xml:space="preserve">Последствия </w:t>
      </w:r>
      <w:r>
        <w:rPr>
          <w:rFonts w:ascii="Times New Roman" w:hAnsi="Times New Roman" w:cs="Times New Roman"/>
          <w:sz w:val="24"/>
          <w:szCs w:val="24"/>
        </w:rPr>
        <w:t xml:space="preserve">загрязнения природной среды техногенными веществами настолько серьезны, что задача максимального сокращения поступления в биосферу отходов стала в настоящее время первоочередной и жизненно важной. При этом особый акцент делается на создание </w:t>
      </w:r>
      <w:r w:rsidRPr="00883CE4">
        <w:rPr>
          <w:rFonts w:ascii="Times New Roman" w:hAnsi="Times New Roman" w:cs="Times New Roman"/>
          <w:i/>
          <w:sz w:val="24"/>
          <w:szCs w:val="24"/>
        </w:rPr>
        <w:t xml:space="preserve">безотходных технологий </w:t>
      </w:r>
      <w:r>
        <w:rPr>
          <w:rFonts w:ascii="Times New Roman" w:hAnsi="Times New Roman" w:cs="Times New Roman"/>
          <w:sz w:val="24"/>
          <w:szCs w:val="24"/>
        </w:rPr>
        <w:t>производства и потребления, производство принципиально новых экологически чистых веществ и материалов, разработку и внедрение систем улавливания, утилизации и обезвреживания газообразных выбросов, сточных вод и твердых отходов.</w:t>
      </w:r>
    </w:p>
    <w:p w:rsidR="00981F80" w:rsidRPr="00EE4095" w:rsidRDefault="00981F80" w:rsidP="007E482A">
      <w:pPr>
        <w:spacing w:line="240" w:lineRule="auto"/>
        <w:jc w:val="both"/>
        <w:rPr>
          <w:rFonts w:ascii="Times New Roman" w:hAnsi="Times New Roman" w:cs="Times New Roman"/>
          <w:b/>
          <w:sz w:val="24"/>
          <w:szCs w:val="24"/>
        </w:rPr>
      </w:pPr>
      <w:r w:rsidRPr="007312A3">
        <w:rPr>
          <w:rFonts w:ascii="Times New Roman" w:hAnsi="Times New Roman" w:cs="Times New Roman"/>
          <w:sz w:val="28"/>
          <w:szCs w:val="28"/>
          <w:u w:val="single"/>
        </w:rPr>
        <w:t>Цель работы</w:t>
      </w:r>
      <w:r>
        <w:rPr>
          <w:rFonts w:ascii="Times New Roman" w:hAnsi="Times New Roman" w:cs="Times New Roman"/>
          <w:sz w:val="28"/>
          <w:szCs w:val="28"/>
          <w:u w:val="single"/>
        </w:rPr>
        <w:t>:</w:t>
      </w:r>
      <w:r w:rsidRPr="007312A3">
        <w:rPr>
          <w:rFonts w:ascii="Times New Roman" w:hAnsi="Times New Roman" w:cs="Times New Roman"/>
          <w:sz w:val="24"/>
          <w:szCs w:val="24"/>
        </w:rPr>
        <w:t xml:space="preserve"> изучить влияние загрязненности воздуха города на состояние снега</w:t>
      </w:r>
      <w:r w:rsidR="00135A91">
        <w:rPr>
          <w:rFonts w:ascii="Times New Roman" w:hAnsi="Times New Roman" w:cs="Times New Roman"/>
          <w:sz w:val="24"/>
          <w:szCs w:val="24"/>
        </w:rPr>
        <w:t>, выявить какие вещества – загрязнители содержатся в снеге.</w:t>
      </w:r>
    </w:p>
    <w:p w:rsidR="002B1361" w:rsidRPr="002B1361" w:rsidRDefault="00981F80" w:rsidP="007E482A">
      <w:pPr>
        <w:spacing w:line="240" w:lineRule="auto"/>
        <w:jc w:val="both"/>
        <w:rPr>
          <w:rFonts w:ascii="Times New Roman" w:hAnsi="Times New Roman" w:cs="Times New Roman"/>
          <w:sz w:val="24"/>
          <w:szCs w:val="24"/>
        </w:rPr>
      </w:pPr>
      <w:r w:rsidRPr="00DD6644">
        <w:rPr>
          <w:rFonts w:ascii="Times New Roman" w:hAnsi="Times New Roman" w:cs="Times New Roman"/>
          <w:sz w:val="28"/>
          <w:szCs w:val="28"/>
          <w:u w:val="single"/>
        </w:rPr>
        <w:t>Задачи работы</w:t>
      </w:r>
      <w:r w:rsidRPr="00DD6644">
        <w:rPr>
          <w:rFonts w:ascii="Times New Roman" w:hAnsi="Times New Roman" w:cs="Times New Roman"/>
          <w:sz w:val="24"/>
          <w:szCs w:val="24"/>
        </w:rPr>
        <w:t xml:space="preserve">: </w:t>
      </w:r>
      <w:r w:rsidRPr="007312A3">
        <w:rPr>
          <w:rFonts w:ascii="Times New Roman" w:hAnsi="Times New Roman" w:cs="Times New Roman"/>
          <w:sz w:val="24"/>
          <w:szCs w:val="24"/>
        </w:rPr>
        <w:t>теоретическое описание источников загрязнения воздуха и их последствий; анализ снега и талой воды с разных участков города на наличие загрязнителей.</w:t>
      </w:r>
    </w:p>
    <w:p w:rsidR="00981F80" w:rsidRPr="007312A3" w:rsidRDefault="00981F80" w:rsidP="007E482A">
      <w:pPr>
        <w:spacing w:line="240" w:lineRule="auto"/>
        <w:jc w:val="both"/>
        <w:rPr>
          <w:rFonts w:ascii="Times New Roman" w:hAnsi="Times New Roman" w:cs="Times New Roman"/>
          <w:sz w:val="24"/>
          <w:szCs w:val="24"/>
        </w:rPr>
      </w:pPr>
      <w:r w:rsidRPr="00DD6644">
        <w:rPr>
          <w:rFonts w:ascii="Times New Roman" w:hAnsi="Times New Roman" w:cs="Times New Roman"/>
          <w:sz w:val="28"/>
          <w:szCs w:val="28"/>
          <w:u w:val="single"/>
        </w:rPr>
        <w:t>Объект исследования</w:t>
      </w:r>
      <w:r w:rsidRPr="00DD6644">
        <w:rPr>
          <w:rFonts w:ascii="Times New Roman" w:hAnsi="Times New Roman" w:cs="Times New Roman"/>
          <w:sz w:val="24"/>
          <w:szCs w:val="24"/>
        </w:rPr>
        <w:t xml:space="preserve">: </w:t>
      </w:r>
      <w:r w:rsidRPr="007312A3">
        <w:rPr>
          <w:rFonts w:ascii="Times New Roman" w:hAnsi="Times New Roman" w:cs="Times New Roman"/>
          <w:sz w:val="24"/>
          <w:szCs w:val="24"/>
        </w:rPr>
        <w:t>загрязняющие вещества, присутствующие в воздухе нашего города.</w:t>
      </w:r>
    </w:p>
    <w:p w:rsidR="00981F80" w:rsidRPr="007312A3" w:rsidRDefault="00981F80" w:rsidP="007E482A">
      <w:pPr>
        <w:spacing w:line="240" w:lineRule="auto"/>
        <w:jc w:val="both"/>
        <w:rPr>
          <w:rFonts w:ascii="Times New Roman" w:hAnsi="Times New Roman" w:cs="Times New Roman"/>
          <w:sz w:val="24"/>
          <w:szCs w:val="24"/>
        </w:rPr>
      </w:pPr>
      <w:r w:rsidRPr="00DD6644">
        <w:rPr>
          <w:rFonts w:ascii="Times New Roman" w:hAnsi="Times New Roman" w:cs="Times New Roman"/>
          <w:sz w:val="28"/>
          <w:szCs w:val="28"/>
          <w:u w:val="single"/>
        </w:rPr>
        <w:t>Предмет исследования</w:t>
      </w:r>
      <w:r w:rsidRPr="00DD6644">
        <w:rPr>
          <w:rFonts w:ascii="Times New Roman" w:hAnsi="Times New Roman" w:cs="Times New Roman"/>
          <w:sz w:val="24"/>
          <w:szCs w:val="24"/>
        </w:rPr>
        <w:t xml:space="preserve">: </w:t>
      </w:r>
      <w:r w:rsidRPr="007312A3">
        <w:rPr>
          <w:rFonts w:ascii="Times New Roman" w:hAnsi="Times New Roman" w:cs="Times New Roman"/>
          <w:sz w:val="24"/>
          <w:szCs w:val="24"/>
        </w:rPr>
        <w:t>снег и талая вода, поглощающие из воздуха вещества-загрязнители.</w:t>
      </w:r>
    </w:p>
    <w:p w:rsidR="00981F80" w:rsidRPr="007312A3" w:rsidRDefault="00981F80" w:rsidP="007E482A">
      <w:pPr>
        <w:spacing w:line="240" w:lineRule="auto"/>
        <w:jc w:val="both"/>
        <w:rPr>
          <w:rFonts w:ascii="Times New Roman" w:hAnsi="Times New Roman" w:cs="Times New Roman"/>
          <w:sz w:val="24"/>
          <w:szCs w:val="24"/>
        </w:rPr>
      </w:pPr>
      <w:r w:rsidRPr="00DD6644">
        <w:rPr>
          <w:rFonts w:ascii="Times New Roman" w:hAnsi="Times New Roman" w:cs="Times New Roman"/>
          <w:sz w:val="28"/>
          <w:szCs w:val="28"/>
          <w:u w:val="single"/>
        </w:rPr>
        <w:t>Методы исследования</w:t>
      </w:r>
      <w:r w:rsidRPr="00DD6644">
        <w:rPr>
          <w:rFonts w:ascii="Times New Roman" w:hAnsi="Times New Roman" w:cs="Times New Roman"/>
          <w:sz w:val="24"/>
          <w:szCs w:val="24"/>
        </w:rPr>
        <w:t xml:space="preserve">: </w:t>
      </w:r>
      <w:r w:rsidRPr="007312A3">
        <w:rPr>
          <w:rFonts w:ascii="Times New Roman" w:hAnsi="Times New Roman" w:cs="Times New Roman"/>
          <w:sz w:val="24"/>
          <w:szCs w:val="24"/>
        </w:rPr>
        <w:t>качественный и количественный анализ снега и талой воды с разных участков города на наличие в них взвешенных и растворенных веществ.</w:t>
      </w:r>
    </w:p>
    <w:p w:rsidR="00672F72" w:rsidRDefault="00672F72" w:rsidP="007E482A">
      <w:pPr>
        <w:spacing w:line="240" w:lineRule="auto"/>
        <w:jc w:val="both"/>
        <w:rPr>
          <w:rFonts w:ascii="Times New Roman" w:hAnsi="Times New Roman" w:cs="Times New Roman"/>
          <w:sz w:val="28"/>
          <w:szCs w:val="28"/>
          <w:u w:val="single"/>
        </w:rPr>
      </w:pPr>
    </w:p>
    <w:p w:rsidR="00672F72" w:rsidRDefault="00672F72" w:rsidP="007E482A">
      <w:pPr>
        <w:spacing w:line="240" w:lineRule="auto"/>
        <w:jc w:val="both"/>
        <w:rPr>
          <w:rFonts w:ascii="Times New Roman" w:hAnsi="Times New Roman" w:cs="Times New Roman"/>
          <w:sz w:val="28"/>
          <w:szCs w:val="28"/>
          <w:u w:val="single"/>
        </w:rPr>
      </w:pPr>
    </w:p>
    <w:p w:rsidR="00672F72" w:rsidRDefault="00672F72" w:rsidP="007E482A">
      <w:pPr>
        <w:spacing w:line="240" w:lineRule="auto"/>
        <w:jc w:val="both"/>
        <w:rPr>
          <w:rFonts w:ascii="Times New Roman" w:hAnsi="Times New Roman" w:cs="Times New Roman"/>
          <w:sz w:val="28"/>
          <w:szCs w:val="28"/>
          <w:u w:val="single"/>
        </w:rPr>
      </w:pPr>
    </w:p>
    <w:p w:rsidR="00672F72" w:rsidRDefault="00672F72" w:rsidP="007E482A">
      <w:pPr>
        <w:spacing w:line="240" w:lineRule="auto"/>
        <w:jc w:val="both"/>
        <w:rPr>
          <w:rFonts w:ascii="Times New Roman" w:hAnsi="Times New Roman" w:cs="Times New Roman"/>
          <w:sz w:val="28"/>
          <w:szCs w:val="28"/>
          <w:u w:val="single"/>
        </w:rPr>
      </w:pPr>
    </w:p>
    <w:p w:rsidR="00672F72" w:rsidRDefault="00672F72" w:rsidP="007E482A">
      <w:pPr>
        <w:spacing w:line="240" w:lineRule="auto"/>
        <w:jc w:val="both"/>
        <w:rPr>
          <w:rFonts w:ascii="Times New Roman" w:hAnsi="Times New Roman" w:cs="Times New Roman"/>
          <w:sz w:val="28"/>
          <w:szCs w:val="28"/>
          <w:u w:val="single"/>
        </w:rPr>
      </w:pPr>
    </w:p>
    <w:p w:rsidR="00672F72" w:rsidRDefault="00672F72" w:rsidP="007E482A">
      <w:pPr>
        <w:spacing w:line="240" w:lineRule="auto"/>
        <w:jc w:val="both"/>
        <w:rPr>
          <w:rFonts w:ascii="Times New Roman" w:hAnsi="Times New Roman" w:cs="Times New Roman"/>
          <w:sz w:val="28"/>
          <w:szCs w:val="28"/>
          <w:u w:val="single"/>
        </w:rPr>
      </w:pPr>
    </w:p>
    <w:p w:rsidR="002B1361" w:rsidRDefault="002B1361" w:rsidP="007E482A">
      <w:pPr>
        <w:spacing w:line="240" w:lineRule="auto"/>
        <w:jc w:val="both"/>
        <w:rPr>
          <w:rFonts w:ascii="Times New Roman" w:hAnsi="Times New Roman" w:cs="Times New Roman"/>
          <w:sz w:val="28"/>
          <w:szCs w:val="28"/>
          <w:u w:val="single"/>
        </w:rPr>
      </w:pPr>
    </w:p>
    <w:p w:rsidR="002B1361" w:rsidRDefault="002B1361" w:rsidP="007E482A">
      <w:pPr>
        <w:spacing w:line="240" w:lineRule="auto"/>
        <w:jc w:val="both"/>
        <w:rPr>
          <w:rFonts w:ascii="Times New Roman" w:hAnsi="Times New Roman" w:cs="Times New Roman"/>
          <w:sz w:val="28"/>
          <w:szCs w:val="28"/>
          <w:u w:val="single"/>
        </w:rPr>
      </w:pPr>
    </w:p>
    <w:p w:rsidR="002B1361" w:rsidRDefault="002B1361" w:rsidP="007E482A">
      <w:pPr>
        <w:spacing w:line="240" w:lineRule="auto"/>
        <w:jc w:val="both"/>
        <w:rPr>
          <w:rFonts w:ascii="Times New Roman" w:hAnsi="Times New Roman" w:cs="Times New Roman"/>
          <w:sz w:val="28"/>
          <w:szCs w:val="28"/>
          <w:u w:val="single"/>
        </w:rPr>
      </w:pPr>
    </w:p>
    <w:p w:rsidR="00672F72" w:rsidRDefault="00672F72" w:rsidP="007E482A">
      <w:pPr>
        <w:spacing w:line="240" w:lineRule="auto"/>
        <w:jc w:val="both"/>
        <w:rPr>
          <w:rFonts w:ascii="Times New Roman" w:hAnsi="Times New Roman" w:cs="Times New Roman"/>
          <w:sz w:val="28"/>
          <w:szCs w:val="28"/>
          <w:u w:val="single"/>
        </w:rPr>
      </w:pPr>
    </w:p>
    <w:p w:rsidR="00981F80" w:rsidRPr="009E119F" w:rsidRDefault="00981F80" w:rsidP="007E482A">
      <w:pPr>
        <w:spacing w:line="240" w:lineRule="auto"/>
        <w:jc w:val="both"/>
        <w:rPr>
          <w:rFonts w:ascii="Times New Roman" w:hAnsi="Times New Roman" w:cs="Times New Roman"/>
          <w:b/>
          <w:sz w:val="24"/>
          <w:szCs w:val="24"/>
        </w:rPr>
      </w:pPr>
      <w:r w:rsidRPr="009E119F">
        <w:rPr>
          <w:rFonts w:ascii="Times New Roman" w:hAnsi="Times New Roman" w:cs="Times New Roman"/>
          <w:sz w:val="28"/>
          <w:szCs w:val="28"/>
        </w:rPr>
        <w:t>Этапы работы</w:t>
      </w:r>
      <w:r w:rsidRPr="009E119F">
        <w:rPr>
          <w:rFonts w:ascii="Times New Roman" w:hAnsi="Times New Roman" w:cs="Times New Roman"/>
          <w:sz w:val="24"/>
          <w:szCs w:val="24"/>
        </w:rPr>
        <w:t>:</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2362"/>
        <w:gridCol w:w="7591"/>
      </w:tblGrid>
      <w:tr w:rsidR="00981F80" w:rsidRPr="009D76E7" w:rsidTr="00E03FC8">
        <w:tc>
          <w:tcPr>
            <w:tcW w:w="237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981F80" w:rsidRPr="001A2779" w:rsidRDefault="00981F80" w:rsidP="007E482A">
            <w:pPr>
              <w:spacing w:before="100" w:beforeAutospacing="1" w:after="199" w:line="240" w:lineRule="auto"/>
              <w:jc w:val="both"/>
              <w:rPr>
                <w:rFonts w:ascii="Times New Roman" w:eastAsia="Times New Roman" w:hAnsi="Times New Roman" w:cs="Times New Roman"/>
                <w:i/>
                <w:color w:val="000000"/>
                <w:sz w:val="24"/>
                <w:szCs w:val="24"/>
                <w:lang w:eastAsia="ru-RU"/>
              </w:rPr>
            </w:pPr>
            <w:r w:rsidRPr="001A2779">
              <w:rPr>
                <w:rFonts w:ascii="Times New Roman" w:eastAsia="Times New Roman" w:hAnsi="Times New Roman" w:cs="Times New Roman"/>
                <w:bCs/>
                <w:i/>
                <w:color w:val="000000"/>
                <w:sz w:val="24"/>
                <w:szCs w:val="24"/>
                <w:lang w:eastAsia="ru-RU"/>
              </w:rPr>
              <w:t>Этап</w:t>
            </w:r>
          </w:p>
        </w:tc>
        <w:tc>
          <w:tcPr>
            <w:tcW w:w="779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981F80" w:rsidRPr="001A2779" w:rsidRDefault="00981F80" w:rsidP="007E482A">
            <w:pPr>
              <w:spacing w:before="100" w:beforeAutospacing="1" w:after="199" w:line="240" w:lineRule="auto"/>
              <w:jc w:val="both"/>
              <w:rPr>
                <w:rFonts w:ascii="Times New Roman" w:eastAsia="Times New Roman" w:hAnsi="Times New Roman" w:cs="Times New Roman"/>
                <w:i/>
                <w:color w:val="000000"/>
                <w:sz w:val="24"/>
                <w:szCs w:val="24"/>
                <w:lang w:eastAsia="ru-RU"/>
              </w:rPr>
            </w:pPr>
            <w:r w:rsidRPr="001A2779">
              <w:rPr>
                <w:rFonts w:ascii="Times New Roman" w:eastAsia="Times New Roman" w:hAnsi="Times New Roman" w:cs="Times New Roman"/>
                <w:bCs/>
                <w:i/>
                <w:color w:val="000000"/>
                <w:sz w:val="24"/>
                <w:szCs w:val="24"/>
                <w:lang w:eastAsia="ru-RU"/>
              </w:rPr>
              <w:t>Содержание деятельности</w:t>
            </w:r>
          </w:p>
        </w:tc>
      </w:tr>
      <w:tr w:rsidR="00981F80" w:rsidRPr="009D76E7" w:rsidTr="00E03FC8">
        <w:tc>
          <w:tcPr>
            <w:tcW w:w="237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981F80" w:rsidRPr="009D76E7" w:rsidRDefault="00981F80" w:rsidP="007E482A">
            <w:pPr>
              <w:spacing w:before="100" w:beforeAutospacing="1" w:after="199" w:line="240" w:lineRule="auto"/>
              <w:jc w:val="both"/>
              <w:rPr>
                <w:rFonts w:ascii="Times New Roman" w:eastAsia="Times New Roman" w:hAnsi="Times New Roman" w:cs="Times New Roman"/>
                <w:color w:val="000000"/>
                <w:sz w:val="24"/>
                <w:szCs w:val="24"/>
                <w:lang w:eastAsia="ru-RU"/>
              </w:rPr>
            </w:pPr>
            <w:r w:rsidRPr="009D76E7">
              <w:rPr>
                <w:rFonts w:ascii="Times New Roman" w:eastAsia="Times New Roman" w:hAnsi="Times New Roman" w:cs="Times New Roman"/>
                <w:color w:val="000000"/>
                <w:sz w:val="24"/>
                <w:szCs w:val="24"/>
                <w:lang w:eastAsia="ru-RU"/>
              </w:rPr>
              <w:t>Подготовительный</w:t>
            </w:r>
          </w:p>
        </w:tc>
        <w:tc>
          <w:tcPr>
            <w:tcW w:w="779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981F80" w:rsidRPr="009D76E7" w:rsidRDefault="00981F80" w:rsidP="007E482A">
            <w:pPr>
              <w:spacing w:before="100" w:beforeAutospacing="1" w:after="100" w:afterAutospacing="1" w:line="240" w:lineRule="auto"/>
              <w:ind w:left="360" w:hanging="360"/>
              <w:jc w:val="both"/>
              <w:rPr>
                <w:rFonts w:ascii="Times New Roman" w:eastAsia="Times New Roman" w:hAnsi="Times New Roman" w:cs="Times New Roman"/>
                <w:color w:val="000000"/>
                <w:sz w:val="24"/>
                <w:szCs w:val="24"/>
                <w:lang w:eastAsia="ru-RU"/>
              </w:rPr>
            </w:pPr>
            <w:r w:rsidRPr="009D76E7">
              <w:rPr>
                <w:rFonts w:ascii="Times New Roman" w:eastAsia="Times New Roman" w:hAnsi="Times New Roman" w:cs="Times New Roman"/>
                <w:color w:val="000000"/>
                <w:sz w:val="24"/>
                <w:szCs w:val="24"/>
                <w:lang w:eastAsia="ru-RU"/>
              </w:rPr>
              <w:t>1.​ Выявление и анализ проблемы.</w:t>
            </w:r>
          </w:p>
          <w:p w:rsidR="00981F80" w:rsidRPr="009D76E7" w:rsidRDefault="00981F80" w:rsidP="007E482A">
            <w:pPr>
              <w:spacing w:before="100" w:beforeAutospacing="1" w:after="100" w:afterAutospacing="1" w:line="240" w:lineRule="auto"/>
              <w:ind w:left="360" w:hanging="360"/>
              <w:jc w:val="both"/>
              <w:rPr>
                <w:rFonts w:ascii="Times New Roman" w:eastAsia="Times New Roman" w:hAnsi="Times New Roman" w:cs="Times New Roman"/>
                <w:color w:val="000000"/>
                <w:sz w:val="24"/>
                <w:szCs w:val="24"/>
                <w:lang w:eastAsia="ru-RU"/>
              </w:rPr>
            </w:pPr>
            <w:r w:rsidRPr="009D76E7">
              <w:rPr>
                <w:rFonts w:ascii="Times New Roman" w:eastAsia="Times New Roman" w:hAnsi="Times New Roman" w:cs="Times New Roman"/>
                <w:color w:val="000000"/>
                <w:sz w:val="24"/>
                <w:szCs w:val="24"/>
                <w:lang w:eastAsia="ru-RU"/>
              </w:rPr>
              <w:lastRenderedPageBreak/>
              <w:t>2.​ Определение цели и задач работы.</w:t>
            </w:r>
          </w:p>
          <w:p w:rsidR="00981F80" w:rsidRPr="009D76E7" w:rsidRDefault="00981F80" w:rsidP="007E482A">
            <w:pPr>
              <w:spacing w:before="100" w:beforeAutospacing="1" w:after="100" w:afterAutospacing="1" w:line="240" w:lineRule="auto"/>
              <w:ind w:left="360" w:hanging="360"/>
              <w:jc w:val="both"/>
              <w:rPr>
                <w:rFonts w:ascii="Times New Roman" w:eastAsia="Times New Roman" w:hAnsi="Times New Roman" w:cs="Times New Roman"/>
                <w:color w:val="000000"/>
                <w:sz w:val="24"/>
                <w:szCs w:val="24"/>
                <w:lang w:eastAsia="ru-RU"/>
              </w:rPr>
            </w:pPr>
            <w:r w:rsidRPr="009D76E7">
              <w:rPr>
                <w:rFonts w:ascii="Times New Roman" w:eastAsia="Times New Roman" w:hAnsi="Times New Roman" w:cs="Times New Roman"/>
                <w:color w:val="000000"/>
                <w:sz w:val="24"/>
                <w:szCs w:val="24"/>
                <w:lang w:eastAsia="ru-RU"/>
              </w:rPr>
              <w:t>3.​ Составление плана работы.</w:t>
            </w:r>
          </w:p>
          <w:p w:rsidR="00981F80" w:rsidRPr="009D76E7" w:rsidRDefault="00981F80" w:rsidP="007E482A">
            <w:pPr>
              <w:spacing w:before="100" w:beforeAutospacing="1" w:after="100" w:afterAutospacing="1" w:line="240" w:lineRule="auto"/>
              <w:ind w:left="360" w:hanging="360"/>
              <w:jc w:val="both"/>
              <w:rPr>
                <w:rFonts w:ascii="Times New Roman" w:eastAsia="Times New Roman" w:hAnsi="Times New Roman" w:cs="Times New Roman"/>
                <w:color w:val="000000"/>
                <w:sz w:val="24"/>
                <w:szCs w:val="24"/>
                <w:lang w:eastAsia="ru-RU"/>
              </w:rPr>
            </w:pPr>
            <w:r w:rsidRPr="009D76E7">
              <w:rPr>
                <w:rFonts w:ascii="Times New Roman" w:eastAsia="Times New Roman" w:hAnsi="Times New Roman" w:cs="Times New Roman"/>
                <w:color w:val="000000"/>
                <w:sz w:val="24"/>
                <w:szCs w:val="24"/>
                <w:lang w:eastAsia="ru-RU"/>
              </w:rPr>
              <w:t>4.​ Выбор методов работы.</w:t>
            </w:r>
          </w:p>
        </w:tc>
      </w:tr>
      <w:tr w:rsidR="00981F80" w:rsidRPr="009D76E7" w:rsidTr="00E03FC8">
        <w:trPr>
          <w:trHeight w:val="2347"/>
        </w:trPr>
        <w:tc>
          <w:tcPr>
            <w:tcW w:w="237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981F80" w:rsidRPr="009D76E7" w:rsidRDefault="00981F80" w:rsidP="007E482A">
            <w:pPr>
              <w:spacing w:before="100" w:beforeAutospacing="1" w:after="199" w:line="240" w:lineRule="auto"/>
              <w:jc w:val="both"/>
              <w:rPr>
                <w:rFonts w:ascii="Times New Roman" w:eastAsia="Times New Roman" w:hAnsi="Times New Roman" w:cs="Times New Roman"/>
                <w:color w:val="000000"/>
                <w:sz w:val="24"/>
                <w:szCs w:val="24"/>
                <w:lang w:eastAsia="ru-RU"/>
              </w:rPr>
            </w:pPr>
            <w:r w:rsidRPr="009D76E7">
              <w:rPr>
                <w:rFonts w:ascii="Times New Roman" w:eastAsia="Times New Roman" w:hAnsi="Times New Roman" w:cs="Times New Roman"/>
                <w:color w:val="000000"/>
                <w:sz w:val="24"/>
                <w:szCs w:val="24"/>
                <w:lang w:eastAsia="ru-RU"/>
              </w:rPr>
              <w:lastRenderedPageBreak/>
              <w:t>Деятельностный</w:t>
            </w:r>
          </w:p>
        </w:tc>
        <w:tc>
          <w:tcPr>
            <w:tcW w:w="779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981F80" w:rsidRPr="009D76E7" w:rsidRDefault="00981F80" w:rsidP="007E482A">
            <w:pPr>
              <w:spacing w:before="100" w:beforeAutospacing="1" w:after="100" w:afterAutospacing="1" w:line="240" w:lineRule="auto"/>
              <w:ind w:left="48" w:firstLine="1"/>
              <w:jc w:val="both"/>
              <w:rPr>
                <w:rFonts w:ascii="Times New Roman" w:eastAsia="Times New Roman" w:hAnsi="Times New Roman" w:cs="Times New Roman"/>
                <w:color w:val="000000"/>
                <w:sz w:val="24"/>
                <w:szCs w:val="24"/>
                <w:lang w:eastAsia="ru-RU"/>
              </w:rPr>
            </w:pPr>
            <w:r w:rsidRPr="009D76E7">
              <w:rPr>
                <w:rFonts w:ascii="Times New Roman" w:eastAsia="Times New Roman" w:hAnsi="Times New Roman" w:cs="Times New Roman"/>
                <w:color w:val="000000"/>
                <w:sz w:val="24"/>
                <w:szCs w:val="24"/>
                <w:lang w:eastAsia="ru-RU"/>
              </w:rPr>
              <w:t>1.​ Сбор информации о талом снеге.</w:t>
            </w:r>
          </w:p>
          <w:p w:rsidR="00981F80" w:rsidRPr="009D76E7" w:rsidRDefault="00981F80" w:rsidP="007E482A">
            <w:pPr>
              <w:spacing w:before="100" w:beforeAutospacing="1" w:after="100" w:afterAutospacing="1" w:line="240" w:lineRule="auto"/>
              <w:ind w:left="48" w:firstLine="1"/>
              <w:jc w:val="both"/>
              <w:rPr>
                <w:rFonts w:ascii="Times New Roman" w:eastAsia="Times New Roman" w:hAnsi="Times New Roman" w:cs="Times New Roman"/>
                <w:color w:val="000000"/>
                <w:sz w:val="24"/>
                <w:szCs w:val="24"/>
                <w:lang w:eastAsia="ru-RU"/>
              </w:rPr>
            </w:pPr>
            <w:r w:rsidRPr="009D76E7">
              <w:rPr>
                <w:rFonts w:ascii="Times New Roman" w:eastAsia="Times New Roman" w:hAnsi="Times New Roman" w:cs="Times New Roman"/>
                <w:color w:val="000000"/>
                <w:sz w:val="24"/>
                <w:szCs w:val="24"/>
                <w:lang w:eastAsia="ru-RU"/>
              </w:rPr>
              <w:t>2.​ Изучение специальной литературы, связанной с темой исследовательской работы.</w:t>
            </w:r>
          </w:p>
          <w:p w:rsidR="00981F80" w:rsidRPr="009D76E7" w:rsidRDefault="00981F80" w:rsidP="007E482A">
            <w:pPr>
              <w:spacing w:before="100" w:beforeAutospacing="1" w:after="100" w:afterAutospacing="1" w:line="240" w:lineRule="auto"/>
              <w:ind w:left="48" w:firstLine="1"/>
              <w:jc w:val="both"/>
              <w:rPr>
                <w:rFonts w:ascii="Times New Roman" w:eastAsia="Times New Roman" w:hAnsi="Times New Roman" w:cs="Times New Roman"/>
                <w:color w:val="000000"/>
                <w:sz w:val="24"/>
                <w:szCs w:val="24"/>
                <w:lang w:eastAsia="ru-RU"/>
              </w:rPr>
            </w:pPr>
            <w:r w:rsidRPr="009D76E7">
              <w:rPr>
                <w:rFonts w:ascii="Times New Roman" w:eastAsia="Times New Roman" w:hAnsi="Times New Roman" w:cs="Times New Roman"/>
                <w:color w:val="000000"/>
                <w:sz w:val="24"/>
                <w:szCs w:val="24"/>
                <w:lang w:eastAsia="ru-RU"/>
              </w:rPr>
              <w:t>3.​ Выбор методик, которые возможно применить в условиях школьной лаборатории.</w:t>
            </w:r>
          </w:p>
          <w:p w:rsidR="00981F80" w:rsidRPr="009D76E7" w:rsidRDefault="00981F80" w:rsidP="007E482A">
            <w:pPr>
              <w:spacing w:before="100" w:beforeAutospacing="1" w:after="100" w:afterAutospacing="1" w:line="240" w:lineRule="auto"/>
              <w:ind w:left="48" w:firstLine="1"/>
              <w:jc w:val="both"/>
              <w:rPr>
                <w:rFonts w:ascii="Times New Roman" w:eastAsia="Times New Roman" w:hAnsi="Times New Roman" w:cs="Times New Roman"/>
                <w:color w:val="000000"/>
                <w:sz w:val="24"/>
                <w:szCs w:val="24"/>
                <w:lang w:eastAsia="ru-RU"/>
              </w:rPr>
            </w:pPr>
            <w:r w:rsidRPr="009D76E7">
              <w:rPr>
                <w:rFonts w:ascii="Times New Roman" w:eastAsia="Times New Roman" w:hAnsi="Times New Roman" w:cs="Times New Roman"/>
                <w:color w:val="000000"/>
                <w:sz w:val="24"/>
                <w:szCs w:val="24"/>
                <w:lang w:eastAsia="ru-RU"/>
              </w:rPr>
              <w:t>4.​ Проведение исследований по определению органолептических и химических свойств талого снега.</w:t>
            </w:r>
          </w:p>
          <w:p w:rsidR="00981F80" w:rsidRPr="009D76E7" w:rsidRDefault="00981F80" w:rsidP="007E482A">
            <w:pPr>
              <w:spacing w:before="100" w:beforeAutospacing="1" w:after="100" w:afterAutospacing="1" w:line="240" w:lineRule="auto"/>
              <w:ind w:left="48" w:firstLine="1"/>
              <w:jc w:val="both"/>
              <w:rPr>
                <w:rFonts w:ascii="Times New Roman" w:eastAsia="Times New Roman" w:hAnsi="Times New Roman" w:cs="Times New Roman"/>
                <w:color w:val="000000"/>
                <w:sz w:val="24"/>
                <w:szCs w:val="24"/>
                <w:lang w:eastAsia="ru-RU"/>
              </w:rPr>
            </w:pPr>
            <w:r w:rsidRPr="009D76E7">
              <w:rPr>
                <w:rFonts w:ascii="Times New Roman" w:eastAsia="Times New Roman" w:hAnsi="Times New Roman" w:cs="Times New Roman"/>
                <w:color w:val="000000"/>
                <w:sz w:val="24"/>
                <w:szCs w:val="24"/>
                <w:lang w:eastAsia="ru-RU"/>
              </w:rPr>
              <w:t>5.​ Определение основных источников загрязнения на территории города.</w:t>
            </w:r>
          </w:p>
        </w:tc>
      </w:tr>
      <w:tr w:rsidR="00981F80" w:rsidRPr="009D76E7" w:rsidTr="00E03FC8">
        <w:trPr>
          <w:trHeight w:val="78"/>
        </w:trPr>
        <w:tc>
          <w:tcPr>
            <w:tcW w:w="237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981F80" w:rsidRPr="009D76E7" w:rsidRDefault="00981F80" w:rsidP="007E482A">
            <w:pPr>
              <w:spacing w:before="100" w:beforeAutospacing="1" w:after="199" w:line="240" w:lineRule="auto"/>
              <w:jc w:val="both"/>
              <w:rPr>
                <w:rFonts w:ascii="Times New Roman" w:eastAsia="Times New Roman" w:hAnsi="Times New Roman" w:cs="Times New Roman"/>
                <w:color w:val="000000"/>
                <w:sz w:val="24"/>
                <w:szCs w:val="24"/>
                <w:lang w:eastAsia="ru-RU"/>
              </w:rPr>
            </w:pPr>
            <w:r w:rsidRPr="009D76E7">
              <w:rPr>
                <w:rFonts w:ascii="Times New Roman" w:eastAsia="Times New Roman" w:hAnsi="Times New Roman" w:cs="Times New Roman"/>
                <w:color w:val="000000"/>
                <w:sz w:val="24"/>
                <w:szCs w:val="24"/>
                <w:lang w:eastAsia="ru-RU"/>
              </w:rPr>
              <w:t>Аналитический</w:t>
            </w:r>
          </w:p>
        </w:tc>
        <w:tc>
          <w:tcPr>
            <w:tcW w:w="779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981F80" w:rsidRPr="009D76E7" w:rsidRDefault="00981F80" w:rsidP="007E482A">
            <w:pPr>
              <w:spacing w:before="100" w:beforeAutospacing="1" w:after="100" w:afterAutospacing="1" w:line="240" w:lineRule="auto"/>
              <w:ind w:left="360" w:hanging="360"/>
              <w:jc w:val="both"/>
              <w:rPr>
                <w:rFonts w:ascii="Times New Roman" w:eastAsia="Times New Roman" w:hAnsi="Times New Roman" w:cs="Times New Roman"/>
                <w:color w:val="000000"/>
                <w:sz w:val="24"/>
                <w:szCs w:val="24"/>
                <w:lang w:eastAsia="ru-RU"/>
              </w:rPr>
            </w:pPr>
            <w:r w:rsidRPr="009D76E7">
              <w:rPr>
                <w:rFonts w:ascii="Times New Roman" w:eastAsia="Times New Roman" w:hAnsi="Times New Roman" w:cs="Times New Roman"/>
                <w:color w:val="000000"/>
                <w:sz w:val="24"/>
                <w:szCs w:val="24"/>
                <w:lang w:eastAsia="ru-RU"/>
              </w:rPr>
              <w:t>1.​ Анализ и оценка собственной деятельности.</w:t>
            </w:r>
          </w:p>
        </w:tc>
      </w:tr>
    </w:tbl>
    <w:p w:rsidR="00981F80" w:rsidRDefault="00981F80" w:rsidP="007E482A">
      <w:pPr>
        <w:spacing w:line="240" w:lineRule="auto"/>
        <w:ind w:firstLine="284"/>
        <w:jc w:val="both"/>
        <w:rPr>
          <w:rFonts w:ascii="Times New Roman" w:hAnsi="Times New Roman" w:cs="Times New Roman"/>
          <w:sz w:val="24"/>
          <w:szCs w:val="24"/>
        </w:rPr>
      </w:pPr>
    </w:p>
    <w:p w:rsidR="00981F80" w:rsidRDefault="00981F80" w:rsidP="007E482A">
      <w:pPr>
        <w:spacing w:line="240" w:lineRule="auto"/>
        <w:ind w:firstLine="284"/>
        <w:jc w:val="both"/>
        <w:rPr>
          <w:rFonts w:ascii="Times New Roman" w:hAnsi="Times New Roman" w:cs="Times New Roman"/>
          <w:sz w:val="24"/>
          <w:szCs w:val="24"/>
        </w:rPr>
      </w:pPr>
    </w:p>
    <w:p w:rsidR="00981F80" w:rsidRDefault="00981F80" w:rsidP="007E482A">
      <w:pPr>
        <w:spacing w:line="240" w:lineRule="auto"/>
        <w:ind w:firstLine="284"/>
        <w:jc w:val="both"/>
        <w:rPr>
          <w:rFonts w:ascii="Times New Roman" w:hAnsi="Times New Roman" w:cs="Times New Roman"/>
          <w:sz w:val="24"/>
          <w:szCs w:val="24"/>
        </w:rPr>
      </w:pPr>
    </w:p>
    <w:p w:rsidR="00981F80" w:rsidRDefault="00981F80" w:rsidP="007E482A">
      <w:pPr>
        <w:spacing w:line="240" w:lineRule="auto"/>
        <w:ind w:firstLine="284"/>
        <w:jc w:val="both"/>
        <w:rPr>
          <w:rFonts w:ascii="Times New Roman" w:hAnsi="Times New Roman" w:cs="Times New Roman"/>
          <w:sz w:val="24"/>
          <w:szCs w:val="24"/>
        </w:rPr>
      </w:pPr>
    </w:p>
    <w:p w:rsidR="00981F80" w:rsidRDefault="00981F80" w:rsidP="007E482A">
      <w:pPr>
        <w:spacing w:line="240" w:lineRule="auto"/>
        <w:jc w:val="both"/>
        <w:rPr>
          <w:rFonts w:ascii="Times New Roman" w:hAnsi="Times New Roman" w:cs="Times New Roman"/>
          <w:sz w:val="24"/>
          <w:szCs w:val="24"/>
        </w:rPr>
      </w:pPr>
    </w:p>
    <w:p w:rsidR="00981F80" w:rsidRDefault="00981F80" w:rsidP="007E482A">
      <w:pPr>
        <w:spacing w:line="240" w:lineRule="auto"/>
        <w:jc w:val="both"/>
        <w:rPr>
          <w:rFonts w:ascii="Times New Roman" w:hAnsi="Times New Roman" w:cs="Times New Roman"/>
          <w:sz w:val="24"/>
          <w:szCs w:val="24"/>
        </w:rPr>
      </w:pPr>
    </w:p>
    <w:p w:rsidR="00981F80" w:rsidRDefault="00981F80" w:rsidP="007E482A">
      <w:pPr>
        <w:spacing w:line="240" w:lineRule="auto"/>
        <w:jc w:val="both"/>
        <w:rPr>
          <w:rFonts w:ascii="Times New Roman" w:hAnsi="Times New Roman" w:cs="Times New Roman"/>
          <w:sz w:val="24"/>
          <w:szCs w:val="24"/>
        </w:rPr>
      </w:pPr>
    </w:p>
    <w:p w:rsidR="00981F80" w:rsidRDefault="00981F80" w:rsidP="007E482A">
      <w:pPr>
        <w:spacing w:line="240" w:lineRule="auto"/>
        <w:jc w:val="both"/>
        <w:rPr>
          <w:rFonts w:ascii="Times New Roman" w:hAnsi="Times New Roman" w:cs="Times New Roman"/>
          <w:sz w:val="24"/>
          <w:szCs w:val="24"/>
        </w:rPr>
      </w:pPr>
    </w:p>
    <w:p w:rsidR="00981F80" w:rsidRDefault="00981F80" w:rsidP="007E482A">
      <w:pPr>
        <w:spacing w:line="240" w:lineRule="auto"/>
        <w:jc w:val="both"/>
        <w:rPr>
          <w:rFonts w:ascii="Times New Roman" w:hAnsi="Times New Roman" w:cs="Times New Roman"/>
          <w:sz w:val="24"/>
          <w:szCs w:val="24"/>
        </w:rPr>
      </w:pPr>
    </w:p>
    <w:p w:rsidR="00981F80" w:rsidRDefault="00981F80" w:rsidP="007E482A">
      <w:pPr>
        <w:spacing w:line="240" w:lineRule="auto"/>
        <w:jc w:val="both"/>
        <w:rPr>
          <w:rFonts w:ascii="Times New Roman" w:hAnsi="Times New Roman" w:cs="Times New Roman"/>
          <w:sz w:val="24"/>
          <w:szCs w:val="24"/>
        </w:rPr>
      </w:pPr>
    </w:p>
    <w:p w:rsidR="00981F80" w:rsidRDefault="00981F80" w:rsidP="007E482A">
      <w:pPr>
        <w:spacing w:line="240" w:lineRule="auto"/>
        <w:jc w:val="both"/>
        <w:rPr>
          <w:rFonts w:ascii="Times New Roman" w:hAnsi="Times New Roman" w:cs="Times New Roman"/>
          <w:sz w:val="24"/>
          <w:szCs w:val="24"/>
        </w:rPr>
      </w:pPr>
    </w:p>
    <w:p w:rsidR="00672F72" w:rsidRDefault="00672F72" w:rsidP="007E482A">
      <w:pPr>
        <w:spacing w:line="240" w:lineRule="auto"/>
        <w:jc w:val="both"/>
        <w:rPr>
          <w:rFonts w:ascii="Times New Roman" w:hAnsi="Times New Roman" w:cs="Times New Roman"/>
          <w:sz w:val="24"/>
          <w:szCs w:val="24"/>
        </w:rPr>
      </w:pPr>
    </w:p>
    <w:p w:rsidR="002B1361" w:rsidRDefault="002B1361" w:rsidP="007E482A">
      <w:pPr>
        <w:spacing w:line="240" w:lineRule="auto"/>
        <w:jc w:val="both"/>
        <w:rPr>
          <w:rFonts w:ascii="Times New Roman" w:hAnsi="Times New Roman" w:cs="Times New Roman"/>
          <w:sz w:val="24"/>
          <w:szCs w:val="24"/>
        </w:rPr>
      </w:pPr>
    </w:p>
    <w:p w:rsidR="002B1361" w:rsidRDefault="002B1361" w:rsidP="007E482A">
      <w:pPr>
        <w:spacing w:line="240" w:lineRule="auto"/>
        <w:jc w:val="both"/>
        <w:rPr>
          <w:rFonts w:ascii="Times New Roman" w:hAnsi="Times New Roman" w:cs="Times New Roman"/>
          <w:sz w:val="24"/>
          <w:szCs w:val="24"/>
        </w:rPr>
      </w:pPr>
    </w:p>
    <w:p w:rsidR="002B1361" w:rsidRDefault="002B1361" w:rsidP="007E482A">
      <w:pPr>
        <w:spacing w:line="240" w:lineRule="auto"/>
        <w:jc w:val="both"/>
        <w:rPr>
          <w:rFonts w:ascii="Times New Roman" w:hAnsi="Times New Roman" w:cs="Times New Roman"/>
          <w:sz w:val="24"/>
          <w:szCs w:val="24"/>
        </w:rPr>
      </w:pPr>
    </w:p>
    <w:p w:rsidR="00981F80" w:rsidRDefault="00981F80" w:rsidP="007E482A">
      <w:pPr>
        <w:pStyle w:val="10"/>
        <w:numPr>
          <w:ilvl w:val="0"/>
          <w:numId w:val="19"/>
        </w:numPr>
        <w:spacing w:line="240" w:lineRule="auto"/>
        <w:jc w:val="both"/>
        <w:rPr>
          <w:rFonts w:ascii="Times New Roman" w:hAnsi="Times New Roman" w:cs="Times New Roman"/>
          <w:color w:val="auto"/>
        </w:rPr>
      </w:pPr>
      <w:bookmarkStart w:id="2" w:name="_Toc438368284"/>
      <w:r w:rsidRPr="00672F72">
        <w:rPr>
          <w:rFonts w:ascii="Times New Roman" w:hAnsi="Times New Roman" w:cs="Times New Roman"/>
          <w:color w:val="auto"/>
        </w:rPr>
        <w:t>Теоретическая часть.</w:t>
      </w:r>
      <w:bookmarkEnd w:id="2"/>
    </w:p>
    <w:p w:rsidR="009E119F" w:rsidRPr="009E119F" w:rsidRDefault="009E119F" w:rsidP="009E119F"/>
    <w:p w:rsidR="007E482A" w:rsidRPr="009E119F" w:rsidRDefault="007E482A" w:rsidP="007E482A">
      <w:pPr>
        <w:spacing w:line="240" w:lineRule="auto"/>
        <w:ind w:firstLine="284"/>
        <w:jc w:val="both"/>
        <w:rPr>
          <w:rFonts w:ascii="Times New Roman" w:hAnsi="Times New Roman" w:cs="Times New Roman"/>
          <w:sz w:val="28"/>
          <w:szCs w:val="28"/>
        </w:rPr>
      </w:pPr>
      <w:r w:rsidRPr="009E119F">
        <w:rPr>
          <w:rFonts w:ascii="Times New Roman" w:hAnsi="Times New Roman" w:cs="Times New Roman"/>
          <w:sz w:val="28"/>
          <w:szCs w:val="28"/>
        </w:rPr>
        <w:t>1. Основные загрязняющие вещества</w:t>
      </w:r>
    </w:p>
    <w:p w:rsidR="00981F80" w:rsidRDefault="00981F80" w:rsidP="007E482A">
      <w:pPr>
        <w:spacing w:line="240" w:lineRule="auto"/>
        <w:ind w:firstLine="284"/>
        <w:jc w:val="both"/>
        <w:rPr>
          <w:rFonts w:ascii="Times New Roman" w:hAnsi="Times New Roman" w:cs="Times New Roman"/>
          <w:sz w:val="24"/>
          <w:szCs w:val="24"/>
        </w:rPr>
      </w:pPr>
      <w:r w:rsidRPr="00E511C1">
        <w:rPr>
          <w:rFonts w:ascii="Times New Roman" w:hAnsi="Times New Roman" w:cs="Times New Roman"/>
          <w:sz w:val="24"/>
          <w:szCs w:val="24"/>
        </w:rPr>
        <w:lastRenderedPageBreak/>
        <w:t>Атмосферный воздух — один из главных источников жизни на земле. Потребность человека в воздухе зависит от его состояния, условий работы и колеблется от 15 до 150 тыс. л в сутки. Воздух используется и во многих производствах, поскольку служит окислителем в процессах горения.</w:t>
      </w:r>
    </w:p>
    <w:p w:rsidR="00981F80" w:rsidRPr="00E511C1" w:rsidRDefault="00981F80" w:rsidP="007E482A">
      <w:pPr>
        <w:spacing w:line="240" w:lineRule="auto"/>
        <w:ind w:firstLine="284"/>
        <w:jc w:val="both"/>
        <w:rPr>
          <w:rFonts w:ascii="Times New Roman" w:hAnsi="Times New Roman" w:cs="Times New Roman"/>
          <w:sz w:val="24"/>
          <w:szCs w:val="24"/>
        </w:rPr>
      </w:pPr>
      <w:r w:rsidRPr="00E511C1">
        <w:rPr>
          <w:rFonts w:ascii="Times New Roman" w:hAnsi="Times New Roman" w:cs="Times New Roman"/>
          <w:sz w:val="24"/>
          <w:szCs w:val="24"/>
        </w:rPr>
        <w:t>При охране атмосферного воздуха устанавливают: нормативы предельно допустимых концентраций и предельно допустимых уровней воздействия физических излучений; порядок разработки и утверждения предельно допустимых выбросов (ПДВ, ВСВ); единую систему учета вредных воздействий на атмосферный воздух; государственный контроль за охраной атмосферного воздуха и порядок его осуществления.</w:t>
      </w:r>
    </w:p>
    <w:p w:rsidR="00981F80" w:rsidRPr="00E511C1" w:rsidRDefault="00981F80" w:rsidP="007E482A">
      <w:pPr>
        <w:spacing w:line="240" w:lineRule="auto"/>
        <w:ind w:firstLine="284"/>
        <w:jc w:val="both"/>
        <w:rPr>
          <w:rFonts w:ascii="Times New Roman" w:hAnsi="Times New Roman" w:cs="Times New Roman"/>
          <w:sz w:val="24"/>
          <w:szCs w:val="24"/>
        </w:rPr>
      </w:pPr>
      <w:r w:rsidRPr="00E511C1">
        <w:rPr>
          <w:rFonts w:ascii="Times New Roman" w:hAnsi="Times New Roman" w:cs="Times New Roman"/>
          <w:sz w:val="24"/>
          <w:szCs w:val="24"/>
        </w:rPr>
        <w:t>Атмосфера состоит из смеси газов и всегда содержит определенное количество примесей, поступающих от естественных и антропогенных источников. К числу примесей, выделяемых естественными источниками, относятся: пыль (растительного, вулканического, космического происхождения, возникающая- при эрозии почвы, частицы морской соли); туман, дымы и газы от лесных и степных пожаров; газы вулканического происхождения; различные продукты растительного, животного и микробиологического происхождения и пр. Уровень загрязнения атмосферы естественными источниками является фоновым и мало изменяется с течением времени.</w:t>
      </w:r>
    </w:p>
    <w:p w:rsidR="00981F80" w:rsidRPr="00E511C1" w:rsidRDefault="00981F80" w:rsidP="007E482A">
      <w:pPr>
        <w:spacing w:line="240" w:lineRule="auto"/>
        <w:ind w:firstLine="284"/>
        <w:jc w:val="both"/>
        <w:rPr>
          <w:rFonts w:ascii="Times New Roman" w:hAnsi="Times New Roman" w:cs="Times New Roman"/>
          <w:sz w:val="24"/>
          <w:szCs w:val="24"/>
        </w:rPr>
      </w:pPr>
      <w:r w:rsidRPr="00E511C1">
        <w:rPr>
          <w:rFonts w:ascii="Times New Roman" w:hAnsi="Times New Roman" w:cs="Times New Roman"/>
          <w:sz w:val="24"/>
          <w:szCs w:val="24"/>
        </w:rPr>
        <w:t>Более устойчивые зоны с повышенными концентрациями загрязнений возникают в местах активной жизнедеятельности человека. Антропогенные загрязнения отличаются многообразием видов и многочисленностью источников. Если в начале XX в.в промышленности применялись 19 химических элементов, то в середине века промышленное производство стало использовать около 50 элементов, а в 70-х годах — практически все элементы таблицы Менделеева. Это существенно сказалось на составе промышленных выбросов и привело к качественно новому загрязнению атмосферы, в частности, аэрозолями тяжелых и редких металлов; синтетическими соединениями, не существующими и не образующимися в природе; радиоактивными, канцерогенными, бактериологическими и другими веществами.</w:t>
      </w:r>
    </w:p>
    <w:p w:rsidR="00981F80" w:rsidRPr="00E511C1" w:rsidRDefault="00981F80" w:rsidP="007E482A">
      <w:pPr>
        <w:spacing w:line="240" w:lineRule="auto"/>
        <w:ind w:firstLine="284"/>
        <w:jc w:val="both"/>
        <w:rPr>
          <w:rFonts w:ascii="Times New Roman" w:hAnsi="Times New Roman" w:cs="Times New Roman"/>
          <w:sz w:val="24"/>
          <w:szCs w:val="24"/>
        </w:rPr>
      </w:pPr>
      <w:r w:rsidRPr="00E511C1">
        <w:rPr>
          <w:rFonts w:ascii="Times New Roman" w:hAnsi="Times New Roman" w:cs="Times New Roman"/>
          <w:sz w:val="24"/>
          <w:szCs w:val="24"/>
        </w:rPr>
        <w:t>Особенно острой проблема загрязнения атмосферы стала во второй половине XX в., т.ч. в период научно-технической революции, характеризующийся чрезвычайно высокими темпами роста промышленного производства, выработки и потребления электроэнергии, выпуска и использования в большом количестве транспортных средств.</w:t>
      </w:r>
    </w:p>
    <w:p w:rsidR="00981F80" w:rsidRPr="00E511C1" w:rsidRDefault="00981F80" w:rsidP="007E482A">
      <w:pPr>
        <w:spacing w:line="240" w:lineRule="auto"/>
        <w:ind w:firstLine="284"/>
        <w:jc w:val="both"/>
        <w:rPr>
          <w:rFonts w:ascii="Times New Roman" w:hAnsi="Times New Roman" w:cs="Times New Roman"/>
          <w:sz w:val="24"/>
          <w:szCs w:val="24"/>
        </w:rPr>
      </w:pPr>
      <w:r w:rsidRPr="00E511C1">
        <w:rPr>
          <w:rFonts w:ascii="Times New Roman" w:hAnsi="Times New Roman" w:cs="Times New Roman"/>
          <w:sz w:val="24"/>
          <w:szCs w:val="24"/>
        </w:rPr>
        <w:t>В России основное загрязнение атмосферы создают ряд отраслей промышленности, автотранспорт и теплоэнергетика. Их участие в загрязнении атмосферы составляет (%): черная и цветная металлургия, нефтедобыча и нефтехимия, предприятия стройматериалов, химическая промышленность — 30; автотранспорт — 40; теплоэнергетика—30.</w:t>
      </w:r>
    </w:p>
    <w:p w:rsidR="00981F80" w:rsidRPr="00E511C1" w:rsidRDefault="00981F80" w:rsidP="007E482A">
      <w:pPr>
        <w:spacing w:line="240" w:lineRule="auto"/>
        <w:ind w:firstLine="284"/>
        <w:jc w:val="both"/>
        <w:rPr>
          <w:rFonts w:ascii="Times New Roman" w:hAnsi="Times New Roman" w:cs="Times New Roman"/>
          <w:sz w:val="24"/>
          <w:szCs w:val="24"/>
        </w:rPr>
      </w:pPr>
      <w:r w:rsidRPr="00E511C1">
        <w:rPr>
          <w:rFonts w:ascii="Times New Roman" w:hAnsi="Times New Roman" w:cs="Times New Roman"/>
          <w:sz w:val="24"/>
          <w:szCs w:val="24"/>
        </w:rPr>
        <w:t xml:space="preserve">Самые распространенные токсичные вещества, загрязняющие атмосферу, — оксид углерода СО, диоксид серы SО2, оксиды азота </w:t>
      </w:r>
      <w:proofErr w:type="spellStart"/>
      <w:r w:rsidRPr="00E511C1">
        <w:rPr>
          <w:rFonts w:ascii="Times New Roman" w:hAnsi="Times New Roman" w:cs="Times New Roman"/>
          <w:sz w:val="24"/>
          <w:szCs w:val="24"/>
        </w:rPr>
        <w:t>NOx</w:t>
      </w:r>
      <w:proofErr w:type="spellEnd"/>
      <w:r w:rsidRPr="00E511C1">
        <w:rPr>
          <w:rFonts w:ascii="Times New Roman" w:hAnsi="Times New Roman" w:cs="Times New Roman"/>
          <w:sz w:val="24"/>
          <w:szCs w:val="24"/>
        </w:rPr>
        <w:t xml:space="preserve">, углеводороды </w:t>
      </w:r>
      <w:proofErr w:type="spellStart"/>
      <w:r w:rsidRPr="00E511C1">
        <w:rPr>
          <w:rFonts w:ascii="Times New Roman" w:hAnsi="Times New Roman" w:cs="Times New Roman"/>
          <w:sz w:val="24"/>
          <w:szCs w:val="24"/>
        </w:rPr>
        <w:t>СnHm</w:t>
      </w:r>
      <w:proofErr w:type="spellEnd"/>
      <w:r w:rsidRPr="00E511C1">
        <w:rPr>
          <w:rFonts w:ascii="Times New Roman" w:hAnsi="Times New Roman" w:cs="Times New Roman"/>
          <w:sz w:val="24"/>
          <w:szCs w:val="24"/>
        </w:rPr>
        <w:t xml:space="preserve">, пыль. </w:t>
      </w:r>
    </w:p>
    <w:p w:rsidR="00981F80" w:rsidRDefault="00981F80" w:rsidP="007E482A">
      <w:pPr>
        <w:spacing w:line="240" w:lineRule="auto"/>
        <w:ind w:firstLine="284"/>
        <w:jc w:val="both"/>
        <w:rPr>
          <w:rFonts w:ascii="Times New Roman" w:hAnsi="Times New Roman" w:cs="Times New Roman"/>
          <w:sz w:val="24"/>
          <w:szCs w:val="24"/>
        </w:rPr>
      </w:pPr>
      <w:r w:rsidRPr="00E511C1">
        <w:rPr>
          <w:rFonts w:ascii="Times New Roman" w:hAnsi="Times New Roman" w:cs="Times New Roman"/>
          <w:sz w:val="24"/>
          <w:szCs w:val="24"/>
        </w:rPr>
        <w:t xml:space="preserve">Кроме СО, </w:t>
      </w:r>
      <w:proofErr w:type="spellStart"/>
      <w:r w:rsidRPr="00E511C1">
        <w:rPr>
          <w:rFonts w:ascii="Times New Roman" w:hAnsi="Times New Roman" w:cs="Times New Roman"/>
          <w:sz w:val="24"/>
          <w:szCs w:val="24"/>
        </w:rPr>
        <w:t>SОx</w:t>
      </w:r>
      <w:proofErr w:type="spellEnd"/>
      <w:r w:rsidRPr="00E511C1">
        <w:rPr>
          <w:rFonts w:ascii="Times New Roman" w:hAnsi="Times New Roman" w:cs="Times New Roman"/>
          <w:sz w:val="24"/>
          <w:szCs w:val="24"/>
        </w:rPr>
        <w:t xml:space="preserve">, </w:t>
      </w:r>
      <w:proofErr w:type="spellStart"/>
      <w:r w:rsidRPr="00E511C1">
        <w:rPr>
          <w:rFonts w:ascii="Times New Roman" w:hAnsi="Times New Roman" w:cs="Times New Roman"/>
          <w:sz w:val="24"/>
          <w:szCs w:val="24"/>
        </w:rPr>
        <w:t>NОx</w:t>
      </w:r>
      <w:proofErr w:type="spellEnd"/>
      <w:r w:rsidRPr="00E511C1">
        <w:rPr>
          <w:rFonts w:ascii="Times New Roman" w:hAnsi="Times New Roman" w:cs="Times New Roman"/>
          <w:sz w:val="24"/>
          <w:szCs w:val="24"/>
        </w:rPr>
        <w:t xml:space="preserve">, </w:t>
      </w:r>
      <w:proofErr w:type="spellStart"/>
      <w:r w:rsidRPr="00E511C1">
        <w:rPr>
          <w:rFonts w:ascii="Times New Roman" w:hAnsi="Times New Roman" w:cs="Times New Roman"/>
          <w:sz w:val="24"/>
          <w:szCs w:val="24"/>
        </w:rPr>
        <w:t>СnНm</w:t>
      </w:r>
      <w:proofErr w:type="spellEnd"/>
      <w:r w:rsidRPr="00E511C1">
        <w:rPr>
          <w:rFonts w:ascii="Times New Roman" w:hAnsi="Times New Roman" w:cs="Times New Roman"/>
          <w:sz w:val="24"/>
          <w:szCs w:val="24"/>
        </w:rPr>
        <w:t xml:space="preserve"> и пыли в атмосферу выбрасываются и другие более токсичные вещества. Так, вентиляционные выбросы заводов электронной промышленности содержат пары плавиковой, серной, хромовой и других минеральных кислот, органические растворители и т.п. В настоящее время насчитывается более 500 вредных веществ, загрязняющих атмосферу, их количество все увеличивается, что требует действенных мер по очистке атмосферного воздуха.</w:t>
      </w:r>
    </w:p>
    <w:p w:rsidR="00981F80" w:rsidRDefault="00981F80" w:rsidP="007E482A">
      <w:pPr>
        <w:spacing w:line="240" w:lineRule="auto"/>
        <w:ind w:firstLine="284"/>
        <w:jc w:val="both"/>
        <w:rPr>
          <w:rFonts w:ascii="Times New Roman" w:hAnsi="Times New Roman" w:cs="Times New Roman"/>
          <w:sz w:val="24"/>
          <w:szCs w:val="24"/>
        </w:rPr>
      </w:pPr>
      <w:r w:rsidRPr="00E511C1">
        <w:rPr>
          <w:rFonts w:ascii="Times New Roman" w:hAnsi="Times New Roman" w:cs="Times New Roman"/>
          <w:sz w:val="24"/>
          <w:szCs w:val="24"/>
        </w:rPr>
        <w:t>Под выбросами понимается кратковременное или за определенное время (сутки, год) поступление в окружающую природную среду загрязняющих веществ и физических излучений. Величина выбросов нормируется. В качестве нормируемых показателей приняты предельно допустимый выброс (ПДВ) и временно согласованный с организация</w:t>
      </w:r>
      <w:r>
        <w:rPr>
          <w:rFonts w:ascii="Times New Roman" w:hAnsi="Times New Roman" w:cs="Times New Roman"/>
          <w:sz w:val="24"/>
          <w:szCs w:val="24"/>
        </w:rPr>
        <w:t>ми охраны природы выброс (ВСВ).</w:t>
      </w:r>
    </w:p>
    <w:p w:rsidR="00981F80" w:rsidRPr="00E511C1" w:rsidRDefault="00981F80" w:rsidP="007E482A">
      <w:pPr>
        <w:spacing w:line="240" w:lineRule="auto"/>
        <w:ind w:firstLine="284"/>
        <w:jc w:val="both"/>
        <w:rPr>
          <w:rFonts w:ascii="Times New Roman" w:hAnsi="Times New Roman" w:cs="Times New Roman"/>
          <w:sz w:val="24"/>
          <w:szCs w:val="24"/>
        </w:rPr>
      </w:pPr>
      <w:r w:rsidRPr="00E511C1">
        <w:rPr>
          <w:rFonts w:ascii="Times New Roman" w:hAnsi="Times New Roman" w:cs="Times New Roman"/>
          <w:sz w:val="24"/>
          <w:szCs w:val="24"/>
        </w:rPr>
        <w:lastRenderedPageBreak/>
        <w:t>Предельно допустимый выброс — это норматив, устанавливаемый для каждого конкретного источника исходя из условия, что от источника и всей совокупности окружающих его источников в городе или промышленном комплексе приземная концентрация вредных веществ с учетом их рассеивания и фона не превышает нормативов качества воздуха. Кроме нормируемых выбросов существуют аварийные и залповые выбросы.</w:t>
      </w:r>
    </w:p>
    <w:p w:rsidR="00981F80" w:rsidRPr="00E511C1" w:rsidRDefault="00981F80" w:rsidP="007E482A">
      <w:pPr>
        <w:spacing w:line="240" w:lineRule="auto"/>
        <w:ind w:firstLine="284"/>
        <w:jc w:val="both"/>
        <w:rPr>
          <w:rFonts w:ascii="Times New Roman" w:hAnsi="Times New Roman" w:cs="Times New Roman"/>
          <w:sz w:val="24"/>
          <w:szCs w:val="24"/>
        </w:rPr>
      </w:pPr>
      <w:r w:rsidRPr="00E511C1">
        <w:rPr>
          <w:rFonts w:ascii="Times New Roman" w:hAnsi="Times New Roman" w:cs="Times New Roman"/>
          <w:sz w:val="24"/>
          <w:szCs w:val="24"/>
        </w:rPr>
        <w:t>Выбросы характеризуются количеством загрязняющих веществ, их химическим составом, концентрацией, агрегатным состоянием.</w:t>
      </w:r>
    </w:p>
    <w:p w:rsidR="00981F80" w:rsidRPr="00E511C1" w:rsidRDefault="00981F80" w:rsidP="007E482A">
      <w:pPr>
        <w:spacing w:line="240" w:lineRule="auto"/>
        <w:ind w:firstLine="284"/>
        <w:jc w:val="both"/>
        <w:rPr>
          <w:rFonts w:ascii="Times New Roman" w:hAnsi="Times New Roman" w:cs="Times New Roman"/>
          <w:sz w:val="24"/>
          <w:szCs w:val="24"/>
        </w:rPr>
      </w:pPr>
      <w:r w:rsidRPr="00E511C1">
        <w:rPr>
          <w:rFonts w:ascii="Times New Roman" w:hAnsi="Times New Roman" w:cs="Times New Roman"/>
          <w:sz w:val="24"/>
          <w:szCs w:val="24"/>
        </w:rPr>
        <w:t>Промышленные выбросы подразделяют на организованные и неорганизованные. Под организованными выбросами понимаются выбросы, поступающие в атмосферу через специально сооруженные газоходы, воздуховоды и трубы.</w:t>
      </w:r>
    </w:p>
    <w:p w:rsidR="00981F80" w:rsidRPr="00E511C1" w:rsidRDefault="00981F80" w:rsidP="007E482A">
      <w:pPr>
        <w:spacing w:line="240" w:lineRule="auto"/>
        <w:ind w:firstLine="284"/>
        <w:jc w:val="both"/>
        <w:rPr>
          <w:rFonts w:ascii="Times New Roman" w:hAnsi="Times New Roman" w:cs="Times New Roman"/>
          <w:sz w:val="24"/>
          <w:szCs w:val="24"/>
        </w:rPr>
      </w:pPr>
      <w:r w:rsidRPr="00E511C1">
        <w:rPr>
          <w:rFonts w:ascii="Times New Roman" w:hAnsi="Times New Roman" w:cs="Times New Roman"/>
          <w:sz w:val="24"/>
          <w:szCs w:val="24"/>
        </w:rPr>
        <w:t>Неорганизованные выбросы поступают в атмосферу в виде ненаправленных потоков в результате нарушения герметизации, невыполнения требований охраны атмосферы при погрузке и выгрузке грузов, нарушения технологии производства или неисправности оборудования.</w:t>
      </w:r>
    </w:p>
    <w:p w:rsidR="00981F80" w:rsidRPr="00E511C1" w:rsidRDefault="00981F80" w:rsidP="007E482A">
      <w:pPr>
        <w:spacing w:line="240" w:lineRule="auto"/>
        <w:ind w:firstLine="284"/>
        <w:jc w:val="both"/>
        <w:rPr>
          <w:rFonts w:ascii="Times New Roman" w:hAnsi="Times New Roman" w:cs="Times New Roman"/>
          <w:sz w:val="24"/>
          <w:szCs w:val="24"/>
        </w:rPr>
      </w:pPr>
      <w:r w:rsidRPr="00E511C1">
        <w:rPr>
          <w:rFonts w:ascii="Times New Roman" w:hAnsi="Times New Roman" w:cs="Times New Roman"/>
          <w:sz w:val="24"/>
          <w:szCs w:val="24"/>
        </w:rPr>
        <w:t>По агрегатному состоянию выбросы подразделяют на четыре класса: I:— газообразные и парообразные; II — жидкие; III — твердые, IV — смешанные.</w:t>
      </w:r>
    </w:p>
    <w:p w:rsidR="00981F80" w:rsidRPr="00E511C1" w:rsidRDefault="00981F80" w:rsidP="007E482A">
      <w:pPr>
        <w:spacing w:line="240" w:lineRule="auto"/>
        <w:ind w:firstLine="284"/>
        <w:jc w:val="both"/>
        <w:rPr>
          <w:rFonts w:ascii="Times New Roman" w:hAnsi="Times New Roman" w:cs="Times New Roman"/>
          <w:sz w:val="24"/>
          <w:szCs w:val="24"/>
        </w:rPr>
      </w:pPr>
      <w:r w:rsidRPr="00E511C1">
        <w:rPr>
          <w:rFonts w:ascii="Times New Roman" w:hAnsi="Times New Roman" w:cs="Times New Roman"/>
          <w:sz w:val="24"/>
          <w:szCs w:val="24"/>
        </w:rPr>
        <w:t>Газообразные выбросы — сернистый ангидрид, диоксид углерода, оксид и диоксид азота, фтористые соединения, сероуглерод, сероводород, хлор, синильная кислота, аммиак, фенол и др.</w:t>
      </w:r>
    </w:p>
    <w:p w:rsidR="00981F80" w:rsidRPr="00E511C1" w:rsidRDefault="00981F80" w:rsidP="007E482A">
      <w:pPr>
        <w:spacing w:line="240" w:lineRule="auto"/>
        <w:ind w:firstLine="284"/>
        <w:jc w:val="both"/>
        <w:rPr>
          <w:rFonts w:ascii="Times New Roman" w:hAnsi="Times New Roman" w:cs="Times New Roman"/>
          <w:sz w:val="24"/>
          <w:szCs w:val="24"/>
        </w:rPr>
      </w:pPr>
      <w:r w:rsidRPr="00E511C1">
        <w:rPr>
          <w:rFonts w:ascii="Times New Roman" w:hAnsi="Times New Roman" w:cs="Times New Roman"/>
          <w:sz w:val="24"/>
          <w:szCs w:val="24"/>
        </w:rPr>
        <w:t>Жидкие выбросы — кислоты, щелочи, растворы солей, растворы жидких металлов, органические соединения, синтетические материалы.</w:t>
      </w:r>
    </w:p>
    <w:p w:rsidR="00981F80" w:rsidRPr="00E511C1" w:rsidRDefault="00981F80" w:rsidP="007E482A">
      <w:pPr>
        <w:spacing w:line="240" w:lineRule="auto"/>
        <w:ind w:firstLine="284"/>
        <w:jc w:val="both"/>
        <w:rPr>
          <w:rFonts w:ascii="Times New Roman" w:hAnsi="Times New Roman" w:cs="Times New Roman"/>
          <w:sz w:val="24"/>
          <w:szCs w:val="24"/>
        </w:rPr>
      </w:pPr>
      <w:r w:rsidRPr="00E511C1">
        <w:rPr>
          <w:rFonts w:ascii="Times New Roman" w:hAnsi="Times New Roman" w:cs="Times New Roman"/>
          <w:sz w:val="24"/>
          <w:szCs w:val="24"/>
        </w:rPr>
        <w:t>Твердые выбросы — канцерогенные вещества, соединения свинца, органическая пыль, неорганическая пыль, сажа, смолы, синтетические и другие вещества.</w:t>
      </w:r>
    </w:p>
    <w:p w:rsidR="00981F80" w:rsidRPr="00E511C1" w:rsidRDefault="00981F80" w:rsidP="007E482A">
      <w:pPr>
        <w:spacing w:line="240" w:lineRule="auto"/>
        <w:ind w:firstLine="284"/>
        <w:jc w:val="both"/>
        <w:rPr>
          <w:rFonts w:ascii="Times New Roman" w:hAnsi="Times New Roman" w:cs="Times New Roman"/>
          <w:sz w:val="24"/>
          <w:szCs w:val="24"/>
        </w:rPr>
      </w:pPr>
      <w:r w:rsidRPr="00E511C1">
        <w:rPr>
          <w:rFonts w:ascii="Times New Roman" w:hAnsi="Times New Roman" w:cs="Times New Roman"/>
          <w:sz w:val="24"/>
          <w:szCs w:val="24"/>
        </w:rPr>
        <w:t>Вредные вещества, попадающие в атмосферу от промышленных и транспортных предприятий, энергетических установок, транспортных средств, растворяются в воздухе и переносятся движущимися потоками воздуха на большие расстояния. Рассеивание загрязнений приводит к снижению концентрации вредных веществ в зонах их выброса и одновременному увеличению площадей с загрязненным воздухом.</w:t>
      </w:r>
    </w:p>
    <w:p w:rsidR="00981F80" w:rsidRPr="00E511C1" w:rsidRDefault="00981F80" w:rsidP="007E482A">
      <w:pPr>
        <w:spacing w:line="240" w:lineRule="auto"/>
        <w:ind w:firstLine="284"/>
        <w:jc w:val="both"/>
        <w:rPr>
          <w:rFonts w:ascii="Times New Roman" w:hAnsi="Times New Roman" w:cs="Times New Roman"/>
          <w:sz w:val="24"/>
          <w:szCs w:val="24"/>
        </w:rPr>
      </w:pPr>
      <w:r w:rsidRPr="00E511C1">
        <w:rPr>
          <w:rFonts w:ascii="Times New Roman" w:hAnsi="Times New Roman" w:cs="Times New Roman"/>
          <w:sz w:val="24"/>
          <w:szCs w:val="24"/>
        </w:rPr>
        <w:t>На характер распространения вредных веществ в атмосфере и величину зон загрязнения влияют метеорологические условия (горизонтальное и вертикальное движение масс воздуха, его скорость, температура, влажность, дождь, снег, наличие облаков).</w:t>
      </w:r>
    </w:p>
    <w:p w:rsidR="00981F80" w:rsidRDefault="00981F80" w:rsidP="007E482A">
      <w:pPr>
        <w:spacing w:line="240" w:lineRule="auto"/>
        <w:ind w:firstLine="284"/>
        <w:jc w:val="both"/>
        <w:rPr>
          <w:rFonts w:ascii="Times New Roman" w:hAnsi="Times New Roman" w:cs="Times New Roman"/>
          <w:sz w:val="24"/>
          <w:szCs w:val="24"/>
        </w:rPr>
      </w:pPr>
      <w:r w:rsidRPr="00E511C1">
        <w:rPr>
          <w:rFonts w:ascii="Times New Roman" w:hAnsi="Times New Roman" w:cs="Times New Roman"/>
          <w:sz w:val="24"/>
          <w:szCs w:val="24"/>
        </w:rPr>
        <w:t>Кроме метеорологических факторов рассеивание загрязнений зависит от рельефа местности, наличия лесов, водоемов, гор. На загрязненность городов и населенных пунктов влияют их планировка и озеленение.</w:t>
      </w:r>
    </w:p>
    <w:p w:rsidR="00981F80" w:rsidRDefault="00981F80" w:rsidP="007E482A">
      <w:pPr>
        <w:shd w:val="clear" w:color="auto" w:fill="FFFFFF"/>
        <w:spacing w:before="120" w:after="120" w:line="240" w:lineRule="auto"/>
        <w:jc w:val="both"/>
        <w:rPr>
          <w:rFonts w:ascii="Times New Roman" w:eastAsia="Times New Roman" w:hAnsi="Times New Roman" w:cs="Times New Roman"/>
          <w:color w:val="000000" w:themeColor="text1"/>
          <w:sz w:val="28"/>
          <w:szCs w:val="28"/>
          <w:lang w:eastAsia="ru-RU"/>
        </w:rPr>
      </w:pPr>
    </w:p>
    <w:p w:rsidR="00981F80" w:rsidRDefault="00981F80" w:rsidP="007E482A">
      <w:pPr>
        <w:shd w:val="clear" w:color="auto" w:fill="FFFFFF"/>
        <w:spacing w:before="120" w:after="120" w:line="240" w:lineRule="auto"/>
        <w:jc w:val="both"/>
        <w:rPr>
          <w:rFonts w:ascii="Times New Roman" w:eastAsia="Times New Roman" w:hAnsi="Times New Roman" w:cs="Times New Roman"/>
          <w:color w:val="000000" w:themeColor="text1"/>
          <w:sz w:val="28"/>
          <w:szCs w:val="28"/>
          <w:lang w:eastAsia="ru-RU"/>
        </w:rPr>
      </w:pPr>
    </w:p>
    <w:p w:rsidR="00981F80" w:rsidRDefault="00981F80" w:rsidP="007E482A">
      <w:pPr>
        <w:shd w:val="clear" w:color="auto" w:fill="FFFFFF"/>
        <w:spacing w:before="120" w:after="120" w:line="240" w:lineRule="auto"/>
        <w:jc w:val="both"/>
        <w:rPr>
          <w:rFonts w:ascii="Times New Roman" w:eastAsia="Times New Roman" w:hAnsi="Times New Roman" w:cs="Times New Roman"/>
          <w:color w:val="000000" w:themeColor="text1"/>
          <w:sz w:val="28"/>
          <w:szCs w:val="28"/>
          <w:lang w:eastAsia="ru-RU"/>
        </w:rPr>
      </w:pPr>
    </w:p>
    <w:p w:rsidR="00981F80" w:rsidRDefault="00981F80" w:rsidP="007E482A">
      <w:pPr>
        <w:shd w:val="clear" w:color="auto" w:fill="FFFFFF"/>
        <w:spacing w:before="120" w:after="120" w:line="240" w:lineRule="auto"/>
        <w:jc w:val="both"/>
        <w:rPr>
          <w:rFonts w:ascii="Times New Roman" w:eastAsia="Times New Roman" w:hAnsi="Times New Roman" w:cs="Times New Roman"/>
          <w:color w:val="000000" w:themeColor="text1"/>
          <w:sz w:val="28"/>
          <w:szCs w:val="28"/>
          <w:lang w:eastAsia="ru-RU"/>
        </w:rPr>
      </w:pPr>
    </w:p>
    <w:p w:rsidR="00981F80" w:rsidRDefault="00981F80" w:rsidP="007E482A">
      <w:pPr>
        <w:shd w:val="clear" w:color="auto" w:fill="FFFFFF"/>
        <w:spacing w:before="120" w:after="120" w:line="240" w:lineRule="auto"/>
        <w:jc w:val="both"/>
        <w:rPr>
          <w:rFonts w:ascii="Times New Roman" w:eastAsia="Times New Roman" w:hAnsi="Times New Roman" w:cs="Times New Roman"/>
          <w:color w:val="000000" w:themeColor="text1"/>
          <w:sz w:val="28"/>
          <w:szCs w:val="28"/>
          <w:lang w:eastAsia="ru-RU"/>
        </w:rPr>
      </w:pPr>
    </w:p>
    <w:p w:rsidR="00981F80" w:rsidRPr="00E511C1" w:rsidRDefault="00E6701D" w:rsidP="00E6701D">
      <w:pPr>
        <w:shd w:val="clear" w:color="auto" w:fill="FFFFFF"/>
        <w:spacing w:before="120" w:after="120" w:line="240" w:lineRule="auto"/>
        <w:jc w:val="right"/>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4"/>
          <w:szCs w:val="24"/>
          <w:lang w:eastAsia="ru-RU"/>
        </w:rPr>
        <w:t xml:space="preserve">Таблица 1. </w:t>
      </w:r>
      <w:r w:rsidR="00981F80" w:rsidRPr="007E482A">
        <w:rPr>
          <w:rFonts w:ascii="Times New Roman" w:eastAsia="Times New Roman" w:hAnsi="Times New Roman" w:cs="Times New Roman"/>
          <w:color w:val="000000" w:themeColor="text1"/>
          <w:sz w:val="24"/>
          <w:szCs w:val="24"/>
          <w:lang w:eastAsia="ru-RU"/>
        </w:rPr>
        <w:t>Приблизительный состав атмосферы</w:t>
      </w:r>
      <w:proofErr w:type="gramStart"/>
      <w:r w:rsidR="00981F80" w:rsidRPr="00E511C1">
        <w:rPr>
          <w:rFonts w:ascii="Times New Roman" w:eastAsia="Times New Roman" w:hAnsi="Times New Roman" w:cs="Times New Roman"/>
          <w:color w:val="000000" w:themeColor="text1"/>
          <w:sz w:val="28"/>
          <w:szCs w:val="28"/>
          <w:lang w:eastAsia="ru-RU"/>
        </w:rPr>
        <w:t xml:space="preserve"> </w:t>
      </w:r>
      <w:r w:rsidR="00981F80" w:rsidRPr="007E482A">
        <w:rPr>
          <w:rFonts w:ascii="Times New Roman" w:eastAsia="Times New Roman" w:hAnsi="Times New Roman" w:cs="Times New Roman"/>
          <w:color w:val="000000" w:themeColor="text1"/>
          <w:sz w:val="24"/>
          <w:szCs w:val="24"/>
          <w:lang w:eastAsia="ru-RU"/>
        </w:rPr>
        <w:t>.</w:t>
      </w:r>
      <w:proofErr w:type="gramEnd"/>
    </w:p>
    <w:tbl>
      <w:tblPr>
        <w:tblW w:w="10485" w:type="dxa"/>
        <w:jc w:val="center"/>
        <w:tblCellSpacing w:w="0" w:type="dxa"/>
        <w:tblBorders>
          <w:top w:val="outset" w:sz="6" w:space="0" w:color="C0C0C0"/>
          <w:left w:val="outset" w:sz="6" w:space="0" w:color="C0C0C0"/>
          <w:bottom w:val="outset" w:sz="6" w:space="0" w:color="C0C0C0"/>
          <w:right w:val="outset" w:sz="6" w:space="0" w:color="C0C0C0"/>
        </w:tblBorders>
        <w:shd w:val="clear" w:color="auto" w:fill="FFFFFF"/>
        <w:tblCellMar>
          <w:left w:w="0" w:type="dxa"/>
          <w:right w:w="0" w:type="dxa"/>
        </w:tblCellMar>
        <w:tblLook w:val="04A0" w:firstRow="1" w:lastRow="0" w:firstColumn="1" w:lastColumn="0" w:noHBand="0" w:noVBand="1"/>
      </w:tblPr>
      <w:tblGrid>
        <w:gridCol w:w="4062"/>
        <w:gridCol w:w="3316"/>
        <w:gridCol w:w="3107"/>
      </w:tblGrid>
      <w:tr w:rsidR="00981F80" w:rsidRPr="00E511C1" w:rsidTr="00801C27">
        <w:trPr>
          <w:tblCellSpacing w:w="0" w:type="dxa"/>
          <w:jc w:val="center"/>
        </w:trPr>
        <w:tc>
          <w:tcPr>
            <w:tcW w:w="3510" w:type="dxa"/>
            <w:vMerge w:val="restart"/>
            <w:tcBorders>
              <w:top w:val="outset" w:sz="6" w:space="0" w:color="C0C0C0"/>
              <w:left w:val="outset" w:sz="6" w:space="0" w:color="C0C0C0"/>
              <w:bottom w:val="outset" w:sz="6" w:space="0" w:color="C0C0C0"/>
              <w:right w:val="outset" w:sz="6" w:space="0" w:color="C0C0C0"/>
            </w:tcBorders>
            <w:shd w:val="clear" w:color="auto" w:fill="FFFFFF"/>
            <w:hideMark/>
          </w:tcPr>
          <w:p w:rsidR="00981F80" w:rsidRPr="00E511C1" w:rsidRDefault="00981F80" w:rsidP="007E482A">
            <w:pPr>
              <w:spacing w:after="0" w:line="240" w:lineRule="auto"/>
              <w:jc w:val="both"/>
              <w:rPr>
                <w:rFonts w:ascii="Times New Roman" w:eastAsia="Times New Roman" w:hAnsi="Times New Roman" w:cs="Times New Roman"/>
                <w:i/>
                <w:color w:val="000000" w:themeColor="text1"/>
                <w:sz w:val="24"/>
                <w:szCs w:val="24"/>
                <w:lang w:eastAsia="ru-RU"/>
              </w:rPr>
            </w:pPr>
            <w:r w:rsidRPr="00E511C1">
              <w:rPr>
                <w:rFonts w:ascii="Times New Roman" w:eastAsia="Times New Roman" w:hAnsi="Times New Roman" w:cs="Times New Roman"/>
                <w:i/>
                <w:color w:val="000000" w:themeColor="text1"/>
                <w:sz w:val="24"/>
                <w:szCs w:val="24"/>
                <w:lang w:eastAsia="ru-RU"/>
              </w:rPr>
              <w:t>Элементы и газы</w:t>
            </w:r>
          </w:p>
        </w:tc>
        <w:tc>
          <w:tcPr>
            <w:tcW w:w="5550" w:type="dxa"/>
            <w:gridSpan w:val="2"/>
            <w:tcBorders>
              <w:top w:val="outset" w:sz="6" w:space="0" w:color="C0C0C0"/>
              <w:left w:val="outset" w:sz="6" w:space="0" w:color="C0C0C0"/>
              <w:bottom w:val="outset" w:sz="6" w:space="0" w:color="C0C0C0"/>
              <w:right w:val="outset" w:sz="6" w:space="0" w:color="C0C0C0"/>
            </w:tcBorders>
            <w:shd w:val="clear" w:color="auto" w:fill="FFFFFF"/>
            <w:hideMark/>
          </w:tcPr>
          <w:p w:rsidR="00981F80" w:rsidRPr="00E511C1" w:rsidRDefault="00981F80" w:rsidP="007E482A">
            <w:pPr>
              <w:spacing w:after="0" w:line="240" w:lineRule="auto"/>
              <w:jc w:val="both"/>
              <w:rPr>
                <w:rFonts w:ascii="Times New Roman" w:eastAsia="Times New Roman" w:hAnsi="Times New Roman" w:cs="Times New Roman"/>
                <w:i/>
                <w:color w:val="000000" w:themeColor="text1"/>
                <w:sz w:val="24"/>
                <w:szCs w:val="24"/>
                <w:lang w:eastAsia="ru-RU"/>
              </w:rPr>
            </w:pPr>
            <w:r w:rsidRPr="00E511C1">
              <w:rPr>
                <w:rFonts w:ascii="Times New Roman" w:eastAsia="Times New Roman" w:hAnsi="Times New Roman" w:cs="Times New Roman"/>
                <w:i/>
                <w:color w:val="000000" w:themeColor="text1"/>
                <w:sz w:val="24"/>
                <w:szCs w:val="24"/>
                <w:lang w:eastAsia="ru-RU"/>
              </w:rPr>
              <w:t>Содержание в нижних слоях атмосферы, %</w:t>
            </w:r>
          </w:p>
        </w:tc>
      </w:tr>
      <w:tr w:rsidR="00981F80" w:rsidRPr="00E511C1" w:rsidTr="00801C27">
        <w:trPr>
          <w:tblCellSpacing w:w="0" w:type="dxa"/>
          <w:jc w:val="center"/>
        </w:trPr>
        <w:tc>
          <w:tcPr>
            <w:tcW w:w="0" w:type="auto"/>
            <w:vMerge/>
            <w:tcBorders>
              <w:top w:val="outset" w:sz="6" w:space="0" w:color="C0C0C0"/>
              <w:left w:val="outset" w:sz="6" w:space="0" w:color="C0C0C0"/>
              <w:bottom w:val="outset" w:sz="6" w:space="0" w:color="C0C0C0"/>
              <w:right w:val="outset" w:sz="6" w:space="0" w:color="C0C0C0"/>
            </w:tcBorders>
            <w:shd w:val="clear" w:color="auto" w:fill="FFFFFF"/>
            <w:vAlign w:val="center"/>
            <w:hideMark/>
          </w:tcPr>
          <w:p w:rsidR="00981F80" w:rsidRPr="00E511C1" w:rsidRDefault="00981F80" w:rsidP="007E482A">
            <w:pPr>
              <w:spacing w:after="0" w:line="240" w:lineRule="auto"/>
              <w:jc w:val="both"/>
              <w:rPr>
                <w:rFonts w:ascii="Times New Roman" w:eastAsia="Times New Roman" w:hAnsi="Times New Roman" w:cs="Times New Roman"/>
                <w:i/>
                <w:color w:val="000000" w:themeColor="text1"/>
                <w:sz w:val="24"/>
                <w:szCs w:val="24"/>
                <w:lang w:eastAsia="ru-RU"/>
              </w:rPr>
            </w:pPr>
          </w:p>
        </w:tc>
        <w:tc>
          <w:tcPr>
            <w:tcW w:w="2865" w:type="dxa"/>
            <w:tcBorders>
              <w:top w:val="outset" w:sz="6" w:space="0" w:color="C0C0C0"/>
              <w:left w:val="outset" w:sz="6" w:space="0" w:color="C0C0C0"/>
              <w:bottom w:val="outset" w:sz="6" w:space="0" w:color="C0C0C0"/>
              <w:right w:val="outset" w:sz="6" w:space="0" w:color="C0C0C0"/>
            </w:tcBorders>
            <w:shd w:val="clear" w:color="auto" w:fill="FFFFFF"/>
            <w:hideMark/>
          </w:tcPr>
          <w:p w:rsidR="00981F80" w:rsidRPr="00E511C1" w:rsidRDefault="00981F80" w:rsidP="007E482A">
            <w:pPr>
              <w:spacing w:after="0" w:line="240" w:lineRule="auto"/>
              <w:jc w:val="both"/>
              <w:rPr>
                <w:rFonts w:ascii="Times New Roman" w:eastAsia="Times New Roman" w:hAnsi="Times New Roman" w:cs="Times New Roman"/>
                <w:i/>
                <w:color w:val="000000" w:themeColor="text1"/>
                <w:sz w:val="24"/>
                <w:szCs w:val="24"/>
                <w:lang w:eastAsia="ru-RU"/>
              </w:rPr>
            </w:pPr>
            <w:r w:rsidRPr="00E511C1">
              <w:rPr>
                <w:rFonts w:ascii="Times New Roman" w:eastAsia="Times New Roman" w:hAnsi="Times New Roman" w:cs="Times New Roman"/>
                <w:i/>
                <w:color w:val="000000" w:themeColor="text1"/>
                <w:sz w:val="24"/>
                <w:szCs w:val="24"/>
                <w:lang w:eastAsia="ru-RU"/>
              </w:rPr>
              <w:t>по объему</w:t>
            </w:r>
          </w:p>
        </w:tc>
        <w:tc>
          <w:tcPr>
            <w:tcW w:w="2685" w:type="dxa"/>
            <w:tcBorders>
              <w:top w:val="outset" w:sz="6" w:space="0" w:color="C0C0C0"/>
              <w:left w:val="outset" w:sz="6" w:space="0" w:color="C0C0C0"/>
              <w:bottom w:val="outset" w:sz="6" w:space="0" w:color="C0C0C0"/>
              <w:right w:val="outset" w:sz="6" w:space="0" w:color="C0C0C0"/>
            </w:tcBorders>
            <w:shd w:val="clear" w:color="auto" w:fill="FFFFFF"/>
            <w:hideMark/>
          </w:tcPr>
          <w:p w:rsidR="00981F80" w:rsidRPr="00E511C1" w:rsidRDefault="00981F80" w:rsidP="007E482A">
            <w:pPr>
              <w:spacing w:after="0" w:line="240" w:lineRule="auto"/>
              <w:jc w:val="both"/>
              <w:rPr>
                <w:rFonts w:ascii="Times New Roman" w:eastAsia="Times New Roman" w:hAnsi="Times New Roman" w:cs="Times New Roman"/>
                <w:i/>
                <w:color w:val="000000" w:themeColor="text1"/>
                <w:sz w:val="24"/>
                <w:szCs w:val="24"/>
                <w:lang w:eastAsia="ru-RU"/>
              </w:rPr>
            </w:pPr>
            <w:r w:rsidRPr="00E511C1">
              <w:rPr>
                <w:rFonts w:ascii="Times New Roman" w:eastAsia="Times New Roman" w:hAnsi="Times New Roman" w:cs="Times New Roman"/>
                <w:i/>
                <w:color w:val="000000" w:themeColor="text1"/>
                <w:sz w:val="24"/>
                <w:szCs w:val="24"/>
                <w:lang w:eastAsia="ru-RU"/>
              </w:rPr>
              <w:t>по массе</w:t>
            </w:r>
          </w:p>
        </w:tc>
      </w:tr>
      <w:tr w:rsidR="00981F80" w:rsidRPr="00E511C1" w:rsidTr="00801C27">
        <w:trPr>
          <w:tblCellSpacing w:w="0" w:type="dxa"/>
          <w:jc w:val="center"/>
        </w:trPr>
        <w:tc>
          <w:tcPr>
            <w:tcW w:w="3510" w:type="dxa"/>
            <w:tcBorders>
              <w:top w:val="outset" w:sz="6" w:space="0" w:color="C0C0C0"/>
              <w:left w:val="outset" w:sz="6" w:space="0" w:color="C0C0C0"/>
              <w:bottom w:val="outset" w:sz="6" w:space="0" w:color="C0C0C0"/>
              <w:right w:val="outset" w:sz="6" w:space="0" w:color="C0C0C0"/>
            </w:tcBorders>
            <w:shd w:val="clear" w:color="auto" w:fill="FFFFFF"/>
            <w:hideMark/>
          </w:tcPr>
          <w:p w:rsidR="00981F80" w:rsidRPr="00E511C1" w:rsidRDefault="00981F80" w:rsidP="007E482A">
            <w:pPr>
              <w:spacing w:after="0" w:line="240" w:lineRule="auto"/>
              <w:jc w:val="both"/>
              <w:rPr>
                <w:rFonts w:ascii="Times New Roman" w:eastAsia="Times New Roman" w:hAnsi="Times New Roman" w:cs="Times New Roman"/>
                <w:color w:val="000000" w:themeColor="text1"/>
                <w:sz w:val="24"/>
                <w:szCs w:val="24"/>
                <w:lang w:eastAsia="ru-RU"/>
              </w:rPr>
            </w:pPr>
            <w:r w:rsidRPr="00E511C1">
              <w:rPr>
                <w:rFonts w:ascii="Times New Roman" w:eastAsia="Times New Roman" w:hAnsi="Times New Roman" w:cs="Times New Roman"/>
                <w:color w:val="000000" w:themeColor="text1"/>
                <w:sz w:val="24"/>
                <w:szCs w:val="24"/>
                <w:lang w:eastAsia="ru-RU"/>
              </w:rPr>
              <w:t>Азот</w:t>
            </w:r>
          </w:p>
          <w:p w:rsidR="00981F80" w:rsidRPr="00E511C1" w:rsidRDefault="00981F80" w:rsidP="007E482A">
            <w:pPr>
              <w:spacing w:before="120" w:after="120" w:line="240" w:lineRule="auto"/>
              <w:jc w:val="both"/>
              <w:rPr>
                <w:rFonts w:ascii="Times New Roman" w:eastAsia="Times New Roman" w:hAnsi="Times New Roman" w:cs="Times New Roman"/>
                <w:color w:val="000000" w:themeColor="text1"/>
                <w:sz w:val="24"/>
                <w:szCs w:val="24"/>
                <w:lang w:eastAsia="ru-RU"/>
              </w:rPr>
            </w:pPr>
            <w:r w:rsidRPr="00E511C1">
              <w:rPr>
                <w:rFonts w:ascii="Times New Roman" w:eastAsia="Times New Roman" w:hAnsi="Times New Roman" w:cs="Times New Roman"/>
                <w:color w:val="000000" w:themeColor="text1"/>
                <w:sz w:val="24"/>
                <w:szCs w:val="24"/>
                <w:lang w:eastAsia="ru-RU"/>
              </w:rPr>
              <w:t>кислород</w:t>
            </w:r>
          </w:p>
          <w:p w:rsidR="00981F80" w:rsidRPr="00E511C1" w:rsidRDefault="00981F80" w:rsidP="007E482A">
            <w:pPr>
              <w:spacing w:before="120" w:after="120" w:line="240" w:lineRule="auto"/>
              <w:jc w:val="both"/>
              <w:rPr>
                <w:rFonts w:ascii="Times New Roman" w:eastAsia="Times New Roman" w:hAnsi="Times New Roman" w:cs="Times New Roman"/>
                <w:color w:val="000000" w:themeColor="text1"/>
                <w:sz w:val="24"/>
                <w:szCs w:val="24"/>
                <w:lang w:eastAsia="ru-RU"/>
              </w:rPr>
            </w:pPr>
            <w:r w:rsidRPr="00E511C1">
              <w:rPr>
                <w:rFonts w:ascii="Times New Roman" w:eastAsia="Times New Roman" w:hAnsi="Times New Roman" w:cs="Times New Roman"/>
                <w:color w:val="000000" w:themeColor="text1"/>
                <w:sz w:val="24"/>
                <w:szCs w:val="24"/>
                <w:lang w:eastAsia="ru-RU"/>
              </w:rPr>
              <w:t>Аргон</w:t>
            </w:r>
          </w:p>
          <w:p w:rsidR="00981F80" w:rsidRPr="00E511C1" w:rsidRDefault="00981F80" w:rsidP="007E482A">
            <w:pPr>
              <w:spacing w:before="120" w:after="120" w:line="240" w:lineRule="auto"/>
              <w:jc w:val="both"/>
              <w:rPr>
                <w:rFonts w:ascii="Times New Roman" w:eastAsia="Times New Roman" w:hAnsi="Times New Roman" w:cs="Times New Roman"/>
                <w:color w:val="000000" w:themeColor="text1"/>
                <w:sz w:val="24"/>
                <w:szCs w:val="24"/>
                <w:lang w:eastAsia="ru-RU"/>
              </w:rPr>
            </w:pPr>
            <w:r w:rsidRPr="00E511C1">
              <w:rPr>
                <w:rFonts w:ascii="Times New Roman" w:eastAsia="Times New Roman" w:hAnsi="Times New Roman" w:cs="Times New Roman"/>
                <w:color w:val="000000" w:themeColor="text1"/>
                <w:sz w:val="24"/>
                <w:szCs w:val="24"/>
                <w:lang w:eastAsia="ru-RU"/>
              </w:rPr>
              <w:t>Неон</w:t>
            </w:r>
          </w:p>
          <w:p w:rsidR="00981F80" w:rsidRPr="00E511C1" w:rsidRDefault="00981F80" w:rsidP="007E482A">
            <w:pPr>
              <w:spacing w:before="120" w:after="120" w:line="240" w:lineRule="auto"/>
              <w:jc w:val="both"/>
              <w:rPr>
                <w:rFonts w:ascii="Times New Roman" w:eastAsia="Times New Roman" w:hAnsi="Times New Roman" w:cs="Times New Roman"/>
                <w:color w:val="000000" w:themeColor="text1"/>
                <w:sz w:val="24"/>
                <w:szCs w:val="24"/>
                <w:lang w:eastAsia="ru-RU"/>
              </w:rPr>
            </w:pPr>
            <w:r w:rsidRPr="00E511C1">
              <w:rPr>
                <w:rFonts w:ascii="Times New Roman" w:eastAsia="Times New Roman" w:hAnsi="Times New Roman" w:cs="Times New Roman"/>
                <w:color w:val="000000" w:themeColor="text1"/>
                <w:sz w:val="24"/>
                <w:szCs w:val="24"/>
                <w:lang w:eastAsia="ru-RU"/>
              </w:rPr>
              <w:t>Гелий</w:t>
            </w:r>
          </w:p>
          <w:p w:rsidR="00981F80" w:rsidRPr="00E511C1" w:rsidRDefault="00981F80" w:rsidP="007E482A">
            <w:pPr>
              <w:spacing w:before="120" w:after="120" w:line="240" w:lineRule="auto"/>
              <w:jc w:val="both"/>
              <w:rPr>
                <w:rFonts w:ascii="Times New Roman" w:eastAsia="Times New Roman" w:hAnsi="Times New Roman" w:cs="Times New Roman"/>
                <w:color w:val="000000" w:themeColor="text1"/>
                <w:sz w:val="24"/>
                <w:szCs w:val="24"/>
                <w:lang w:eastAsia="ru-RU"/>
              </w:rPr>
            </w:pPr>
            <w:r w:rsidRPr="00E511C1">
              <w:rPr>
                <w:rFonts w:ascii="Times New Roman" w:eastAsia="Times New Roman" w:hAnsi="Times New Roman" w:cs="Times New Roman"/>
                <w:color w:val="000000" w:themeColor="text1"/>
                <w:sz w:val="24"/>
                <w:szCs w:val="24"/>
                <w:lang w:eastAsia="ru-RU"/>
              </w:rPr>
              <w:t>криптон</w:t>
            </w:r>
          </w:p>
          <w:p w:rsidR="00981F80" w:rsidRPr="00E511C1" w:rsidRDefault="00981F80" w:rsidP="007E482A">
            <w:pPr>
              <w:spacing w:before="120" w:after="120" w:line="240" w:lineRule="auto"/>
              <w:jc w:val="both"/>
              <w:rPr>
                <w:rFonts w:ascii="Times New Roman" w:eastAsia="Times New Roman" w:hAnsi="Times New Roman" w:cs="Times New Roman"/>
                <w:color w:val="000000" w:themeColor="text1"/>
                <w:sz w:val="24"/>
                <w:szCs w:val="24"/>
                <w:lang w:eastAsia="ru-RU"/>
              </w:rPr>
            </w:pPr>
            <w:r w:rsidRPr="00E511C1">
              <w:rPr>
                <w:rFonts w:ascii="Times New Roman" w:eastAsia="Times New Roman" w:hAnsi="Times New Roman" w:cs="Times New Roman"/>
                <w:color w:val="000000" w:themeColor="text1"/>
                <w:sz w:val="24"/>
                <w:szCs w:val="24"/>
                <w:lang w:eastAsia="ru-RU"/>
              </w:rPr>
              <w:t>Водород</w:t>
            </w:r>
          </w:p>
          <w:p w:rsidR="00981F80" w:rsidRPr="00E511C1" w:rsidRDefault="00981F80" w:rsidP="007E482A">
            <w:pPr>
              <w:spacing w:before="120" w:after="120" w:line="240" w:lineRule="auto"/>
              <w:jc w:val="both"/>
              <w:rPr>
                <w:rFonts w:ascii="Times New Roman" w:eastAsia="Times New Roman" w:hAnsi="Times New Roman" w:cs="Times New Roman"/>
                <w:color w:val="000000" w:themeColor="text1"/>
                <w:sz w:val="24"/>
                <w:szCs w:val="24"/>
                <w:lang w:eastAsia="ru-RU"/>
              </w:rPr>
            </w:pPr>
            <w:r w:rsidRPr="00E511C1">
              <w:rPr>
                <w:rFonts w:ascii="Times New Roman" w:eastAsia="Times New Roman" w:hAnsi="Times New Roman" w:cs="Times New Roman"/>
                <w:color w:val="000000" w:themeColor="text1"/>
                <w:sz w:val="24"/>
                <w:szCs w:val="24"/>
                <w:lang w:eastAsia="ru-RU"/>
              </w:rPr>
              <w:t>Углекислый газ (в среднем)</w:t>
            </w:r>
          </w:p>
          <w:p w:rsidR="00981F80" w:rsidRPr="00E511C1" w:rsidRDefault="00981F80" w:rsidP="007E482A">
            <w:pPr>
              <w:spacing w:before="120" w:after="120" w:line="240" w:lineRule="auto"/>
              <w:jc w:val="both"/>
              <w:rPr>
                <w:rFonts w:ascii="Times New Roman" w:eastAsia="Times New Roman" w:hAnsi="Times New Roman" w:cs="Times New Roman"/>
                <w:color w:val="000000" w:themeColor="text1"/>
                <w:sz w:val="24"/>
                <w:szCs w:val="24"/>
                <w:lang w:eastAsia="ru-RU"/>
              </w:rPr>
            </w:pPr>
            <w:r w:rsidRPr="00E511C1">
              <w:rPr>
                <w:rFonts w:ascii="Times New Roman" w:eastAsia="Times New Roman" w:hAnsi="Times New Roman" w:cs="Times New Roman"/>
                <w:color w:val="000000" w:themeColor="text1"/>
                <w:sz w:val="24"/>
                <w:szCs w:val="24"/>
                <w:lang w:eastAsia="ru-RU"/>
              </w:rPr>
              <w:t>Водяной пар:</w:t>
            </w:r>
          </w:p>
          <w:p w:rsidR="00981F80" w:rsidRPr="00E511C1" w:rsidRDefault="00981F80" w:rsidP="007E482A">
            <w:pPr>
              <w:spacing w:before="120" w:after="120" w:line="240" w:lineRule="auto"/>
              <w:jc w:val="both"/>
              <w:rPr>
                <w:rFonts w:ascii="Times New Roman" w:eastAsia="Times New Roman" w:hAnsi="Times New Roman" w:cs="Times New Roman"/>
                <w:color w:val="000000" w:themeColor="text1"/>
                <w:sz w:val="24"/>
                <w:szCs w:val="24"/>
                <w:lang w:eastAsia="ru-RU"/>
              </w:rPr>
            </w:pPr>
            <w:r w:rsidRPr="00E511C1">
              <w:rPr>
                <w:rFonts w:ascii="Times New Roman" w:eastAsia="Times New Roman" w:hAnsi="Times New Roman" w:cs="Times New Roman"/>
                <w:color w:val="000000" w:themeColor="text1"/>
                <w:sz w:val="24"/>
                <w:szCs w:val="24"/>
                <w:lang w:eastAsia="ru-RU"/>
              </w:rPr>
              <w:t>в полярных широтах</w:t>
            </w:r>
          </w:p>
          <w:p w:rsidR="00981F80" w:rsidRPr="00E511C1" w:rsidRDefault="00981F80" w:rsidP="007E482A">
            <w:pPr>
              <w:spacing w:before="120" w:after="120" w:line="240" w:lineRule="auto"/>
              <w:jc w:val="both"/>
              <w:rPr>
                <w:rFonts w:ascii="Times New Roman" w:eastAsia="Times New Roman" w:hAnsi="Times New Roman" w:cs="Times New Roman"/>
                <w:color w:val="000000" w:themeColor="text1"/>
                <w:sz w:val="24"/>
                <w:szCs w:val="24"/>
                <w:lang w:eastAsia="ru-RU"/>
              </w:rPr>
            </w:pPr>
            <w:r w:rsidRPr="00E511C1">
              <w:rPr>
                <w:rFonts w:ascii="Times New Roman" w:eastAsia="Times New Roman" w:hAnsi="Times New Roman" w:cs="Times New Roman"/>
                <w:color w:val="000000" w:themeColor="text1"/>
                <w:sz w:val="24"/>
                <w:szCs w:val="24"/>
                <w:lang w:eastAsia="ru-RU"/>
              </w:rPr>
              <w:t>у экватора</w:t>
            </w:r>
          </w:p>
          <w:p w:rsidR="00981F80" w:rsidRPr="00E511C1" w:rsidRDefault="00981F80" w:rsidP="007E482A">
            <w:pPr>
              <w:spacing w:before="120" w:after="120" w:line="240" w:lineRule="auto"/>
              <w:jc w:val="both"/>
              <w:rPr>
                <w:rFonts w:ascii="Times New Roman" w:eastAsia="Times New Roman" w:hAnsi="Times New Roman" w:cs="Times New Roman"/>
                <w:color w:val="000000" w:themeColor="text1"/>
                <w:sz w:val="24"/>
                <w:szCs w:val="24"/>
                <w:lang w:eastAsia="ru-RU"/>
              </w:rPr>
            </w:pPr>
            <w:r w:rsidRPr="00E511C1">
              <w:rPr>
                <w:rFonts w:ascii="Times New Roman" w:eastAsia="Times New Roman" w:hAnsi="Times New Roman" w:cs="Times New Roman"/>
                <w:color w:val="000000" w:themeColor="text1"/>
                <w:sz w:val="24"/>
                <w:szCs w:val="24"/>
                <w:lang w:eastAsia="ru-RU"/>
              </w:rPr>
              <w:t>Озон:</w:t>
            </w:r>
          </w:p>
          <w:p w:rsidR="00981F80" w:rsidRPr="00E511C1" w:rsidRDefault="00981F80" w:rsidP="007E482A">
            <w:pPr>
              <w:spacing w:before="120" w:after="120" w:line="240" w:lineRule="auto"/>
              <w:jc w:val="both"/>
              <w:rPr>
                <w:rFonts w:ascii="Times New Roman" w:eastAsia="Times New Roman" w:hAnsi="Times New Roman" w:cs="Times New Roman"/>
                <w:color w:val="000000" w:themeColor="text1"/>
                <w:sz w:val="24"/>
                <w:szCs w:val="24"/>
                <w:lang w:eastAsia="ru-RU"/>
              </w:rPr>
            </w:pPr>
            <w:r w:rsidRPr="00E511C1">
              <w:rPr>
                <w:rFonts w:ascii="Times New Roman" w:eastAsia="Times New Roman" w:hAnsi="Times New Roman" w:cs="Times New Roman"/>
                <w:color w:val="000000" w:themeColor="text1"/>
                <w:sz w:val="24"/>
                <w:szCs w:val="24"/>
                <w:lang w:eastAsia="ru-RU"/>
              </w:rPr>
              <w:t>в тропосфере</w:t>
            </w:r>
          </w:p>
          <w:p w:rsidR="00981F80" w:rsidRPr="00E511C1" w:rsidRDefault="00981F80" w:rsidP="007E482A">
            <w:pPr>
              <w:spacing w:before="120" w:after="120" w:line="240" w:lineRule="auto"/>
              <w:jc w:val="both"/>
              <w:rPr>
                <w:rFonts w:ascii="Times New Roman" w:eastAsia="Times New Roman" w:hAnsi="Times New Roman" w:cs="Times New Roman"/>
                <w:color w:val="000000" w:themeColor="text1"/>
                <w:sz w:val="24"/>
                <w:szCs w:val="24"/>
                <w:lang w:eastAsia="ru-RU"/>
              </w:rPr>
            </w:pPr>
            <w:r w:rsidRPr="00E511C1">
              <w:rPr>
                <w:rFonts w:ascii="Times New Roman" w:eastAsia="Times New Roman" w:hAnsi="Times New Roman" w:cs="Times New Roman"/>
                <w:color w:val="000000" w:themeColor="text1"/>
                <w:sz w:val="24"/>
                <w:szCs w:val="24"/>
                <w:lang w:eastAsia="ru-RU"/>
              </w:rPr>
              <w:t>в стратосфере</w:t>
            </w:r>
          </w:p>
          <w:p w:rsidR="00981F80" w:rsidRPr="00E511C1" w:rsidRDefault="00981F80" w:rsidP="007E482A">
            <w:pPr>
              <w:spacing w:before="120" w:after="120" w:line="240" w:lineRule="auto"/>
              <w:jc w:val="both"/>
              <w:rPr>
                <w:rFonts w:ascii="Times New Roman" w:eastAsia="Times New Roman" w:hAnsi="Times New Roman" w:cs="Times New Roman"/>
                <w:color w:val="000000" w:themeColor="text1"/>
                <w:sz w:val="24"/>
                <w:szCs w:val="24"/>
                <w:lang w:eastAsia="ru-RU"/>
              </w:rPr>
            </w:pPr>
            <w:r w:rsidRPr="00E511C1">
              <w:rPr>
                <w:rFonts w:ascii="Times New Roman" w:eastAsia="Times New Roman" w:hAnsi="Times New Roman" w:cs="Times New Roman"/>
                <w:color w:val="000000" w:themeColor="text1"/>
                <w:sz w:val="24"/>
                <w:szCs w:val="24"/>
                <w:lang w:eastAsia="ru-RU"/>
              </w:rPr>
              <w:t>Метан</w:t>
            </w:r>
          </w:p>
          <w:p w:rsidR="00981F80" w:rsidRPr="00E511C1" w:rsidRDefault="00981F80" w:rsidP="007E482A">
            <w:pPr>
              <w:spacing w:before="120" w:after="120" w:line="240" w:lineRule="auto"/>
              <w:jc w:val="both"/>
              <w:rPr>
                <w:rFonts w:ascii="Times New Roman" w:eastAsia="Times New Roman" w:hAnsi="Times New Roman" w:cs="Times New Roman"/>
                <w:color w:val="000000" w:themeColor="text1"/>
                <w:sz w:val="24"/>
                <w:szCs w:val="24"/>
                <w:lang w:eastAsia="ru-RU"/>
              </w:rPr>
            </w:pPr>
            <w:r w:rsidRPr="00E511C1">
              <w:rPr>
                <w:rFonts w:ascii="Times New Roman" w:eastAsia="Times New Roman" w:hAnsi="Times New Roman" w:cs="Times New Roman"/>
                <w:color w:val="000000" w:themeColor="text1"/>
                <w:sz w:val="24"/>
                <w:szCs w:val="24"/>
                <w:lang w:eastAsia="ru-RU"/>
              </w:rPr>
              <w:t>Окись азота</w:t>
            </w:r>
          </w:p>
          <w:p w:rsidR="00981F80" w:rsidRPr="00E511C1" w:rsidRDefault="00981F80" w:rsidP="007E482A">
            <w:pPr>
              <w:spacing w:before="120" w:after="120" w:line="240" w:lineRule="auto"/>
              <w:jc w:val="both"/>
              <w:rPr>
                <w:rFonts w:ascii="Times New Roman" w:eastAsia="Times New Roman" w:hAnsi="Times New Roman" w:cs="Times New Roman"/>
                <w:color w:val="000000" w:themeColor="text1"/>
                <w:sz w:val="24"/>
                <w:szCs w:val="24"/>
                <w:lang w:eastAsia="ru-RU"/>
              </w:rPr>
            </w:pPr>
            <w:r w:rsidRPr="00E511C1">
              <w:rPr>
                <w:rFonts w:ascii="Times New Roman" w:eastAsia="Times New Roman" w:hAnsi="Times New Roman" w:cs="Times New Roman"/>
                <w:color w:val="000000" w:themeColor="text1"/>
                <w:sz w:val="24"/>
                <w:szCs w:val="24"/>
                <w:lang w:eastAsia="ru-RU"/>
              </w:rPr>
              <w:t>Окись углерода</w:t>
            </w:r>
          </w:p>
        </w:tc>
        <w:tc>
          <w:tcPr>
            <w:tcW w:w="2865" w:type="dxa"/>
            <w:tcBorders>
              <w:top w:val="outset" w:sz="6" w:space="0" w:color="C0C0C0"/>
              <w:left w:val="outset" w:sz="6" w:space="0" w:color="C0C0C0"/>
              <w:bottom w:val="outset" w:sz="6" w:space="0" w:color="C0C0C0"/>
              <w:right w:val="outset" w:sz="6" w:space="0" w:color="C0C0C0"/>
            </w:tcBorders>
            <w:shd w:val="clear" w:color="auto" w:fill="FFFFFF"/>
            <w:hideMark/>
          </w:tcPr>
          <w:p w:rsidR="00981F80" w:rsidRPr="00E511C1" w:rsidRDefault="00981F80" w:rsidP="007E482A">
            <w:pPr>
              <w:spacing w:after="0" w:line="240" w:lineRule="auto"/>
              <w:jc w:val="both"/>
              <w:rPr>
                <w:rFonts w:ascii="Times New Roman" w:eastAsia="Times New Roman" w:hAnsi="Times New Roman" w:cs="Times New Roman"/>
                <w:color w:val="000000" w:themeColor="text1"/>
                <w:sz w:val="24"/>
                <w:szCs w:val="24"/>
                <w:lang w:eastAsia="ru-RU"/>
              </w:rPr>
            </w:pPr>
            <w:r w:rsidRPr="00E511C1">
              <w:rPr>
                <w:rFonts w:ascii="Times New Roman" w:eastAsia="Times New Roman" w:hAnsi="Times New Roman" w:cs="Times New Roman"/>
                <w:color w:val="000000" w:themeColor="text1"/>
                <w:sz w:val="24"/>
                <w:szCs w:val="24"/>
                <w:lang w:eastAsia="ru-RU"/>
              </w:rPr>
              <w:t>78,084</w:t>
            </w:r>
          </w:p>
          <w:p w:rsidR="00981F80" w:rsidRPr="00E511C1" w:rsidRDefault="00981F80" w:rsidP="007E482A">
            <w:pPr>
              <w:spacing w:before="120" w:after="120" w:line="240" w:lineRule="auto"/>
              <w:jc w:val="both"/>
              <w:rPr>
                <w:rFonts w:ascii="Times New Roman" w:eastAsia="Times New Roman" w:hAnsi="Times New Roman" w:cs="Times New Roman"/>
                <w:color w:val="000000" w:themeColor="text1"/>
                <w:sz w:val="24"/>
                <w:szCs w:val="24"/>
                <w:lang w:eastAsia="ru-RU"/>
              </w:rPr>
            </w:pPr>
            <w:r w:rsidRPr="00E511C1">
              <w:rPr>
                <w:rFonts w:ascii="Times New Roman" w:eastAsia="Times New Roman" w:hAnsi="Times New Roman" w:cs="Times New Roman"/>
                <w:color w:val="000000" w:themeColor="text1"/>
                <w:sz w:val="24"/>
                <w:szCs w:val="24"/>
                <w:lang w:eastAsia="ru-RU"/>
              </w:rPr>
              <w:t>20,946</w:t>
            </w:r>
          </w:p>
          <w:p w:rsidR="00981F80" w:rsidRPr="00E511C1" w:rsidRDefault="00981F80" w:rsidP="007E482A">
            <w:pPr>
              <w:spacing w:before="120" w:after="120" w:line="240" w:lineRule="auto"/>
              <w:jc w:val="both"/>
              <w:rPr>
                <w:rFonts w:ascii="Times New Roman" w:eastAsia="Times New Roman" w:hAnsi="Times New Roman" w:cs="Times New Roman"/>
                <w:color w:val="000000" w:themeColor="text1"/>
                <w:sz w:val="24"/>
                <w:szCs w:val="24"/>
                <w:lang w:eastAsia="ru-RU"/>
              </w:rPr>
            </w:pPr>
            <w:r w:rsidRPr="00E511C1">
              <w:rPr>
                <w:rFonts w:ascii="Times New Roman" w:eastAsia="Times New Roman" w:hAnsi="Times New Roman" w:cs="Times New Roman"/>
                <w:color w:val="000000" w:themeColor="text1"/>
                <w:sz w:val="24"/>
                <w:szCs w:val="24"/>
                <w:lang w:eastAsia="ru-RU"/>
              </w:rPr>
              <w:t>0,934</w:t>
            </w:r>
          </w:p>
          <w:p w:rsidR="00981F80" w:rsidRPr="00E511C1" w:rsidRDefault="00981F80" w:rsidP="007E482A">
            <w:pPr>
              <w:spacing w:before="120" w:after="120" w:line="240" w:lineRule="auto"/>
              <w:jc w:val="both"/>
              <w:rPr>
                <w:rFonts w:ascii="Times New Roman" w:eastAsia="Times New Roman" w:hAnsi="Times New Roman" w:cs="Times New Roman"/>
                <w:color w:val="000000" w:themeColor="text1"/>
                <w:sz w:val="24"/>
                <w:szCs w:val="24"/>
                <w:lang w:eastAsia="ru-RU"/>
              </w:rPr>
            </w:pPr>
            <w:r w:rsidRPr="00E511C1">
              <w:rPr>
                <w:rFonts w:ascii="Times New Roman" w:eastAsia="Times New Roman" w:hAnsi="Times New Roman" w:cs="Times New Roman"/>
                <w:color w:val="000000" w:themeColor="text1"/>
                <w:sz w:val="24"/>
                <w:szCs w:val="24"/>
                <w:lang w:eastAsia="ru-RU"/>
              </w:rPr>
              <w:t>0,0018</w:t>
            </w:r>
          </w:p>
          <w:p w:rsidR="00981F80" w:rsidRPr="00E511C1" w:rsidRDefault="00981F80" w:rsidP="007E482A">
            <w:pPr>
              <w:spacing w:before="120" w:after="120" w:line="240" w:lineRule="auto"/>
              <w:jc w:val="both"/>
              <w:rPr>
                <w:rFonts w:ascii="Times New Roman" w:eastAsia="Times New Roman" w:hAnsi="Times New Roman" w:cs="Times New Roman"/>
                <w:color w:val="000000" w:themeColor="text1"/>
                <w:sz w:val="24"/>
                <w:szCs w:val="24"/>
                <w:lang w:eastAsia="ru-RU"/>
              </w:rPr>
            </w:pPr>
            <w:r w:rsidRPr="00E511C1">
              <w:rPr>
                <w:rFonts w:ascii="Times New Roman" w:eastAsia="Times New Roman" w:hAnsi="Times New Roman" w:cs="Times New Roman"/>
                <w:color w:val="000000" w:themeColor="text1"/>
                <w:sz w:val="24"/>
                <w:szCs w:val="24"/>
                <w:lang w:eastAsia="ru-RU"/>
              </w:rPr>
              <w:t>0,000524</w:t>
            </w:r>
          </w:p>
          <w:p w:rsidR="00981F80" w:rsidRPr="00E511C1" w:rsidRDefault="00981F80" w:rsidP="007E482A">
            <w:pPr>
              <w:spacing w:before="120" w:after="120" w:line="240" w:lineRule="auto"/>
              <w:jc w:val="both"/>
              <w:rPr>
                <w:rFonts w:ascii="Times New Roman" w:eastAsia="Times New Roman" w:hAnsi="Times New Roman" w:cs="Times New Roman"/>
                <w:color w:val="000000" w:themeColor="text1"/>
                <w:sz w:val="24"/>
                <w:szCs w:val="24"/>
                <w:lang w:eastAsia="ru-RU"/>
              </w:rPr>
            </w:pPr>
            <w:r w:rsidRPr="00E511C1">
              <w:rPr>
                <w:rFonts w:ascii="Times New Roman" w:eastAsia="Times New Roman" w:hAnsi="Times New Roman" w:cs="Times New Roman"/>
                <w:color w:val="000000" w:themeColor="text1"/>
                <w:sz w:val="24"/>
                <w:szCs w:val="24"/>
                <w:lang w:eastAsia="ru-RU"/>
              </w:rPr>
              <w:t>0,000114</w:t>
            </w:r>
          </w:p>
          <w:p w:rsidR="00981F80" w:rsidRPr="00E511C1" w:rsidRDefault="00981F80" w:rsidP="007E482A">
            <w:pPr>
              <w:spacing w:before="120" w:after="120" w:line="240" w:lineRule="auto"/>
              <w:jc w:val="both"/>
              <w:rPr>
                <w:rFonts w:ascii="Times New Roman" w:eastAsia="Times New Roman" w:hAnsi="Times New Roman" w:cs="Times New Roman"/>
                <w:color w:val="000000" w:themeColor="text1"/>
                <w:sz w:val="24"/>
                <w:szCs w:val="24"/>
                <w:lang w:eastAsia="ru-RU"/>
              </w:rPr>
            </w:pPr>
            <w:r w:rsidRPr="00E511C1">
              <w:rPr>
                <w:rFonts w:ascii="Times New Roman" w:eastAsia="Times New Roman" w:hAnsi="Times New Roman" w:cs="Times New Roman"/>
                <w:color w:val="000000" w:themeColor="text1"/>
                <w:sz w:val="24"/>
                <w:szCs w:val="24"/>
                <w:lang w:eastAsia="ru-RU"/>
              </w:rPr>
              <w:t>0,00005</w:t>
            </w:r>
          </w:p>
          <w:p w:rsidR="00981F80" w:rsidRPr="00E511C1" w:rsidRDefault="00981F80" w:rsidP="007E482A">
            <w:pPr>
              <w:spacing w:before="120" w:after="120" w:line="240" w:lineRule="auto"/>
              <w:jc w:val="both"/>
              <w:rPr>
                <w:rFonts w:ascii="Times New Roman" w:eastAsia="Times New Roman" w:hAnsi="Times New Roman" w:cs="Times New Roman"/>
                <w:color w:val="000000" w:themeColor="text1"/>
                <w:sz w:val="24"/>
                <w:szCs w:val="24"/>
                <w:lang w:eastAsia="ru-RU"/>
              </w:rPr>
            </w:pPr>
            <w:r w:rsidRPr="00E511C1">
              <w:rPr>
                <w:rFonts w:ascii="Times New Roman" w:eastAsia="Times New Roman" w:hAnsi="Times New Roman" w:cs="Times New Roman"/>
                <w:color w:val="000000" w:themeColor="text1"/>
                <w:sz w:val="24"/>
                <w:szCs w:val="24"/>
                <w:lang w:eastAsia="ru-RU"/>
              </w:rPr>
              <w:t>0,034</w:t>
            </w:r>
          </w:p>
          <w:p w:rsidR="00981F80" w:rsidRPr="00E511C1" w:rsidRDefault="00981F80" w:rsidP="007E482A">
            <w:pPr>
              <w:spacing w:before="120" w:after="120" w:line="240" w:lineRule="auto"/>
              <w:jc w:val="both"/>
              <w:rPr>
                <w:rFonts w:ascii="Times New Roman" w:eastAsia="Times New Roman" w:hAnsi="Times New Roman" w:cs="Times New Roman"/>
                <w:color w:val="000000" w:themeColor="text1"/>
                <w:sz w:val="24"/>
                <w:szCs w:val="24"/>
                <w:lang w:eastAsia="ru-RU"/>
              </w:rPr>
            </w:pPr>
            <w:r w:rsidRPr="00E511C1">
              <w:rPr>
                <w:rFonts w:ascii="Times New Roman" w:eastAsia="Times New Roman" w:hAnsi="Times New Roman" w:cs="Times New Roman"/>
                <w:color w:val="000000" w:themeColor="text1"/>
                <w:sz w:val="24"/>
                <w:szCs w:val="24"/>
                <w:lang w:eastAsia="ru-RU"/>
              </w:rPr>
              <w:t>0,2</w:t>
            </w:r>
          </w:p>
          <w:p w:rsidR="00981F80" w:rsidRPr="00E511C1" w:rsidRDefault="00981F80" w:rsidP="007E482A">
            <w:pPr>
              <w:spacing w:before="120" w:after="120" w:line="240" w:lineRule="auto"/>
              <w:jc w:val="both"/>
              <w:rPr>
                <w:rFonts w:ascii="Times New Roman" w:eastAsia="Times New Roman" w:hAnsi="Times New Roman" w:cs="Times New Roman"/>
                <w:color w:val="000000" w:themeColor="text1"/>
                <w:sz w:val="24"/>
                <w:szCs w:val="24"/>
                <w:lang w:eastAsia="ru-RU"/>
              </w:rPr>
            </w:pPr>
            <w:r w:rsidRPr="00E511C1">
              <w:rPr>
                <w:rFonts w:ascii="Times New Roman" w:eastAsia="Times New Roman" w:hAnsi="Times New Roman" w:cs="Times New Roman"/>
                <w:color w:val="000000" w:themeColor="text1"/>
                <w:sz w:val="24"/>
                <w:szCs w:val="24"/>
                <w:lang w:eastAsia="ru-RU"/>
              </w:rPr>
              <w:t>2,6</w:t>
            </w:r>
          </w:p>
          <w:p w:rsidR="00981F80" w:rsidRPr="00E511C1" w:rsidRDefault="00981F80" w:rsidP="007E482A">
            <w:pPr>
              <w:spacing w:before="120" w:after="120" w:line="240" w:lineRule="auto"/>
              <w:jc w:val="both"/>
              <w:rPr>
                <w:rFonts w:ascii="Times New Roman" w:eastAsia="Times New Roman" w:hAnsi="Times New Roman" w:cs="Times New Roman"/>
                <w:color w:val="000000" w:themeColor="text1"/>
                <w:sz w:val="24"/>
                <w:szCs w:val="24"/>
                <w:lang w:eastAsia="ru-RU"/>
              </w:rPr>
            </w:pPr>
            <w:r w:rsidRPr="00E511C1">
              <w:rPr>
                <w:rFonts w:ascii="Times New Roman" w:eastAsia="Times New Roman" w:hAnsi="Times New Roman" w:cs="Times New Roman"/>
                <w:color w:val="000000" w:themeColor="text1"/>
                <w:sz w:val="24"/>
                <w:szCs w:val="24"/>
                <w:lang w:eastAsia="ru-RU"/>
              </w:rPr>
              <w:t>0,000001</w:t>
            </w:r>
          </w:p>
          <w:p w:rsidR="00981F80" w:rsidRPr="00E511C1" w:rsidRDefault="00981F80" w:rsidP="007E482A">
            <w:pPr>
              <w:spacing w:before="120" w:after="120" w:line="240" w:lineRule="auto"/>
              <w:jc w:val="both"/>
              <w:rPr>
                <w:rFonts w:ascii="Times New Roman" w:eastAsia="Times New Roman" w:hAnsi="Times New Roman" w:cs="Times New Roman"/>
                <w:color w:val="000000" w:themeColor="text1"/>
                <w:sz w:val="24"/>
                <w:szCs w:val="24"/>
                <w:lang w:eastAsia="ru-RU"/>
              </w:rPr>
            </w:pPr>
            <w:r w:rsidRPr="00E511C1">
              <w:rPr>
                <w:rFonts w:ascii="Times New Roman" w:eastAsia="Times New Roman" w:hAnsi="Times New Roman" w:cs="Times New Roman"/>
                <w:color w:val="000000" w:themeColor="text1"/>
                <w:sz w:val="24"/>
                <w:szCs w:val="24"/>
                <w:lang w:eastAsia="ru-RU"/>
              </w:rPr>
              <w:t>0,001-0,0001</w:t>
            </w:r>
          </w:p>
          <w:p w:rsidR="00981F80" w:rsidRPr="00E511C1" w:rsidRDefault="00981F80" w:rsidP="007E482A">
            <w:pPr>
              <w:spacing w:before="120" w:after="120" w:line="240" w:lineRule="auto"/>
              <w:jc w:val="both"/>
              <w:rPr>
                <w:rFonts w:ascii="Times New Roman" w:eastAsia="Times New Roman" w:hAnsi="Times New Roman" w:cs="Times New Roman"/>
                <w:color w:val="000000" w:themeColor="text1"/>
                <w:sz w:val="24"/>
                <w:szCs w:val="24"/>
                <w:lang w:eastAsia="ru-RU"/>
              </w:rPr>
            </w:pPr>
            <w:r w:rsidRPr="00E511C1">
              <w:rPr>
                <w:rFonts w:ascii="Times New Roman" w:eastAsia="Times New Roman" w:hAnsi="Times New Roman" w:cs="Times New Roman"/>
                <w:color w:val="000000" w:themeColor="text1"/>
                <w:sz w:val="24"/>
                <w:szCs w:val="24"/>
                <w:lang w:eastAsia="ru-RU"/>
              </w:rPr>
              <w:t>0,00016</w:t>
            </w:r>
          </w:p>
          <w:p w:rsidR="00981F80" w:rsidRPr="00E511C1" w:rsidRDefault="00981F80" w:rsidP="007E482A">
            <w:pPr>
              <w:spacing w:before="120" w:after="120" w:line="240" w:lineRule="auto"/>
              <w:jc w:val="both"/>
              <w:rPr>
                <w:rFonts w:ascii="Times New Roman" w:eastAsia="Times New Roman" w:hAnsi="Times New Roman" w:cs="Times New Roman"/>
                <w:color w:val="000000" w:themeColor="text1"/>
                <w:sz w:val="24"/>
                <w:szCs w:val="24"/>
                <w:lang w:eastAsia="ru-RU"/>
              </w:rPr>
            </w:pPr>
            <w:r w:rsidRPr="00E511C1">
              <w:rPr>
                <w:rFonts w:ascii="Times New Roman" w:eastAsia="Times New Roman" w:hAnsi="Times New Roman" w:cs="Times New Roman"/>
                <w:color w:val="000000" w:themeColor="text1"/>
                <w:sz w:val="24"/>
                <w:szCs w:val="24"/>
                <w:lang w:eastAsia="ru-RU"/>
              </w:rPr>
              <w:t>0,000001</w:t>
            </w:r>
          </w:p>
          <w:p w:rsidR="00981F80" w:rsidRPr="00E511C1" w:rsidRDefault="00981F80" w:rsidP="007E482A">
            <w:pPr>
              <w:spacing w:before="120" w:after="120" w:line="240" w:lineRule="auto"/>
              <w:jc w:val="both"/>
              <w:rPr>
                <w:rFonts w:ascii="Times New Roman" w:eastAsia="Times New Roman" w:hAnsi="Times New Roman" w:cs="Times New Roman"/>
                <w:color w:val="000000" w:themeColor="text1"/>
                <w:sz w:val="24"/>
                <w:szCs w:val="24"/>
                <w:lang w:eastAsia="ru-RU"/>
              </w:rPr>
            </w:pPr>
            <w:r w:rsidRPr="00E511C1">
              <w:rPr>
                <w:rFonts w:ascii="Times New Roman" w:eastAsia="Times New Roman" w:hAnsi="Times New Roman" w:cs="Times New Roman"/>
                <w:color w:val="000000" w:themeColor="text1"/>
                <w:sz w:val="24"/>
                <w:szCs w:val="24"/>
                <w:lang w:eastAsia="ru-RU"/>
              </w:rPr>
              <w:t>Тысячные доли, в воздухе - до 0,000008</w:t>
            </w:r>
          </w:p>
        </w:tc>
        <w:tc>
          <w:tcPr>
            <w:tcW w:w="2685" w:type="dxa"/>
            <w:tcBorders>
              <w:top w:val="outset" w:sz="6" w:space="0" w:color="C0C0C0"/>
              <w:left w:val="outset" w:sz="6" w:space="0" w:color="C0C0C0"/>
              <w:bottom w:val="outset" w:sz="6" w:space="0" w:color="C0C0C0"/>
              <w:right w:val="outset" w:sz="6" w:space="0" w:color="C0C0C0"/>
            </w:tcBorders>
            <w:shd w:val="clear" w:color="auto" w:fill="FFFFFF"/>
            <w:hideMark/>
          </w:tcPr>
          <w:p w:rsidR="00981F80" w:rsidRPr="00E511C1" w:rsidRDefault="00981F80" w:rsidP="007E482A">
            <w:pPr>
              <w:spacing w:after="0" w:line="240" w:lineRule="auto"/>
              <w:jc w:val="both"/>
              <w:rPr>
                <w:rFonts w:ascii="Times New Roman" w:eastAsia="Times New Roman" w:hAnsi="Times New Roman" w:cs="Times New Roman"/>
                <w:color w:val="000000" w:themeColor="text1"/>
                <w:sz w:val="24"/>
                <w:szCs w:val="24"/>
                <w:lang w:eastAsia="ru-RU"/>
              </w:rPr>
            </w:pPr>
            <w:r w:rsidRPr="00E511C1">
              <w:rPr>
                <w:rFonts w:ascii="Times New Roman" w:eastAsia="Times New Roman" w:hAnsi="Times New Roman" w:cs="Times New Roman"/>
                <w:color w:val="000000" w:themeColor="text1"/>
                <w:sz w:val="24"/>
                <w:szCs w:val="24"/>
                <w:lang w:eastAsia="ru-RU"/>
              </w:rPr>
              <w:t>75,5</w:t>
            </w:r>
          </w:p>
          <w:p w:rsidR="00981F80" w:rsidRPr="00E511C1" w:rsidRDefault="00981F80" w:rsidP="007E482A">
            <w:pPr>
              <w:spacing w:before="120" w:after="120" w:line="240" w:lineRule="auto"/>
              <w:jc w:val="both"/>
              <w:rPr>
                <w:rFonts w:ascii="Times New Roman" w:eastAsia="Times New Roman" w:hAnsi="Times New Roman" w:cs="Times New Roman"/>
                <w:color w:val="000000" w:themeColor="text1"/>
                <w:sz w:val="24"/>
                <w:szCs w:val="24"/>
                <w:lang w:eastAsia="ru-RU"/>
              </w:rPr>
            </w:pPr>
            <w:r w:rsidRPr="00E511C1">
              <w:rPr>
                <w:rFonts w:ascii="Times New Roman" w:eastAsia="Times New Roman" w:hAnsi="Times New Roman" w:cs="Times New Roman"/>
                <w:color w:val="000000" w:themeColor="text1"/>
                <w:sz w:val="24"/>
                <w:szCs w:val="24"/>
                <w:lang w:eastAsia="ru-RU"/>
              </w:rPr>
              <w:t>23,14</w:t>
            </w:r>
          </w:p>
          <w:p w:rsidR="00981F80" w:rsidRPr="00E511C1" w:rsidRDefault="00981F80" w:rsidP="007E482A">
            <w:pPr>
              <w:spacing w:before="120" w:after="120" w:line="240" w:lineRule="auto"/>
              <w:jc w:val="both"/>
              <w:rPr>
                <w:rFonts w:ascii="Times New Roman" w:eastAsia="Times New Roman" w:hAnsi="Times New Roman" w:cs="Times New Roman"/>
                <w:color w:val="000000" w:themeColor="text1"/>
                <w:sz w:val="24"/>
                <w:szCs w:val="24"/>
                <w:lang w:eastAsia="ru-RU"/>
              </w:rPr>
            </w:pPr>
            <w:r w:rsidRPr="00E511C1">
              <w:rPr>
                <w:rFonts w:ascii="Times New Roman" w:eastAsia="Times New Roman" w:hAnsi="Times New Roman" w:cs="Times New Roman"/>
                <w:color w:val="000000" w:themeColor="text1"/>
                <w:sz w:val="24"/>
                <w:szCs w:val="24"/>
                <w:lang w:eastAsia="ru-RU"/>
              </w:rPr>
              <w:t>1,28</w:t>
            </w:r>
          </w:p>
          <w:p w:rsidR="00981F80" w:rsidRPr="00E511C1" w:rsidRDefault="00981F80" w:rsidP="007E482A">
            <w:pPr>
              <w:spacing w:before="120" w:after="120" w:line="240" w:lineRule="auto"/>
              <w:jc w:val="both"/>
              <w:rPr>
                <w:rFonts w:ascii="Times New Roman" w:eastAsia="Times New Roman" w:hAnsi="Times New Roman" w:cs="Times New Roman"/>
                <w:color w:val="000000" w:themeColor="text1"/>
                <w:sz w:val="24"/>
                <w:szCs w:val="24"/>
                <w:lang w:eastAsia="ru-RU"/>
              </w:rPr>
            </w:pPr>
            <w:r w:rsidRPr="00E511C1">
              <w:rPr>
                <w:rFonts w:ascii="Times New Roman" w:eastAsia="Times New Roman" w:hAnsi="Times New Roman" w:cs="Times New Roman"/>
                <w:color w:val="000000" w:themeColor="text1"/>
                <w:sz w:val="24"/>
                <w:szCs w:val="24"/>
                <w:lang w:eastAsia="ru-RU"/>
              </w:rPr>
              <w:t>0,0012</w:t>
            </w:r>
          </w:p>
          <w:p w:rsidR="00981F80" w:rsidRPr="00E511C1" w:rsidRDefault="00981F80" w:rsidP="007E482A">
            <w:pPr>
              <w:spacing w:before="120" w:after="120" w:line="240" w:lineRule="auto"/>
              <w:jc w:val="both"/>
              <w:rPr>
                <w:rFonts w:ascii="Times New Roman" w:eastAsia="Times New Roman" w:hAnsi="Times New Roman" w:cs="Times New Roman"/>
                <w:color w:val="000000" w:themeColor="text1"/>
                <w:sz w:val="24"/>
                <w:szCs w:val="24"/>
                <w:lang w:eastAsia="ru-RU"/>
              </w:rPr>
            </w:pPr>
            <w:r w:rsidRPr="00E511C1">
              <w:rPr>
                <w:rFonts w:ascii="Times New Roman" w:eastAsia="Times New Roman" w:hAnsi="Times New Roman" w:cs="Times New Roman"/>
                <w:color w:val="000000" w:themeColor="text1"/>
                <w:sz w:val="24"/>
                <w:szCs w:val="24"/>
                <w:lang w:eastAsia="ru-RU"/>
              </w:rPr>
              <w:t>0,00007</w:t>
            </w:r>
          </w:p>
          <w:p w:rsidR="00981F80" w:rsidRPr="00E511C1" w:rsidRDefault="00981F80" w:rsidP="007E482A">
            <w:pPr>
              <w:spacing w:before="120" w:after="120" w:line="240" w:lineRule="auto"/>
              <w:jc w:val="both"/>
              <w:rPr>
                <w:rFonts w:ascii="Times New Roman" w:eastAsia="Times New Roman" w:hAnsi="Times New Roman" w:cs="Times New Roman"/>
                <w:color w:val="000000" w:themeColor="text1"/>
                <w:sz w:val="24"/>
                <w:szCs w:val="24"/>
                <w:lang w:eastAsia="ru-RU"/>
              </w:rPr>
            </w:pPr>
            <w:r w:rsidRPr="00E511C1">
              <w:rPr>
                <w:rFonts w:ascii="Times New Roman" w:eastAsia="Times New Roman" w:hAnsi="Times New Roman" w:cs="Times New Roman"/>
                <w:color w:val="000000" w:themeColor="text1"/>
                <w:sz w:val="24"/>
                <w:szCs w:val="24"/>
                <w:lang w:eastAsia="ru-RU"/>
              </w:rPr>
              <w:t>0,0003</w:t>
            </w:r>
          </w:p>
          <w:p w:rsidR="00981F80" w:rsidRPr="00E511C1" w:rsidRDefault="00981F80" w:rsidP="007E482A">
            <w:pPr>
              <w:spacing w:before="120" w:after="120" w:line="240" w:lineRule="auto"/>
              <w:jc w:val="both"/>
              <w:rPr>
                <w:rFonts w:ascii="Times New Roman" w:eastAsia="Times New Roman" w:hAnsi="Times New Roman" w:cs="Times New Roman"/>
                <w:color w:val="000000" w:themeColor="text1"/>
                <w:sz w:val="24"/>
                <w:szCs w:val="24"/>
                <w:lang w:eastAsia="ru-RU"/>
              </w:rPr>
            </w:pPr>
            <w:r w:rsidRPr="00E511C1">
              <w:rPr>
                <w:rFonts w:ascii="Times New Roman" w:eastAsia="Times New Roman" w:hAnsi="Times New Roman" w:cs="Times New Roman"/>
                <w:color w:val="000000" w:themeColor="text1"/>
                <w:sz w:val="24"/>
                <w:szCs w:val="24"/>
                <w:lang w:eastAsia="ru-RU"/>
              </w:rPr>
              <w:t>0,000005</w:t>
            </w:r>
          </w:p>
          <w:p w:rsidR="00981F80" w:rsidRPr="00E511C1" w:rsidRDefault="00981F80" w:rsidP="007E482A">
            <w:pPr>
              <w:spacing w:before="120" w:after="120" w:line="240" w:lineRule="auto"/>
              <w:jc w:val="both"/>
              <w:rPr>
                <w:rFonts w:ascii="Times New Roman" w:eastAsia="Times New Roman" w:hAnsi="Times New Roman" w:cs="Times New Roman"/>
                <w:color w:val="000000" w:themeColor="text1"/>
                <w:sz w:val="24"/>
                <w:szCs w:val="24"/>
                <w:lang w:eastAsia="ru-RU"/>
              </w:rPr>
            </w:pPr>
            <w:r w:rsidRPr="00E511C1">
              <w:rPr>
                <w:rFonts w:ascii="Times New Roman" w:eastAsia="Times New Roman" w:hAnsi="Times New Roman" w:cs="Times New Roman"/>
                <w:color w:val="000000" w:themeColor="text1"/>
                <w:sz w:val="24"/>
                <w:szCs w:val="24"/>
                <w:lang w:eastAsia="ru-RU"/>
              </w:rPr>
              <w:t>0,0466</w:t>
            </w:r>
          </w:p>
          <w:p w:rsidR="00981F80" w:rsidRPr="00E511C1" w:rsidRDefault="00981F80" w:rsidP="007E482A">
            <w:pPr>
              <w:spacing w:before="120" w:after="120" w:line="240" w:lineRule="auto"/>
              <w:jc w:val="both"/>
              <w:rPr>
                <w:rFonts w:ascii="Times New Roman" w:eastAsia="Times New Roman" w:hAnsi="Times New Roman" w:cs="Times New Roman"/>
                <w:color w:val="000000" w:themeColor="text1"/>
                <w:sz w:val="24"/>
                <w:szCs w:val="24"/>
                <w:lang w:eastAsia="ru-RU"/>
              </w:rPr>
            </w:pPr>
            <w:r w:rsidRPr="00E511C1">
              <w:rPr>
                <w:rFonts w:ascii="Times New Roman" w:eastAsia="Times New Roman" w:hAnsi="Times New Roman" w:cs="Times New Roman"/>
                <w:color w:val="000000" w:themeColor="text1"/>
                <w:sz w:val="24"/>
                <w:szCs w:val="24"/>
                <w:lang w:eastAsia="ru-RU"/>
              </w:rPr>
              <w:t>-</w:t>
            </w:r>
          </w:p>
          <w:p w:rsidR="00981F80" w:rsidRPr="00E511C1" w:rsidRDefault="00981F80" w:rsidP="007E482A">
            <w:pPr>
              <w:spacing w:before="120" w:after="120" w:line="240" w:lineRule="auto"/>
              <w:jc w:val="both"/>
              <w:rPr>
                <w:rFonts w:ascii="Times New Roman" w:eastAsia="Times New Roman" w:hAnsi="Times New Roman" w:cs="Times New Roman"/>
                <w:color w:val="000000" w:themeColor="text1"/>
                <w:sz w:val="24"/>
                <w:szCs w:val="24"/>
                <w:lang w:eastAsia="ru-RU"/>
              </w:rPr>
            </w:pPr>
            <w:r w:rsidRPr="00E511C1">
              <w:rPr>
                <w:rFonts w:ascii="Times New Roman" w:eastAsia="Times New Roman" w:hAnsi="Times New Roman" w:cs="Times New Roman"/>
                <w:color w:val="000000" w:themeColor="text1"/>
                <w:sz w:val="24"/>
                <w:szCs w:val="24"/>
                <w:lang w:eastAsia="ru-RU"/>
              </w:rPr>
              <w:t>-</w:t>
            </w:r>
          </w:p>
          <w:p w:rsidR="00981F80" w:rsidRPr="00E511C1" w:rsidRDefault="00981F80" w:rsidP="007E482A">
            <w:pPr>
              <w:spacing w:before="120" w:after="120" w:line="240" w:lineRule="auto"/>
              <w:jc w:val="both"/>
              <w:rPr>
                <w:rFonts w:ascii="Times New Roman" w:eastAsia="Times New Roman" w:hAnsi="Times New Roman" w:cs="Times New Roman"/>
                <w:color w:val="000000" w:themeColor="text1"/>
                <w:sz w:val="24"/>
                <w:szCs w:val="24"/>
                <w:lang w:eastAsia="ru-RU"/>
              </w:rPr>
            </w:pPr>
            <w:r w:rsidRPr="00E511C1">
              <w:rPr>
                <w:rFonts w:ascii="Times New Roman" w:eastAsia="Times New Roman" w:hAnsi="Times New Roman" w:cs="Times New Roman"/>
                <w:color w:val="000000" w:themeColor="text1"/>
                <w:sz w:val="24"/>
                <w:szCs w:val="24"/>
                <w:lang w:eastAsia="ru-RU"/>
              </w:rPr>
              <w:t>-</w:t>
            </w:r>
          </w:p>
          <w:p w:rsidR="00981F80" w:rsidRPr="00E511C1" w:rsidRDefault="00981F80" w:rsidP="007E482A">
            <w:pPr>
              <w:spacing w:before="120" w:after="120" w:line="240" w:lineRule="auto"/>
              <w:jc w:val="both"/>
              <w:rPr>
                <w:rFonts w:ascii="Times New Roman" w:eastAsia="Times New Roman" w:hAnsi="Times New Roman" w:cs="Times New Roman"/>
                <w:color w:val="000000" w:themeColor="text1"/>
                <w:sz w:val="24"/>
                <w:szCs w:val="24"/>
                <w:lang w:eastAsia="ru-RU"/>
              </w:rPr>
            </w:pPr>
            <w:r w:rsidRPr="00E511C1">
              <w:rPr>
                <w:rFonts w:ascii="Times New Roman" w:eastAsia="Times New Roman" w:hAnsi="Times New Roman" w:cs="Times New Roman"/>
                <w:color w:val="000000" w:themeColor="text1"/>
                <w:sz w:val="24"/>
                <w:szCs w:val="24"/>
                <w:lang w:eastAsia="ru-RU"/>
              </w:rPr>
              <w:t>-</w:t>
            </w:r>
          </w:p>
          <w:p w:rsidR="00981F80" w:rsidRPr="00E511C1" w:rsidRDefault="00981F80" w:rsidP="007E482A">
            <w:pPr>
              <w:spacing w:before="120" w:after="120" w:line="240" w:lineRule="auto"/>
              <w:jc w:val="both"/>
              <w:rPr>
                <w:rFonts w:ascii="Times New Roman" w:eastAsia="Times New Roman" w:hAnsi="Times New Roman" w:cs="Times New Roman"/>
                <w:color w:val="000000" w:themeColor="text1"/>
                <w:sz w:val="24"/>
                <w:szCs w:val="24"/>
                <w:lang w:eastAsia="ru-RU"/>
              </w:rPr>
            </w:pPr>
            <w:r w:rsidRPr="00E511C1">
              <w:rPr>
                <w:rFonts w:ascii="Times New Roman" w:eastAsia="Times New Roman" w:hAnsi="Times New Roman" w:cs="Times New Roman"/>
                <w:color w:val="000000" w:themeColor="text1"/>
                <w:sz w:val="24"/>
                <w:szCs w:val="24"/>
                <w:lang w:eastAsia="ru-RU"/>
              </w:rPr>
              <w:t>0,00009</w:t>
            </w:r>
          </w:p>
          <w:p w:rsidR="00981F80" w:rsidRPr="00E511C1" w:rsidRDefault="00981F80" w:rsidP="007E482A">
            <w:pPr>
              <w:spacing w:before="120" w:after="120" w:line="240" w:lineRule="auto"/>
              <w:jc w:val="both"/>
              <w:rPr>
                <w:rFonts w:ascii="Times New Roman" w:eastAsia="Times New Roman" w:hAnsi="Times New Roman" w:cs="Times New Roman"/>
                <w:color w:val="000000" w:themeColor="text1"/>
                <w:sz w:val="24"/>
                <w:szCs w:val="24"/>
                <w:lang w:eastAsia="ru-RU"/>
              </w:rPr>
            </w:pPr>
            <w:r w:rsidRPr="00E511C1">
              <w:rPr>
                <w:rFonts w:ascii="Times New Roman" w:eastAsia="Times New Roman" w:hAnsi="Times New Roman" w:cs="Times New Roman"/>
                <w:color w:val="000000" w:themeColor="text1"/>
                <w:sz w:val="24"/>
                <w:szCs w:val="24"/>
                <w:lang w:eastAsia="ru-RU"/>
              </w:rPr>
              <w:t>0,0000003</w:t>
            </w:r>
          </w:p>
          <w:p w:rsidR="00981F80" w:rsidRPr="00E511C1" w:rsidRDefault="00981F80" w:rsidP="007E482A">
            <w:pPr>
              <w:spacing w:before="120" w:after="120" w:line="240" w:lineRule="auto"/>
              <w:jc w:val="both"/>
              <w:rPr>
                <w:rFonts w:ascii="Times New Roman" w:eastAsia="Times New Roman" w:hAnsi="Times New Roman" w:cs="Times New Roman"/>
                <w:color w:val="000000" w:themeColor="text1"/>
                <w:sz w:val="24"/>
                <w:szCs w:val="24"/>
                <w:lang w:eastAsia="ru-RU"/>
              </w:rPr>
            </w:pPr>
            <w:r w:rsidRPr="00E511C1">
              <w:rPr>
                <w:rFonts w:ascii="Times New Roman" w:eastAsia="Times New Roman" w:hAnsi="Times New Roman" w:cs="Times New Roman"/>
                <w:color w:val="000000" w:themeColor="text1"/>
                <w:sz w:val="24"/>
                <w:szCs w:val="24"/>
                <w:lang w:eastAsia="ru-RU"/>
              </w:rPr>
              <w:t>0,0000078</w:t>
            </w:r>
          </w:p>
        </w:tc>
      </w:tr>
    </w:tbl>
    <w:p w:rsidR="00981F80" w:rsidRPr="00E511C1" w:rsidRDefault="00981F80" w:rsidP="007E482A">
      <w:pPr>
        <w:spacing w:line="240" w:lineRule="auto"/>
        <w:ind w:firstLine="284"/>
        <w:jc w:val="both"/>
        <w:rPr>
          <w:rFonts w:ascii="Times New Roman" w:hAnsi="Times New Roman" w:cs="Times New Roman"/>
          <w:sz w:val="24"/>
          <w:szCs w:val="24"/>
        </w:rPr>
      </w:pPr>
    </w:p>
    <w:p w:rsidR="00337020" w:rsidRPr="00E511C1" w:rsidRDefault="00E6701D" w:rsidP="00E6701D">
      <w:pPr>
        <w:spacing w:line="240" w:lineRule="auto"/>
        <w:jc w:val="right"/>
        <w:rPr>
          <w:rFonts w:ascii="Times New Roman" w:hAnsi="Times New Roman" w:cs="Times New Roman"/>
          <w:sz w:val="28"/>
          <w:szCs w:val="28"/>
        </w:rPr>
      </w:pPr>
      <w:bookmarkStart w:id="3" w:name="_Toc438368285"/>
      <w:r>
        <w:rPr>
          <w:rFonts w:ascii="Times New Roman" w:hAnsi="Times New Roman" w:cs="Times New Roman"/>
          <w:sz w:val="24"/>
          <w:szCs w:val="24"/>
        </w:rPr>
        <w:t>Таблица 2.</w:t>
      </w:r>
      <w:r w:rsidR="00981F80" w:rsidRPr="007E482A">
        <w:rPr>
          <w:rFonts w:ascii="Times New Roman" w:hAnsi="Times New Roman" w:cs="Times New Roman"/>
          <w:sz w:val="24"/>
          <w:szCs w:val="24"/>
        </w:rPr>
        <w:t>Основные загрязняющие вещества</w:t>
      </w:r>
      <w:bookmarkEnd w:id="3"/>
      <w:r w:rsidR="00A7044C" w:rsidRPr="007E482A">
        <w:rPr>
          <w:rFonts w:ascii="Times New Roman" w:hAnsi="Times New Roman" w:cs="Times New Roman"/>
          <w:sz w:val="24"/>
          <w:szCs w:val="24"/>
        </w:rPr>
        <w:t>.</w:t>
      </w:r>
    </w:p>
    <w:tbl>
      <w:tblPr>
        <w:tblStyle w:val="a8"/>
        <w:tblW w:w="0" w:type="auto"/>
        <w:tblLook w:val="04A0" w:firstRow="1" w:lastRow="0" w:firstColumn="1" w:lastColumn="0" w:noHBand="0" w:noVBand="1"/>
      </w:tblPr>
      <w:tblGrid>
        <w:gridCol w:w="3335"/>
        <w:gridCol w:w="3405"/>
        <w:gridCol w:w="3399"/>
      </w:tblGrid>
      <w:tr w:rsidR="00981F80" w:rsidTr="007E482A">
        <w:tc>
          <w:tcPr>
            <w:tcW w:w="3335" w:type="dxa"/>
          </w:tcPr>
          <w:p w:rsidR="00981F80" w:rsidRPr="001A2779" w:rsidRDefault="00981F80" w:rsidP="007E482A">
            <w:pPr>
              <w:jc w:val="both"/>
              <w:rPr>
                <w:rFonts w:ascii="Times New Roman" w:hAnsi="Times New Roman" w:cs="Times New Roman"/>
                <w:i/>
                <w:sz w:val="24"/>
                <w:szCs w:val="24"/>
              </w:rPr>
            </w:pPr>
            <w:r w:rsidRPr="001A2779">
              <w:rPr>
                <w:rFonts w:ascii="Times New Roman" w:hAnsi="Times New Roman" w:cs="Times New Roman"/>
                <w:i/>
                <w:sz w:val="24"/>
                <w:szCs w:val="24"/>
              </w:rPr>
              <w:t>Загрязняющие вещества</w:t>
            </w:r>
          </w:p>
        </w:tc>
        <w:tc>
          <w:tcPr>
            <w:tcW w:w="3405" w:type="dxa"/>
          </w:tcPr>
          <w:p w:rsidR="00981F80" w:rsidRPr="001A2779" w:rsidRDefault="00981F80" w:rsidP="007E482A">
            <w:pPr>
              <w:jc w:val="both"/>
              <w:rPr>
                <w:rFonts w:ascii="Times New Roman" w:hAnsi="Times New Roman" w:cs="Times New Roman"/>
                <w:i/>
                <w:sz w:val="24"/>
                <w:szCs w:val="24"/>
              </w:rPr>
            </w:pPr>
            <w:r w:rsidRPr="001A2779">
              <w:rPr>
                <w:rFonts w:ascii="Times New Roman" w:hAnsi="Times New Roman" w:cs="Times New Roman"/>
                <w:i/>
                <w:sz w:val="24"/>
                <w:szCs w:val="24"/>
              </w:rPr>
              <w:t>Источник их поступления в атмосферу</w:t>
            </w:r>
          </w:p>
        </w:tc>
        <w:tc>
          <w:tcPr>
            <w:tcW w:w="3399" w:type="dxa"/>
          </w:tcPr>
          <w:p w:rsidR="00981F80" w:rsidRPr="001A2779" w:rsidRDefault="00981F80" w:rsidP="007E482A">
            <w:pPr>
              <w:jc w:val="both"/>
              <w:rPr>
                <w:rFonts w:ascii="Times New Roman" w:hAnsi="Times New Roman" w:cs="Times New Roman"/>
                <w:i/>
                <w:sz w:val="24"/>
                <w:szCs w:val="24"/>
              </w:rPr>
            </w:pPr>
            <w:r w:rsidRPr="001A2779">
              <w:rPr>
                <w:rFonts w:ascii="Times New Roman" w:hAnsi="Times New Roman" w:cs="Times New Roman"/>
                <w:i/>
                <w:sz w:val="24"/>
                <w:szCs w:val="24"/>
              </w:rPr>
              <w:t>Вредное воздействие</w:t>
            </w:r>
          </w:p>
        </w:tc>
      </w:tr>
      <w:tr w:rsidR="00981F80" w:rsidTr="007E482A">
        <w:tc>
          <w:tcPr>
            <w:tcW w:w="3335" w:type="dxa"/>
          </w:tcPr>
          <w:p w:rsidR="00981F80" w:rsidRPr="00700CF6" w:rsidRDefault="00981F80" w:rsidP="007E482A">
            <w:pPr>
              <w:jc w:val="both"/>
              <w:rPr>
                <w:rFonts w:ascii="Times New Roman" w:hAnsi="Times New Roman" w:cs="Times New Roman"/>
                <w:sz w:val="24"/>
                <w:szCs w:val="24"/>
              </w:rPr>
            </w:pPr>
            <w:r w:rsidRPr="00700CF6">
              <w:rPr>
                <w:rFonts w:ascii="Times New Roman" w:hAnsi="Times New Roman" w:cs="Times New Roman"/>
                <w:sz w:val="24"/>
                <w:szCs w:val="24"/>
              </w:rPr>
              <w:t xml:space="preserve">Диоксид серы, или сернистый газ </w:t>
            </w:r>
            <w:r w:rsidRPr="00700CF6">
              <w:rPr>
                <w:rFonts w:ascii="Times New Roman" w:hAnsi="Times New Roman" w:cs="Times New Roman"/>
                <w:sz w:val="24"/>
                <w:szCs w:val="24"/>
                <w:lang w:val="en-US"/>
              </w:rPr>
              <w:t>SO</w:t>
            </w:r>
            <w:r w:rsidRPr="00700CF6">
              <w:rPr>
                <w:rFonts w:ascii="Times New Roman" w:hAnsi="Times New Roman" w:cs="Times New Roman"/>
                <w:sz w:val="24"/>
                <w:szCs w:val="24"/>
                <w:vertAlign w:val="subscript"/>
              </w:rPr>
              <w:t>2.</w:t>
            </w:r>
          </w:p>
        </w:tc>
        <w:tc>
          <w:tcPr>
            <w:tcW w:w="3405" w:type="dxa"/>
          </w:tcPr>
          <w:p w:rsidR="00981F80" w:rsidRPr="00700CF6" w:rsidRDefault="00981F80" w:rsidP="007E482A">
            <w:pPr>
              <w:jc w:val="both"/>
              <w:rPr>
                <w:rFonts w:ascii="Times New Roman" w:hAnsi="Times New Roman" w:cs="Times New Roman"/>
                <w:sz w:val="24"/>
                <w:szCs w:val="24"/>
              </w:rPr>
            </w:pPr>
            <w:r w:rsidRPr="00700CF6">
              <w:rPr>
                <w:rFonts w:ascii="Times New Roman" w:hAnsi="Times New Roman" w:cs="Times New Roman"/>
                <w:sz w:val="24"/>
                <w:szCs w:val="24"/>
              </w:rPr>
              <w:t>Образуется при сгорании серосодержащих видов топлива (угля, тяжелых фракций нефти), а также при разных производственных процессах (плавка сульфидных руд).</w:t>
            </w:r>
          </w:p>
        </w:tc>
        <w:tc>
          <w:tcPr>
            <w:tcW w:w="3399" w:type="dxa"/>
          </w:tcPr>
          <w:p w:rsidR="00981F80" w:rsidRPr="00700CF6" w:rsidRDefault="00981F80" w:rsidP="007E482A">
            <w:pPr>
              <w:jc w:val="both"/>
              <w:rPr>
                <w:rFonts w:ascii="Times New Roman" w:hAnsi="Times New Roman" w:cs="Times New Roman"/>
                <w:sz w:val="24"/>
                <w:szCs w:val="24"/>
              </w:rPr>
            </w:pPr>
            <w:r w:rsidRPr="00700CF6">
              <w:rPr>
                <w:rFonts w:ascii="Times New Roman" w:hAnsi="Times New Roman" w:cs="Times New Roman"/>
                <w:sz w:val="24"/>
                <w:szCs w:val="24"/>
              </w:rPr>
              <w:t>Приводит к хлорозу деревьев (пожелтению или обесцвечиванию листьев) и карликовости. У человека раздражает верхние дыхательные пути, так как легко растворяется в слизи гортани и трахеи. При постоянном воздействии может вызвать заболевание дыхательной системы, напоминающее бронхит.</w:t>
            </w:r>
          </w:p>
        </w:tc>
      </w:tr>
      <w:tr w:rsidR="00981F80" w:rsidTr="007E482A">
        <w:tc>
          <w:tcPr>
            <w:tcW w:w="3335" w:type="dxa"/>
          </w:tcPr>
          <w:p w:rsidR="00981F80" w:rsidRPr="00700CF6" w:rsidRDefault="00981F80" w:rsidP="007E482A">
            <w:pPr>
              <w:jc w:val="both"/>
              <w:rPr>
                <w:rFonts w:ascii="Times New Roman" w:hAnsi="Times New Roman" w:cs="Times New Roman"/>
                <w:sz w:val="24"/>
                <w:szCs w:val="24"/>
              </w:rPr>
            </w:pPr>
            <w:r w:rsidRPr="00700CF6">
              <w:rPr>
                <w:rFonts w:ascii="Times New Roman" w:hAnsi="Times New Roman" w:cs="Times New Roman"/>
                <w:sz w:val="24"/>
                <w:szCs w:val="24"/>
              </w:rPr>
              <w:t>Оксид углерода (</w:t>
            </w:r>
            <w:r w:rsidRPr="00700CF6">
              <w:rPr>
                <w:rFonts w:ascii="Times New Roman" w:hAnsi="Times New Roman" w:cs="Times New Roman"/>
                <w:color w:val="333333"/>
                <w:sz w:val="24"/>
                <w:szCs w:val="24"/>
                <w:shd w:val="clear" w:color="auto" w:fill="FFFFFF"/>
              </w:rPr>
              <w:t>II</w:t>
            </w:r>
            <w:r w:rsidRPr="00700CF6">
              <w:rPr>
                <w:rFonts w:ascii="Times New Roman" w:hAnsi="Times New Roman" w:cs="Times New Roman"/>
                <w:sz w:val="24"/>
                <w:szCs w:val="24"/>
              </w:rPr>
              <w:t xml:space="preserve">), угарный газ, монооксид углерода, окись углерода, </w:t>
            </w:r>
            <w:r w:rsidRPr="00700CF6">
              <w:rPr>
                <w:rFonts w:ascii="Times New Roman" w:hAnsi="Times New Roman" w:cs="Times New Roman"/>
                <w:sz w:val="24"/>
                <w:szCs w:val="24"/>
                <w:lang w:val="en-US"/>
              </w:rPr>
              <w:t>CO</w:t>
            </w:r>
            <w:r w:rsidRPr="00700CF6">
              <w:rPr>
                <w:rFonts w:ascii="Times New Roman" w:hAnsi="Times New Roman" w:cs="Times New Roman"/>
                <w:sz w:val="24"/>
                <w:szCs w:val="24"/>
              </w:rPr>
              <w:t>.</w:t>
            </w:r>
          </w:p>
        </w:tc>
        <w:tc>
          <w:tcPr>
            <w:tcW w:w="3405" w:type="dxa"/>
          </w:tcPr>
          <w:p w:rsidR="00981F80" w:rsidRPr="00700CF6" w:rsidRDefault="00981F80" w:rsidP="007E482A">
            <w:pPr>
              <w:jc w:val="both"/>
              <w:rPr>
                <w:rFonts w:ascii="Times New Roman" w:hAnsi="Times New Roman" w:cs="Times New Roman"/>
                <w:sz w:val="24"/>
                <w:szCs w:val="24"/>
              </w:rPr>
            </w:pPr>
            <w:r w:rsidRPr="00700CF6">
              <w:rPr>
                <w:rFonts w:ascii="Times New Roman" w:hAnsi="Times New Roman" w:cs="Times New Roman"/>
                <w:sz w:val="24"/>
                <w:szCs w:val="24"/>
              </w:rPr>
              <w:t xml:space="preserve">Образуется при неполном сгорании древесины, ископаемого топлива или табака, при сжигании твердых отходов и частичном анаэробном разложении органических веществ, а также в результате работы двигателей внутреннего </w:t>
            </w:r>
            <w:r w:rsidRPr="00700CF6">
              <w:rPr>
                <w:rFonts w:ascii="Times New Roman" w:hAnsi="Times New Roman" w:cs="Times New Roman"/>
                <w:sz w:val="24"/>
                <w:szCs w:val="24"/>
              </w:rPr>
              <w:lastRenderedPageBreak/>
              <w:t>сгорания автомобиля.</w:t>
            </w:r>
          </w:p>
        </w:tc>
        <w:tc>
          <w:tcPr>
            <w:tcW w:w="3399" w:type="dxa"/>
          </w:tcPr>
          <w:p w:rsidR="00981F80" w:rsidRPr="00700CF6" w:rsidRDefault="00981F80" w:rsidP="007E482A">
            <w:pPr>
              <w:jc w:val="both"/>
              <w:rPr>
                <w:rFonts w:ascii="Times New Roman" w:hAnsi="Times New Roman" w:cs="Times New Roman"/>
                <w:sz w:val="24"/>
                <w:szCs w:val="24"/>
              </w:rPr>
            </w:pPr>
            <w:r w:rsidRPr="00700CF6">
              <w:rPr>
                <w:rFonts w:ascii="Times New Roman" w:hAnsi="Times New Roman" w:cs="Times New Roman"/>
                <w:sz w:val="24"/>
                <w:szCs w:val="24"/>
              </w:rPr>
              <w:lastRenderedPageBreak/>
              <w:t xml:space="preserve">Снижает способность гемоглобина эритроцитов переносить кислород, из-за чего у человека замедляются реакции, ослабляется восприятие, появляется головная боль, сонливость, тошнота. Под воздействием большого количества угарного </w:t>
            </w:r>
            <w:r w:rsidRPr="00700CF6">
              <w:rPr>
                <w:rFonts w:ascii="Times New Roman" w:hAnsi="Times New Roman" w:cs="Times New Roman"/>
                <w:sz w:val="24"/>
                <w:szCs w:val="24"/>
              </w:rPr>
              <w:lastRenderedPageBreak/>
              <w:t>газа может произойти обморок и даже наступить смерть.</w:t>
            </w:r>
          </w:p>
        </w:tc>
      </w:tr>
      <w:tr w:rsidR="00981F80" w:rsidTr="007E482A">
        <w:tc>
          <w:tcPr>
            <w:tcW w:w="3335" w:type="dxa"/>
          </w:tcPr>
          <w:p w:rsidR="00981F80" w:rsidRPr="00700CF6" w:rsidRDefault="00981F80" w:rsidP="007E482A">
            <w:pPr>
              <w:jc w:val="both"/>
              <w:rPr>
                <w:rFonts w:ascii="Times New Roman" w:hAnsi="Times New Roman" w:cs="Times New Roman"/>
                <w:sz w:val="24"/>
                <w:szCs w:val="24"/>
              </w:rPr>
            </w:pPr>
            <w:r w:rsidRPr="00700CF6">
              <w:rPr>
                <w:rFonts w:ascii="Times New Roman" w:hAnsi="Times New Roman" w:cs="Times New Roman"/>
                <w:sz w:val="24"/>
                <w:szCs w:val="24"/>
              </w:rPr>
              <w:lastRenderedPageBreak/>
              <w:t>Взвешенные частицы (аэрозоли), включающие пыль, сажу, пыльцу и споры растений.</w:t>
            </w:r>
          </w:p>
        </w:tc>
        <w:tc>
          <w:tcPr>
            <w:tcW w:w="3405" w:type="dxa"/>
          </w:tcPr>
          <w:p w:rsidR="00981F80" w:rsidRPr="00700CF6" w:rsidRDefault="00981F80" w:rsidP="007E482A">
            <w:pPr>
              <w:jc w:val="both"/>
              <w:rPr>
                <w:rFonts w:ascii="Times New Roman" w:hAnsi="Times New Roman" w:cs="Times New Roman"/>
                <w:sz w:val="24"/>
                <w:szCs w:val="24"/>
              </w:rPr>
            </w:pPr>
            <w:r w:rsidRPr="00700CF6">
              <w:rPr>
                <w:rFonts w:ascii="Times New Roman" w:hAnsi="Times New Roman" w:cs="Times New Roman"/>
                <w:sz w:val="24"/>
                <w:szCs w:val="24"/>
              </w:rPr>
              <w:t>Образуются при неполном сгорании топлива на транспорте, заводах, фабриках и тепловых электростанциях.</w:t>
            </w:r>
          </w:p>
        </w:tc>
        <w:tc>
          <w:tcPr>
            <w:tcW w:w="3399" w:type="dxa"/>
          </w:tcPr>
          <w:p w:rsidR="00981F80" w:rsidRPr="00700CF6" w:rsidRDefault="00981F80" w:rsidP="007E482A">
            <w:pPr>
              <w:jc w:val="both"/>
              <w:rPr>
                <w:rFonts w:ascii="Times New Roman" w:hAnsi="Times New Roman" w:cs="Times New Roman"/>
                <w:sz w:val="24"/>
                <w:szCs w:val="24"/>
              </w:rPr>
            </w:pPr>
            <w:r w:rsidRPr="00700CF6">
              <w:rPr>
                <w:rFonts w:ascii="Times New Roman" w:hAnsi="Times New Roman" w:cs="Times New Roman"/>
                <w:sz w:val="24"/>
                <w:szCs w:val="24"/>
              </w:rPr>
              <w:t>Сокращают дальность видимости и оставляют грязные следы на различных предметах и растительности. Мелкие частицы (менее 10 мкм) наиболее опасны для здоровья человека: они проникают через защитные барьеры организма в легкие, повреждая ткани дыхательных органов и способствуя развитию хронических заболеваний дыхательной системы и рака.</w:t>
            </w:r>
          </w:p>
        </w:tc>
      </w:tr>
      <w:tr w:rsidR="00981F80" w:rsidTr="007E482A">
        <w:tc>
          <w:tcPr>
            <w:tcW w:w="3335" w:type="dxa"/>
          </w:tcPr>
          <w:p w:rsidR="00981F80" w:rsidRPr="00700CF6" w:rsidRDefault="00981F80" w:rsidP="007E482A">
            <w:pPr>
              <w:jc w:val="both"/>
              <w:rPr>
                <w:rFonts w:ascii="Times New Roman" w:hAnsi="Times New Roman" w:cs="Times New Roman"/>
                <w:sz w:val="24"/>
                <w:szCs w:val="24"/>
              </w:rPr>
            </w:pPr>
            <w:r w:rsidRPr="00700CF6">
              <w:rPr>
                <w:rFonts w:ascii="Times New Roman" w:hAnsi="Times New Roman" w:cs="Times New Roman"/>
                <w:sz w:val="24"/>
                <w:szCs w:val="24"/>
              </w:rPr>
              <w:t>Летучие органические соединения (ядовитые пары в атмосфере).</w:t>
            </w:r>
          </w:p>
        </w:tc>
        <w:tc>
          <w:tcPr>
            <w:tcW w:w="3405" w:type="dxa"/>
          </w:tcPr>
          <w:p w:rsidR="00981F80" w:rsidRPr="00700CF6" w:rsidRDefault="00981F80" w:rsidP="007E482A">
            <w:pPr>
              <w:jc w:val="both"/>
              <w:rPr>
                <w:rFonts w:ascii="Times New Roman" w:hAnsi="Times New Roman" w:cs="Times New Roman"/>
                <w:sz w:val="24"/>
                <w:szCs w:val="24"/>
              </w:rPr>
            </w:pPr>
            <w:r w:rsidRPr="00700CF6">
              <w:rPr>
                <w:rFonts w:ascii="Times New Roman" w:hAnsi="Times New Roman" w:cs="Times New Roman"/>
                <w:sz w:val="24"/>
                <w:szCs w:val="24"/>
              </w:rPr>
              <w:t>Образуются при неполном сгорании углеводородов автомобильного топлива, на теплоэлектростанциях, химических и нефтеперегонных заводах.</w:t>
            </w:r>
          </w:p>
        </w:tc>
        <w:tc>
          <w:tcPr>
            <w:tcW w:w="3399" w:type="dxa"/>
          </w:tcPr>
          <w:p w:rsidR="00981F80" w:rsidRPr="00700CF6" w:rsidRDefault="00981F80" w:rsidP="007E482A">
            <w:pPr>
              <w:jc w:val="both"/>
              <w:rPr>
                <w:rFonts w:ascii="Times New Roman" w:hAnsi="Times New Roman" w:cs="Times New Roman"/>
                <w:sz w:val="24"/>
                <w:szCs w:val="24"/>
              </w:rPr>
            </w:pPr>
            <w:r w:rsidRPr="00700CF6">
              <w:rPr>
                <w:rFonts w:ascii="Times New Roman" w:hAnsi="Times New Roman" w:cs="Times New Roman"/>
                <w:sz w:val="24"/>
                <w:szCs w:val="24"/>
              </w:rPr>
              <w:t>Играют главную роль в образовании фотохимических окислителей. Становятся причиной мутаций, нарушений дыхания и раковых заболеваний.</w:t>
            </w:r>
          </w:p>
        </w:tc>
      </w:tr>
      <w:tr w:rsidR="00981F80" w:rsidTr="007E482A">
        <w:tc>
          <w:tcPr>
            <w:tcW w:w="3335" w:type="dxa"/>
          </w:tcPr>
          <w:p w:rsidR="00981F80" w:rsidRPr="00700CF6" w:rsidRDefault="00981F80" w:rsidP="007E482A">
            <w:pPr>
              <w:jc w:val="both"/>
              <w:rPr>
                <w:rFonts w:ascii="Times New Roman" w:hAnsi="Times New Roman" w:cs="Times New Roman"/>
                <w:sz w:val="24"/>
                <w:szCs w:val="24"/>
              </w:rPr>
            </w:pPr>
            <w:r w:rsidRPr="00700CF6">
              <w:rPr>
                <w:rFonts w:ascii="Times New Roman" w:hAnsi="Times New Roman" w:cs="Times New Roman"/>
                <w:sz w:val="24"/>
                <w:szCs w:val="24"/>
              </w:rPr>
              <w:t xml:space="preserve">Диоксид азота </w:t>
            </w:r>
            <w:r w:rsidRPr="00700CF6">
              <w:rPr>
                <w:rFonts w:ascii="Times New Roman" w:hAnsi="Times New Roman" w:cs="Times New Roman"/>
                <w:sz w:val="24"/>
                <w:szCs w:val="24"/>
                <w:lang w:val="en-US"/>
              </w:rPr>
              <w:t>NO</w:t>
            </w:r>
            <w:r w:rsidRPr="00700CF6">
              <w:rPr>
                <w:rFonts w:ascii="Times New Roman" w:hAnsi="Times New Roman" w:cs="Times New Roman"/>
                <w:sz w:val="24"/>
                <w:szCs w:val="24"/>
                <w:vertAlign w:val="subscript"/>
              </w:rPr>
              <w:t>2</w:t>
            </w:r>
            <w:r w:rsidRPr="00700CF6">
              <w:rPr>
                <w:rFonts w:ascii="Times New Roman" w:hAnsi="Times New Roman" w:cs="Times New Roman"/>
                <w:sz w:val="24"/>
                <w:szCs w:val="24"/>
              </w:rPr>
              <w:t>, оксид азота (</w:t>
            </w:r>
            <w:r w:rsidRPr="00700CF6">
              <w:rPr>
                <w:rFonts w:ascii="Times New Roman" w:hAnsi="Times New Roman" w:cs="Times New Roman"/>
                <w:color w:val="333333"/>
                <w:sz w:val="24"/>
                <w:szCs w:val="24"/>
                <w:shd w:val="clear" w:color="auto" w:fill="FFFFFF"/>
              </w:rPr>
              <w:t>IV</w:t>
            </w:r>
            <w:r w:rsidRPr="00700CF6">
              <w:rPr>
                <w:rFonts w:ascii="Times New Roman" w:hAnsi="Times New Roman" w:cs="Times New Roman"/>
                <w:sz w:val="24"/>
                <w:szCs w:val="24"/>
              </w:rPr>
              <w:t>)</w:t>
            </w:r>
            <w:r w:rsidR="001973F1">
              <w:rPr>
                <w:rFonts w:ascii="Times New Roman" w:hAnsi="Times New Roman" w:cs="Times New Roman"/>
                <w:sz w:val="24"/>
                <w:szCs w:val="24"/>
              </w:rPr>
              <w:t>.</w:t>
            </w:r>
          </w:p>
        </w:tc>
        <w:tc>
          <w:tcPr>
            <w:tcW w:w="3405" w:type="dxa"/>
          </w:tcPr>
          <w:p w:rsidR="00981F80" w:rsidRPr="00700CF6" w:rsidRDefault="00981F80" w:rsidP="007E482A">
            <w:pPr>
              <w:jc w:val="both"/>
              <w:rPr>
                <w:rFonts w:ascii="Times New Roman" w:hAnsi="Times New Roman" w:cs="Times New Roman"/>
                <w:sz w:val="24"/>
                <w:szCs w:val="24"/>
              </w:rPr>
            </w:pPr>
            <w:r w:rsidRPr="00700CF6">
              <w:rPr>
                <w:rFonts w:ascii="Times New Roman" w:hAnsi="Times New Roman" w:cs="Times New Roman"/>
                <w:sz w:val="24"/>
                <w:szCs w:val="24"/>
              </w:rPr>
              <w:t>Поступает с выхлопными газами автомобилей, выбросами теплоэлектростанций, а также образуется при сжигании твердых отходов, так как этот процесс происходит при высоких температурах горения.</w:t>
            </w:r>
          </w:p>
        </w:tc>
        <w:tc>
          <w:tcPr>
            <w:tcW w:w="3399" w:type="dxa"/>
          </w:tcPr>
          <w:p w:rsidR="00981F80" w:rsidRPr="00700CF6" w:rsidRDefault="00981F80" w:rsidP="007E482A">
            <w:pPr>
              <w:jc w:val="both"/>
              <w:rPr>
                <w:rFonts w:ascii="Times New Roman" w:hAnsi="Times New Roman" w:cs="Times New Roman"/>
                <w:sz w:val="24"/>
                <w:szCs w:val="24"/>
              </w:rPr>
            </w:pPr>
            <w:r w:rsidRPr="00700CF6">
              <w:rPr>
                <w:rFonts w:ascii="Times New Roman" w:hAnsi="Times New Roman" w:cs="Times New Roman"/>
                <w:sz w:val="24"/>
                <w:szCs w:val="24"/>
              </w:rPr>
              <w:t>Участвует в образовании фотохимического смога в приземном слое атмосферы. Раздражает нижний отдел дыхательной системы, особенно легочную ткань, ухудшая тем самым состояние людей, страдающих астмой, хроническими бронхитами и эмфиземой легких. Повышает предрасположенность к острым респираторным заболеваниям и пневмонии.</w:t>
            </w:r>
          </w:p>
        </w:tc>
      </w:tr>
      <w:tr w:rsidR="00981F80" w:rsidTr="007E482A">
        <w:tc>
          <w:tcPr>
            <w:tcW w:w="3335" w:type="dxa"/>
          </w:tcPr>
          <w:p w:rsidR="00981F80" w:rsidRPr="00700CF6" w:rsidRDefault="00981F80" w:rsidP="007E482A">
            <w:pPr>
              <w:jc w:val="both"/>
              <w:rPr>
                <w:rFonts w:ascii="Times New Roman" w:hAnsi="Times New Roman" w:cs="Times New Roman"/>
                <w:sz w:val="24"/>
                <w:szCs w:val="24"/>
              </w:rPr>
            </w:pPr>
            <w:r w:rsidRPr="00700CF6">
              <w:rPr>
                <w:rFonts w:ascii="Times New Roman" w:hAnsi="Times New Roman" w:cs="Times New Roman"/>
                <w:sz w:val="24"/>
                <w:szCs w:val="24"/>
              </w:rPr>
              <w:t>Озон, О</w:t>
            </w:r>
            <w:r w:rsidRPr="00700CF6">
              <w:rPr>
                <w:rFonts w:ascii="Times New Roman" w:hAnsi="Times New Roman" w:cs="Times New Roman"/>
                <w:sz w:val="24"/>
                <w:szCs w:val="24"/>
                <w:vertAlign w:val="subscript"/>
              </w:rPr>
              <w:t>3</w:t>
            </w:r>
            <w:r w:rsidR="001973F1">
              <w:rPr>
                <w:rFonts w:ascii="Times New Roman" w:hAnsi="Times New Roman" w:cs="Times New Roman"/>
                <w:sz w:val="24"/>
                <w:szCs w:val="24"/>
                <w:vertAlign w:val="subscript"/>
              </w:rPr>
              <w:t>.</w:t>
            </w:r>
          </w:p>
        </w:tc>
        <w:tc>
          <w:tcPr>
            <w:tcW w:w="3405" w:type="dxa"/>
          </w:tcPr>
          <w:p w:rsidR="00981F80" w:rsidRPr="00700CF6" w:rsidRDefault="00981F80" w:rsidP="007E482A">
            <w:pPr>
              <w:jc w:val="both"/>
              <w:rPr>
                <w:rFonts w:ascii="Times New Roman" w:hAnsi="Times New Roman" w:cs="Times New Roman"/>
                <w:sz w:val="24"/>
                <w:szCs w:val="24"/>
              </w:rPr>
            </w:pPr>
            <w:r w:rsidRPr="00700CF6">
              <w:rPr>
                <w:rFonts w:ascii="Times New Roman" w:hAnsi="Times New Roman" w:cs="Times New Roman"/>
                <w:sz w:val="24"/>
                <w:szCs w:val="24"/>
              </w:rPr>
              <w:t>Образуется при расщеплении молекулы либо кислорода О</w:t>
            </w:r>
            <w:r w:rsidRPr="00700CF6">
              <w:rPr>
                <w:rFonts w:ascii="Times New Roman" w:hAnsi="Times New Roman" w:cs="Times New Roman"/>
                <w:sz w:val="24"/>
                <w:szCs w:val="24"/>
                <w:vertAlign w:val="subscript"/>
              </w:rPr>
              <w:t>2</w:t>
            </w:r>
            <w:r w:rsidRPr="00700CF6">
              <w:rPr>
                <w:rFonts w:ascii="Times New Roman" w:hAnsi="Times New Roman" w:cs="Times New Roman"/>
                <w:sz w:val="24"/>
                <w:szCs w:val="24"/>
              </w:rPr>
              <w:t xml:space="preserve">, либо диоксида азота </w:t>
            </w:r>
            <w:r w:rsidRPr="00700CF6">
              <w:rPr>
                <w:rFonts w:ascii="Times New Roman" w:hAnsi="Times New Roman" w:cs="Times New Roman"/>
                <w:sz w:val="24"/>
                <w:szCs w:val="24"/>
                <w:lang w:val="en-US"/>
              </w:rPr>
              <w:t>NO</w:t>
            </w:r>
            <w:r w:rsidRPr="00700CF6">
              <w:rPr>
                <w:rFonts w:ascii="Times New Roman" w:hAnsi="Times New Roman" w:cs="Times New Roman"/>
                <w:sz w:val="24"/>
                <w:szCs w:val="24"/>
                <w:vertAlign w:val="subscript"/>
              </w:rPr>
              <w:t xml:space="preserve">2 </w:t>
            </w:r>
            <w:r w:rsidRPr="00700CF6">
              <w:rPr>
                <w:rFonts w:ascii="Times New Roman" w:hAnsi="Times New Roman" w:cs="Times New Roman"/>
                <w:sz w:val="24"/>
                <w:szCs w:val="24"/>
              </w:rPr>
              <w:t>с образованием атомарного кислорода О, который затем присоединяется к молекуле кислорода.</w:t>
            </w:r>
          </w:p>
        </w:tc>
        <w:tc>
          <w:tcPr>
            <w:tcW w:w="3399" w:type="dxa"/>
          </w:tcPr>
          <w:p w:rsidR="00981F80" w:rsidRPr="00700CF6" w:rsidRDefault="00981F80" w:rsidP="007E482A">
            <w:pPr>
              <w:jc w:val="both"/>
              <w:rPr>
                <w:rFonts w:ascii="Times New Roman" w:hAnsi="Times New Roman" w:cs="Times New Roman"/>
                <w:sz w:val="24"/>
                <w:szCs w:val="24"/>
              </w:rPr>
            </w:pPr>
            <w:r w:rsidRPr="00700CF6">
              <w:rPr>
                <w:rFonts w:ascii="Times New Roman" w:hAnsi="Times New Roman" w:cs="Times New Roman"/>
                <w:sz w:val="24"/>
                <w:szCs w:val="24"/>
              </w:rPr>
              <w:t xml:space="preserve">В стратосфере озон играет важную роль как защитный экран, поглощающий коротковолновое ультрафиолетовое излучение, в тропосфере он как сильный окислитель разрушает растения, строительные материалы, резину и пластмассу. Вдыхание его человеком вызывает кашель, боль в груди, учащенное дыхание и раздражение глаз, носовой полости и гортани. Ухудшает состояние больных астмой, бронхитами, эмфиземой легких и </w:t>
            </w:r>
            <w:r w:rsidRPr="00700CF6">
              <w:rPr>
                <w:rFonts w:ascii="Times New Roman" w:hAnsi="Times New Roman" w:cs="Times New Roman"/>
                <w:sz w:val="24"/>
                <w:szCs w:val="24"/>
              </w:rPr>
              <w:lastRenderedPageBreak/>
              <w:t>сердечнососудистыми заболеваниями.</w:t>
            </w:r>
          </w:p>
        </w:tc>
      </w:tr>
    </w:tbl>
    <w:p w:rsidR="00981F80" w:rsidRPr="00883CE4" w:rsidRDefault="00981F80" w:rsidP="007E482A">
      <w:pPr>
        <w:spacing w:line="240" w:lineRule="auto"/>
        <w:jc w:val="both"/>
        <w:rPr>
          <w:rFonts w:ascii="Times New Roman" w:hAnsi="Times New Roman" w:cs="Times New Roman"/>
          <w:sz w:val="24"/>
          <w:szCs w:val="24"/>
          <w:u w:val="single"/>
        </w:rPr>
      </w:pPr>
    </w:p>
    <w:p w:rsidR="00981F80" w:rsidRDefault="007E482A" w:rsidP="007E482A">
      <w:pPr>
        <w:pStyle w:val="2"/>
        <w:spacing w:line="240" w:lineRule="auto"/>
        <w:ind w:left="720"/>
        <w:jc w:val="both"/>
        <w:rPr>
          <w:rFonts w:ascii="Times New Roman" w:hAnsi="Times New Roman" w:cs="Times New Roman"/>
          <w:b w:val="0"/>
          <w:color w:val="auto"/>
          <w:sz w:val="28"/>
          <w:szCs w:val="28"/>
        </w:rPr>
      </w:pPr>
      <w:bookmarkStart w:id="4" w:name="_Toc438368286"/>
      <w:r w:rsidRPr="009E119F">
        <w:rPr>
          <w:rFonts w:ascii="Times New Roman" w:hAnsi="Times New Roman" w:cs="Times New Roman"/>
          <w:b w:val="0"/>
          <w:color w:val="auto"/>
          <w:sz w:val="28"/>
          <w:szCs w:val="28"/>
        </w:rPr>
        <w:t xml:space="preserve">2. </w:t>
      </w:r>
      <w:r w:rsidR="00981F80" w:rsidRPr="009E119F">
        <w:rPr>
          <w:rFonts w:ascii="Times New Roman" w:hAnsi="Times New Roman" w:cs="Times New Roman"/>
          <w:b w:val="0"/>
          <w:color w:val="auto"/>
          <w:sz w:val="28"/>
          <w:szCs w:val="28"/>
        </w:rPr>
        <w:t>Химическое загрязнение атмосферы.</w:t>
      </w:r>
      <w:bookmarkEnd w:id="4"/>
    </w:p>
    <w:p w:rsidR="009E119F" w:rsidRPr="009E119F" w:rsidRDefault="009E119F" w:rsidP="009E119F"/>
    <w:p w:rsidR="00981F80" w:rsidRDefault="00981F80" w:rsidP="007E482A">
      <w:pPr>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Большинство веществ, загрязняющих воздух, растворяются в атмосферных осадках, поэтому состав осадков может «информировать» о составе окружающего воздуха.</w:t>
      </w:r>
    </w:p>
    <w:p w:rsidR="00981F80" w:rsidRDefault="00981F80" w:rsidP="007E482A">
      <w:pPr>
        <w:spacing w:line="240" w:lineRule="auto"/>
        <w:ind w:firstLine="284"/>
        <w:jc w:val="both"/>
        <w:rPr>
          <w:rFonts w:ascii="Times New Roman" w:hAnsi="Times New Roman" w:cs="Times New Roman"/>
          <w:i/>
          <w:sz w:val="24"/>
          <w:szCs w:val="24"/>
        </w:rPr>
      </w:pPr>
      <w:r w:rsidRPr="00E72FC9">
        <w:rPr>
          <w:rFonts w:ascii="Times New Roman" w:hAnsi="Times New Roman" w:cs="Times New Roman"/>
          <w:i/>
          <w:sz w:val="24"/>
          <w:szCs w:val="24"/>
        </w:rPr>
        <w:t>Анализ состава атмосферных осадков на кислотность.</w:t>
      </w:r>
    </w:p>
    <w:p w:rsidR="00981F80" w:rsidRDefault="00981F80" w:rsidP="007E482A">
      <w:pPr>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Состояние подстилающей поверхности часто зависит от состава осадков, особенно их кислотности. Кислотность измеряется во всех видах атмосферных осадков в жидком виде с помощью универсальной индикаторной бумаги по значению водородного показателя рН. Значения рН для чистых атмосферных осадков и чистой воды должны быть равны 7. Дождевая вода в чистом воздухе имеет рН 5-6 за счет растворения углекислого газа. Грозовые дожди имеют повышенную кислотность до рН 5.</w:t>
      </w:r>
    </w:p>
    <w:p w:rsidR="00981F80" w:rsidRDefault="00981F80" w:rsidP="007E482A">
      <w:pPr>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Насыщение атмосферной влаги заводскими и транспортными выбросами сернистого газа, углекислого газа также увеличивают их кислотность (уменьшают рН). Атмосферные осадки с рН</w:t>
      </w:r>
      <w:r w:rsidRPr="00E72FC9">
        <w:rPr>
          <w:rFonts w:ascii="Times New Roman" w:hAnsi="Times New Roman" w:cs="Times New Roman"/>
          <w:sz w:val="24"/>
          <w:szCs w:val="24"/>
        </w:rPr>
        <w:t>&lt;</w:t>
      </w:r>
      <w:r>
        <w:rPr>
          <w:rFonts w:ascii="Times New Roman" w:hAnsi="Times New Roman" w:cs="Times New Roman"/>
          <w:sz w:val="24"/>
          <w:szCs w:val="24"/>
        </w:rPr>
        <w:t>5 считаются «кислыми»: кислые росы, кислые дожди и т.д.</w:t>
      </w:r>
    </w:p>
    <w:p w:rsidR="009E119F" w:rsidRDefault="009E119F" w:rsidP="007E482A">
      <w:pPr>
        <w:spacing w:line="240" w:lineRule="auto"/>
        <w:ind w:firstLine="284"/>
        <w:jc w:val="both"/>
        <w:rPr>
          <w:rFonts w:ascii="Times New Roman" w:hAnsi="Times New Roman" w:cs="Times New Roman"/>
          <w:sz w:val="24"/>
          <w:szCs w:val="24"/>
        </w:rPr>
      </w:pPr>
    </w:p>
    <w:p w:rsidR="00981F80" w:rsidRPr="009E119F" w:rsidRDefault="007E482A" w:rsidP="007E482A">
      <w:pPr>
        <w:pStyle w:val="a7"/>
        <w:spacing w:line="240" w:lineRule="auto"/>
        <w:jc w:val="both"/>
        <w:outlineLvl w:val="1"/>
        <w:rPr>
          <w:rFonts w:ascii="Times New Roman" w:hAnsi="Times New Roman" w:cs="Times New Roman"/>
          <w:sz w:val="28"/>
          <w:szCs w:val="28"/>
        </w:rPr>
      </w:pPr>
      <w:bookmarkStart w:id="5" w:name="_Toc438368287"/>
      <w:r w:rsidRPr="009E119F">
        <w:rPr>
          <w:rFonts w:ascii="Times New Roman" w:hAnsi="Times New Roman" w:cs="Times New Roman"/>
          <w:sz w:val="28"/>
          <w:szCs w:val="28"/>
        </w:rPr>
        <w:t xml:space="preserve">3. </w:t>
      </w:r>
      <w:r w:rsidR="00981F80" w:rsidRPr="009E119F">
        <w:rPr>
          <w:rFonts w:ascii="Times New Roman" w:hAnsi="Times New Roman" w:cs="Times New Roman"/>
          <w:sz w:val="28"/>
          <w:szCs w:val="28"/>
        </w:rPr>
        <w:t>Влияние загрязнения атмосферы на человека.</w:t>
      </w:r>
      <w:bookmarkEnd w:id="5"/>
    </w:p>
    <w:p w:rsidR="009E119F" w:rsidRDefault="009E119F" w:rsidP="007E482A">
      <w:pPr>
        <w:pStyle w:val="a7"/>
        <w:spacing w:line="240" w:lineRule="auto"/>
        <w:jc w:val="both"/>
        <w:outlineLvl w:val="1"/>
        <w:rPr>
          <w:rFonts w:ascii="Times New Roman" w:hAnsi="Times New Roman" w:cs="Times New Roman"/>
          <w:sz w:val="28"/>
          <w:szCs w:val="28"/>
          <w:u w:val="single"/>
        </w:rPr>
      </w:pPr>
    </w:p>
    <w:p w:rsidR="00981F80" w:rsidRDefault="00981F80" w:rsidP="007E482A">
      <w:pPr>
        <w:spacing w:line="240" w:lineRule="auto"/>
        <w:ind w:firstLine="284"/>
        <w:jc w:val="both"/>
        <w:rPr>
          <w:rFonts w:ascii="Times New Roman" w:hAnsi="Times New Roman" w:cs="Times New Roman"/>
          <w:sz w:val="24"/>
          <w:szCs w:val="24"/>
        </w:rPr>
      </w:pPr>
      <w:r w:rsidRPr="00E511C1">
        <w:rPr>
          <w:rFonts w:ascii="Times New Roman" w:hAnsi="Times New Roman" w:cs="Times New Roman"/>
          <w:sz w:val="24"/>
          <w:szCs w:val="24"/>
        </w:rPr>
        <w:t>Все загрязняющие атмосферный воздух вещества в большей или меньшей степени оказывают отрицательное влияние на здоровье человека. Эти вещества попадают в организм человека преимущественно через систему дыхания. Органы дыхания страдают от загрязнения непосредственно, поскольку около 50% частиц примеси радиусом 0,01-0.1 мкм, проникающих в легкие, осаждаются в них.</w:t>
      </w:r>
    </w:p>
    <w:p w:rsidR="00981F80" w:rsidRDefault="00981F80" w:rsidP="007E482A">
      <w:pPr>
        <w:spacing w:line="240" w:lineRule="auto"/>
        <w:ind w:firstLine="284"/>
        <w:jc w:val="both"/>
        <w:rPr>
          <w:rFonts w:ascii="Times New Roman" w:hAnsi="Times New Roman" w:cs="Times New Roman"/>
          <w:sz w:val="24"/>
          <w:szCs w:val="24"/>
        </w:rPr>
      </w:pPr>
      <w:r w:rsidRPr="00E511C1">
        <w:rPr>
          <w:rFonts w:ascii="Times New Roman" w:hAnsi="Times New Roman" w:cs="Times New Roman"/>
          <w:sz w:val="24"/>
          <w:szCs w:val="24"/>
        </w:rPr>
        <w:t>Проникающие в организм частицы вызывают токсический эффект, поскольку они: а токсичны (ядовиты) по своей химической или физической природе; б) служат помехой для одного или нескольких механизмов, с помощью которых нормально очищается респираторный (дыхательный) тракт; в) служат носителем поглощенного организмом ядовитого вещества.</w:t>
      </w:r>
    </w:p>
    <w:p w:rsidR="00981F80" w:rsidRPr="00E511C1" w:rsidRDefault="00981F80" w:rsidP="007E482A">
      <w:pPr>
        <w:spacing w:line="240" w:lineRule="auto"/>
        <w:ind w:firstLine="284"/>
        <w:jc w:val="both"/>
        <w:rPr>
          <w:rFonts w:ascii="Times New Roman" w:hAnsi="Times New Roman" w:cs="Times New Roman"/>
          <w:sz w:val="24"/>
          <w:szCs w:val="24"/>
        </w:rPr>
      </w:pPr>
      <w:r w:rsidRPr="00E511C1">
        <w:rPr>
          <w:rFonts w:ascii="Times New Roman" w:hAnsi="Times New Roman" w:cs="Times New Roman"/>
          <w:sz w:val="24"/>
          <w:szCs w:val="24"/>
        </w:rPr>
        <w:t>В некоторых случаях воздействие одни из загрязняющих веществ в комбинации с другими приводят к более серьезным расстройствам здоровья, чем воздействие каждого из них в отдельности. Большую роль играет продолжительность воздействия.</w:t>
      </w:r>
    </w:p>
    <w:p w:rsidR="00981F80" w:rsidRPr="00E511C1" w:rsidRDefault="00981F80" w:rsidP="007E482A">
      <w:pPr>
        <w:spacing w:line="240" w:lineRule="auto"/>
        <w:ind w:firstLine="284"/>
        <w:jc w:val="both"/>
        <w:rPr>
          <w:rFonts w:ascii="Times New Roman" w:hAnsi="Times New Roman" w:cs="Times New Roman"/>
          <w:sz w:val="24"/>
          <w:szCs w:val="24"/>
        </w:rPr>
      </w:pPr>
      <w:r w:rsidRPr="00E511C1">
        <w:rPr>
          <w:rFonts w:ascii="Times New Roman" w:hAnsi="Times New Roman" w:cs="Times New Roman"/>
          <w:sz w:val="24"/>
          <w:szCs w:val="24"/>
        </w:rPr>
        <w:t xml:space="preserve">Статистический анализ позволил достаточно надежно установить зависимость между уровнем загрязнения воздуха и такими заболеваниями, как поражение верхних дыхательных путей, сердечная недостаточность, бронхиты, астма, пневмония, эмфизема легких, а также болезни глаз. Резкое повышение концентрации примесей, сохраняющееся в течение нескольких дней, увеличивает смертность людей пожилого возраста от респираторных и сердечно-сосудистых заболеваний. В декабре 1930 г. в долине реки Маас (Бельгия) отмечалось сильное загрязнение воздуха в течение 3 дней; в результате сотни людей заболели, а 60 человек скончались - это более чем в 10 раз выше средней смертности. В январе 1931 г. в районе Манчестера (Великобритания) в течение 9 дней наблюдалось сильное задымление воздуха, которое явилось причиной смерти 592 человек. Широкую известность получили случаи сильного загрязнения атмосферы Лондона, сопровождавшиеся многочисленными смертельными исходами. В 1873 г. в Лондоне было отмечено 268 непредвиденных смертей. </w:t>
      </w:r>
      <w:r w:rsidRPr="00E511C1">
        <w:rPr>
          <w:rFonts w:ascii="Times New Roman" w:hAnsi="Times New Roman" w:cs="Times New Roman"/>
          <w:sz w:val="24"/>
          <w:szCs w:val="24"/>
        </w:rPr>
        <w:lastRenderedPageBreak/>
        <w:t>Сильное задымление в сочетании с туманом в период с 5 по 8 декабря 1852 г. привело к гибели более 4000 жителей Большого Лондона. В январе 1956 г. около 1000 лондонцев погибли в результате продолжительного задымления. Большая часть тех, кто умер неожиданно, страдали от бронхита, эмфиземы легких или сердечно-сосудистыми заболеваниями.</w:t>
      </w:r>
    </w:p>
    <w:p w:rsidR="00981F80" w:rsidRDefault="00981F80" w:rsidP="007E482A">
      <w:pPr>
        <w:tabs>
          <w:tab w:val="left" w:pos="5715"/>
        </w:tabs>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ab/>
      </w:r>
    </w:p>
    <w:p w:rsidR="00981F80" w:rsidRDefault="00981F80" w:rsidP="007E482A">
      <w:pPr>
        <w:pStyle w:val="10"/>
        <w:spacing w:line="240" w:lineRule="auto"/>
        <w:jc w:val="both"/>
        <w:rPr>
          <w:rFonts w:ascii="Times New Roman" w:hAnsi="Times New Roman" w:cs="Times New Roman"/>
          <w:color w:val="auto"/>
        </w:rPr>
      </w:pPr>
    </w:p>
    <w:p w:rsidR="00981F80" w:rsidRDefault="00981F80" w:rsidP="007E482A">
      <w:pPr>
        <w:pStyle w:val="10"/>
        <w:spacing w:line="240" w:lineRule="auto"/>
        <w:jc w:val="both"/>
        <w:rPr>
          <w:rFonts w:ascii="Times New Roman" w:hAnsi="Times New Roman" w:cs="Times New Roman"/>
          <w:color w:val="auto"/>
        </w:rPr>
      </w:pPr>
    </w:p>
    <w:p w:rsidR="00981F80" w:rsidRDefault="00981F80" w:rsidP="007E482A">
      <w:pPr>
        <w:pStyle w:val="10"/>
        <w:spacing w:line="240" w:lineRule="auto"/>
        <w:jc w:val="both"/>
        <w:rPr>
          <w:rFonts w:ascii="Times New Roman" w:hAnsi="Times New Roman" w:cs="Times New Roman"/>
          <w:color w:val="auto"/>
        </w:rPr>
      </w:pPr>
    </w:p>
    <w:p w:rsidR="00981F80" w:rsidRDefault="00981F80" w:rsidP="007E482A">
      <w:pPr>
        <w:pStyle w:val="10"/>
        <w:spacing w:line="240" w:lineRule="auto"/>
        <w:jc w:val="both"/>
        <w:rPr>
          <w:rFonts w:ascii="Times New Roman" w:hAnsi="Times New Roman" w:cs="Times New Roman"/>
          <w:color w:val="auto"/>
        </w:rPr>
      </w:pPr>
    </w:p>
    <w:p w:rsidR="00981F80" w:rsidRDefault="00981F80" w:rsidP="007E482A">
      <w:pPr>
        <w:pStyle w:val="10"/>
        <w:spacing w:line="240" w:lineRule="auto"/>
        <w:jc w:val="both"/>
        <w:rPr>
          <w:rFonts w:ascii="Times New Roman" w:hAnsi="Times New Roman" w:cs="Times New Roman"/>
          <w:color w:val="auto"/>
        </w:rPr>
      </w:pPr>
    </w:p>
    <w:p w:rsidR="00981F80" w:rsidRDefault="00981F80" w:rsidP="007E482A">
      <w:pPr>
        <w:spacing w:line="240" w:lineRule="auto"/>
        <w:jc w:val="both"/>
      </w:pPr>
    </w:p>
    <w:p w:rsidR="00981F80" w:rsidRDefault="00981F80" w:rsidP="007E482A">
      <w:pPr>
        <w:spacing w:line="240" w:lineRule="auto"/>
        <w:jc w:val="both"/>
      </w:pPr>
    </w:p>
    <w:p w:rsidR="00981F80" w:rsidRDefault="00981F80" w:rsidP="007E482A">
      <w:pPr>
        <w:spacing w:line="240" w:lineRule="auto"/>
        <w:jc w:val="both"/>
      </w:pPr>
    </w:p>
    <w:p w:rsidR="00981F80" w:rsidRDefault="00981F80" w:rsidP="007E482A">
      <w:pPr>
        <w:pStyle w:val="10"/>
        <w:spacing w:line="240" w:lineRule="auto"/>
        <w:jc w:val="both"/>
        <w:rPr>
          <w:rFonts w:ascii="Times New Roman" w:hAnsi="Times New Roman" w:cs="Times New Roman"/>
          <w:color w:val="auto"/>
        </w:rPr>
      </w:pPr>
    </w:p>
    <w:p w:rsidR="00981F80" w:rsidRDefault="00981F80" w:rsidP="007E482A">
      <w:pPr>
        <w:pStyle w:val="10"/>
        <w:spacing w:line="240" w:lineRule="auto"/>
        <w:jc w:val="both"/>
        <w:rPr>
          <w:rFonts w:ascii="Times New Roman" w:hAnsi="Times New Roman" w:cs="Times New Roman"/>
          <w:color w:val="auto"/>
        </w:rPr>
      </w:pPr>
    </w:p>
    <w:p w:rsidR="00981F80" w:rsidRDefault="00981F80" w:rsidP="007E482A">
      <w:pPr>
        <w:pStyle w:val="10"/>
        <w:spacing w:line="240" w:lineRule="auto"/>
        <w:jc w:val="both"/>
        <w:rPr>
          <w:rFonts w:ascii="Times New Roman" w:hAnsi="Times New Roman" w:cs="Times New Roman"/>
          <w:color w:val="auto"/>
        </w:rPr>
      </w:pPr>
    </w:p>
    <w:p w:rsidR="00981F80" w:rsidRDefault="00981F80" w:rsidP="007E482A">
      <w:pPr>
        <w:pStyle w:val="10"/>
        <w:spacing w:line="240" w:lineRule="auto"/>
        <w:jc w:val="both"/>
        <w:rPr>
          <w:rFonts w:ascii="Times New Roman" w:hAnsi="Times New Roman" w:cs="Times New Roman"/>
          <w:color w:val="auto"/>
        </w:rPr>
      </w:pPr>
    </w:p>
    <w:p w:rsidR="00981F80" w:rsidRDefault="00981F80" w:rsidP="007E482A">
      <w:pPr>
        <w:pStyle w:val="10"/>
        <w:spacing w:line="240" w:lineRule="auto"/>
        <w:jc w:val="both"/>
        <w:rPr>
          <w:rFonts w:ascii="Times New Roman" w:hAnsi="Times New Roman" w:cs="Times New Roman"/>
          <w:color w:val="auto"/>
        </w:rPr>
      </w:pPr>
    </w:p>
    <w:p w:rsidR="00981F80" w:rsidRDefault="00981F80" w:rsidP="007E482A">
      <w:pPr>
        <w:spacing w:line="240" w:lineRule="auto"/>
        <w:jc w:val="both"/>
      </w:pPr>
    </w:p>
    <w:p w:rsidR="00981F80" w:rsidRDefault="00981F80" w:rsidP="007E482A">
      <w:pPr>
        <w:spacing w:line="240" w:lineRule="auto"/>
        <w:jc w:val="both"/>
      </w:pPr>
    </w:p>
    <w:p w:rsidR="002B1361" w:rsidRDefault="002B1361" w:rsidP="007E482A">
      <w:pPr>
        <w:spacing w:line="240" w:lineRule="auto"/>
        <w:jc w:val="both"/>
      </w:pPr>
    </w:p>
    <w:p w:rsidR="002B1361" w:rsidRDefault="002B1361" w:rsidP="007E482A">
      <w:pPr>
        <w:spacing w:line="240" w:lineRule="auto"/>
        <w:jc w:val="both"/>
      </w:pPr>
    </w:p>
    <w:p w:rsidR="002B1361" w:rsidRDefault="002B1361" w:rsidP="007E482A">
      <w:pPr>
        <w:spacing w:line="240" w:lineRule="auto"/>
        <w:jc w:val="both"/>
      </w:pPr>
    </w:p>
    <w:p w:rsidR="00981F80" w:rsidRPr="00DD6644" w:rsidRDefault="00981F80" w:rsidP="007E482A">
      <w:pPr>
        <w:pStyle w:val="10"/>
        <w:numPr>
          <w:ilvl w:val="0"/>
          <w:numId w:val="19"/>
        </w:numPr>
        <w:spacing w:line="240" w:lineRule="auto"/>
        <w:jc w:val="both"/>
        <w:rPr>
          <w:rFonts w:ascii="Times New Roman" w:hAnsi="Times New Roman" w:cs="Times New Roman"/>
          <w:b w:val="0"/>
          <w:color w:val="auto"/>
        </w:rPr>
      </w:pPr>
      <w:bookmarkStart w:id="6" w:name="_Toc438368288"/>
      <w:r w:rsidRPr="00DD6644">
        <w:rPr>
          <w:rFonts w:ascii="Times New Roman" w:hAnsi="Times New Roman" w:cs="Times New Roman"/>
          <w:color w:val="auto"/>
        </w:rPr>
        <w:t>Практическая работа.</w:t>
      </w:r>
      <w:bookmarkEnd w:id="6"/>
    </w:p>
    <w:p w:rsidR="00981F80" w:rsidRDefault="00981F80" w:rsidP="007E482A">
      <w:pPr>
        <w:pStyle w:val="2"/>
        <w:numPr>
          <w:ilvl w:val="0"/>
          <w:numId w:val="15"/>
        </w:numPr>
        <w:spacing w:line="240" w:lineRule="auto"/>
        <w:jc w:val="both"/>
        <w:rPr>
          <w:rFonts w:ascii="Times New Roman" w:hAnsi="Times New Roman" w:cs="Times New Roman"/>
          <w:b w:val="0"/>
          <w:color w:val="auto"/>
          <w:sz w:val="28"/>
          <w:szCs w:val="28"/>
        </w:rPr>
      </w:pPr>
      <w:bookmarkStart w:id="7" w:name="_Toc438368289"/>
      <w:r w:rsidRPr="009E119F">
        <w:rPr>
          <w:rFonts w:ascii="Times New Roman" w:hAnsi="Times New Roman" w:cs="Times New Roman"/>
          <w:b w:val="0"/>
          <w:color w:val="auto"/>
          <w:sz w:val="28"/>
          <w:szCs w:val="28"/>
        </w:rPr>
        <w:t>Анализ снега с разных участков города.</w:t>
      </w:r>
      <w:bookmarkEnd w:id="7"/>
    </w:p>
    <w:p w:rsidR="009E119F" w:rsidRPr="009E119F" w:rsidRDefault="009E119F" w:rsidP="009E119F"/>
    <w:p w:rsidR="00981F80" w:rsidRPr="001A2779" w:rsidRDefault="00981F80" w:rsidP="007E482A">
      <w:pPr>
        <w:spacing w:line="240" w:lineRule="auto"/>
        <w:ind w:firstLine="284"/>
        <w:jc w:val="both"/>
        <w:rPr>
          <w:rFonts w:ascii="Times New Roman" w:hAnsi="Times New Roman" w:cs="Times New Roman"/>
          <w:sz w:val="24"/>
          <w:szCs w:val="24"/>
        </w:rPr>
      </w:pPr>
      <w:r w:rsidRPr="001A2779">
        <w:rPr>
          <w:rFonts w:ascii="Times New Roman" w:hAnsi="Times New Roman" w:cs="Times New Roman"/>
          <w:sz w:val="24"/>
          <w:szCs w:val="24"/>
        </w:rPr>
        <w:lastRenderedPageBreak/>
        <w:t>Снег представляет собой кристаллики замерзшей воды, которые выпадают в зимний период. Чистый снег при таянии дает практически чистую воду. Если в воздухе имеются загрязняющие вещества, то это обязательно отразится на талой воде, то есть эти вещества будут присутствовать в ней, растворившись или находясь в виде взвеси. Чем больше примесей в талой снеговой воде, тем больше в воздухе загрязняющих веществ.</w:t>
      </w:r>
    </w:p>
    <w:p w:rsidR="00981F80" w:rsidRPr="001A2779" w:rsidRDefault="00981F80" w:rsidP="007E482A">
      <w:pPr>
        <w:spacing w:line="240" w:lineRule="auto"/>
        <w:ind w:firstLine="284"/>
        <w:jc w:val="both"/>
        <w:rPr>
          <w:rFonts w:ascii="Times New Roman" w:hAnsi="Times New Roman" w:cs="Times New Roman"/>
          <w:sz w:val="24"/>
          <w:szCs w:val="24"/>
        </w:rPr>
      </w:pPr>
      <w:r w:rsidRPr="001A2779">
        <w:rPr>
          <w:rFonts w:ascii="Times New Roman" w:hAnsi="Times New Roman" w:cs="Times New Roman"/>
          <w:sz w:val="24"/>
          <w:szCs w:val="24"/>
        </w:rPr>
        <w:t>Для проведения исследования влияния загрязненности воздуха на состояние снега я выбирала участки для взятия проб снега вблизи предприятия, дороги и школы.</w:t>
      </w:r>
    </w:p>
    <w:p w:rsidR="00981F80" w:rsidRPr="001A2779" w:rsidRDefault="00981F80" w:rsidP="007E482A">
      <w:pPr>
        <w:spacing w:line="240" w:lineRule="auto"/>
        <w:ind w:firstLine="284"/>
        <w:jc w:val="both"/>
        <w:rPr>
          <w:rFonts w:ascii="Times New Roman" w:hAnsi="Times New Roman" w:cs="Times New Roman"/>
          <w:sz w:val="24"/>
          <w:szCs w:val="24"/>
        </w:rPr>
      </w:pPr>
      <w:r w:rsidRPr="001A2779">
        <w:rPr>
          <w:rFonts w:ascii="Times New Roman" w:hAnsi="Times New Roman" w:cs="Times New Roman"/>
          <w:sz w:val="24"/>
          <w:szCs w:val="24"/>
        </w:rPr>
        <w:t>Пробы снега я брала через неделю после последнего снегопада. От указанной дороги я отступала примерно 15 м. Сначала с каждого выбранного участка на площади 50×50 см я собирала верхний слой снега (на глубину 1-2 см), а затем с этого же участка площадью примерно 15×15 см я собирала снег на глубину 15 см. Снег помещала в банки, не утрамбовывая.</w:t>
      </w:r>
    </w:p>
    <w:p w:rsidR="00981F80" w:rsidRDefault="00981F80" w:rsidP="007E482A">
      <w:pPr>
        <w:spacing w:line="240" w:lineRule="auto"/>
        <w:ind w:firstLine="284"/>
        <w:jc w:val="both"/>
        <w:rPr>
          <w:rFonts w:ascii="Times New Roman" w:hAnsi="Times New Roman" w:cs="Times New Roman"/>
          <w:sz w:val="24"/>
          <w:szCs w:val="24"/>
        </w:rPr>
      </w:pPr>
      <w:r w:rsidRPr="001A2779">
        <w:rPr>
          <w:rFonts w:ascii="Times New Roman" w:hAnsi="Times New Roman" w:cs="Times New Roman"/>
          <w:sz w:val="24"/>
          <w:szCs w:val="24"/>
        </w:rPr>
        <w:t>В школе я дожидалась естественного таяния снега и профильтровала по 50 мл талой воды, образовавшей из верхнего слоя снега и основной части снега со всех участков для последующего анализа.</w:t>
      </w:r>
    </w:p>
    <w:p w:rsidR="00981F80" w:rsidRDefault="00981F80" w:rsidP="007E482A">
      <w:pPr>
        <w:pStyle w:val="2"/>
        <w:numPr>
          <w:ilvl w:val="0"/>
          <w:numId w:val="15"/>
        </w:numPr>
        <w:spacing w:line="240" w:lineRule="auto"/>
        <w:jc w:val="both"/>
        <w:rPr>
          <w:rFonts w:ascii="Times New Roman" w:hAnsi="Times New Roman" w:cs="Times New Roman"/>
          <w:b w:val="0"/>
          <w:color w:val="auto"/>
          <w:sz w:val="28"/>
          <w:szCs w:val="28"/>
          <w:u w:val="single"/>
        </w:rPr>
      </w:pPr>
      <w:bookmarkStart w:id="8" w:name="_Toc438368290"/>
      <w:r w:rsidRPr="009E119F">
        <w:rPr>
          <w:rFonts w:ascii="Times New Roman" w:hAnsi="Times New Roman" w:cs="Times New Roman"/>
          <w:b w:val="0"/>
          <w:color w:val="auto"/>
          <w:sz w:val="28"/>
          <w:szCs w:val="28"/>
        </w:rPr>
        <w:t>Опыт №1</w:t>
      </w:r>
      <w:r w:rsidR="009E119F">
        <w:rPr>
          <w:rFonts w:ascii="Times New Roman" w:hAnsi="Times New Roman" w:cs="Times New Roman"/>
          <w:b w:val="0"/>
          <w:color w:val="auto"/>
          <w:sz w:val="28"/>
          <w:szCs w:val="28"/>
        </w:rPr>
        <w:t>.</w:t>
      </w:r>
      <w:r w:rsidRPr="009E119F">
        <w:rPr>
          <w:rFonts w:ascii="Times New Roman" w:hAnsi="Times New Roman" w:cs="Times New Roman"/>
          <w:b w:val="0"/>
          <w:color w:val="auto"/>
          <w:sz w:val="28"/>
          <w:szCs w:val="28"/>
        </w:rPr>
        <w:t xml:space="preserve"> </w:t>
      </w:r>
      <w:r w:rsidRPr="009E119F">
        <w:rPr>
          <w:rFonts w:ascii="Times New Roman" w:hAnsi="Times New Roman" w:cs="Times New Roman"/>
          <w:b w:val="0"/>
          <w:i/>
          <w:color w:val="auto"/>
          <w:sz w:val="28"/>
          <w:szCs w:val="28"/>
        </w:rPr>
        <w:t>Оценка задержанных частиц</w:t>
      </w:r>
      <w:r w:rsidRPr="009E119F">
        <w:rPr>
          <w:rFonts w:ascii="Times New Roman" w:hAnsi="Times New Roman" w:cs="Times New Roman"/>
          <w:b w:val="0"/>
          <w:i/>
          <w:color w:val="auto"/>
          <w:sz w:val="28"/>
          <w:szCs w:val="28"/>
          <w:u w:val="single"/>
        </w:rPr>
        <w:t>.</w:t>
      </w:r>
      <w:bookmarkEnd w:id="8"/>
    </w:p>
    <w:p w:rsidR="009E119F" w:rsidRPr="009E119F" w:rsidRDefault="009E119F" w:rsidP="009E119F"/>
    <w:p w:rsidR="00981F80" w:rsidRDefault="00981F80" w:rsidP="007E482A">
      <w:pPr>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Цель работы: обнаружить наличие посторонних частиц.</w:t>
      </w:r>
    </w:p>
    <w:p w:rsidR="00981F80" w:rsidRDefault="00981F80" w:rsidP="007E482A">
      <w:pPr>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Приборы и материалы: фильтры.</w:t>
      </w:r>
    </w:p>
    <w:p w:rsidR="00981F80" w:rsidRPr="00EE4095" w:rsidRDefault="00981F80" w:rsidP="007E482A">
      <w:pPr>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Ход работы:</w:t>
      </w:r>
    </w:p>
    <w:p w:rsidR="00981F80" w:rsidRDefault="00981F80" w:rsidP="007E482A">
      <w:pPr>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После фильтрования талой воды я высушивала фильтры в нормальных условиях и рассматривала их, оценив внешний вид фильтра в баллах от 0 до 5, что соответственно 0 баллов – чистый фильтр; 1 балл – фильтр с незначительным количеством сероватых частиц; 5 баллов – фильтр с максимальным количеством задержанных частиц. (См. таблицу)</w:t>
      </w:r>
    </w:p>
    <w:p w:rsidR="00981F80" w:rsidRDefault="00981F80" w:rsidP="007E482A">
      <w:pPr>
        <w:spacing w:line="240" w:lineRule="auto"/>
        <w:ind w:firstLine="284"/>
        <w:jc w:val="both"/>
        <w:rPr>
          <w:rFonts w:ascii="Times New Roman" w:hAnsi="Times New Roman" w:cs="Times New Roman"/>
          <w:sz w:val="24"/>
          <w:szCs w:val="24"/>
        </w:rPr>
      </w:pPr>
      <w:r w:rsidRPr="001A2779">
        <w:rPr>
          <w:rFonts w:ascii="Times New Roman" w:hAnsi="Times New Roman" w:cs="Times New Roman"/>
          <w:i/>
          <w:sz w:val="24"/>
          <w:szCs w:val="24"/>
        </w:rPr>
        <w:t>Сухой остаток</w:t>
      </w:r>
      <w:r>
        <w:rPr>
          <w:rFonts w:ascii="Times New Roman" w:hAnsi="Times New Roman" w:cs="Times New Roman"/>
          <w:sz w:val="24"/>
          <w:szCs w:val="24"/>
        </w:rPr>
        <w:t xml:space="preserve"> – это остаток, полученный при выпаривании досуха профильтрованной и высушенной воды.</w:t>
      </w:r>
    </w:p>
    <w:p w:rsidR="00981F80" w:rsidRDefault="00981F80" w:rsidP="007E482A">
      <w:pPr>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Сухой остаток характеризует общее содержание в снегу растворенных солей и органических примесей, не разлагающихся при температуре. Я определяла сухой остаток талой воды методом весового анализа.</w:t>
      </w:r>
    </w:p>
    <w:p w:rsidR="00981F80" w:rsidRDefault="00981F80" w:rsidP="007E482A">
      <w:pPr>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Вывод: </w:t>
      </w:r>
    </w:p>
    <w:p w:rsidR="00981F80" w:rsidRDefault="00E6701D" w:rsidP="00E6701D">
      <w:pPr>
        <w:spacing w:line="240" w:lineRule="auto"/>
        <w:ind w:firstLine="284"/>
        <w:jc w:val="right"/>
        <w:rPr>
          <w:rFonts w:ascii="Times New Roman" w:hAnsi="Times New Roman" w:cs="Times New Roman"/>
          <w:sz w:val="28"/>
          <w:szCs w:val="28"/>
        </w:rPr>
      </w:pPr>
      <w:r>
        <w:rPr>
          <w:rFonts w:ascii="Times New Roman" w:hAnsi="Times New Roman" w:cs="Times New Roman"/>
          <w:sz w:val="28"/>
          <w:szCs w:val="28"/>
        </w:rPr>
        <w:t>Таблица 3 .</w:t>
      </w:r>
      <w:r w:rsidR="00981F80" w:rsidRPr="00710B40">
        <w:rPr>
          <w:rFonts w:ascii="Times New Roman" w:hAnsi="Times New Roman" w:cs="Times New Roman"/>
          <w:sz w:val="28"/>
          <w:szCs w:val="28"/>
        </w:rPr>
        <w:t>Оценка задержанных частиц</w:t>
      </w:r>
      <w:proofErr w:type="gramStart"/>
      <w:r w:rsidR="009F0BEE" w:rsidRPr="009F0BEE">
        <w:rPr>
          <w:rFonts w:ascii="Times New Roman" w:hAnsi="Times New Roman" w:cs="Times New Roman"/>
          <w:sz w:val="28"/>
          <w:szCs w:val="28"/>
        </w:rPr>
        <w:t xml:space="preserve"> </w:t>
      </w:r>
      <w:r w:rsidR="00A7044C">
        <w:rPr>
          <w:rFonts w:ascii="Times New Roman" w:hAnsi="Times New Roman" w:cs="Times New Roman"/>
          <w:sz w:val="28"/>
          <w:szCs w:val="28"/>
        </w:rPr>
        <w:t>.</w:t>
      </w:r>
      <w:proofErr w:type="gramEnd"/>
    </w:p>
    <w:tbl>
      <w:tblPr>
        <w:tblStyle w:val="a8"/>
        <w:tblW w:w="0" w:type="auto"/>
        <w:tblLook w:val="04A0" w:firstRow="1" w:lastRow="0" w:firstColumn="1" w:lastColumn="0" w:noHBand="0" w:noVBand="1"/>
      </w:tblPr>
      <w:tblGrid>
        <w:gridCol w:w="2535"/>
        <w:gridCol w:w="2511"/>
        <w:gridCol w:w="2548"/>
        <w:gridCol w:w="2545"/>
      </w:tblGrid>
      <w:tr w:rsidR="00981F80" w:rsidTr="00A64D63">
        <w:tc>
          <w:tcPr>
            <w:tcW w:w="2605" w:type="dxa"/>
            <w:shd w:val="clear" w:color="auto" w:fill="auto"/>
          </w:tcPr>
          <w:p w:rsidR="00981F80" w:rsidRPr="001A2779" w:rsidRDefault="00981F80" w:rsidP="007E482A">
            <w:pPr>
              <w:jc w:val="both"/>
              <w:rPr>
                <w:rFonts w:ascii="Times New Roman" w:hAnsi="Times New Roman" w:cs="Times New Roman"/>
                <w:i/>
                <w:sz w:val="24"/>
                <w:szCs w:val="24"/>
              </w:rPr>
            </w:pPr>
            <w:r w:rsidRPr="001A2779">
              <w:rPr>
                <w:rFonts w:ascii="Times New Roman" w:hAnsi="Times New Roman" w:cs="Times New Roman"/>
                <w:i/>
                <w:sz w:val="24"/>
                <w:szCs w:val="24"/>
              </w:rPr>
              <w:t>Параметр</w:t>
            </w:r>
          </w:p>
        </w:tc>
        <w:tc>
          <w:tcPr>
            <w:tcW w:w="2605" w:type="dxa"/>
          </w:tcPr>
          <w:p w:rsidR="00981F80" w:rsidRPr="001A2779" w:rsidRDefault="00981F80" w:rsidP="007E482A">
            <w:pPr>
              <w:jc w:val="both"/>
              <w:rPr>
                <w:rFonts w:ascii="Times New Roman" w:hAnsi="Times New Roman" w:cs="Times New Roman"/>
                <w:i/>
                <w:sz w:val="24"/>
                <w:szCs w:val="24"/>
              </w:rPr>
            </w:pPr>
            <w:r w:rsidRPr="001A2779">
              <w:rPr>
                <w:rFonts w:ascii="Times New Roman" w:hAnsi="Times New Roman" w:cs="Times New Roman"/>
                <w:i/>
                <w:sz w:val="24"/>
                <w:szCs w:val="24"/>
              </w:rPr>
              <w:t>Около дороги</w:t>
            </w:r>
          </w:p>
        </w:tc>
        <w:tc>
          <w:tcPr>
            <w:tcW w:w="2606" w:type="dxa"/>
          </w:tcPr>
          <w:p w:rsidR="00981F80" w:rsidRPr="001A2779" w:rsidRDefault="00981F80" w:rsidP="007E482A">
            <w:pPr>
              <w:jc w:val="both"/>
              <w:rPr>
                <w:rFonts w:ascii="Times New Roman" w:hAnsi="Times New Roman" w:cs="Times New Roman"/>
                <w:i/>
                <w:sz w:val="24"/>
                <w:szCs w:val="24"/>
              </w:rPr>
            </w:pPr>
            <w:r w:rsidRPr="001A2779">
              <w:rPr>
                <w:rFonts w:ascii="Times New Roman" w:hAnsi="Times New Roman" w:cs="Times New Roman"/>
                <w:i/>
                <w:sz w:val="24"/>
                <w:szCs w:val="24"/>
              </w:rPr>
              <w:t>Около предприятия</w:t>
            </w:r>
          </w:p>
        </w:tc>
        <w:tc>
          <w:tcPr>
            <w:tcW w:w="2606" w:type="dxa"/>
          </w:tcPr>
          <w:p w:rsidR="00981F80" w:rsidRPr="001A2779" w:rsidRDefault="00981F80" w:rsidP="007E482A">
            <w:pPr>
              <w:jc w:val="both"/>
              <w:rPr>
                <w:rFonts w:ascii="Times New Roman" w:hAnsi="Times New Roman" w:cs="Times New Roman"/>
                <w:i/>
                <w:sz w:val="24"/>
                <w:szCs w:val="24"/>
              </w:rPr>
            </w:pPr>
            <w:r w:rsidRPr="001A2779">
              <w:rPr>
                <w:rFonts w:ascii="Times New Roman" w:hAnsi="Times New Roman" w:cs="Times New Roman"/>
                <w:i/>
                <w:sz w:val="24"/>
                <w:szCs w:val="24"/>
              </w:rPr>
              <w:t>На территории школы</w:t>
            </w:r>
          </w:p>
        </w:tc>
      </w:tr>
      <w:tr w:rsidR="00981F80" w:rsidTr="00A64D63">
        <w:tc>
          <w:tcPr>
            <w:tcW w:w="2605" w:type="dxa"/>
          </w:tcPr>
          <w:p w:rsidR="00981F80" w:rsidRDefault="00981F80" w:rsidP="007E482A">
            <w:pPr>
              <w:jc w:val="both"/>
              <w:rPr>
                <w:rFonts w:ascii="Times New Roman" w:hAnsi="Times New Roman" w:cs="Times New Roman"/>
                <w:sz w:val="24"/>
                <w:szCs w:val="24"/>
              </w:rPr>
            </w:pPr>
            <w:r>
              <w:rPr>
                <w:rFonts w:ascii="Times New Roman" w:hAnsi="Times New Roman" w:cs="Times New Roman"/>
                <w:sz w:val="24"/>
                <w:szCs w:val="24"/>
              </w:rPr>
              <w:t>Верхний слой снега</w:t>
            </w:r>
          </w:p>
        </w:tc>
        <w:tc>
          <w:tcPr>
            <w:tcW w:w="2605" w:type="dxa"/>
          </w:tcPr>
          <w:p w:rsidR="00981F80" w:rsidRDefault="00981F80" w:rsidP="007E482A">
            <w:pPr>
              <w:jc w:val="both"/>
              <w:rPr>
                <w:rFonts w:ascii="Times New Roman" w:hAnsi="Times New Roman" w:cs="Times New Roman"/>
                <w:sz w:val="24"/>
                <w:szCs w:val="24"/>
              </w:rPr>
            </w:pPr>
            <w:r>
              <w:rPr>
                <w:rFonts w:ascii="Times New Roman" w:hAnsi="Times New Roman" w:cs="Times New Roman"/>
                <w:sz w:val="24"/>
                <w:szCs w:val="24"/>
              </w:rPr>
              <w:t>3</w:t>
            </w:r>
          </w:p>
        </w:tc>
        <w:tc>
          <w:tcPr>
            <w:tcW w:w="2606" w:type="dxa"/>
          </w:tcPr>
          <w:p w:rsidR="00981F80" w:rsidRDefault="00981F80" w:rsidP="007E482A">
            <w:pPr>
              <w:jc w:val="both"/>
              <w:rPr>
                <w:rFonts w:ascii="Times New Roman" w:hAnsi="Times New Roman" w:cs="Times New Roman"/>
                <w:sz w:val="24"/>
                <w:szCs w:val="24"/>
              </w:rPr>
            </w:pPr>
            <w:r>
              <w:rPr>
                <w:rFonts w:ascii="Times New Roman" w:hAnsi="Times New Roman" w:cs="Times New Roman"/>
                <w:sz w:val="24"/>
                <w:szCs w:val="24"/>
              </w:rPr>
              <w:t>5</w:t>
            </w:r>
          </w:p>
        </w:tc>
        <w:tc>
          <w:tcPr>
            <w:tcW w:w="2606" w:type="dxa"/>
          </w:tcPr>
          <w:p w:rsidR="00981F80" w:rsidRDefault="00981F80" w:rsidP="007E482A">
            <w:pPr>
              <w:jc w:val="both"/>
              <w:rPr>
                <w:rFonts w:ascii="Times New Roman" w:hAnsi="Times New Roman" w:cs="Times New Roman"/>
                <w:sz w:val="24"/>
                <w:szCs w:val="24"/>
              </w:rPr>
            </w:pPr>
            <w:r>
              <w:rPr>
                <w:rFonts w:ascii="Times New Roman" w:hAnsi="Times New Roman" w:cs="Times New Roman"/>
                <w:sz w:val="24"/>
                <w:szCs w:val="24"/>
              </w:rPr>
              <w:t>1</w:t>
            </w:r>
          </w:p>
        </w:tc>
      </w:tr>
      <w:tr w:rsidR="00981F80" w:rsidTr="00A64D63">
        <w:tc>
          <w:tcPr>
            <w:tcW w:w="2605" w:type="dxa"/>
          </w:tcPr>
          <w:p w:rsidR="00981F80" w:rsidRDefault="00981F80" w:rsidP="007E482A">
            <w:pPr>
              <w:jc w:val="both"/>
              <w:rPr>
                <w:rFonts w:ascii="Times New Roman" w:hAnsi="Times New Roman" w:cs="Times New Roman"/>
                <w:sz w:val="24"/>
                <w:szCs w:val="24"/>
              </w:rPr>
            </w:pPr>
            <w:r>
              <w:rPr>
                <w:rFonts w:ascii="Times New Roman" w:hAnsi="Times New Roman" w:cs="Times New Roman"/>
                <w:sz w:val="24"/>
                <w:szCs w:val="24"/>
              </w:rPr>
              <w:t>Основная часть снега</w:t>
            </w:r>
          </w:p>
        </w:tc>
        <w:tc>
          <w:tcPr>
            <w:tcW w:w="2605" w:type="dxa"/>
          </w:tcPr>
          <w:p w:rsidR="00981F80" w:rsidRDefault="00981F80" w:rsidP="007E482A">
            <w:pPr>
              <w:jc w:val="both"/>
              <w:rPr>
                <w:rFonts w:ascii="Times New Roman" w:hAnsi="Times New Roman" w:cs="Times New Roman"/>
                <w:sz w:val="24"/>
                <w:szCs w:val="24"/>
              </w:rPr>
            </w:pPr>
            <w:r>
              <w:rPr>
                <w:rFonts w:ascii="Times New Roman" w:hAnsi="Times New Roman" w:cs="Times New Roman"/>
                <w:sz w:val="24"/>
                <w:szCs w:val="24"/>
              </w:rPr>
              <w:t>5</w:t>
            </w:r>
          </w:p>
        </w:tc>
        <w:tc>
          <w:tcPr>
            <w:tcW w:w="2606" w:type="dxa"/>
          </w:tcPr>
          <w:p w:rsidR="00981F80" w:rsidRDefault="00981F80" w:rsidP="007E482A">
            <w:pPr>
              <w:jc w:val="both"/>
              <w:rPr>
                <w:rFonts w:ascii="Times New Roman" w:hAnsi="Times New Roman" w:cs="Times New Roman"/>
                <w:sz w:val="24"/>
                <w:szCs w:val="24"/>
              </w:rPr>
            </w:pPr>
            <w:r>
              <w:rPr>
                <w:rFonts w:ascii="Times New Roman" w:hAnsi="Times New Roman" w:cs="Times New Roman"/>
                <w:sz w:val="24"/>
                <w:szCs w:val="24"/>
              </w:rPr>
              <w:t>4</w:t>
            </w:r>
          </w:p>
        </w:tc>
        <w:tc>
          <w:tcPr>
            <w:tcW w:w="2606" w:type="dxa"/>
          </w:tcPr>
          <w:p w:rsidR="00981F80" w:rsidRDefault="00981F80" w:rsidP="007E482A">
            <w:pPr>
              <w:jc w:val="both"/>
              <w:rPr>
                <w:rFonts w:ascii="Times New Roman" w:hAnsi="Times New Roman" w:cs="Times New Roman"/>
                <w:sz w:val="24"/>
                <w:szCs w:val="24"/>
              </w:rPr>
            </w:pPr>
            <w:r>
              <w:rPr>
                <w:rFonts w:ascii="Times New Roman" w:hAnsi="Times New Roman" w:cs="Times New Roman"/>
                <w:sz w:val="24"/>
                <w:szCs w:val="24"/>
              </w:rPr>
              <w:t>1</w:t>
            </w:r>
          </w:p>
        </w:tc>
      </w:tr>
      <w:tr w:rsidR="00981F80" w:rsidTr="00A64D63">
        <w:tc>
          <w:tcPr>
            <w:tcW w:w="2605" w:type="dxa"/>
          </w:tcPr>
          <w:p w:rsidR="00981F80" w:rsidRDefault="00981F80" w:rsidP="007E482A">
            <w:pPr>
              <w:jc w:val="both"/>
              <w:rPr>
                <w:rFonts w:ascii="Times New Roman" w:hAnsi="Times New Roman" w:cs="Times New Roman"/>
                <w:sz w:val="24"/>
                <w:szCs w:val="24"/>
              </w:rPr>
            </w:pPr>
            <w:r>
              <w:rPr>
                <w:rFonts w:ascii="Times New Roman" w:hAnsi="Times New Roman" w:cs="Times New Roman"/>
                <w:sz w:val="24"/>
                <w:szCs w:val="24"/>
              </w:rPr>
              <w:t>Средний показатель</w:t>
            </w:r>
          </w:p>
        </w:tc>
        <w:tc>
          <w:tcPr>
            <w:tcW w:w="2605" w:type="dxa"/>
          </w:tcPr>
          <w:p w:rsidR="00981F80" w:rsidRDefault="00981F80" w:rsidP="007E482A">
            <w:pPr>
              <w:jc w:val="both"/>
              <w:rPr>
                <w:rFonts w:ascii="Times New Roman" w:hAnsi="Times New Roman" w:cs="Times New Roman"/>
                <w:sz w:val="24"/>
                <w:szCs w:val="24"/>
              </w:rPr>
            </w:pPr>
            <w:r>
              <w:rPr>
                <w:rFonts w:ascii="Times New Roman" w:hAnsi="Times New Roman" w:cs="Times New Roman"/>
                <w:sz w:val="24"/>
                <w:szCs w:val="24"/>
              </w:rPr>
              <w:t>4</w:t>
            </w:r>
          </w:p>
        </w:tc>
        <w:tc>
          <w:tcPr>
            <w:tcW w:w="2606" w:type="dxa"/>
          </w:tcPr>
          <w:p w:rsidR="00981F80" w:rsidRDefault="00981F80" w:rsidP="007E482A">
            <w:pPr>
              <w:jc w:val="both"/>
              <w:rPr>
                <w:rFonts w:ascii="Times New Roman" w:hAnsi="Times New Roman" w:cs="Times New Roman"/>
                <w:sz w:val="24"/>
                <w:szCs w:val="24"/>
              </w:rPr>
            </w:pPr>
            <w:r>
              <w:rPr>
                <w:rFonts w:ascii="Times New Roman" w:hAnsi="Times New Roman" w:cs="Times New Roman"/>
                <w:sz w:val="24"/>
                <w:szCs w:val="24"/>
              </w:rPr>
              <w:t>4,5</w:t>
            </w:r>
          </w:p>
        </w:tc>
        <w:tc>
          <w:tcPr>
            <w:tcW w:w="2606" w:type="dxa"/>
          </w:tcPr>
          <w:p w:rsidR="00981F80" w:rsidRDefault="00981F80" w:rsidP="007E482A">
            <w:pPr>
              <w:jc w:val="both"/>
              <w:rPr>
                <w:rFonts w:ascii="Times New Roman" w:hAnsi="Times New Roman" w:cs="Times New Roman"/>
                <w:sz w:val="24"/>
                <w:szCs w:val="24"/>
              </w:rPr>
            </w:pPr>
            <w:r>
              <w:rPr>
                <w:rFonts w:ascii="Times New Roman" w:hAnsi="Times New Roman" w:cs="Times New Roman"/>
                <w:sz w:val="24"/>
                <w:szCs w:val="24"/>
              </w:rPr>
              <w:t>1</w:t>
            </w:r>
          </w:p>
        </w:tc>
      </w:tr>
      <w:tr w:rsidR="002B1361" w:rsidTr="00A64D63">
        <w:tc>
          <w:tcPr>
            <w:tcW w:w="2605" w:type="dxa"/>
          </w:tcPr>
          <w:p w:rsidR="002B1361" w:rsidRDefault="002B1361" w:rsidP="007E482A">
            <w:pPr>
              <w:jc w:val="both"/>
              <w:rPr>
                <w:rFonts w:ascii="Times New Roman" w:hAnsi="Times New Roman" w:cs="Times New Roman"/>
                <w:sz w:val="24"/>
                <w:szCs w:val="24"/>
              </w:rPr>
            </w:pPr>
          </w:p>
          <w:p w:rsidR="002B1361" w:rsidRDefault="002B1361" w:rsidP="007E482A">
            <w:pPr>
              <w:jc w:val="both"/>
              <w:rPr>
                <w:rFonts w:ascii="Times New Roman" w:hAnsi="Times New Roman" w:cs="Times New Roman"/>
                <w:sz w:val="24"/>
                <w:szCs w:val="24"/>
              </w:rPr>
            </w:pPr>
          </w:p>
        </w:tc>
        <w:tc>
          <w:tcPr>
            <w:tcW w:w="2605" w:type="dxa"/>
          </w:tcPr>
          <w:p w:rsidR="002B1361" w:rsidRDefault="002B1361" w:rsidP="007E482A">
            <w:pPr>
              <w:jc w:val="both"/>
              <w:rPr>
                <w:rFonts w:ascii="Times New Roman" w:hAnsi="Times New Roman" w:cs="Times New Roman"/>
                <w:sz w:val="24"/>
                <w:szCs w:val="24"/>
              </w:rPr>
            </w:pPr>
          </w:p>
        </w:tc>
        <w:tc>
          <w:tcPr>
            <w:tcW w:w="2606" w:type="dxa"/>
          </w:tcPr>
          <w:p w:rsidR="002B1361" w:rsidRDefault="002B1361" w:rsidP="007E482A">
            <w:pPr>
              <w:jc w:val="both"/>
              <w:rPr>
                <w:rFonts w:ascii="Times New Roman" w:hAnsi="Times New Roman" w:cs="Times New Roman"/>
                <w:sz w:val="24"/>
                <w:szCs w:val="24"/>
              </w:rPr>
            </w:pPr>
          </w:p>
        </w:tc>
        <w:tc>
          <w:tcPr>
            <w:tcW w:w="2606" w:type="dxa"/>
          </w:tcPr>
          <w:p w:rsidR="002B1361" w:rsidRDefault="002B1361" w:rsidP="007E482A">
            <w:pPr>
              <w:jc w:val="both"/>
              <w:rPr>
                <w:rFonts w:ascii="Times New Roman" w:hAnsi="Times New Roman" w:cs="Times New Roman"/>
                <w:sz w:val="24"/>
                <w:szCs w:val="24"/>
              </w:rPr>
            </w:pPr>
          </w:p>
        </w:tc>
      </w:tr>
    </w:tbl>
    <w:p w:rsidR="00981F80" w:rsidRPr="009E119F" w:rsidRDefault="00981F80" w:rsidP="007E482A">
      <w:pPr>
        <w:pStyle w:val="2"/>
        <w:numPr>
          <w:ilvl w:val="0"/>
          <w:numId w:val="15"/>
        </w:numPr>
        <w:spacing w:line="240" w:lineRule="auto"/>
        <w:jc w:val="both"/>
        <w:rPr>
          <w:rFonts w:ascii="Times New Roman" w:hAnsi="Times New Roman" w:cs="Times New Roman"/>
          <w:b w:val="0"/>
          <w:i/>
          <w:color w:val="auto"/>
          <w:sz w:val="28"/>
          <w:szCs w:val="28"/>
        </w:rPr>
      </w:pPr>
      <w:bookmarkStart w:id="9" w:name="_Toc438368291"/>
      <w:r w:rsidRPr="009E119F">
        <w:rPr>
          <w:rFonts w:ascii="Times New Roman" w:hAnsi="Times New Roman" w:cs="Times New Roman"/>
          <w:b w:val="0"/>
          <w:color w:val="auto"/>
          <w:sz w:val="28"/>
          <w:szCs w:val="28"/>
        </w:rPr>
        <w:t>Опыт №2</w:t>
      </w:r>
      <w:r w:rsidR="009E119F">
        <w:rPr>
          <w:rFonts w:ascii="Times New Roman" w:hAnsi="Times New Roman" w:cs="Times New Roman"/>
          <w:b w:val="0"/>
          <w:color w:val="auto"/>
          <w:sz w:val="28"/>
          <w:szCs w:val="28"/>
        </w:rPr>
        <w:t>.</w:t>
      </w:r>
      <w:r w:rsidRPr="009E119F">
        <w:rPr>
          <w:rFonts w:ascii="Times New Roman" w:hAnsi="Times New Roman" w:cs="Times New Roman"/>
          <w:b w:val="0"/>
          <w:color w:val="auto"/>
          <w:sz w:val="28"/>
          <w:szCs w:val="28"/>
        </w:rPr>
        <w:t xml:space="preserve"> </w:t>
      </w:r>
      <w:r w:rsidRPr="009E119F">
        <w:rPr>
          <w:rFonts w:ascii="Times New Roman" w:hAnsi="Times New Roman" w:cs="Times New Roman"/>
          <w:b w:val="0"/>
          <w:i/>
          <w:color w:val="auto"/>
          <w:sz w:val="28"/>
          <w:szCs w:val="28"/>
        </w:rPr>
        <w:t>Определение сухого остатка талой воды методом весового анализа.</w:t>
      </w:r>
      <w:bookmarkEnd w:id="9"/>
    </w:p>
    <w:p w:rsidR="009E119F" w:rsidRPr="009E119F" w:rsidRDefault="009E119F" w:rsidP="009E119F"/>
    <w:p w:rsidR="00981F80" w:rsidRDefault="00981F80" w:rsidP="007E482A">
      <w:pPr>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lastRenderedPageBreak/>
        <w:t>Цель работы: определить сухой остаток методом весового анализа.</w:t>
      </w:r>
    </w:p>
    <w:p w:rsidR="00981F80" w:rsidRDefault="00981F80" w:rsidP="007E482A">
      <w:pPr>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Приборы и материалы: фарфоровые чашки, пипетки, фильтровальная бумага, сушильный шкаф.</w:t>
      </w:r>
    </w:p>
    <w:p w:rsidR="00981F80" w:rsidRPr="00EE4095" w:rsidRDefault="00981F80" w:rsidP="007E482A">
      <w:pPr>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Ход работы:</w:t>
      </w:r>
    </w:p>
    <w:p w:rsidR="00981F80" w:rsidRPr="001A2779" w:rsidRDefault="00981F80" w:rsidP="007E482A">
      <w:pPr>
        <w:pStyle w:val="a7"/>
        <w:numPr>
          <w:ilvl w:val="0"/>
          <w:numId w:val="7"/>
        </w:numPr>
        <w:spacing w:line="240" w:lineRule="auto"/>
        <w:jc w:val="both"/>
        <w:rPr>
          <w:rFonts w:ascii="Times New Roman" w:hAnsi="Times New Roman" w:cs="Times New Roman"/>
          <w:sz w:val="28"/>
          <w:szCs w:val="28"/>
        </w:rPr>
      </w:pPr>
      <w:r>
        <w:rPr>
          <w:rFonts w:ascii="Times New Roman" w:hAnsi="Times New Roman" w:cs="Times New Roman"/>
          <w:sz w:val="24"/>
          <w:szCs w:val="24"/>
        </w:rPr>
        <w:t xml:space="preserve">Предварительно фарфоровую чашку </w:t>
      </w:r>
      <w:r w:rsidR="00A64D63">
        <w:rPr>
          <w:rFonts w:ascii="Times New Roman" w:hAnsi="Times New Roman" w:cs="Times New Roman"/>
          <w:sz w:val="24"/>
          <w:szCs w:val="24"/>
        </w:rPr>
        <w:t xml:space="preserve">я </w:t>
      </w:r>
      <w:r>
        <w:rPr>
          <w:rFonts w:ascii="Times New Roman" w:hAnsi="Times New Roman" w:cs="Times New Roman"/>
          <w:sz w:val="24"/>
          <w:szCs w:val="24"/>
        </w:rPr>
        <w:t>взвешива</w:t>
      </w:r>
      <w:r w:rsidR="00A64D63">
        <w:rPr>
          <w:rFonts w:ascii="Times New Roman" w:hAnsi="Times New Roman" w:cs="Times New Roman"/>
          <w:sz w:val="24"/>
          <w:szCs w:val="24"/>
        </w:rPr>
        <w:t>ла</w:t>
      </w:r>
      <w:r>
        <w:rPr>
          <w:rFonts w:ascii="Times New Roman" w:hAnsi="Times New Roman" w:cs="Times New Roman"/>
          <w:sz w:val="24"/>
          <w:szCs w:val="24"/>
        </w:rPr>
        <w:t xml:space="preserve"> и прокалива</w:t>
      </w:r>
      <w:r w:rsidR="00A64D63">
        <w:rPr>
          <w:rFonts w:ascii="Times New Roman" w:hAnsi="Times New Roman" w:cs="Times New Roman"/>
          <w:sz w:val="24"/>
          <w:szCs w:val="24"/>
        </w:rPr>
        <w:t>ла</w:t>
      </w:r>
      <w:r>
        <w:rPr>
          <w:rFonts w:ascii="Times New Roman" w:hAnsi="Times New Roman" w:cs="Times New Roman"/>
          <w:sz w:val="24"/>
          <w:szCs w:val="24"/>
        </w:rPr>
        <w:t>, повторяя взвешивание до постоянной массы чашки. Затем в чашку пипеткой</w:t>
      </w:r>
      <w:r w:rsidR="00A64D63">
        <w:rPr>
          <w:rFonts w:ascii="Times New Roman" w:hAnsi="Times New Roman" w:cs="Times New Roman"/>
          <w:sz w:val="24"/>
          <w:szCs w:val="24"/>
        </w:rPr>
        <w:t xml:space="preserve"> я</w:t>
      </w:r>
      <w:r>
        <w:rPr>
          <w:rFonts w:ascii="Times New Roman" w:hAnsi="Times New Roman" w:cs="Times New Roman"/>
          <w:sz w:val="24"/>
          <w:szCs w:val="24"/>
        </w:rPr>
        <w:t xml:space="preserve"> налива</w:t>
      </w:r>
      <w:r w:rsidR="00A64D63">
        <w:rPr>
          <w:rFonts w:ascii="Times New Roman" w:hAnsi="Times New Roman" w:cs="Times New Roman"/>
          <w:sz w:val="24"/>
          <w:szCs w:val="24"/>
        </w:rPr>
        <w:t>ла</w:t>
      </w:r>
      <w:r>
        <w:rPr>
          <w:rFonts w:ascii="Times New Roman" w:hAnsi="Times New Roman" w:cs="Times New Roman"/>
          <w:sz w:val="24"/>
          <w:szCs w:val="24"/>
        </w:rPr>
        <w:t xml:space="preserve"> 20-50 мл профильтрованной исследуемой воды.</w:t>
      </w:r>
    </w:p>
    <w:p w:rsidR="00981F80" w:rsidRPr="001A2779" w:rsidRDefault="00981F80" w:rsidP="007E482A">
      <w:pPr>
        <w:pStyle w:val="a7"/>
        <w:numPr>
          <w:ilvl w:val="0"/>
          <w:numId w:val="7"/>
        </w:numPr>
        <w:spacing w:line="240" w:lineRule="auto"/>
        <w:jc w:val="both"/>
        <w:rPr>
          <w:rFonts w:ascii="Times New Roman" w:hAnsi="Times New Roman" w:cs="Times New Roman"/>
          <w:sz w:val="28"/>
          <w:szCs w:val="28"/>
        </w:rPr>
      </w:pPr>
      <w:r>
        <w:rPr>
          <w:rFonts w:ascii="Times New Roman" w:hAnsi="Times New Roman" w:cs="Times New Roman"/>
          <w:sz w:val="24"/>
          <w:szCs w:val="24"/>
        </w:rPr>
        <w:t xml:space="preserve">Воду </w:t>
      </w:r>
      <w:r w:rsidR="00A64D63">
        <w:rPr>
          <w:rFonts w:ascii="Times New Roman" w:hAnsi="Times New Roman" w:cs="Times New Roman"/>
          <w:sz w:val="24"/>
          <w:szCs w:val="24"/>
        </w:rPr>
        <w:t xml:space="preserve"> </w:t>
      </w:r>
      <w:r>
        <w:rPr>
          <w:rFonts w:ascii="Times New Roman" w:hAnsi="Times New Roman" w:cs="Times New Roman"/>
          <w:sz w:val="24"/>
          <w:szCs w:val="24"/>
        </w:rPr>
        <w:t>выпарива</w:t>
      </w:r>
      <w:r w:rsidR="00A64D63">
        <w:rPr>
          <w:rFonts w:ascii="Times New Roman" w:hAnsi="Times New Roman" w:cs="Times New Roman"/>
          <w:sz w:val="24"/>
          <w:szCs w:val="24"/>
        </w:rPr>
        <w:t>л</w:t>
      </w:r>
      <w:r>
        <w:rPr>
          <w:rFonts w:ascii="Times New Roman" w:hAnsi="Times New Roman" w:cs="Times New Roman"/>
          <w:sz w:val="24"/>
          <w:szCs w:val="24"/>
        </w:rPr>
        <w:t>а</w:t>
      </w:r>
      <w:r w:rsidR="00A64D63">
        <w:rPr>
          <w:rFonts w:ascii="Times New Roman" w:hAnsi="Times New Roman" w:cs="Times New Roman"/>
          <w:sz w:val="24"/>
          <w:szCs w:val="24"/>
        </w:rPr>
        <w:t xml:space="preserve"> на</w:t>
      </w:r>
      <w:r>
        <w:rPr>
          <w:rFonts w:ascii="Times New Roman" w:hAnsi="Times New Roman" w:cs="Times New Roman"/>
          <w:sz w:val="24"/>
          <w:szCs w:val="24"/>
        </w:rPr>
        <w:t xml:space="preserve"> водяной бане досуха.</w:t>
      </w:r>
    </w:p>
    <w:p w:rsidR="00981F80" w:rsidRPr="001A2779" w:rsidRDefault="00A64D63" w:rsidP="007E482A">
      <w:pPr>
        <w:pStyle w:val="a7"/>
        <w:numPr>
          <w:ilvl w:val="0"/>
          <w:numId w:val="7"/>
        </w:numPr>
        <w:spacing w:line="240" w:lineRule="auto"/>
        <w:jc w:val="both"/>
        <w:rPr>
          <w:rFonts w:ascii="Times New Roman" w:hAnsi="Times New Roman" w:cs="Times New Roman"/>
          <w:sz w:val="28"/>
          <w:szCs w:val="28"/>
        </w:rPr>
      </w:pPr>
      <w:r>
        <w:rPr>
          <w:rFonts w:ascii="Times New Roman" w:hAnsi="Times New Roman" w:cs="Times New Roman"/>
          <w:sz w:val="24"/>
          <w:szCs w:val="24"/>
        </w:rPr>
        <w:t>Я в</w:t>
      </w:r>
      <w:r w:rsidR="00981F80">
        <w:rPr>
          <w:rFonts w:ascii="Times New Roman" w:hAnsi="Times New Roman" w:cs="Times New Roman"/>
          <w:sz w:val="24"/>
          <w:szCs w:val="24"/>
        </w:rPr>
        <w:t>ытира</w:t>
      </w:r>
      <w:r>
        <w:rPr>
          <w:rFonts w:ascii="Times New Roman" w:hAnsi="Times New Roman" w:cs="Times New Roman"/>
          <w:sz w:val="24"/>
          <w:szCs w:val="24"/>
        </w:rPr>
        <w:t>ла</w:t>
      </w:r>
      <w:r w:rsidR="00981F80">
        <w:rPr>
          <w:rFonts w:ascii="Times New Roman" w:hAnsi="Times New Roman" w:cs="Times New Roman"/>
          <w:sz w:val="24"/>
          <w:szCs w:val="24"/>
        </w:rPr>
        <w:t xml:space="preserve"> внешнюю поверхность чашки фильтровальной бумагой.</w:t>
      </w:r>
    </w:p>
    <w:p w:rsidR="00981F80" w:rsidRPr="001A2779" w:rsidRDefault="00F741F0" w:rsidP="007E482A">
      <w:pPr>
        <w:pStyle w:val="a7"/>
        <w:numPr>
          <w:ilvl w:val="0"/>
          <w:numId w:val="7"/>
        </w:numPr>
        <w:spacing w:line="240" w:lineRule="auto"/>
        <w:jc w:val="both"/>
        <w:rPr>
          <w:rFonts w:ascii="Times New Roman" w:hAnsi="Times New Roman" w:cs="Times New Roman"/>
          <w:sz w:val="28"/>
          <w:szCs w:val="28"/>
        </w:rPr>
      </w:pPr>
      <w:r>
        <w:rPr>
          <w:rFonts w:ascii="Times New Roman" w:hAnsi="Times New Roman" w:cs="Times New Roman"/>
          <w:sz w:val="24"/>
          <w:szCs w:val="24"/>
        </w:rPr>
        <w:t>Поместила</w:t>
      </w:r>
      <w:r w:rsidR="00981F80">
        <w:rPr>
          <w:rFonts w:ascii="Times New Roman" w:hAnsi="Times New Roman" w:cs="Times New Roman"/>
          <w:sz w:val="24"/>
          <w:szCs w:val="24"/>
        </w:rPr>
        <w:t xml:space="preserve"> чашку в сушильный шкаф.</w:t>
      </w:r>
    </w:p>
    <w:p w:rsidR="00981F80" w:rsidRPr="001A2779" w:rsidRDefault="00F741F0" w:rsidP="007E482A">
      <w:pPr>
        <w:pStyle w:val="a7"/>
        <w:numPr>
          <w:ilvl w:val="0"/>
          <w:numId w:val="7"/>
        </w:numPr>
        <w:spacing w:line="240" w:lineRule="auto"/>
        <w:jc w:val="both"/>
        <w:rPr>
          <w:rFonts w:ascii="Times New Roman" w:hAnsi="Times New Roman" w:cs="Times New Roman"/>
          <w:sz w:val="28"/>
          <w:szCs w:val="28"/>
        </w:rPr>
      </w:pPr>
      <w:r>
        <w:rPr>
          <w:rFonts w:ascii="Times New Roman" w:hAnsi="Times New Roman" w:cs="Times New Roman"/>
          <w:sz w:val="24"/>
          <w:szCs w:val="24"/>
        </w:rPr>
        <w:t>С</w:t>
      </w:r>
      <w:r w:rsidR="00981F80">
        <w:rPr>
          <w:rFonts w:ascii="Times New Roman" w:hAnsi="Times New Roman" w:cs="Times New Roman"/>
          <w:sz w:val="24"/>
          <w:szCs w:val="24"/>
        </w:rPr>
        <w:t>уш</w:t>
      </w:r>
      <w:r w:rsidR="00A64D63">
        <w:rPr>
          <w:rFonts w:ascii="Times New Roman" w:hAnsi="Times New Roman" w:cs="Times New Roman"/>
          <w:sz w:val="24"/>
          <w:szCs w:val="24"/>
        </w:rPr>
        <w:t>ила</w:t>
      </w:r>
      <w:r w:rsidR="00981F80">
        <w:rPr>
          <w:rFonts w:ascii="Times New Roman" w:hAnsi="Times New Roman" w:cs="Times New Roman"/>
          <w:sz w:val="24"/>
          <w:szCs w:val="24"/>
        </w:rPr>
        <w:t xml:space="preserve"> в течение 3ч, охлажда</w:t>
      </w:r>
      <w:r w:rsidR="00A64D63">
        <w:rPr>
          <w:rFonts w:ascii="Times New Roman" w:hAnsi="Times New Roman" w:cs="Times New Roman"/>
          <w:sz w:val="24"/>
          <w:szCs w:val="24"/>
        </w:rPr>
        <w:t>ла</w:t>
      </w:r>
      <w:r w:rsidR="00981F80">
        <w:rPr>
          <w:rFonts w:ascii="Times New Roman" w:hAnsi="Times New Roman" w:cs="Times New Roman"/>
          <w:sz w:val="24"/>
          <w:szCs w:val="24"/>
        </w:rPr>
        <w:t xml:space="preserve"> чашку и взвешива</w:t>
      </w:r>
      <w:r w:rsidR="00A64D63">
        <w:rPr>
          <w:rFonts w:ascii="Times New Roman" w:hAnsi="Times New Roman" w:cs="Times New Roman"/>
          <w:sz w:val="24"/>
          <w:szCs w:val="24"/>
        </w:rPr>
        <w:t>ла</w:t>
      </w:r>
      <w:r w:rsidR="00981F80">
        <w:rPr>
          <w:rFonts w:ascii="Times New Roman" w:hAnsi="Times New Roman" w:cs="Times New Roman"/>
          <w:sz w:val="24"/>
          <w:szCs w:val="24"/>
        </w:rPr>
        <w:t xml:space="preserve"> несколько раз, до постоянной массы чашки.</w:t>
      </w:r>
    </w:p>
    <w:p w:rsidR="00981F80" w:rsidRPr="001A2779" w:rsidRDefault="00F741F0" w:rsidP="007E482A">
      <w:pPr>
        <w:pStyle w:val="a7"/>
        <w:numPr>
          <w:ilvl w:val="0"/>
          <w:numId w:val="7"/>
        </w:numPr>
        <w:spacing w:line="240" w:lineRule="auto"/>
        <w:jc w:val="both"/>
        <w:rPr>
          <w:rFonts w:ascii="Times New Roman" w:hAnsi="Times New Roman" w:cs="Times New Roman"/>
          <w:sz w:val="28"/>
          <w:szCs w:val="28"/>
        </w:rPr>
      </w:pPr>
      <w:r>
        <w:rPr>
          <w:rFonts w:ascii="Times New Roman" w:hAnsi="Times New Roman" w:cs="Times New Roman"/>
          <w:sz w:val="24"/>
          <w:szCs w:val="24"/>
        </w:rPr>
        <w:t xml:space="preserve">Провела </w:t>
      </w:r>
      <w:r w:rsidR="00981F80">
        <w:rPr>
          <w:rFonts w:ascii="Times New Roman" w:hAnsi="Times New Roman" w:cs="Times New Roman"/>
          <w:sz w:val="24"/>
          <w:szCs w:val="24"/>
        </w:rPr>
        <w:t xml:space="preserve"> расчет. (См. таблицу)</w:t>
      </w:r>
    </w:p>
    <w:p w:rsidR="00981F80" w:rsidRDefault="00981F80" w:rsidP="007E482A">
      <w:pPr>
        <w:pStyle w:val="a7"/>
        <w:spacing w:line="240" w:lineRule="auto"/>
        <w:ind w:left="1004"/>
        <w:jc w:val="both"/>
        <w:rPr>
          <w:rFonts w:ascii="Times New Roman" w:hAnsi="Times New Roman" w:cs="Times New Roman"/>
          <w:sz w:val="24"/>
          <w:szCs w:val="24"/>
        </w:rPr>
      </w:pPr>
    </w:p>
    <w:p w:rsidR="00981F80" w:rsidRPr="00D7180D" w:rsidRDefault="00981F80" w:rsidP="007E482A">
      <w:pPr>
        <w:pStyle w:val="a7"/>
        <w:tabs>
          <w:tab w:val="left" w:pos="426"/>
        </w:tabs>
        <w:spacing w:line="240" w:lineRule="auto"/>
        <w:jc w:val="both"/>
        <w:rPr>
          <w:rStyle w:val="a9"/>
          <w:rFonts w:ascii="Times New Roman" w:hAnsi="Times New Roman" w:cs="Times New Roman"/>
          <w:b w:val="0"/>
          <w:i/>
          <w:sz w:val="24"/>
          <w:szCs w:val="24"/>
        </w:rPr>
      </w:pPr>
      <m:oMathPara>
        <m:oMath>
          <m:r>
            <w:rPr>
              <w:rStyle w:val="a9"/>
              <w:rFonts w:ascii="Cambria Math" w:hAnsi="Cambria Math" w:cs="Times New Roman"/>
              <w:sz w:val="24"/>
              <w:szCs w:val="24"/>
            </w:rPr>
            <m:t>m</m:t>
          </m:r>
          <m:r>
            <w:rPr>
              <w:rStyle w:val="a9"/>
              <w:rFonts w:ascii="Cambria Math" w:hAnsi="Times New Roman" w:cs="Times New Roman"/>
              <w:sz w:val="24"/>
              <w:szCs w:val="24"/>
            </w:rPr>
            <m:t>(</m:t>
          </m:r>
          <m:r>
            <w:rPr>
              <w:rStyle w:val="a9"/>
              <w:rFonts w:ascii="Cambria Math" w:hAnsi="Times New Roman" w:cs="Times New Roman"/>
              <w:sz w:val="24"/>
              <w:szCs w:val="24"/>
            </w:rPr>
            <m:t>С</m:t>
          </m:r>
          <m:r>
            <w:rPr>
              <w:rStyle w:val="a9"/>
              <w:rFonts w:ascii="Cambria Math" w:hAnsi="Times New Roman" w:cs="Times New Roman"/>
              <w:sz w:val="24"/>
              <w:szCs w:val="24"/>
            </w:rPr>
            <m:t>.</m:t>
          </m:r>
          <m:r>
            <w:rPr>
              <w:rStyle w:val="a9"/>
              <w:rFonts w:ascii="Cambria Math" w:hAnsi="Times New Roman" w:cs="Times New Roman"/>
              <w:sz w:val="24"/>
              <w:szCs w:val="24"/>
            </w:rPr>
            <m:t>О</m:t>
          </m:r>
          <m:r>
            <w:rPr>
              <w:rStyle w:val="a9"/>
              <w:rFonts w:ascii="Cambria Math" w:hAnsi="Times New Roman" w:cs="Times New Roman"/>
              <w:sz w:val="24"/>
              <w:szCs w:val="24"/>
            </w:rPr>
            <m:t>)=</m:t>
          </m:r>
          <m:f>
            <m:fPr>
              <m:ctrlPr>
                <w:rPr>
                  <w:rStyle w:val="a9"/>
                  <w:rFonts w:ascii="Cambria Math" w:hAnsi="Times New Roman" w:cs="Times New Roman"/>
                  <w:b w:val="0"/>
                  <w:bCs w:val="0"/>
                  <w:i/>
                  <w:sz w:val="24"/>
                  <w:szCs w:val="24"/>
                </w:rPr>
              </m:ctrlPr>
            </m:fPr>
            <m:num>
              <m:d>
                <m:dPr>
                  <m:ctrlPr>
                    <w:rPr>
                      <w:rStyle w:val="a9"/>
                      <w:rFonts w:ascii="Cambria Math" w:hAnsi="Times New Roman" w:cs="Times New Roman"/>
                      <w:b w:val="0"/>
                      <w:bCs w:val="0"/>
                      <w:i/>
                      <w:sz w:val="24"/>
                      <w:szCs w:val="24"/>
                    </w:rPr>
                  </m:ctrlPr>
                </m:dPr>
                <m:e>
                  <m:r>
                    <w:rPr>
                      <w:rStyle w:val="a9"/>
                      <w:rFonts w:ascii="Cambria Math" w:hAnsi="Cambria Math" w:cs="Times New Roman"/>
                      <w:sz w:val="24"/>
                      <w:szCs w:val="24"/>
                    </w:rPr>
                    <m:t>m</m:t>
                  </m:r>
                  <m:d>
                    <m:dPr>
                      <m:ctrlPr>
                        <w:rPr>
                          <w:rStyle w:val="a9"/>
                          <w:rFonts w:ascii="Cambria Math" w:hAnsi="Times New Roman" w:cs="Times New Roman"/>
                          <w:b w:val="0"/>
                          <w:bCs w:val="0"/>
                          <w:i/>
                          <w:sz w:val="24"/>
                          <w:szCs w:val="24"/>
                        </w:rPr>
                      </m:ctrlPr>
                    </m:dPr>
                    <m:e>
                      <m:r>
                        <w:rPr>
                          <w:rStyle w:val="a9"/>
                          <w:rFonts w:ascii="Cambria Math" w:hAnsi="Cambria Math" w:cs="Times New Roman"/>
                          <w:sz w:val="24"/>
                          <w:szCs w:val="24"/>
                        </w:rPr>
                        <m:t>чашки</m:t>
                      </m:r>
                      <m:r>
                        <w:rPr>
                          <w:rStyle w:val="a9"/>
                          <w:rFonts w:ascii="Cambria Math" w:hAnsi="Times New Roman" w:cs="Times New Roman"/>
                          <w:sz w:val="24"/>
                          <w:szCs w:val="24"/>
                        </w:rPr>
                        <m:t xml:space="preserve"> </m:t>
                      </m:r>
                      <m:r>
                        <w:rPr>
                          <w:rStyle w:val="a9"/>
                          <w:rFonts w:ascii="Cambria Math" w:hAnsi="Cambria Math" w:cs="Times New Roman"/>
                          <w:sz w:val="24"/>
                          <w:szCs w:val="24"/>
                        </w:rPr>
                        <m:t>с</m:t>
                      </m:r>
                      <m:r>
                        <w:rPr>
                          <w:rStyle w:val="a9"/>
                          <w:rFonts w:ascii="Cambria Math" w:hAnsi="Times New Roman" w:cs="Times New Roman"/>
                          <w:sz w:val="24"/>
                          <w:szCs w:val="24"/>
                        </w:rPr>
                        <m:t xml:space="preserve"> </m:t>
                      </m:r>
                      <m:r>
                        <w:rPr>
                          <w:rStyle w:val="a9"/>
                          <w:rFonts w:ascii="Cambria Math" w:hAnsi="Cambria Math" w:cs="Times New Roman"/>
                          <w:sz w:val="24"/>
                          <w:szCs w:val="24"/>
                        </w:rPr>
                        <m:t>сухим</m:t>
                      </m:r>
                      <m:r>
                        <w:rPr>
                          <w:rStyle w:val="a9"/>
                          <w:rFonts w:ascii="Cambria Math" w:hAnsi="Times New Roman" w:cs="Times New Roman"/>
                          <w:sz w:val="24"/>
                          <w:szCs w:val="24"/>
                        </w:rPr>
                        <m:t xml:space="preserve"> </m:t>
                      </m:r>
                      <m:r>
                        <w:rPr>
                          <w:rStyle w:val="a9"/>
                          <w:rFonts w:ascii="Cambria Math" w:hAnsi="Cambria Math" w:cs="Times New Roman"/>
                          <w:sz w:val="24"/>
                          <w:szCs w:val="24"/>
                        </w:rPr>
                        <m:t>остатком</m:t>
                      </m:r>
                    </m:e>
                  </m:d>
                  <m:r>
                    <w:rPr>
                      <w:rStyle w:val="a9"/>
                      <w:rFonts w:ascii="Cambria Math" w:hAnsi="Cambria Math" w:cs="Times New Roman"/>
                      <w:sz w:val="24"/>
                      <w:szCs w:val="24"/>
                    </w:rPr>
                    <m:t>-</m:t>
                  </m:r>
                  <m:r>
                    <w:rPr>
                      <w:rStyle w:val="a9"/>
                      <w:rFonts w:ascii="Cambria Math" w:hAnsi="Cambria Math" w:cs="Times New Roman"/>
                      <w:sz w:val="24"/>
                      <w:szCs w:val="24"/>
                      <w:lang w:val="en-US"/>
                    </w:rPr>
                    <m:t>m</m:t>
                  </m:r>
                  <m:d>
                    <m:dPr>
                      <m:ctrlPr>
                        <w:rPr>
                          <w:rStyle w:val="a9"/>
                          <w:rFonts w:ascii="Cambria Math" w:hAnsi="Times New Roman" w:cs="Times New Roman"/>
                          <w:b w:val="0"/>
                          <w:bCs w:val="0"/>
                          <w:i/>
                          <w:sz w:val="24"/>
                          <w:szCs w:val="24"/>
                        </w:rPr>
                      </m:ctrlPr>
                    </m:dPr>
                    <m:e>
                      <m:r>
                        <w:rPr>
                          <w:rStyle w:val="a9"/>
                          <w:rFonts w:ascii="Cambria Math" w:hAnsi="Cambria Math" w:cs="Times New Roman"/>
                          <w:sz w:val="24"/>
                          <w:szCs w:val="24"/>
                        </w:rPr>
                        <m:t>пустой</m:t>
                      </m:r>
                      <m:r>
                        <w:rPr>
                          <w:rStyle w:val="a9"/>
                          <w:rFonts w:ascii="Cambria Math" w:hAnsi="Times New Roman" w:cs="Times New Roman"/>
                          <w:sz w:val="24"/>
                          <w:szCs w:val="24"/>
                        </w:rPr>
                        <m:t xml:space="preserve"> </m:t>
                      </m:r>
                      <m:r>
                        <w:rPr>
                          <w:rStyle w:val="a9"/>
                          <w:rFonts w:ascii="Cambria Math" w:hAnsi="Cambria Math" w:cs="Times New Roman"/>
                          <w:sz w:val="24"/>
                          <w:szCs w:val="24"/>
                        </w:rPr>
                        <m:t>чашки</m:t>
                      </m:r>
                    </m:e>
                  </m:d>
                </m:e>
              </m:d>
              <m:d>
                <m:dPr>
                  <m:ctrlPr>
                    <w:rPr>
                      <w:rStyle w:val="a9"/>
                      <w:rFonts w:ascii="Cambria Math" w:hAnsi="Times New Roman" w:cs="Times New Roman"/>
                      <w:b w:val="0"/>
                      <w:bCs w:val="0"/>
                      <w:i/>
                      <w:sz w:val="24"/>
                      <w:szCs w:val="24"/>
                    </w:rPr>
                  </m:ctrlPr>
                </m:dPr>
                <m:e>
                  <m:r>
                    <w:rPr>
                      <w:rStyle w:val="a9"/>
                      <w:rFonts w:ascii="Cambria Math" w:hAnsi="Cambria Math" w:cs="Times New Roman"/>
                      <w:sz w:val="24"/>
                      <w:szCs w:val="24"/>
                    </w:rPr>
                    <m:t>мг</m:t>
                  </m:r>
                </m:e>
              </m:d>
              <m:r>
                <w:rPr>
                  <w:rStyle w:val="a9"/>
                  <w:rFonts w:ascii="Cambria Math" w:hAnsi="Cambria Math" w:cs="Times New Roman"/>
                  <w:sz w:val="24"/>
                  <w:szCs w:val="24"/>
                </w:rPr>
                <m:t>×1000</m:t>
              </m:r>
            </m:num>
            <m:den>
              <m:r>
                <w:rPr>
                  <w:rStyle w:val="a9"/>
                  <w:rFonts w:ascii="Cambria Math" w:hAnsi="Cambria Math" w:cs="Times New Roman"/>
                  <w:sz w:val="24"/>
                  <w:szCs w:val="24"/>
                  <w:lang w:val="en-US"/>
                </w:rPr>
                <m:t>V</m:t>
              </m:r>
              <m:d>
                <m:dPr>
                  <m:ctrlPr>
                    <w:rPr>
                      <w:rStyle w:val="a9"/>
                      <w:rFonts w:ascii="Cambria Math" w:hAnsi="Times New Roman" w:cs="Times New Roman"/>
                      <w:b w:val="0"/>
                      <w:bCs w:val="0"/>
                      <w:i/>
                      <w:sz w:val="24"/>
                      <w:szCs w:val="24"/>
                      <w:lang w:val="en-US"/>
                    </w:rPr>
                  </m:ctrlPr>
                </m:dPr>
                <m:e>
                  <m:r>
                    <w:rPr>
                      <w:rStyle w:val="a9"/>
                      <w:rFonts w:ascii="Cambria Math" w:hAnsi="Cambria Math" w:cs="Times New Roman"/>
                      <w:sz w:val="24"/>
                      <w:szCs w:val="24"/>
                      <w:lang w:val="en-US"/>
                    </w:rPr>
                    <m:t>исследуемой</m:t>
                  </m:r>
                  <m:r>
                    <w:rPr>
                      <w:rStyle w:val="a9"/>
                      <w:rFonts w:ascii="Cambria Math" w:hAnsi="Times New Roman" w:cs="Times New Roman"/>
                      <w:sz w:val="24"/>
                      <w:szCs w:val="24"/>
                      <w:lang w:val="en-US"/>
                    </w:rPr>
                    <m:t xml:space="preserve"> </m:t>
                  </m:r>
                  <m:r>
                    <w:rPr>
                      <w:rStyle w:val="a9"/>
                      <w:rFonts w:ascii="Cambria Math" w:hAnsi="Cambria Math" w:cs="Times New Roman"/>
                      <w:sz w:val="24"/>
                      <w:szCs w:val="24"/>
                      <w:lang w:val="en-US"/>
                    </w:rPr>
                    <m:t>воды</m:t>
                  </m:r>
                </m:e>
              </m:d>
              <m:d>
                <m:dPr>
                  <m:ctrlPr>
                    <w:rPr>
                      <w:rStyle w:val="a9"/>
                      <w:rFonts w:ascii="Cambria Math" w:hAnsi="Times New Roman" w:cs="Times New Roman"/>
                      <w:b w:val="0"/>
                      <w:bCs w:val="0"/>
                      <w:i/>
                      <w:sz w:val="24"/>
                      <w:szCs w:val="24"/>
                      <w:lang w:val="en-US"/>
                    </w:rPr>
                  </m:ctrlPr>
                </m:dPr>
                <m:e>
                  <m:r>
                    <w:rPr>
                      <w:rStyle w:val="a9"/>
                      <w:rFonts w:ascii="Cambria Math" w:hAnsi="Cambria Math" w:cs="Times New Roman"/>
                      <w:sz w:val="24"/>
                      <w:szCs w:val="24"/>
                      <w:lang w:val="en-US"/>
                    </w:rPr>
                    <m:t>мл</m:t>
                  </m:r>
                </m:e>
              </m:d>
            </m:den>
          </m:f>
          <m:r>
            <w:rPr>
              <w:rStyle w:val="a9"/>
              <w:rFonts w:ascii="Cambria Math" w:hAnsi="Times New Roman" w:cs="Times New Roman"/>
              <w:sz w:val="24"/>
              <w:szCs w:val="24"/>
            </w:rPr>
            <m:t>(</m:t>
          </m:r>
          <m:r>
            <w:rPr>
              <w:rStyle w:val="a9"/>
              <w:rFonts w:ascii="Cambria Math" w:hAnsi="Cambria Math" w:cs="Times New Roman"/>
              <w:sz w:val="24"/>
              <w:szCs w:val="24"/>
            </w:rPr>
            <m:t>мг</m:t>
          </m:r>
          <m:r>
            <w:rPr>
              <w:rStyle w:val="a9"/>
              <w:rFonts w:ascii="Cambria Math" w:hAnsi="Times New Roman" w:cs="Times New Roman"/>
              <w:sz w:val="24"/>
              <w:szCs w:val="24"/>
            </w:rPr>
            <m:t>\</m:t>
          </m:r>
          <m:r>
            <w:rPr>
              <w:rStyle w:val="a9"/>
              <w:rFonts w:ascii="Cambria Math" w:hAnsi="Cambria Math" w:cs="Times New Roman"/>
              <w:sz w:val="24"/>
              <w:szCs w:val="24"/>
            </w:rPr>
            <m:t>л</m:t>
          </m:r>
          <m:r>
            <w:rPr>
              <w:rStyle w:val="a9"/>
              <w:rFonts w:ascii="Cambria Math" w:hAnsi="Times New Roman" w:cs="Times New Roman"/>
              <w:sz w:val="24"/>
              <w:szCs w:val="24"/>
            </w:rPr>
            <m:t>)</m:t>
          </m:r>
        </m:oMath>
      </m:oMathPara>
    </w:p>
    <w:p w:rsidR="00981F80" w:rsidRPr="00B86BE0" w:rsidRDefault="00981F80" w:rsidP="007E482A">
      <w:pPr>
        <w:pStyle w:val="a7"/>
        <w:spacing w:line="240" w:lineRule="auto"/>
        <w:ind w:left="1004"/>
        <w:jc w:val="both"/>
        <w:rPr>
          <w:rFonts w:ascii="Times New Roman" w:hAnsi="Times New Roman" w:cs="Times New Roman"/>
          <w:sz w:val="24"/>
          <w:szCs w:val="24"/>
        </w:rPr>
      </w:pPr>
    </w:p>
    <w:p w:rsidR="00981F80" w:rsidRPr="00EE4095" w:rsidRDefault="00981F80" w:rsidP="007E482A">
      <w:pPr>
        <w:pStyle w:val="a7"/>
        <w:spacing w:line="240" w:lineRule="auto"/>
        <w:ind w:left="1004"/>
        <w:jc w:val="both"/>
        <w:rPr>
          <w:rFonts w:ascii="Times New Roman" w:hAnsi="Times New Roman" w:cs="Times New Roman"/>
          <w:sz w:val="24"/>
          <w:szCs w:val="24"/>
        </w:rPr>
      </w:pPr>
      <w:r w:rsidRPr="00EE4095">
        <w:rPr>
          <w:rFonts w:ascii="Times New Roman" w:hAnsi="Times New Roman" w:cs="Times New Roman"/>
          <w:sz w:val="24"/>
          <w:szCs w:val="24"/>
        </w:rPr>
        <w:t>Вывод:</w:t>
      </w:r>
    </w:p>
    <w:p w:rsidR="00981F80" w:rsidRPr="00A7044C" w:rsidRDefault="00E6701D" w:rsidP="00E6701D">
      <w:pPr>
        <w:pStyle w:val="a7"/>
        <w:spacing w:line="240" w:lineRule="auto"/>
        <w:ind w:left="1004"/>
        <w:jc w:val="right"/>
        <w:rPr>
          <w:rFonts w:ascii="Times New Roman" w:hAnsi="Times New Roman" w:cs="Times New Roman"/>
          <w:sz w:val="28"/>
          <w:szCs w:val="28"/>
        </w:rPr>
      </w:pPr>
      <w:r>
        <w:rPr>
          <w:rFonts w:ascii="Times New Roman" w:hAnsi="Times New Roman" w:cs="Times New Roman"/>
          <w:sz w:val="28"/>
          <w:szCs w:val="28"/>
        </w:rPr>
        <w:t>Таблица 4.</w:t>
      </w:r>
      <w:r w:rsidR="00981F80" w:rsidRPr="00710B40">
        <w:rPr>
          <w:rFonts w:ascii="Times New Roman" w:hAnsi="Times New Roman" w:cs="Times New Roman"/>
          <w:sz w:val="28"/>
          <w:szCs w:val="28"/>
        </w:rPr>
        <w:t>Содержание сухого остатка снега (мг\л)</w:t>
      </w:r>
      <w:r w:rsidR="00A7044C">
        <w:rPr>
          <w:rFonts w:ascii="Times New Roman" w:hAnsi="Times New Roman" w:cs="Times New Roman"/>
          <w:sz w:val="28"/>
          <w:szCs w:val="28"/>
        </w:rPr>
        <w:t>.</w:t>
      </w:r>
    </w:p>
    <w:p w:rsidR="00981F80" w:rsidRPr="00710B40" w:rsidRDefault="00981F80" w:rsidP="007E482A">
      <w:pPr>
        <w:pStyle w:val="a7"/>
        <w:spacing w:line="240" w:lineRule="auto"/>
        <w:ind w:left="1004"/>
        <w:jc w:val="both"/>
        <w:rPr>
          <w:rFonts w:ascii="Times New Roman" w:hAnsi="Times New Roman" w:cs="Times New Roman"/>
          <w:sz w:val="28"/>
          <w:szCs w:val="28"/>
        </w:rPr>
      </w:pPr>
    </w:p>
    <w:tbl>
      <w:tblPr>
        <w:tblStyle w:val="a8"/>
        <w:tblW w:w="0" w:type="auto"/>
        <w:jc w:val="center"/>
        <w:tblLook w:val="04A0" w:firstRow="1" w:lastRow="0" w:firstColumn="1" w:lastColumn="0" w:noHBand="0" w:noVBand="1"/>
      </w:tblPr>
      <w:tblGrid>
        <w:gridCol w:w="2535"/>
        <w:gridCol w:w="2511"/>
        <w:gridCol w:w="2548"/>
        <w:gridCol w:w="2545"/>
      </w:tblGrid>
      <w:tr w:rsidR="00981F80" w:rsidTr="00A7044C">
        <w:trPr>
          <w:jc w:val="center"/>
        </w:trPr>
        <w:tc>
          <w:tcPr>
            <w:tcW w:w="2605" w:type="dxa"/>
          </w:tcPr>
          <w:p w:rsidR="00981F80" w:rsidRPr="00684BF9" w:rsidRDefault="00981F80" w:rsidP="007E482A">
            <w:pPr>
              <w:pStyle w:val="a7"/>
              <w:ind w:left="0"/>
              <w:jc w:val="both"/>
              <w:rPr>
                <w:rFonts w:ascii="Times New Roman" w:hAnsi="Times New Roman" w:cs="Times New Roman"/>
                <w:i/>
                <w:sz w:val="24"/>
                <w:szCs w:val="24"/>
              </w:rPr>
            </w:pPr>
            <w:r w:rsidRPr="00684BF9">
              <w:rPr>
                <w:rFonts w:ascii="Times New Roman" w:hAnsi="Times New Roman" w:cs="Times New Roman"/>
                <w:i/>
                <w:sz w:val="24"/>
                <w:szCs w:val="24"/>
              </w:rPr>
              <w:t>Параметр</w:t>
            </w:r>
          </w:p>
        </w:tc>
        <w:tc>
          <w:tcPr>
            <w:tcW w:w="2605" w:type="dxa"/>
          </w:tcPr>
          <w:p w:rsidR="00981F80" w:rsidRPr="00684BF9" w:rsidRDefault="00981F80" w:rsidP="007E482A">
            <w:pPr>
              <w:pStyle w:val="a7"/>
              <w:ind w:left="0"/>
              <w:jc w:val="both"/>
              <w:rPr>
                <w:rFonts w:ascii="Times New Roman" w:hAnsi="Times New Roman" w:cs="Times New Roman"/>
                <w:i/>
                <w:sz w:val="24"/>
                <w:szCs w:val="24"/>
              </w:rPr>
            </w:pPr>
            <w:r w:rsidRPr="00684BF9">
              <w:rPr>
                <w:rFonts w:ascii="Times New Roman" w:hAnsi="Times New Roman" w:cs="Times New Roman"/>
                <w:i/>
                <w:sz w:val="24"/>
                <w:szCs w:val="24"/>
              </w:rPr>
              <w:t>Около дороги</w:t>
            </w:r>
          </w:p>
        </w:tc>
        <w:tc>
          <w:tcPr>
            <w:tcW w:w="2606" w:type="dxa"/>
          </w:tcPr>
          <w:p w:rsidR="00981F80" w:rsidRPr="00684BF9" w:rsidRDefault="00981F80" w:rsidP="007E482A">
            <w:pPr>
              <w:pStyle w:val="a7"/>
              <w:ind w:left="0"/>
              <w:jc w:val="both"/>
              <w:rPr>
                <w:rFonts w:ascii="Times New Roman" w:hAnsi="Times New Roman" w:cs="Times New Roman"/>
                <w:i/>
                <w:sz w:val="24"/>
                <w:szCs w:val="24"/>
              </w:rPr>
            </w:pPr>
            <w:r w:rsidRPr="00684BF9">
              <w:rPr>
                <w:rFonts w:ascii="Times New Roman" w:hAnsi="Times New Roman" w:cs="Times New Roman"/>
                <w:i/>
                <w:sz w:val="24"/>
                <w:szCs w:val="24"/>
              </w:rPr>
              <w:t>Около предприятия</w:t>
            </w:r>
          </w:p>
        </w:tc>
        <w:tc>
          <w:tcPr>
            <w:tcW w:w="2606" w:type="dxa"/>
          </w:tcPr>
          <w:p w:rsidR="00981F80" w:rsidRPr="00684BF9" w:rsidRDefault="00981F80" w:rsidP="007E482A">
            <w:pPr>
              <w:pStyle w:val="a7"/>
              <w:ind w:left="0"/>
              <w:jc w:val="both"/>
              <w:rPr>
                <w:rFonts w:ascii="Times New Roman" w:hAnsi="Times New Roman" w:cs="Times New Roman"/>
                <w:i/>
                <w:sz w:val="24"/>
                <w:szCs w:val="24"/>
              </w:rPr>
            </w:pPr>
            <w:r w:rsidRPr="00684BF9">
              <w:rPr>
                <w:rFonts w:ascii="Times New Roman" w:hAnsi="Times New Roman" w:cs="Times New Roman"/>
                <w:i/>
                <w:sz w:val="24"/>
                <w:szCs w:val="24"/>
              </w:rPr>
              <w:t>На территории школы</w:t>
            </w:r>
          </w:p>
        </w:tc>
      </w:tr>
      <w:tr w:rsidR="00981F80" w:rsidTr="00A7044C">
        <w:trPr>
          <w:jc w:val="center"/>
        </w:trPr>
        <w:tc>
          <w:tcPr>
            <w:tcW w:w="2605" w:type="dxa"/>
          </w:tcPr>
          <w:p w:rsidR="00981F80" w:rsidRPr="00684BF9" w:rsidRDefault="00981F80" w:rsidP="007E482A">
            <w:pPr>
              <w:pStyle w:val="a7"/>
              <w:ind w:left="0"/>
              <w:jc w:val="both"/>
              <w:rPr>
                <w:rFonts w:ascii="Times New Roman" w:hAnsi="Times New Roman" w:cs="Times New Roman"/>
                <w:sz w:val="24"/>
                <w:szCs w:val="24"/>
              </w:rPr>
            </w:pPr>
            <w:r w:rsidRPr="00684BF9">
              <w:rPr>
                <w:rFonts w:ascii="Times New Roman" w:hAnsi="Times New Roman" w:cs="Times New Roman"/>
                <w:sz w:val="24"/>
                <w:szCs w:val="24"/>
              </w:rPr>
              <w:t>Верхний слой снега</w:t>
            </w:r>
          </w:p>
        </w:tc>
        <w:tc>
          <w:tcPr>
            <w:tcW w:w="2605" w:type="dxa"/>
          </w:tcPr>
          <w:p w:rsidR="00981F80" w:rsidRPr="00684BF9" w:rsidRDefault="00981F80" w:rsidP="007E482A">
            <w:pPr>
              <w:pStyle w:val="a7"/>
              <w:ind w:left="0"/>
              <w:jc w:val="both"/>
              <w:rPr>
                <w:rFonts w:ascii="Times New Roman" w:hAnsi="Times New Roman" w:cs="Times New Roman"/>
                <w:sz w:val="24"/>
                <w:szCs w:val="24"/>
              </w:rPr>
            </w:pPr>
            <w:r w:rsidRPr="00684BF9">
              <w:rPr>
                <w:rFonts w:ascii="Times New Roman" w:hAnsi="Times New Roman" w:cs="Times New Roman"/>
                <w:sz w:val="24"/>
                <w:szCs w:val="24"/>
              </w:rPr>
              <w:t>450</w:t>
            </w:r>
          </w:p>
        </w:tc>
        <w:tc>
          <w:tcPr>
            <w:tcW w:w="2606" w:type="dxa"/>
          </w:tcPr>
          <w:p w:rsidR="00981F80" w:rsidRPr="00684BF9" w:rsidRDefault="00981F80" w:rsidP="007E482A">
            <w:pPr>
              <w:pStyle w:val="a7"/>
              <w:ind w:left="0"/>
              <w:jc w:val="both"/>
              <w:rPr>
                <w:rFonts w:ascii="Times New Roman" w:hAnsi="Times New Roman" w:cs="Times New Roman"/>
                <w:sz w:val="24"/>
                <w:szCs w:val="24"/>
              </w:rPr>
            </w:pPr>
            <w:r w:rsidRPr="00684BF9">
              <w:rPr>
                <w:rFonts w:ascii="Times New Roman" w:hAnsi="Times New Roman" w:cs="Times New Roman"/>
                <w:sz w:val="24"/>
                <w:szCs w:val="24"/>
              </w:rPr>
              <w:t>500</w:t>
            </w:r>
          </w:p>
        </w:tc>
        <w:tc>
          <w:tcPr>
            <w:tcW w:w="2606" w:type="dxa"/>
          </w:tcPr>
          <w:p w:rsidR="00981F80" w:rsidRPr="00684BF9" w:rsidRDefault="00981F80" w:rsidP="007E482A">
            <w:pPr>
              <w:pStyle w:val="a7"/>
              <w:ind w:left="0"/>
              <w:jc w:val="both"/>
              <w:rPr>
                <w:rFonts w:ascii="Times New Roman" w:hAnsi="Times New Roman" w:cs="Times New Roman"/>
                <w:sz w:val="24"/>
                <w:szCs w:val="24"/>
              </w:rPr>
            </w:pPr>
            <w:r w:rsidRPr="00684BF9">
              <w:rPr>
                <w:rFonts w:ascii="Times New Roman" w:hAnsi="Times New Roman" w:cs="Times New Roman"/>
                <w:sz w:val="24"/>
                <w:szCs w:val="24"/>
              </w:rPr>
              <w:t>100</w:t>
            </w:r>
          </w:p>
        </w:tc>
      </w:tr>
      <w:tr w:rsidR="00981F80" w:rsidTr="00A7044C">
        <w:trPr>
          <w:jc w:val="center"/>
        </w:trPr>
        <w:tc>
          <w:tcPr>
            <w:tcW w:w="2605" w:type="dxa"/>
          </w:tcPr>
          <w:p w:rsidR="00981F80" w:rsidRPr="00684BF9" w:rsidRDefault="00981F80" w:rsidP="007E482A">
            <w:pPr>
              <w:pStyle w:val="a7"/>
              <w:ind w:left="0"/>
              <w:jc w:val="both"/>
              <w:rPr>
                <w:rFonts w:ascii="Times New Roman" w:hAnsi="Times New Roman" w:cs="Times New Roman"/>
                <w:sz w:val="24"/>
                <w:szCs w:val="24"/>
              </w:rPr>
            </w:pPr>
            <w:r w:rsidRPr="00684BF9">
              <w:rPr>
                <w:rFonts w:ascii="Times New Roman" w:hAnsi="Times New Roman" w:cs="Times New Roman"/>
                <w:sz w:val="24"/>
                <w:szCs w:val="24"/>
              </w:rPr>
              <w:t>Основная часть снега</w:t>
            </w:r>
          </w:p>
        </w:tc>
        <w:tc>
          <w:tcPr>
            <w:tcW w:w="2605" w:type="dxa"/>
          </w:tcPr>
          <w:p w:rsidR="00981F80" w:rsidRPr="00684BF9" w:rsidRDefault="00981F80" w:rsidP="007E482A">
            <w:pPr>
              <w:pStyle w:val="a7"/>
              <w:ind w:left="0"/>
              <w:jc w:val="both"/>
              <w:rPr>
                <w:rFonts w:ascii="Times New Roman" w:hAnsi="Times New Roman" w:cs="Times New Roman"/>
                <w:sz w:val="24"/>
                <w:szCs w:val="24"/>
              </w:rPr>
            </w:pPr>
            <w:r w:rsidRPr="00684BF9">
              <w:rPr>
                <w:rFonts w:ascii="Times New Roman" w:hAnsi="Times New Roman" w:cs="Times New Roman"/>
                <w:sz w:val="24"/>
                <w:szCs w:val="24"/>
              </w:rPr>
              <w:t>300</w:t>
            </w:r>
          </w:p>
        </w:tc>
        <w:tc>
          <w:tcPr>
            <w:tcW w:w="2606" w:type="dxa"/>
          </w:tcPr>
          <w:p w:rsidR="00981F80" w:rsidRPr="00684BF9" w:rsidRDefault="00981F80" w:rsidP="007E482A">
            <w:pPr>
              <w:pStyle w:val="a7"/>
              <w:ind w:left="0"/>
              <w:jc w:val="both"/>
              <w:rPr>
                <w:rFonts w:ascii="Times New Roman" w:hAnsi="Times New Roman" w:cs="Times New Roman"/>
                <w:sz w:val="24"/>
                <w:szCs w:val="24"/>
              </w:rPr>
            </w:pPr>
            <w:r w:rsidRPr="00684BF9">
              <w:rPr>
                <w:rFonts w:ascii="Times New Roman" w:hAnsi="Times New Roman" w:cs="Times New Roman"/>
                <w:sz w:val="24"/>
                <w:szCs w:val="24"/>
              </w:rPr>
              <w:t>350</w:t>
            </w:r>
          </w:p>
        </w:tc>
        <w:tc>
          <w:tcPr>
            <w:tcW w:w="2606" w:type="dxa"/>
          </w:tcPr>
          <w:p w:rsidR="00981F80" w:rsidRPr="00684BF9" w:rsidRDefault="00981F80" w:rsidP="007E482A">
            <w:pPr>
              <w:pStyle w:val="a7"/>
              <w:ind w:left="0"/>
              <w:jc w:val="both"/>
              <w:rPr>
                <w:rFonts w:ascii="Times New Roman" w:hAnsi="Times New Roman" w:cs="Times New Roman"/>
                <w:sz w:val="24"/>
                <w:szCs w:val="24"/>
              </w:rPr>
            </w:pPr>
            <w:r w:rsidRPr="00684BF9">
              <w:rPr>
                <w:rFonts w:ascii="Times New Roman" w:hAnsi="Times New Roman" w:cs="Times New Roman"/>
                <w:sz w:val="24"/>
                <w:szCs w:val="24"/>
              </w:rPr>
              <w:t>100</w:t>
            </w:r>
          </w:p>
        </w:tc>
      </w:tr>
      <w:tr w:rsidR="00981F80" w:rsidTr="00A7044C">
        <w:trPr>
          <w:jc w:val="center"/>
        </w:trPr>
        <w:tc>
          <w:tcPr>
            <w:tcW w:w="2605" w:type="dxa"/>
          </w:tcPr>
          <w:p w:rsidR="00981F80" w:rsidRPr="00684BF9" w:rsidRDefault="00981F80" w:rsidP="007E482A">
            <w:pPr>
              <w:pStyle w:val="a7"/>
              <w:ind w:left="0"/>
              <w:jc w:val="both"/>
              <w:rPr>
                <w:rFonts w:ascii="Times New Roman" w:hAnsi="Times New Roman" w:cs="Times New Roman"/>
                <w:sz w:val="24"/>
                <w:szCs w:val="24"/>
              </w:rPr>
            </w:pPr>
            <w:r w:rsidRPr="00684BF9">
              <w:rPr>
                <w:rFonts w:ascii="Times New Roman" w:hAnsi="Times New Roman" w:cs="Times New Roman"/>
                <w:sz w:val="24"/>
                <w:szCs w:val="24"/>
              </w:rPr>
              <w:t>Средний показатель</w:t>
            </w:r>
          </w:p>
        </w:tc>
        <w:tc>
          <w:tcPr>
            <w:tcW w:w="2605" w:type="dxa"/>
          </w:tcPr>
          <w:p w:rsidR="00981F80" w:rsidRPr="00684BF9" w:rsidRDefault="00981F80" w:rsidP="007E482A">
            <w:pPr>
              <w:pStyle w:val="a7"/>
              <w:ind w:left="0"/>
              <w:jc w:val="both"/>
              <w:rPr>
                <w:rFonts w:ascii="Times New Roman" w:hAnsi="Times New Roman" w:cs="Times New Roman"/>
                <w:sz w:val="24"/>
                <w:szCs w:val="24"/>
              </w:rPr>
            </w:pPr>
            <w:r w:rsidRPr="00684BF9">
              <w:rPr>
                <w:rFonts w:ascii="Times New Roman" w:hAnsi="Times New Roman" w:cs="Times New Roman"/>
                <w:sz w:val="24"/>
                <w:szCs w:val="24"/>
              </w:rPr>
              <w:t>375</w:t>
            </w:r>
          </w:p>
        </w:tc>
        <w:tc>
          <w:tcPr>
            <w:tcW w:w="2606" w:type="dxa"/>
          </w:tcPr>
          <w:p w:rsidR="00981F80" w:rsidRPr="00684BF9" w:rsidRDefault="00981F80" w:rsidP="007E482A">
            <w:pPr>
              <w:pStyle w:val="a7"/>
              <w:ind w:left="0"/>
              <w:jc w:val="both"/>
              <w:rPr>
                <w:rFonts w:ascii="Times New Roman" w:hAnsi="Times New Roman" w:cs="Times New Roman"/>
                <w:sz w:val="24"/>
                <w:szCs w:val="24"/>
              </w:rPr>
            </w:pPr>
            <w:r w:rsidRPr="00684BF9">
              <w:rPr>
                <w:rFonts w:ascii="Times New Roman" w:hAnsi="Times New Roman" w:cs="Times New Roman"/>
                <w:sz w:val="24"/>
                <w:szCs w:val="24"/>
              </w:rPr>
              <w:t>425</w:t>
            </w:r>
          </w:p>
        </w:tc>
        <w:tc>
          <w:tcPr>
            <w:tcW w:w="2606" w:type="dxa"/>
          </w:tcPr>
          <w:p w:rsidR="00981F80" w:rsidRPr="00684BF9" w:rsidRDefault="00981F80" w:rsidP="007E482A">
            <w:pPr>
              <w:pStyle w:val="a7"/>
              <w:ind w:left="0"/>
              <w:jc w:val="both"/>
              <w:rPr>
                <w:rFonts w:ascii="Times New Roman" w:hAnsi="Times New Roman" w:cs="Times New Roman"/>
                <w:sz w:val="24"/>
                <w:szCs w:val="24"/>
              </w:rPr>
            </w:pPr>
            <w:r w:rsidRPr="00684BF9">
              <w:rPr>
                <w:rFonts w:ascii="Times New Roman" w:hAnsi="Times New Roman" w:cs="Times New Roman"/>
                <w:sz w:val="24"/>
                <w:szCs w:val="24"/>
              </w:rPr>
              <w:t>100</w:t>
            </w:r>
          </w:p>
        </w:tc>
      </w:tr>
    </w:tbl>
    <w:p w:rsidR="00981F80" w:rsidRPr="00A7044C" w:rsidRDefault="00981F80" w:rsidP="007E482A">
      <w:pPr>
        <w:spacing w:line="240" w:lineRule="auto"/>
        <w:jc w:val="both"/>
        <w:rPr>
          <w:rFonts w:ascii="Times New Roman" w:hAnsi="Times New Roman" w:cs="Times New Roman"/>
          <w:sz w:val="24"/>
          <w:szCs w:val="24"/>
        </w:rPr>
      </w:pPr>
    </w:p>
    <w:p w:rsidR="00981F80" w:rsidRPr="009E119F" w:rsidRDefault="00981F80" w:rsidP="007E482A">
      <w:pPr>
        <w:pStyle w:val="2"/>
        <w:numPr>
          <w:ilvl w:val="0"/>
          <w:numId w:val="15"/>
        </w:numPr>
        <w:spacing w:line="240" w:lineRule="auto"/>
        <w:jc w:val="both"/>
        <w:rPr>
          <w:rFonts w:ascii="Times New Roman" w:hAnsi="Times New Roman" w:cs="Times New Roman"/>
          <w:b w:val="0"/>
          <w:i/>
          <w:color w:val="auto"/>
          <w:sz w:val="28"/>
          <w:szCs w:val="28"/>
        </w:rPr>
      </w:pPr>
      <w:bookmarkStart w:id="10" w:name="_Toc438368292"/>
      <w:r w:rsidRPr="009E119F">
        <w:rPr>
          <w:rFonts w:ascii="Times New Roman" w:hAnsi="Times New Roman" w:cs="Times New Roman"/>
          <w:b w:val="0"/>
          <w:color w:val="auto"/>
          <w:sz w:val="28"/>
          <w:szCs w:val="28"/>
        </w:rPr>
        <w:t>Опыт №3</w:t>
      </w:r>
      <w:r w:rsidR="009E119F" w:rsidRPr="009E119F">
        <w:rPr>
          <w:rFonts w:ascii="Times New Roman" w:hAnsi="Times New Roman" w:cs="Times New Roman"/>
          <w:b w:val="0"/>
          <w:i/>
          <w:color w:val="auto"/>
          <w:sz w:val="28"/>
          <w:szCs w:val="28"/>
        </w:rPr>
        <w:t>.</w:t>
      </w:r>
      <w:r w:rsidRPr="009E119F">
        <w:rPr>
          <w:rFonts w:ascii="Times New Roman" w:hAnsi="Times New Roman" w:cs="Times New Roman"/>
          <w:b w:val="0"/>
          <w:i/>
          <w:color w:val="auto"/>
          <w:sz w:val="28"/>
          <w:szCs w:val="28"/>
        </w:rPr>
        <w:t xml:space="preserve"> Содержание органических примесей.</w:t>
      </w:r>
      <w:bookmarkEnd w:id="10"/>
    </w:p>
    <w:p w:rsidR="009E119F" w:rsidRPr="009E119F" w:rsidRDefault="009E119F" w:rsidP="009E119F">
      <w:pPr>
        <w:rPr>
          <w:i/>
        </w:rPr>
      </w:pPr>
    </w:p>
    <w:p w:rsidR="00981F80" w:rsidRDefault="00981F80" w:rsidP="007E482A">
      <w:pPr>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Цель работы: определить наличие органических примесей.</w:t>
      </w:r>
    </w:p>
    <w:p w:rsidR="00981F80" w:rsidRDefault="00981F80" w:rsidP="007E482A">
      <w:pPr>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Приборы и материалы: спиртовка, фарфоровые чашки.</w:t>
      </w:r>
    </w:p>
    <w:p w:rsidR="00981F80" w:rsidRDefault="00981F80" w:rsidP="007E482A">
      <w:pPr>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Ход работы: </w:t>
      </w:r>
    </w:p>
    <w:p w:rsidR="009E2B12" w:rsidRDefault="00981F80" w:rsidP="007E482A">
      <w:pPr>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При нагревании профильтрованной талой воды, на открытом пламени растворенные соли, и органические примеси начинают разлагаться, при этом органические примеси обугливаются. </w:t>
      </w:r>
    </w:p>
    <w:p w:rsidR="00981F80" w:rsidRDefault="00981F80" w:rsidP="007E482A">
      <w:pPr>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После выпаривания талой воды и прокаливания чашек я сравнила их содержимое, оценив в баллах от 0 до 5 (0 баллов – чашка чистая; 1 балл – заметно слабое потемнение в центре чашки; 5 баллов – заметно ярко выраженное темное пятно). </w:t>
      </w:r>
    </w:p>
    <w:p w:rsidR="00981F80" w:rsidRPr="00A10345" w:rsidRDefault="00981F80" w:rsidP="007E482A">
      <w:pPr>
        <w:spacing w:line="240" w:lineRule="auto"/>
        <w:ind w:firstLine="284"/>
        <w:jc w:val="both"/>
        <w:rPr>
          <w:rFonts w:ascii="Times New Roman" w:hAnsi="Times New Roman" w:cs="Times New Roman"/>
          <w:sz w:val="24"/>
          <w:szCs w:val="24"/>
        </w:rPr>
      </w:pPr>
      <w:r w:rsidRPr="00A10345">
        <w:rPr>
          <w:rFonts w:ascii="Times New Roman" w:hAnsi="Times New Roman" w:cs="Times New Roman"/>
          <w:sz w:val="24"/>
          <w:szCs w:val="24"/>
        </w:rPr>
        <w:t>Вывод:</w:t>
      </w:r>
    </w:p>
    <w:p w:rsidR="00981F80" w:rsidRPr="00893D0C" w:rsidRDefault="00E6701D" w:rsidP="007E482A">
      <w:pPr>
        <w:spacing w:line="240" w:lineRule="auto"/>
        <w:ind w:firstLine="284"/>
        <w:jc w:val="both"/>
        <w:rPr>
          <w:rFonts w:ascii="Times New Roman" w:hAnsi="Times New Roman" w:cs="Times New Roman"/>
          <w:sz w:val="28"/>
          <w:szCs w:val="28"/>
        </w:rPr>
      </w:pPr>
      <w:r>
        <w:rPr>
          <w:rFonts w:ascii="Times New Roman" w:hAnsi="Times New Roman" w:cs="Times New Roman"/>
          <w:sz w:val="28"/>
          <w:szCs w:val="28"/>
        </w:rPr>
        <w:t>Таблица 5.</w:t>
      </w:r>
      <w:r w:rsidR="00981F80" w:rsidRPr="00710B40">
        <w:rPr>
          <w:rFonts w:ascii="Times New Roman" w:hAnsi="Times New Roman" w:cs="Times New Roman"/>
          <w:sz w:val="28"/>
          <w:szCs w:val="28"/>
        </w:rPr>
        <w:t xml:space="preserve">Обнаружение органических примесей </w:t>
      </w:r>
      <w:r>
        <w:rPr>
          <w:rFonts w:ascii="Times New Roman" w:hAnsi="Times New Roman" w:cs="Times New Roman"/>
          <w:sz w:val="28"/>
          <w:szCs w:val="28"/>
        </w:rPr>
        <w:t>(</w:t>
      </w:r>
      <w:r w:rsidR="00981F80" w:rsidRPr="00710B40">
        <w:rPr>
          <w:rFonts w:ascii="Times New Roman" w:hAnsi="Times New Roman" w:cs="Times New Roman"/>
          <w:sz w:val="28"/>
          <w:szCs w:val="28"/>
        </w:rPr>
        <w:t>балл</w:t>
      </w:r>
      <w:r>
        <w:rPr>
          <w:rFonts w:ascii="Times New Roman" w:hAnsi="Times New Roman" w:cs="Times New Roman"/>
          <w:sz w:val="28"/>
          <w:szCs w:val="28"/>
        </w:rPr>
        <w:t>ы)</w:t>
      </w:r>
      <w:r w:rsidR="00A7044C">
        <w:rPr>
          <w:rFonts w:ascii="Times New Roman" w:hAnsi="Times New Roman" w:cs="Times New Roman"/>
          <w:sz w:val="28"/>
          <w:szCs w:val="28"/>
        </w:rPr>
        <w:t>.</w:t>
      </w:r>
    </w:p>
    <w:tbl>
      <w:tblPr>
        <w:tblStyle w:val="a8"/>
        <w:tblW w:w="0" w:type="auto"/>
        <w:tblLook w:val="04A0" w:firstRow="1" w:lastRow="0" w:firstColumn="1" w:lastColumn="0" w:noHBand="0" w:noVBand="1"/>
      </w:tblPr>
      <w:tblGrid>
        <w:gridCol w:w="2535"/>
        <w:gridCol w:w="2511"/>
        <w:gridCol w:w="2548"/>
        <w:gridCol w:w="2545"/>
      </w:tblGrid>
      <w:tr w:rsidR="00981F80" w:rsidTr="00E03FC8">
        <w:tc>
          <w:tcPr>
            <w:tcW w:w="2605" w:type="dxa"/>
          </w:tcPr>
          <w:p w:rsidR="00981F80" w:rsidRPr="00684BF9" w:rsidRDefault="00981F80" w:rsidP="007E482A">
            <w:pPr>
              <w:jc w:val="both"/>
              <w:rPr>
                <w:rFonts w:ascii="Times New Roman" w:hAnsi="Times New Roman" w:cs="Times New Roman"/>
                <w:i/>
                <w:sz w:val="24"/>
                <w:szCs w:val="24"/>
              </w:rPr>
            </w:pPr>
            <w:r w:rsidRPr="00684BF9">
              <w:rPr>
                <w:rFonts w:ascii="Times New Roman" w:hAnsi="Times New Roman" w:cs="Times New Roman"/>
                <w:i/>
                <w:sz w:val="24"/>
                <w:szCs w:val="24"/>
              </w:rPr>
              <w:t>Параметр</w:t>
            </w:r>
          </w:p>
        </w:tc>
        <w:tc>
          <w:tcPr>
            <w:tcW w:w="2605" w:type="dxa"/>
          </w:tcPr>
          <w:p w:rsidR="00981F80" w:rsidRPr="00684BF9" w:rsidRDefault="00981F80" w:rsidP="007E482A">
            <w:pPr>
              <w:jc w:val="both"/>
              <w:rPr>
                <w:rFonts w:ascii="Times New Roman" w:hAnsi="Times New Roman" w:cs="Times New Roman"/>
                <w:i/>
                <w:sz w:val="24"/>
                <w:szCs w:val="24"/>
              </w:rPr>
            </w:pPr>
            <w:r w:rsidRPr="00684BF9">
              <w:rPr>
                <w:rFonts w:ascii="Times New Roman" w:hAnsi="Times New Roman" w:cs="Times New Roman"/>
                <w:i/>
                <w:sz w:val="24"/>
                <w:szCs w:val="24"/>
              </w:rPr>
              <w:t>Около дороги</w:t>
            </w:r>
          </w:p>
        </w:tc>
        <w:tc>
          <w:tcPr>
            <w:tcW w:w="2606" w:type="dxa"/>
          </w:tcPr>
          <w:p w:rsidR="00981F80" w:rsidRPr="00684BF9" w:rsidRDefault="00981F80" w:rsidP="007E482A">
            <w:pPr>
              <w:jc w:val="both"/>
              <w:rPr>
                <w:rFonts w:ascii="Times New Roman" w:hAnsi="Times New Roman" w:cs="Times New Roman"/>
                <w:i/>
                <w:sz w:val="24"/>
                <w:szCs w:val="24"/>
              </w:rPr>
            </w:pPr>
            <w:r w:rsidRPr="00684BF9">
              <w:rPr>
                <w:rFonts w:ascii="Times New Roman" w:hAnsi="Times New Roman" w:cs="Times New Roman"/>
                <w:i/>
                <w:sz w:val="24"/>
                <w:szCs w:val="24"/>
              </w:rPr>
              <w:t>Около предприятия</w:t>
            </w:r>
          </w:p>
        </w:tc>
        <w:tc>
          <w:tcPr>
            <w:tcW w:w="2606" w:type="dxa"/>
          </w:tcPr>
          <w:p w:rsidR="00981F80" w:rsidRPr="00684BF9" w:rsidRDefault="00981F80" w:rsidP="007E482A">
            <w:pPr>
              <w:jc w:val="both"/>
              <w:rPr>
                <w:rFonts w:ascii="Times New Roman" w:hAnsi="Times New Roman" w:cs="Times New Roman"/>
                <w:i/>
                <w:sz w:val="24"/>
                <w:szCs w:val="24"/>
              </w:rPr>
            </w:pPr>
            <w:r w:rsidRPr="00684BF9">
              <w:rPr>
                <w:rFonts w:ascii="Times New Roman" w:hAnsi="Times New Roman" w:cs="Times New Roman"/>
                <w:i/>
                <w:sz w:val="24"/>
                <w:szCs w:val="24"/>
              </w:rPr>
              <w:t>На территории школы</w:t>
            </w:r>
          </w:p>
        </w:tc>
      </w:tr>
      <w:tr w:rsidR="00981F80" w:rsidTr="00E03FC8">
        <w:tc>
          <w:tcPr>
            <w:tcW w:w="2605" w:type="dxa"/>
          </w:tcPr>
          <w:p w:rsidR="00981F80" w:rsidRDefault="00981F80" w:rsidP="007E482A">
            <w:pPr>
              <w:jc w:val="both"/>
              <w:rPr>
                <w:rFonts w:ascii="Times New Roman" w:hAnsi="Times New Roman" w:cs="Times New Roman"/>
                <w:sz w:val="24"/>
                <w:szCs w:val="24"/>
              </w:rPr>
            </w:pPr>
            <w:r>
              <w:rPr>
                <w:rFonts w:ascii="Times New Roman" w:hAnsi="Times New Roman" w:cs="Times New Roman"/>
                <w:sz w:val="24"/>
                <w:szCs w:val="24"/>
              </w:rPr>
              <w:t>Верхний слой снега</w:t>
            </w:r>
          </w:p>
        </w:tc>
        <w:tc>
          <w:tcPr>
            <w:tcW w:w="2605" w:type="dxa"/>
          </w:tcPr>
          <w:p w:rsidR="00981F80" w:rsidRDefault="00981F80" w:rsidP="007E482A">
            <w:pPr>
              <w:jc w:val="both"/>
              <w:rPr>
                <w:rFonts w:ascii="Times New Roman" w:hAnsi="Times New Roman" w:cs="Times New Roman"/>
                <w:sz w:val="24"/>
                <w:szCs w:val="24"/>
              </w:rPr>
            </w:pPr>
            <w:r>
              <w:rPr>
                <w:rFonts w:ascii="Times New Roman" w:hAnsi="Times New Roman" w:cs="Times New Roman"/>
                <w:sz w:val="24"/>
                <w:szCs w:val="24"/>
              </w:rPr>
              <w:t>3</w:t>
            </w:r>
          </w:p>
        </w:tc>
        <w:tc>
          <w:tcPr>
            <w:tcW w:w="2606" w:type="dxa"/>
          </w:tcPr>
          <w:p w:rsidR="00981F80" w:rsidRDefault="00981F80" w:rsidP="007E482A">
            <w:pPr>
              <w:jc w:val="both"/>
              <w:rPr>
                <w:rFonts w:ascii="Times New Roman" w:hAnsi="Times New Roman" w:cs="Times New Roman"/>
                <w:sz w:val="24"/>
                <w:szCs w:val="24"/>
              </w:rPr>
            </w:pPr>
            <w:r>
              <w:rPr>
                <w:rFonts w:ascii="Times New Roman" w:hAnsi="Times New Roman" w:cs="Times New Roman"/>
                <w:sz w:val="24"/>
                <w:szCs w:val="24"/>
              </w:rPr>
              <w:t>4</w:t>
            </w:r>
          </w:p>
        </w:tc>
        <w:tc>
          <w:tcPr>
            <w:tcW w:w="2606" w:type="dxa"/>
          </w:tcPr>
          <w:p w:rsidR="00981F80" w:rsidRDefault="00981F80" w:rsidP="007E482A">
            <w:pPr>
              <w:jc w:val="both"/>
              <w:rPr>
                <w:rFonts w:ascii="Times New Roman" w:hAnsi="Times New Roman" w:cs="Times New Roman"/>
                <w:sz w:val="24"/>
                <w:szCs w:val="24"/>
              </w:rPr>
            </w:pPr>
            <w:r>
              <w:rPr>
                <w:rFonts w:ascii="Times New Roman" w:hAnsi="Times New Roman" w:cs="Times New Roman"/>
                <w:sz w:val="24"/>
                <w:szCs w:val="24"/>
              </w:rPr>
              <w:t>1</w:t>
            </w:r>
          </w:p>
        </w:tc>
      </w:tr>
      <w:tr w:rsidR="00981F80" w:rsidTr="00E03FC8">
        <w:tc>
          <w:tcPr>
            <w:tcW w:w="2605" w:type="dxa"/>
          </w:tcPr>
          <w:p w:rsidR="00981F80" w:rsidRDefault="00981F80" w:rsidP="007E482A">
            <w:pPr>
              <w:jc w:val="both"/>
              <w:rPr>
                <w:rFonts w:ascii="Times New Roman" w:hAnsi="Times New Roman" w:cs="Times New Roman"/>
                <w:sz w:val="24"/>
                <w:szCs w:val="24"/>
              </w:rPr>
            </w:pPr>
            <w:r>
              <w:rPr>
                <w:rFonts w:ascii="Times New Roman" w:hAnsi="Times New Roman" w:cs="Times New Roman"/>
                <w:sz w:val="24"/>
                <w:szCs w:val="24"/>
              </w:rPr>
              <w:lastRenderedPageBreak/>
              <w:t>Основная часть снега</w:t>
            </w:r>
          </w:p>
        </w:tc>
        <w:tc>
          <w:tcPr>
            <w:tcW w:w="2605" w:type="dxa"/>
          </w:tcPr>
          <w:p w:rsidR="00981F80" w:rsidRDefault="00981F80" w:rsidP="007E482A">
            <w:pPr>
              <w:jc w:val="both"/>
              <w:rPr>
                <w:rFonts w:ascii="Times New Roman" w:hAnsi="Times New Roman" w:cs="Times New Roman"/>
                <w:sz w:val="24"/>
                <w:szCs w:val="24"/>
              </w:rPr>
            </w:pPr>
            <w:r>
              <w:rPr>
                <w:rFonts w:ascii="Times New Roman" w:hAnsi="Times New Roman" w:cs="Times New Roman"/>
                <w:sz w:val="24"/>
                <w:szCs w:val="24"/>
              </w:rPr>
              <w:t>3</w:t>
            </w:r>
          </w:p>
        </w:tc>
        <w:tc>
          <w:tcPr>
            <w:tcW w:w="2606" w:type="dxa"/>
          </w:tcPr>
          <w:p w:rsidR="00981F80" w:rsidRDefault="00981F80" w:rsidP="007E482A">
            <w:pPr>
              <w:jc w:val="both"/>
              <w:rPr>
                <w:rFonts w:ascii="Times New Roman" w:hAnsi="Times New Roman" w:cs="Times New Roman"/>
                <w:sz w:val="24"/>
                <w:szCs w:val="24"/>
              </w:rPr>
            </w:pPr>
            <w:r>
              <w:rPr>
                <w:rFonts w:ascii="Times New Roman" w:hAnsi="Times New Roman" w:cs="Times New Roman"/>
                <w:sz w:val="24"/>
                <w:szCs w:val="24"/>
              </w:rPr>
              <w:t>3</w:t>
            </w:r>
          </w:p>
        </w:tc>
        <w:tc>
          <w:tcPr>
            <w:tcW w:w="2606" w:type="dxa"/>
          </w:tcPr>
          <w:p w:rsidR="00981F80" w:rsidRDefault="00981F80" w:rsidP="007E482A">
            <w:pPr>
              <w:jc w:val="both"/>
              <w:rPr>
                <w:rFonts w:ascii="Times New Roman" w:hAnsi="Times New Roman" w:cs="Times New Roman"/>
                <w:sz w:val="24"/>
                <w:szCs w:val="24"/>
              </w:rPr>
            </w:pPr>
            <w:r>
              <w:rPr>
                <w:rFonts w:ascii="Times New Roman" w:hAnsi="Times New Roman" w:cs="Times New Roman"/>
                <w:sz w:val="24"/>
                <w:szCs w:val="24"/>
              </w:rPr>
              <w:t>1</w:t>
            </w:r>
          </w:p>
        </w:tc>
      </w:tr>
      <w:tr w:rsidR="00981F80" w:rsidTr="00E03FC8">
        <w:tc>
          <w:tcPr>
            <w:tcW w:w="2605" w:type="dxa"/>
          </w:tcPr>
          <w:p w:rsidR="00981F80" w:rsidRDefault="00981F80" w:rsidP="007E482A">
            <w:pPr>
              <w:jc w:val="both"/>
              <w:rPr>
                <w:rFonts w:ascii="Times New Roman" w:hAnsi="Times New Roman" w:cs="Times New Roman"/>
                <w:sz w:val="24"/>
                <w:szCs w:val="24"/>
              </w:rPr>
            </w:pPr>
            <w:r>
              <w:rPr>
                <w:rFonts w:ascii="Times New Roman" w:hAnsi="Times New Roman" w:cs="Times New Roman"/>
                <w:sz w:val="24"/>
                <w:szCs w:val="24"/>
              </w:rPr>
              <w:t>Средний показатель</w:t>
            </w:r>
          </w:p>
        </w:tc>
        <w:tc>
          <w:tcPr>
            <w:tcW w:w="2605" w:type="dxa"/>
          </w:tcPr>
          <w:p w:rsidR="00981F80" w:rsidRDefault="00981F80" w:rsidP="007E482A">
            <w:pPr>
              <w:jc w:val="both"/>
              <w:rPr>
                <w:rFonts w:ascii="Times New Roman" w:hAnsi="Times New Roman" w:cs="Times New Roman"/>
                <w:sz w:val="24"/>
                <w:szCs w:val="24"/>
              </w:rPr>
            </w:pPr>
            <w:r>
              <w:rPr>
                <w:rFonts w:ascii="Times New Roman" w:hAnsi="Times New Roman" w:cs="Times New Roman"/>
                <w:sz w:val="24"/>
                <w:szCs w:val="24"/>
              </w:rPr>
              <w:t>3</w:t>
            </w:r>
          </w:p>
        </w:tc>
        <w:tc>
          <w:tcPr>
            <w:tcW w:w="2606" w:type="dxa"/>
          </w:tcPr>
          <w:p w:rsidR="00981F80" w:rsidRDefault="00981F80" w:rsidP="007E482A">
            <w:pPr>
              <w:jc w:val="both"/>
              <w:rPr>
                <w:rFonts w:ascii="Times New Roman" w:hAnsi="Times New Roman" w:cs="Times New Roman"/>
                <w:sz w:val="24"/>
                <w:szCs w:val="24"/>
              </w:rPr>
            </w:pPr>
            <w:r>
              <w:rPr>
                <w:rFonts w:ascii="Times New Roman" w:hAnsi="Times New Roman" w:cs="Times New Roman"/>
                <w:sz w:val="24"/>
                <w:szCs w:val="24"/>
              </w:rPr>
              <w:t>3,5</w:t>
            </w:r>
          </w:p>
        </w:tc>
        <w:tc>
          <w:tcPr>
            <w:tcW w:w="2606" w:type="dxa"/>
          </w:tcPr>
          <w:p w:rsidR="00981F80" w:rsidRDefault="00981F80" w:rsidP="007E482A">
            <w:pPr>
              <w:jc w:val="both"/>
              <w:rPr>
                <w:rFonts w:ascii="Times New Roman" w:hAnsi="Times New Roman" w:cs="Times New Roman"/>
                <w:sz w:val="24"/>
                <w:szCs w:val="24"/>
              </w:rPr>
            </w:pPr>
            <w:r>
              <w:rPr>
                <w:rFonts w:ascii="Times New Roman" w:hAnsi="Times New Roman" w:cs="Times New Roman"/>
                <w:sz w:val="24"/>
                <w:szCs w:val="24"/>
              </w:rPr>
              <w:t>1</w:t>
            </w:r>
          </w:p>
        </w:tc>
      </w:tr>
    </w:tbl>
    <w:p w:rsidR="00981F80" w:rsidRDefault="00981F80" w:rsidP="007E482A">
      <w:pPr>
        <w:spacing w:line="240" w:lineRule="auto"/>
        <w:ind w:firstLine="284"/>
        <w:jc w:val="both"/>
        <w:rPr>
          <w:rFonts w:ascii="Times New Roman" w:hAnsi="Times New Roman" w:cs="Times New Roman"/>
          <w:sz w:val="24"/>
          <w:szCs w:val="24"/>
        </w:rPr>
      </w:pPr>
    </w:p>
    <w:p w:rsidR="00981F80" w:rsidRPr="009E119F" w:rsidRDefault="00981F80" w:rsidP="007E482A">
      <w:pPr>
        <w:pStyle w:val="2"/>
        <w:numPr>
          <w:ilvl w:val="0"/>
          <w:numId w:val="15"/>
        </w:numPr>
        <w:spacing w:line="240" w:lineRule="auto"/>
        <w:jc w:val="both"/>
        <w:rPr>
          <w:rFonts w:ascii="Times New Roman" w:hAnsi="Times New Roman" w:cs="Times New Roman"/>
          <w:b w:val="0"/>
          <w:i/>
          <w:color w:val="auto"/>
          <w:sz w:val="28"/>
          <w:szCs w:val="28"/>
        </w:rPr>
      </w:pPr>
      <w:bookmarkStart w:id="11" w:name="_Toc438368293"/>
      <w:r w:rsidRPr="009E119F">
        <w:rPr>
          <w:rFonts w:ascii="Times New Roman" w:hAnsi="Times New Roman" w:cs="Times New Roman"/>
          <w:b w:val="0"/>
          <w:color w:val="auto"/>
          <w:sz w:val="28"/>
          <w:szCs w:val="28"/>
        </w:rPr>
        <w:t xml:space="preserve">Опыт №4: </w:t>
      </w:r>
      <w:r w:rsidRPr="009E119F">
        <w:rPr>
          <w:rFonts w:ascii="Times New Roman" w:hAnsi="Times New Roman" w:cs="Times New Roman"/>
          <w:b w:val="0"/>
          <w:i/>
          <w:color w:val="auto"/>
          <w:sz w:val="28"/>
          <w:szCs w:val="28"/>
        </w:rPr>
        <w:t>Реакция среды (рН) талой воды.</w:t>
      </w:r>
      <w:bookmarkEnd w:id="11"/>
    </w:p>
    <w:p w:rsidR="009E119F" w:rsidRPr="009E119F" w:rsidRDefault="009E119F" w:rsidP="009E119F">
      <w:pPr>
        <w:rPr>
          <w:i/>
        </w:rPr>
      </w:pPr>
    </w:p>
    <w:p w:rsidR="00981F80" w:rsidRDefault="00981F80" w:rsidP="007E482A">
      <w:pPr>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Цель работы: определить среду рН</w:t>
      </w:r>
    </w:p>
    <w:p w:rsidR="00981F80" w:rsidRDefault="00981F80" w:rsidP="007E482A">
      <w:pPr>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Приборы и материалы: полоски индикаторной бумаги.</w:t>
      </w:r>
    </w:p>
    <w:p w:rsidR="00981F80" w:rsidRPr="00A10345" w:rsidRDefault="00981F80" w:rsidP="007E482A">
      <w:pPr>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Ход работы:</w:t>
      </w:r>
    </w:p>
    <w:p w:rsidR="009E2B12" w:rsidRDefault="00981F80" w:rsidP="007E482A">
      <w:pPr>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Реакция среды (рН) отражает уровень кислотности и щелочности раствора и представляет собой показатель концентрации в воде ионов водорода. </w:t>
      </w:r>
    </w:p>
    <w:p w:rsidR="00981F80" w:rsidRDefault="00981F80" w:rsidP="007E482A">
      <w:pPr>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Я определяла рН талой воды, используя универсальный индикатор. Смочив в исследуемом растворе полоску индикаторной бумаги, я сравнивала ее окраску со шкалой. </w:t>
      </w:r>
    </w:p>
    <w:p w:rsidR="00A7044C" w:rsidRDefault="00981F80" w:rsidP="007E482A">
      <w:pPr>
        <w:spacing w:line="240" w:lineRule="auto"/>
        <w:ind w:firstLine="284"/>
        <w:jc w:val="both"/>
        <w:rPr>
          <w:rFonts w:ascii="Times New Roman" w:hAnsi="Times New Roman" w:cs="Times New Roman"/>
          <w:sz w:val="24"/>
          <w:szCs w:val="24"/>
        </w:rPr>
      </w:pPr>
      <w:r w:rsidRPr="00A10345">
        <w:rPr>
          <w:rFonts w:ascii="Times New Roman" w:hAnsi="Times New Roman" w:cs="Times New Roman"/>
          <w:sz w:val="24"/>
          <w:szCs w:val="24"/>
        </w:rPr>
        <w:t>Вывод:</w:t>
      </w:r>
    </w:p>
    <w:p w:rsidR="00981F80" w:rsidRPr="00A7044C" w:rsidRDefault="00E6701D" w:rsidP="00E6701D">
      <w:pPr>
        <w:spacing w:line="240" w:lineRule="auto"/>
        <w:ind w:firstLine="284"/>
        <w:jc w:val="right"/>
        <w:rPr>
          <w:rFonts w:ascii="Times New Roman" w:hAnsi="Times New Roman" w:cs="Times New Roman"/>
          <w:sz w:val="24"/>
          <w:szCs w:val="24"/>
        </w:rPr>
      </w:pPr>
      <w:r>
        <w:rPr>
          <w:rFonts w:ascii="Times New Roman" w:hAnsi="Times New Roman" w:cs="Times New Roman"/>
          <w:sz w:val="28"/>
          <w:szCs w:val="28"/>
        </w:rPr>
        <w:t>Таблица 6.</w:t>
      </w:r>
      <w:r w:rsidR="009E119F">
        <w:rPr>
          <w:rFonts w:ascii="Times New Roman" w:hAnsi="Times New Roman" w:cs="Times New Roman"/>
          <w:sz w:val="28"/>
          <w:szCs w:val="28"/>
        </w:rPr>
        <w:t xml:space="preserve"> </w:t>
      </w:r>
      <w:r w:rsidR="00981F80" w:rsidRPr="00710B40">
        <w:rPr>
          <w:rFonts w:ascii="Times New Roman" w:hAnsi="Times New Roman" w:cs="Times New Roman"/>
          <w:sz w:val="28"/>
          <w:szCs w:val="28"/>
        </w:rPr>
        <w:t>рН талой воды</w:t>
      </w:r>
      <w:proofErr w:type="gramStart"/>
      <w:r w:rsidR="00A7044C">
        <w:rPr>
          <w:rFonts w:ascii="Times New Roman" w:hAnsi="Times New Roman" w:cs="Times New Roman"/>
          <w:sz w:val="24"/>
          <w:szCs w:val="24"/>
        </w:rPr>
        <w:t xml:space="preserve"> </w:t>
      </w:r>
      <w:r w:rsidR="00A7044C">
        <w:rPr>
          <w:rFonts w:ascii="Times New Roman" w:hAnsi="Times New Roman" w:cs="Times New Roman"/>
          <w:sz w:val="28"/>
          <w:szCs w:val="28"/>
        </w:rPr>
        <w:t>.</w:t>
      </w:r>
      <w:proofErr w:type="gramEnd"/>
    </w:p>
    <w:tbl>
      <w:tblPr>
        <w:tblStyle w:val="a8"/>
        <w:tblW w:w="0" w:type="auto"/>
        <w:jc w:val="center"/>
        <w:tblLook w:val="04A0" w:firstRow="1" w:lastRow="0" w:firstColumn="1" w:lastColumn="0" w:noHBand="0" w:noVBand="1"/>
      </w:tblPr>
      <w:tblGrid>
        <w:gridCol w:w="2259"/>
        <w:gridCol w:w="2147"/>
        <w:gridCol w:w="2327"/>
        <w:gridCol w:w="2316"/>
      </w:tblGrid>
      <w:tr w:rsidR="00981F80" w:rsidTr="00E03FC8">
        <w:trPr>
          <w:jc w:val="center"/>
        </w:trPr>
        <w:tc>
          <w:tcPr>
            <w:tcW w:w="2259" w:type="dxa"/>
          </w:tcPr>
          <w:p w:rsidR="00981F80" w:rsidRPr="00684BF9" w:rsidRDefault="00981F80" w:rsidP="007E482A">
            <w:pPr>
              <w:jc w:val="both"/>
              <w:rPr>
                <w:rFonts w:ascii="Times New Roman" w:hAnsi="Times New Roman" w:cs="Times New Roman"/>
                <w:i/>
                <w:sz w:val="24"/>
                <w:szCs w:val="24"/>
              </w:rPr>
            </w:pPr>
            <w:r w:rsidRPr="00684BF9">
              <w:rPr>
                <w:rFonts w:ascii="Times New Roman" w:hAnsi="Times New Roman" w:cs="Times New Roman"/>
                <w:i/>
                <w:sz w:val="24"/>
                <w:szCs w:val="24"/>
              </w:rPr>
              <w:t>Параметр</w:t>
            </w:r>
          </w:p>
        </w:tc>
        <w:tc>
          <w:tcPr>
            <w:tcW w:w="2147" w:type="dxa"/>
          </w:tcPr>
          <w:p w:rsidR="00981F80" w:rsidRPr="00684BF9" w:rsidRDefault="00981F80" w:rsidP="007E482A">
            <w:pPr>
              <w:jc w:val="both"/>
              <w:rPr>
                <w:rFonts w:ascii="Times New Roman" w:hAnsi="Times New Roman" w:cs="Times New Roman"/>
                <w:i/>
                <w:sz w:val="24"/>
                <w:szCs w:val="24"/>
              </w:rPr>
            </w:pPr>
            <w:r w:rsidRPr="00684BF9">
              <w:rPr>
                <w:rFonts w:ascii="Times New Roman" w:hAnsi="Times New Roman" w:cs="Times New Roman"/>
                <w:i/>
                <w:sz w:val="24"/>
                <w:szCs w:val="24"/>
              </w:rPr>
              <w:t>Около дороги</w:t>
            </w:r>
          </w:p>
        </w:tc>
        <w:tc>
          <w:tcPr>
            <w:tcW w:w="2327" w:type="dxa"/>
          </w:tcPr>
          <w:p w:rsidR="00981F80" w:rsidRPr="00684BF9" w:rsidRDefault="00981F80" w:rsidP="007E482A">
            <w:pPr>
              <w:jc w:val="both"/>
              <w:rPr>
                <w:rFonts w:ascii="Times New Roman" w:hAnsi="Times New Roman" w:cs="Times New Roman"/>
                <w:i/>
                <w:sz w:val="24"/>
                <w:szCs w:val="24"/>
              </w:rPr>
            </w:pPr>
            <w:r w:rsidRPr="00684BF9">
              <w:rPr>
                <w:rFonts w:ascii="Times New Roman" w:hAnsi="Times New Roman" w:cs="Times New Roman"/>
                <w:i/>
                <w:sz w:val="24"/>
                <w:szCs w:val="24"/>
              </w:rPr>
              <w:t>Около предприятия</w:t>
            </w:r>
          </w:p>
        </w:tc>
        <w:tc>
          <w:tcPr>
            <w:tcW w:w="2316" w:type="dxa"/>
          </w:tcPr>
          <w:p w:rsidR="00981F80" w:rsidRPr="00684BF9" w:rsidRDefault="00981F80" w:rsidP="007E482A">
            <w:pPr>
              <w:jc w:val="both"/>
              <w:rPr>
                <w:rFonts w:ascii="Times New Roman" w:hAnsi="Times New Roman" w:cs="Times New Roman"/>
                <w:i/>
                <w:sz w:val="24"/>
                <w:szCs w:val="24"/>
              </w:rPr>
            </w:pPr>
            <w:r w:rsidRPr="00684BF9">
              <w:rPr>
                <w:rFonts w:ascii="Times New Roman" w:hAnsi="Times New Roman" w:cs="Times New Roman"/>
                <w:i/>
                <w:sz w:val="24"/>
                <w:szCs w:val="24"/>
              </w:rPr>
              <w:t>На территории школы</w:t>
            </w:r>
          </w:p>
        </w:tc>
      </w:tr>
      <w:tr w:rsidR="00981F80" w:rsidTr="00E03FC8">
        <w:trPr>
          <w:jc w:val="center"/>
        </w:trPr>
        <w:tc>
          <w:tcPr>
            <w:tcW w:w="2259" w:type="dxa"/>
          </w:tcPr>
          <w:p w:rsidR="00981F80" w:rsidRDefault="00981F80" w:rsidP="007E482A">
            <w:pPr>
              <w:jc w:val="both"/>
              <w:rPr>
                <w:rFonts w:ascii="Times New Roman" w:hAnsi="Times New Roman" w:cs="Times New Roman"/>
                <w:sz w:val="24"/>
                <w:szCs w:val="24"/>
              </w:rPr>
            </w:pPr>
            <w:r>
              <w:rPr>
                <w:rFonts w:ascii="Times New Roman" w:hAnsi="Times New Roman" w:cs="Times New Roman"/>
                <w:sz w:val="24"/>
                <w:szCs w:val="24"/>
              </w:rPr>
              <w:t>Верхний слой снега</w:t>
            </w:r>
          </w:p>
        </w:tc>
        <w:tc>
          <w:tcPr>
            <w:tcW w:w="2147" w:type="dxa"/>
          </w:tcPr>
          <w:p w:rsidR="00981F80" w:rsidRDefault="00981F80" w:rsidP="007E482A">
            <w:pPr>
              <w:jc w:val="both"/>
              <w:rPr>
                <w:rFonts w:ascii="Times New Roman" w:hAnsi="Times New Roman" w:cs="Times New Roman"/>
                <w:sz w:val="24"/>
                <w:szCs w:val="24"/>
              </w:rPr>
            </w:pPr>
            <w:r>
              <w:rPr>
                <w:rFonts w:ascii="Times New Roman" w:hAnsi="Times New Roman" w:cs="Times New Roman"/>
                <w:sz w:val="24"/>
                <w:szCs w:val="24"/>
              </w:rPr>
              <w:t>5</w:t>
            </w:r>
          </w:p>
        </w:tc>
        <w:tc>
          <w:tcPr>
            <w:tcW w:w="2327" w:type="dxa"/>
          </w:tcPr>
          <w:p w:rsidR="00981F80" w:rsidRDefault="00981F80" w:rsidP="007E482A">
            <w:pPr>
              <w:jc w:val="both"/>
              <w:rPr>
                <w:rFonts w:ascii="Times New Roman" w:hAnsi="Times New Roman" w:cs="Times New Roman"/>
                <w:sz w:val="24"/>
                <w:szCs w:val="24"/>
              </w:rPr>
            </w:pPr>
            <w:r>
              <w:rPr>
                <w:rFonts w:ascii="Times New Roman" w:hAnsi="Times New Roman" w:cs="Times New Roman"/>
                <w:sz w:val="24"/>
                <w:szCs w:val="24"/>
              </w:rPr>
              <w:t>5,5</w:t>
            </w:r>
          </w:p>
        </w:tc>
        <w:tc>
          <w:tcPr>
            <w:tcW w:w="2316" w:type="dxa"/>
          </w:tcPr>
          <w:p w:rsidR="00981F80" w:rsidRDefault="00981F80" w:rsidP="007E482A">
            <w:pPr>
              <w:jc w:val="both"/>
              <w:rPr>
                <w:rFonts w:ascii="Times New Roman" w:hAnsi="Times New Roman" w:cs="Times New Roman"/>
                <w:sz w:val="24"/>
                <w:szCs w:val="24"/>
              </w:rPr>
            </w:pPr>
            <w:r>
              <w:rPr>
                <w:rFonts w:ascii="Times New Roman" w:hAnsi="Times New Roman" w:cs="Times New Roman"/>
                <w:sz w:val="24"/>
                <w:szCs w:val="24"/>
              </w:rPr>
              <w:t>6</w:t>
            </w:r>
          </w:p>
        </w:tc>
      </w:tr>
      <w:tr w:rsidR="00981F80" w:rsidTr="00E03FC8">
        <w:trPr>
          <w:jc w:val="center"/>
        </w:trPr>
        <w:tc>
          <w:tcPr>
            <w:tcW w:w="2259" w:type="dxa"/>
          </w:tcPr>
          <w:p w:rsidR="00981F80" w:rsidRDefault="00981F80" w:rsidP="007E482A">
            <w:pPr>
              <w:jc w:val="both"/>
              <w:rPr>
                <w:rFonts w:ascii="Times New Roman" w:hAnsi="Times New Roman" w:cs="Times New Roman"/>
                <w:sz w:val="24"/>
                <w:szCs w:val="24"/>
              </w:rPr>
            </w:pPr>
            <w:r>
              <w:rPr>
                <w:rFonts w:ascii="Times New Roman" w:hAnsi="Times New Roman" w:cs="Times New Roman"/>
                <w:sz w:val="24"/>
                <w:szCs w:val="24"/>
              </w:rPr>
              <w:t>Основная часть</w:t>
            </w:r>
            <w:r w:rsidR="00D34ADA">
              <w:rPr>
                <w:rFonts w:ascii="Times New Roman" w:hAnsi="Times New Roman" w:cs="Times New Roman"/>
                <w:sz w:val="24"/>
                <w:szCs w:val="24"/>
              </w:rPr>
              <w:t xml:space="preserve"> снега</w:t>
            </w:r>
          </w:p>
        </w:tc>
        <w:tc>
          <w:tcPr>
            <w:tcW w:w="2147" w:type="dxa"/>
          </w:tcPr>
          <w:p w:rsidR="00981F80" w:rsidRDefault="00981F80" w:rsidP="007E482A">
            <w:pPr>
              <w:jc w:val="both"/>
              <w:rPr>
                <w:rFonts w:ascii="Times New Roman" w:hAnsi="Times New Roman" w:cs="Times New Roman"/>
                <w:sz w:val="24"/>
                <w:szCs w:val="24"/>
              </w:rPr>
            </w:pPr>
            <w:r>
              <w:rPr>
                <w:rFonts w:ascii="Times New Roman" w:hAnsi="Times New Roman" w:cs="Times New Roman"/>
                <w:sz w:val="24"/>
                <w:szCs w:val="24"/>
              </w:rPr>
              <w:t>5</w:t>
            </w:r>
          </w:p>
        </w:tc>
        <w:tc>
          <w:tcPr>
            <w:tcW w:w="2327" w:type="dxa"/>
          </w:tcPr>
          <w:p w:rsidR="00981F80" w:rsidRDefault="00981F80" w:rsidP="007E482A">
            <w:pPr>
              <w:jc w:val="both"/>
              <w:rPr>
                <w:rFonts w:ascii="Times New Roman" w:hAnsi="Times New Roman" w:cs="Times New Roman"/>
                <w:sz w:val="24"/>
                <w:szCs w:val="24"/>
              </w:rPr>
            </w:pPr>
            <w:r>
              <w:rPr>
                <w:rFonts w:ascii="Times New Roman" w:hAnsi="Times New Roman" w:cs="Times New Roman"/>
                <w:sz w:val="24"/>
                <w:szCs w:val="24"/>
              </w:rPr>
              <w:t>5</w:t>
            </w:r>
          </w:p>
        </w:tc>
        <w:tc>
          <w:tcPr>
            <w:tcW w:w="2316" w:type="dxa"/>
          </w:tcPr>
          <w:p w:rsidR="00981F80" w:rsidRDefault="00981F80" w:rsidP="007E482A">
            <w:pPr>
              <w:jc w:val="both"/>
              <w:rPr>
                <w:rFonts w:ascii="Times New Roman" w:hAnsi="Times New Roman" w:cs="Times New Roman"/>
                <w:sz w:val="24"/>
                <w:szCs w:val="24"/>
              </w:rPr>
            </w:pPr>
            <w:r>
              <w:rPr>
                <w:rFonts w:ascii="Times New Roman" w:hAnsi="Times New Roman" w:cs="Times New Roman"/>
                <w:sz w:val="24"/>
                <w:szCs w:val="24"/>
              </w:rPr>
              <w:t>6</w:t>
            </w:r>
          </w:p>
        </w:tc>
      </w:tr>
    </w:tbl>
    <w:p w:rsidR="00A96AED" w:rsidRDefault="00A96AED" w:rsidP="007E482A">
      <w:pPr>
        <w:spacing w:line="240" w:lineRule="auto"/>
        <w:ind w:firstLine="284"/>
        <w:jc w:val="both"/>
        <w:rPr>
          <w:rFonts w:ascii="Times New Roman" w:hAnsi="Times New Roman" w:cs="Times New Roman"/>
          <w:sz w:val="28"/>
          <w:szCs w:val="28"/>
        </w:rPr>
      </w:pPr>
    </w:p>
    <w:p w:rsidR="00981F80" w:rsidRDefault="00A96AED" w:rsidP="007E482A">
      <w:pPr>
        <w:spacing w:line="240" w:lineRule="auto"/>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274167" cy="1806105"/>
            <wp:effectExtent l="19050" t="0" r="2683" b="0"/>
            <wp:docPr id="5" name="Рисунок 1" descr="Рисунок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1.jpg"/>
                    <pic:cNvPicPr/>
                  </pic:nvPicPr>
                  <pic:blipFill>
                    <a:blip r:embed="rId9"/>
                    <a:stretch>
                      <a:fillRect/>
                    </a:stretch>
                  </pic:blipFill>
                  <pic:spPr>
                    <a:xfrm>
                      <a:off x="0" y="0"/>
                      <a:ext cx="5283135" cy="1809176"/>
                    </a:xfrm>
                    <a:prstGeom prst="rect">
                      <a:avLst/>
                    </a:prstGeom>
                  </pic:spPr>
                </pic:pic>
              </a:graphicData>
            </a:graphic>
          </wp:inline>
        </w:drawing>
      </w:r>
    </w:p>
    <w:p w:rsidR="00A7044C" w:rsidRDefault="009E119F" w:rsidP="007E482A">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Рис. 1. </w:t>
      </w:r>
      <w:r w:rsidRPr="009E119F">
        <w:rPr>
          <w:rFonts w:ascii="Times New Roman" w:hAnsi="Times New Roman" w:cs="Times New Roman"/>
          <w:sz w:val="24"/>
          <w:szCs w:val="24"/>
        </w:rPr>
        <w:t>Определение рН талой воды</w:t>
      </w:r>
    </w:p>
    <w:p w:rsidR="002B1361" w:rsidRDefault="002B1361" w:rsidP="007E482A">
      <w:pPr>
        <w:spacing w:line="240" w:lineRule="auto"/>
        <w:jc w:val="both"/>
        <w:rPr>
          <w:rFonts w:ascii="Times New Roman" w:hAnsi="Times New Roman" w:cs="Times New Roman"/>
          <w:sz w:val="24"/>
          <w:szCs w:val="24"/>
        </w:rPr>
      </w:pPr>
    </w:p>
    <w:p w:rsidR="00981F80" w:rsidRDefault="00981F80" w:rsidP="007E482A">
      <w:pPr>
        <w:pStyle w:val="2"/>
        <w:numPr>
          <w:ilvl w:val="0"/>
          <w:numId w:val="14"/>
        </w:numPr>
        <w:spacing w:line="240" w:lineRule="auto"/>
        <w:jc w:val="both"/>
        <w:rPr>
          <w:rFonts w:ascii="Times New Roman" w:hAnsi="Times New Roman" w:cs="Times New Roman"/>
          <w:b w:val="0"/>
          <w:i/>
          <w:color w:val="auto"/>
          <w:sz w:val="28"/>
          <w:szCs w:val="28"/>
        </w:rPr>
      </w:pPr>
      <w:bookmarkStart w:id="12" w:name="_Toc438368294"/>
      <w:r w:rsidRPr="009E119F">
        <w:rPr>
          <w:rFonts w:ascii="Times New Roman" w:hAnsi="Times New Roman" w:cs="Times New Roman"/>
          <w:b w:val="0"/>
          <w:color w:val="auto"/>
          <w:sz w:val="28"/>
          <w:szCs w:val="28"/>
        </w:rPr>
        <w:t>Опыт №5</w:t>
      </w:r>
      <w:r w:rsidR="009E119F">
        <w:rPr>
          <w:rFonts w:ascii="Times New Roman" w:hAnsi="Times New Roman" w:cs="Times New Roman"/>
          <w:b w:val="0"/>
          <w:color w:val="auto"/>
          <w:sz w:val="28"/>
          <w:szCs w:val="28"/>
        </w:rPr>
        <w:t>.</w:t>
      </w:r>
      <w:r w:rsidRPr="009E119F">
        <w:rPr>
          <w:rFonts w:ascii="Times New Roman" w:hAnsi="Times New Roman" w:cs="Times New Roman"/>
          <w:b w:val="0"/>
          <w:color w:val="auto"/>
          <w:sz w:val="28"/>
          <w:szCs w:val="28"/>
        </w:rPr>
        <w:t xml:space="preserve"> </w:t>
      </w:r>
      <w:r w:rsidRPr="009E119F">
        <w:rPr>
          <w:rFonts w:ascii="Times New Roman" w:hAnsi="Times New Roman" w:cs="Times New Roman"/>
          <w:b w:val="0"/>
          <w:i/>
          <w:color w:val="auto"/>
          <w:sz w:val="28"/>
          <w:szCs w:val="28"/>
        </w:rPr>
        <w:t xml:space="preserve">Определение ионов железа </w:t>
      </w:r>
      <w:r w:rsidRPr="009E119F">
        <w:rPr>
          <w:rFonts w:ascii="Times New Roman" w:hAnsi="Times New Roman" w:cs="Times New Roman"/>
          <w:b w:val="0"/>
          <w:i/>
          <w:color w:val="auto"/>
          <w:sz w:val="28"/>
          <w:szCs w:val="28"/>
          <w:lang w:val="en-US"/>
        </w:rPr>
        <w:t>Fe</w:t>
      </w:r>
      <w:r w:rsidRPr="009E119F">
        <w:rPr>
          <w:rFonts w:ascii="Times New Roman" w:hAnsi="Times New Roman" w:cs="Times New Roman"/>
          <w:b w:val="0"/>
          <w:i/>
          <w:color w:val="auto"/>
          <w:sz w:val="28"/>
          <w:szCs w:val="28"/>
          <w:vertAlign w:val="superscript"/>
        </w:rPr>
        <w:t>3+</w:t>
      </w:r>
      <w:r w:rsidRPr="009E119F">
        <w:rPr>
          <w:rFonts w:ascii="Times New Roman" w:hAnsi="Times New Roman" w:cs="Times New Roman"/>
          <w:b w:val="0"/>
          <w:i/>
          <w:color w:val="auto"/>
          <w:sz w:val="28"/>
          <w:szCs w:val="28"/>
        </w:rPr>
        <w:t>.</w:t>
      </w:r>
      <w:bookmarkEnd w:id="12"/>
    </w:p>
    <w:p w:rsidR="009E119F" w:rsidRPr="009E119F" w:rsidRDefault="009E119F" w:rsidP="009E119F"/>
    <w:p w:rsidR="00981F80" w:rsidRDefault="00981F80" w:rsidP="007E482A">
      <w:pPr>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Цель работы: определить количество ионов </w:t>
      </w:r>
      <w:r>
        <w:rPr>
          <w:rFonts w:ascii="Times New Roman" w:hAnsi="Times New Roman" w:cs="Times New Roman"/>
          <w:sz w:val="24"/>
          <w:szCs w:val="24"/>
          <w:lang w:val="en-US"/>
        </w:rPr>
        <w:t>Fe</w:t>
      </w:r>
      <w:r w:rsidRPr="00710B40">
        <w:rPr>
          <w:rFonts w:ascii="Times New Roman" w:hAnsi="Times New Roman" w:cs="Times New Roman"/>
          <w:sz w:val="24"/>
          <w:szCs w:val="24"/>
          <w:vertAlign w:val="superscript"/>
        </w:rPr>
        <w:t>3+</w:t>
      </w:r>
      <w:r w:rsidRPr="00710B40">
        <w:rPr>
          <w:rFonts w:ascii="Times New Roman" w:hAnsi="Times New Roman" w:cs="Times New Roman"/>
          <w:sz w:val="24"/>
          <w:szCs w:val="24"/>
        </w:rPr>
        <w:t xml:space="preserve"> </w:t>
      </w:r>
      <w:r>
        <w:rPr>
          <w:rFonts w:ascii="Times New Roman" w:hAnsi="Times New Roman" w:cs="Times New Roman"/>
          <w:sz w:val="24"/>
          <w:szCs w:val="24"/>
        </w:rPr>
        <w:t>в пробах снега.</w:t>
      </w:r>
    </w:p>
    <w:p w:rsidR="00981F80" w:rsidRDefault="00981F80" w:rsidP="007E482A">
      <w:pPr>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Приборы и материалы: соляная кислота (</w:t>
      </w:r>
      <w:r>
        <w:rPr>
          <w:rFonts w:ascii="Times New Roman" w:hAnsi="Times New Roman" w:cs="Times New Roman"/>
          <w:sz w:val="24"/>
          <w:szCs w:val="24"/>
          <w:lang w:val="en-US"/>
        </w:rPr>
        <w:t>HCl</w:t>
      </w:r>
      <w:r>
        <w:rPr>
          <w:rFonts w:ascii="Times New Roman" w:hAnsi="Times New Roman" w:cs="Times New Roman"/>
          <w:sz w:val="24"/>
          <w:szCs w:val="24"/>
        </w:rPr>
        <w:t>)</w:t>
      </w:r>
      <w:r w:rsidRPr="00710B40">
        <w:rPr>
          <w:rFonts w:ascii="Times New Roman" w:hAnsi="Times New Roman" w:cs="Times New Roman"/>
          <w:sz w:val="24"/>
          <w:szCs w:val="24"/>
        </w:rPr>
        <w:t>,</w:t>
      </w:r>
      <w:r>
        <w:rPr>
          <w:rFonts w:ascii="Times New Roman" w:hAnsi="Times New Roman" w:cs="Times New Roman"/>
          <w:sz w:val="24"/>
          <w:szCs w:val="24"/>
        </w:rPr>
        <w:t xml:space="preserve"> пероксид водорода </w:t>
      </w:r>
      <w:r w:rsidRPr="00710B40">
        <w:rPr>
          <w:rFonts w:ascii="Times New Roman" w:hAnsi="Times New Roman" w:cs="Times New Roman"/>
          <w:sz w:val="24"/>
          <w:szCs w:val="24"/>
        </w:rPr>
        <w:t>(</w:t>
      </w:r>
      <w:r>
        <w:rPr>
          <w:rFonts w:ascii="Times New Roman" w:hAnsi="Times New Roman" w:cs="Times New Roman"/>
          <w:sz w:val="24"/>
          <w:szCs w:val="24"/>
          <w:lang w:val="en-US"/>
        </w:rPr>
        <w:t>H</w:t>
      </w:r>
      <w:r w:rsidRPr="00710B40">
        <w:rPr>
          <w:rFonts w:ascii="Times New Roman" w:hAnsi="Times New Roman" w:cs="Times New Roman"/>
          <w:sz w:val="24"/>
          <w:szCs w:val="24"/>
          <w:vertAlign w:val="subscript"/>
        </w:rPr>
        <w:t>2</w:t>
      </w:r>
      <w:r>
        <w:rPr>
          <w:rFonts w:ascii="Times New Roman" w:hAnsi="Times New Roman" w:cs="Times New Roman"/>
          <w:sz w:val="24"/>
          <w:szCs w:val="24"/>
          <w:lang w:val="en-US"/>
        </w:rPr>
        <w:t>O</w:t>
      </w:r>
      <w:r w:rsidRPr="00710B40">
        <w:rPr>
          <w:rFonts w:ascii="Times New Roman" w:hAnsi="Times New Roman" w:cs="Times New Roman"/>
          <w:sz w:val="24"/>
          <w:szCs w:val="24"/>
          <w:vertAlign w:val="subscript"/>
        </w:rPr>
        <w:t>2</w:t>
      </w:r>
      <w:r w:rsidRPr="00710B40">
        <w:rPr>
          <w:rFonts w:ascii="Times New Roman" w:hAnsi="Times New Roman" w:cs="Times New Roman"/>
          <w:sz w:val="24"/>
          <w:szCs w:val="24"/>
        </w:rPr>
        <w:t>),</w:t>
      </w:r>
      <w:r>
        <w:rPr>
          <w:rFonts w:ascii="Times New Roman" w:hAnsi="Times New Roman" w:cs="Times New Roman"/>
          <w:sz w:val="24"/>
          <w:szCs w:val="24"/>
        </w:rPr>
        <w:t xml:space="preserve"> раствор тиоцианата калия (</w:t>
      </w:r>
      <w:r>
        <w:rPr>
          <w:rFonts w:ascii="Times New Roman" w:hAnsi="Times New Roman" w:cs="Times New Roman"/>
          <w:sz w:val="24"/>
          <w:szCs w:val="24"/>
          <w:lang w:val="en-US"/>
        </w:rPr>
        <w:t>KSCN</w:t>
      </w:r>
      <w:r w:rsidRPr="00710B40">
        <w:rPr>
          <w:rFonts w:ascii="Times New Roman" w:hAnsi="Times New Roman" w:cs="Times New Roman"/>
          <w:sz w:val="24"/>
          <w:szCs w:val="24"/>
        </w:rPr>
        <w:t xml:space="preserve">), </w:t>
      </w:r>
      <w:r>
        <w:rPr>
          <w:rFonts w:ascii="Times New Roman" w:hAnsi="Times New Roman" w:cs="Times New Roman"/>
          <w:sz w:val="24"/>
          <w:szCs w:val="24"/>
        </w:rPr>
        <w:t>мерные пробирки, 3 стеклянных стаканчика, пипетки, стеклянные палочки.</w:t>
      </w:r>
    </w:p>
    <w:p w:rsidR="00981F80" w:rsidRDefault="00981F80" w:rsidP="007E482A">
      <w:pPr>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Ход работы:</w:t>
      </w:r>
    </w:p>
    <w:p w:rsidR="00981F80" w:rsidRDefault="009E2B12" w:rsidP="007E482A">
      <w:pPr>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lastRenderedPageBreak/>
        <w:t xml:space="preserve">Я нумеровала </w:t>
      </w:r>
      <w:r w:rsidR="00981F80">
        <w:rPr>
          <w:rFonts w:ascii="Times New Roman" w:hAnsi="Times New Roman" w:cs="Times New Roman"/>
          <w:sz w:val="24"/>
          <w:szCs w:val="24"/>
        </w:rPr>
        <w:t>стаканчики и пробирки по наличию в них талой воды:</w:t>
      </w:r>
    </w:p>
    <w:p w:rsidR="00981F80" w:rsidRDefault="00981F80" w:rsidP="007E482A">
      <w:pPr>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№1 – талая вода от снега, взятого около дороги;</w:t>
      </w:r>
    </w:p>
    <w:p w:rsidR="00981F80" w:rsidRDefault="00981F80" w:rsidP="007E482A">
      <w:pPr>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№2 – талая вода от снега, взятого около предприятия;</w:t>
      </w:r>
    </w:p>
    <w:p w:rsidR="00981F80" w:rsidRDefault="00981F80" w:rsidP="007E482A">
      <w:pPr>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№3 – талая вода от снега, взятого на территории школы.</w:t>
      </w:r>
    </w:p>
    <w:p w:rsidR="00981F80" w:rsidRDefault="00981F80" w:rsidP="007E482A">
      <w:pPr>
        <w:pStyle w:val="p6"/>
        <w:shd w:val="clear" w:color="auto" w:fill="FFFFFF"/>
        <w:ind w:firstLine="284"/>
        <w:jc w:val="both"/>
        <w:rPr>
          <w:color w:val="000000"/>
        </w:rPr>
      </w:pPr>
      <w:r>
        <w:rPr>
          <w:color w:val="000000"/>
        </w:rPr>
        <w:t xml:space="preserve">В пробирку №1 </w:t>
      </w:r>
      <w:r w:rsidR="009E2B12">
        <w:rPr>
          <w:color w:val="000000"/>
        </w:rPr>
        <w:t xml:space="preserve">я </w:t>
      </w:r>
      <w:r>
        <w:rPr>
          <w:color w:val="000000"/>
        </w:rPr>
        <w:t>налива</w:t>
      </w:r>
      <w:r w:rsidR="009E2B12">
        <w:rPr>
          <w:color w:val="000000"/>
        </w:rPr>
        <w:t>ла</w:t>
      </w:r>
      <w:r>
        <w:rPr>
          <w:color w:val="000000"/>
        </w:rPr>
        <w:t xml:space="preserve"> 10 мл исследуемой талой воды и прибавля</w:t>
      </w:r>
      <w:r w:rsidR="009E2B12">
        <w:rPr>
          <w:color w:val="000000"/>
        </w:rPr>
        <w:t>ла</w:t>
      </w:r>
      <w:r>
        <w:rPr>
          <w:color w:val="000000"/>
        </w:rPr>
        <w:t xml:space="preserve"> 1-2 капли соляной кислоты</w:t>
      </w:r>
      <w:r w:rsidRPr="00523497">
        <w:rPr>
          <w:color w:val="000000"/>
        </w:rPr>
        <w:t xml:space="preserve"> (</w:t>
      </w:r>
      <w:r>
        <w:rPr>
          <w:color w:val="000000"/>
          <w:lang w:val="en-US"/>
        </w:rPr>
        <w:t>HCl</w:t>
      </w:r>
      <w:r w:rsidRPr="00523497">
        <w:rPr>
          <w:color w:val="000000"/>
        </w:rPr>
        <w:t>)</w:t>
      </w:r>
      <w:r>
        <w:rPr>
          <w:color w:val="000000"/>
        </w:rPr>
        <w:t>, несколько капель пероксида водорода (</w:t>
      </w:r>
      <w:r>
        <w:rPr>
          <w:color w:val="000000"/>
          <w:lang w:val="en-US"/>
        </w:rPr>
        <w:t>H</w:t>
      </w:r>
      <w:r w:rsidRPr="00523497">
        <w:rPr>
          <w:color w:val="000000"/>
          <w:vertAlign w:val="subscript"/>
        </w:rPr>
        <w:t>2</w:t>
      </w:r>
      <w:r>
        <w:rPr>
          <w:color w:val="000000"/>
          <w:lang w:val="en-US"/>
        </w:rPr>
        <w:t>O</w:t>
      </w:r>
      <w:r w:rsidRPr="00523497">
        <w:rPr>
          <w:color w:val="000000"/>
          <w:vertAlign w:val="subscript"/>
        </w:rPr>
        <w:t>2</w:t>
      </w:r>
      <w:r w:rsidRPr="00523497">
        <w:rPr>
          <w:color w:val="000000"/>
        </w:rPr>
        <w:t>)</w:t>
      </w:r>
      <w:r>
        <w:rPr>
          <w:color w:val="000000"/>
        </w:rPr>
        <w:t xml:space="preserve"> и 0,2 мл (4 капли) 50%-го раствора тиоцианата калия (</w:t>
      </w:r>
      <w:r>
        <w:rPr>
          <w:color w:val="000000"/>
          <w:lang w:val="en-US"/>
        </w:rPr>
        <w:t>KSCN</w:t>
      </w:r>
      <w:r w:rsidRPr="00523497">
        <w:rPr>
          <w:color w:val="000000"/>
        </w:rPr>
        <w:t>).</w:t>
      </w:r>
      <w:r w:rsidR="009E2B12">
        <w:rPr>
          <w:color w:val="000000"/>
        </w:rPr>
        <w:t xml:space="preserve"> Я</w:t>
      </w:r>
      <w:r>
        <w:rPr>
          <w:color w:val="000000"/>
        </w:rPr>
        <w:t xml:space="preserve"> </w:t>
      </w:r>
      <w:r w:rsidR="009E2B12">
        <w:rPr>
          <w:color w:val="000000"/>
        </w:rPr>
        <w:t>п</w:t>
      </w:r>
      <w:r>
        <w:rPr>
          <w:color w:val="000000"/>
        </w:rPr>
        <w:t>ерелива</w:t>
      </w:r>
      <w:r w:rsidR="009E2B12">
        <w:rPr>
          <w:color w:val="000000"/>
        </w:rPr>
        <w:t>ла</w:t>
      </w:r>
      <w:r>
        <w:rPr>
          <w:color w:val="000000"/>
        </w:rPr>
        <w:t xml:space="preserve"> полученный раствор в стаканчик №1 и перемешива</w:t>
      </w:r>
      <w:r w:rsidR="009E2B12">
        <w:rPr>
          <w:color w:val="000000"/>
        </w:rPr>
        <w:t>ла</w:t>
      </w:r>
      <w:r>
        <w:rPr>
          <w:color w:val="000000"/>
        </w:rPr>
        <w:t xml:space="preserve"> стеклянной палочкой.</w:t>
      </w:r>
    </w:p>
    <w:p w:rsidR="00981F80" w:rsidRDefault="009E2B12" w:rsidP="007E482A">
      <w:pPr>
        <w:pStyle w:val="p6"/>
        <w:shd w:val="clear" w:color="auto" w:fill="FFFFFF"/>
        <w:ind w:firstLine="284"/>
        <w:jc w:val="both"/>
        <w:rPr>
          <w:color w:val="000000"/>
        </w:rPr>
      </w:pPr>
      <w:r>
        <w:rPr>
          <w:color w:val="000000"/>
        </w:rPr>
        <w:t>В пробирку №2 я наливала</w:t>
      </w:r>
      <w:r w:rsidR="00981F80">
        <w:rPr>
          <w:color w:val="000000"/>
        </w:rPr>
        <w:t xml:space="preserve"> 10 мл исследуемой талой воды и прибавля</w:t>
      </w:r>
      <w:r>
        <w:rPr>
          <w:color w:val="000000"/>
        </w:rPr>
        <w:t>ла</w:t>
      </w:r>
      <w:r w:rsidR="00981F80">
        <w:rPr>
          <w:color w:val="000000"/>
        </w:rPr>
        <w:t xml:space="preserve"> 1-2 капли соляной кислоты</w:t>
      </w:r>
      <w:r w:rsidR="00981F80" w:rsidRPr="00523497">
        <w:rPr>
          <w:color w:val="000000"/>
        </w:rPr>
        <w:t xml:space="preserve"> (</w:t>
      </w:r>
      <w:r w:rsidR="00981F80">
        <w:rPr>
          <w:color w:val="000000"/>
          <w:lang w:val="en-US"/>
        </w:rPr>
        <w:t>HCl</w:t>
      </w:r>
      <w:r w:rsidR="00981F80" w:rsidRPr="00523497">
        <w:rPr>
          <w:color w:val="000000"/>
        </w:rPr>
        <w:t>)</w:t>
      </w:r>
      <w:r w:rsidR="00981F80">
        <w:rPr>
          <w:color w:val="000000"/>
        </w:rPr>
        <w:t>, несколько капель пероксида водорода (</w:t>
      </w:r>
      <w:r w:rsidR="00981F80">
        <w:rPr>
          <w:color w:val="000000"/>
          <w:lang w:val="en-US"/>
        </w:rPr>
        <w:t>H</w:t>
      </w:r>
      <w:r w:rsidR="00981F80" w:rsidRPr="00523497">
        <w:rPr>
          <w:color w:val="000000"/>
          <w:vertAlign w:val="subscript"/>
        </w:rPr>
        <w:t>2</w:t>
      </w:r>
      <w:r w:rsidR="00981F80">
        <w:rPr>
          <w:color w:val="000000"/>
          <w:lang w:val="en-US"/>
        </w:rPr>
        <w:t>O</w:t>
      </w:r>
      <w:r w:rsidR="00981F80" w:rsidRPr="00523497">
        <w:rPr>
          <w:color w:val="000000"/>
          <w:vertAlign w:val="subscript"/>
        </w:rPr>
        <w:t>2</w:t>
      </w:r>
      <w:r w:rsidR="00981F80" w:rsidRPr="00523497">
        <w:rPr>
          <w:color w:val="000000"/>
        </w:rPr>
        <w:t>)</w:t>
      </w:r>
      <w:r w:rsidR="00981F80">
        <w:rPr>
          <w:color w:val="000000"/>
        </w:rPr>
        <w:t xml:space="preserve"> и 0,2 мл (4 капли) 50%-го раствора тиоцианата калия (</w:t>
      </w:r>
      <w:r w:rsidR="00981F80">
        <w:rPr>
          <w:color w:val="000000"/>
          <w:lang w:val="en-US"/>
        </w:rPr>
        <w:t>KSCN</w:t>
      </w:r>
      <w:r w:rsidR="00981F80" w:rsidRPr="00523497">
        <w:rPr>
          <w:color w:val="000000"/>
        </w:rPr>
        <w:t>).</w:t>
      </w:r>
      <w:r w:rsidR="00981F80">
        <w:rPr>
          <w:color w:val="000000"/>
        </w:rPr>
        <w:t xml:space="preserve"> </w:t>
      </w:r>
      <w:r>
        <w:rPr>
          <w:color w:val="000000"/>
        </w:rPr>
        <w:t>Я п</w:t>
      </w:r>
      <w:r w:rsidR="00981F80">
        <w:rPr>
          <w:color w:val="000000"/>
        </w:rPr>
        <w:t>ерелива</w:t>
      </w:r>
      <w:r>
        <w:rPr>
          <w:color w:val="000000"/>
        </w:rPr>
        <w:t>ла</w:t>
      </w:r>
      <w:r w:rsidR="00981F80">
        <w:rPr>
          <w:color w:val="000000"/>
        </w:rPr>
        <w:t xml:space="preserve"> полученный раствор в стаканчик №2 и перемешива</w:t>
      </w:r>
      <w:r>
        <w:rPr>
          <w:color w:val="000000"/>
        </w:rPr>
        <w:t>ла</w:t>
      </w:r>
      <w:r w:rsidR="00981F80">
        <w:rPr>
          <w:color w:val="000000"/>
        </w:rPr>
        <w:t xml:space="preserve"> стеклянной палочкой.</w:t>
      </w:r>
    </w:p>
    <w:p w:rsidR="00981F80" w:rsidRDefault="00981F80" w:rsidP="007E482A">
      <w:pPr>
        <w:pStyle w:val="p6"/>
        <w:shd w:val="clear" w:color="auto" w:fill="FFFFFF"/>
        <w:ind w:firstLine="284"/>
        <w:jc w:val="both"/>
        <w:rPr>
          <w:color w:val="000000"/>
        </w:rPr>
      </w:pPr>
      <w:r>
        <w:rPr>
          <w:color w:val="000000"/>
        </w:rPr>
        <w:t xml:space="preserve">В пробирку №3 </w:t>
      </w:r>
      <w:r w:rsidR="009E2B12">
        <w:rPr>
          <w:color w:val="000000"/>
        </w:rPr>
        <w:t xml:space="preserve">я </w:t>
      </w:r>
      <w:r>
        <w:rPr>
          <w:color w:val="000000"/>
        </w:rPr>
        <w:t>налива</w:t>
      </w:r>
      <w:r w:rsidR="009E2B12">
        <w:rPr>
          <w:color w:val="000000"/>
        </w:rPr>
        <w:t>ла</w:t>
      </w:r>
      <w:r>
        <w:rPr>
          <w:color w:val="000000"/>
        </w:rPr>
        <w:t xml:space="preserve"> 10 мл исследуемой талой воды и прибавля</w:t>
      </w:r>
      <w:r w:rsidR="009E2B12">
        <w:rPr>
          <w:color w:val="000000"/>
        </w:rPr>
        <w:t>ла</w:t>
      </w:r>
      <w:r>
        <w:rPr>
          <w:color w:val="000000"/>
        </w:rPr>
        <w:t xml:space="preserve"> 1-2 капли соляной кислоты</w:t>
      </w:r>
      <w:r w:rsidRPr="00523497">
        <w:rPr>
          <w:color w:val="000000"/>
        </w:rPr>
        <w:t xml:space="preserve"> (</w:t>
      </w:r>
      <w:r>
        <w:rPr>
          <w:color w:val="000000"/>
          <w:lang w:val="en-US"/>
        </w:rPr>
        <w:t>HCl</w:t>
      </w:r>
      <w:r w:rsidRPr="00523497">
        <w:rPr>
          <w:color w:val="000000"/>
        </w:rPr>
        <w:t>)</w:t>
      </w:r>
      <w:r>
        <w:rPr>
          <w:color w:val="000000"/>
        </w:rPr>
        <w:t>, несколько капель пероксида водорода (</w:t>
      </w:r>
      <w:r>
        <w:rPr>
          <w:color w:val="000000"/>
          <w:lang w:val="en-US"/>
        </w:rPr>
        <w:t>H</w:t>
      </w:r>
      <w:r w:rsidRPr="00523497">
        <w:rPr>
          <w:color w:val="000000"/>
          <w:vertAlign w:val="subscript"/>
        </w:rPr>
        <w:t>2</w:t>
      </w:r>
      <w:r>
        <w:rPr>
          <w:color w:val="000000"/>
          <w:lang w:val="en-US"/>
        </w:rPr>
        <w:t>O</w:t>
      </w:r>
      <w:r w:rsidRPr="00523497">
        <w:rPr>
          <w:color w:val="000000"/>
          <w:vertAlign w:val="subscript"/>
        </w:rPr>
        <w:t>2</w:t>
      </w:r>
      <w:r w:rsidRPr="00523497">
        <w:rPr>
          <w:color w:val="000000"/>
        </w:rPr>
        <w:t>)</w:t>
      </w:r>
      <w:r>
        <w:rPr>
          <w:color w:val="000000"/>
        </w:rPr>
        <w:t xml:space="preserve"> и 0,2 мл (4 капли) 50%-го раствора тиоцианата калия (</w:t>
      </w:r>
      <w:r>
        <w:rPr>
          <w:color w:val="000000"/>
          <w:lang w:val="en-US"/>
        </w:rPr>
        <w:t>KSCN</w:t>
      </w:r>
      <w:r w:rsidRPr="00523497">
        <w:rPr>
          <w:color w:val="000000"/>
        </w:rPr>
        <w:t>).</w:t>
      </w:r>
      <w:r>
        <w:rPr>
          <w:color w:val="000000"/>
        </w:rPr>
        <w:t xml:space="preserve"> </w:t>
      </w:r>
      <w:r w:rsidR="009E2B12">
        <w:rPr>
          <w:color w:val="000000"/>
        </w:rPr>
        <w:t>Я п</w:t>
      </w:r>
      <w:r>
        <w:rPr>
          <w:color w:val="000000"/>
        </w:rPr>
        <w:t>ерелива</w:t>
      </w:r>
      <w:r w:rsidR="009E2B12">
        <w:rPr>
          <w:color w:val="000000"/>
        </w:rPr>
        <w:t>ла</w:t>
      </w:r>
      <w:r>
        <w:rPr>
          <w:color w:val="000000"/>
        </w:rPr>
        <w:t xml:space="preserve"> полученный раствор в стаканчик №3 и перемешива</w:t>
      </w:r>
      <w:r w:rsidR="009E2B12">
        <w:rPr>
          <w:color w:val="000000"/>
        </w:rPr>
        <w:t xml:space="preserve">ла </w:t>
      </w:r>
      <w:r>
        <w:rPr>
          <w:color w:val="000000"/>
        </w:rPr>
        <w:t>стеклянной палочкой.</w:t>
      </w:r>
    </w:p>
    <w:p w:rsidR="00981F80" w:rsidRDefault="009E2B12" w:rsidP="007E482A">
      <w:pPr>
        <w:pStyle w:val="p6"/>
        <w:shd w:val="clear" w:color="auto" w:fill="FFFFFF"/>
        <w:ind w:firstLine="284"/>
        <w:jc w:val="both"/>
        <w:rPr>
          <w:rStyle w:val="s7"/>
          <w:i/>
          <w:iCs/>
          <w:color w:val="000000"/>
        </w:rPr>
      </w:pPr>
      <w:r>
        <w:rPr>
          <w:color w:val="000000"/>
        </w:rPr>
        <w:t>Я н</w:t>
      </w:r>
      <w:r w:rsidR="00981F80">
        <w:rPr>
          <w:color w:val="000000"/>
        </w:rPr>
        <w:t>аблюда</w:t>
      </w:r>
      <w:r>
        <w:rPr>
          <w:color w:val="000000"/>
        </w:rPr>
        <w:t>ла</w:t>
      </w:r>
      <w:r w:rsidR="00981F80">
        <w:rPr>
          <w:color w:val="000000"/>
        </w:rPr>
        <w:t xml:space="preserve"> развитие окраски в трех стаканчиках и находи</w:t>
      </w:r>
      <w:r>
        <w:rPr>
          <w:color w:val="000000"/>
        </w:rPr>
        <w:t>ла</w:t>
      </w:r>
      <w:r w:rsidR="00981F80">
        <w:rPr>
          <w:color w:val="000000"/>
        </w:rPr>
        <w:t xml:space="preserve"> примерное содержание железа по таблице.</w:t>
      </w:r>
    </w:p>
    <w:p w:rsidR="00981F80" w:rsidRPr="00893D0C" w:rsidRDefault="00E6701D" w:rsidP="00E6701D">
      <w:pPr>
        <w:shd w:val="clear" w:color="auto" w:fill="FFFFFF"/>
        <w:spacing w:before="100" w:beforeAutospacing="1" w:after="100" w:afterAutospacing="1" w:line="240" w:lineRule="auto"/>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Таблица 7.</w:t>
      </w:r>
      <w:r w:rsidR="00981F80" w:rsidRPr="00710B40">
        <w:rPr>
          <w:rFonts w:ascii="Times New Roman" w:eastAsia="Times New Roman" w:hAnsi="Times New Roman" w:cs="Times New Roman"/>
          <w:color w:val="000000"/>
          <w:sz w:val="28"/>
          <w:szCs w:val="28"/>
          <w:lang w:eastAsia="ru-RU"/>
        </w:rPr>
        <w:t>Примерное определение ионов Fe</w:t>
      </w:r>
      <w:r w:rsidR="00981F80" w:rsidRPr="00710B40">
        <w:rPr>
          <w:rFonts w:ascii="Times New Roman" w:eastAsia="Times New Roman" w:hAnsi="Times New Roman" w:cs="Times New Roman"/>
          <w:color w:val="000000"/>
          <w:sz w:val="28"/>
          <w:szCs w:val="28"/>
          <w:vertAlign w:val="superscript"/>
          <w:lang w:eastAsia="ru-RU"/>
        </w:rPr>
        <w:t>3+</w:t>
      </w:r>
      <w:r w:rsidR="00981F80" w:rsidRPr="00710B40">
        <w:rPr>
          <w:rFonts w:ascii="Times New Roman" w:eastAsia="Times New Roman" w:hAnsi="Times New Roman" w:cs="Times New Roman"/>
          <w:color w:val="000000"/>
          <w:sz w:val="28"/>
          <w:szCs w:val="28"/>
          <w:lang w:eastAsia="ru-RU"/>
        </w:rPr>
        <w:t> в пробах снега</w:t>
      </w:r>
      <w:r w:rsidR="00A7044C">
        <w:rPr>
          <w:rFonts w:ascii="Times New Roman" w:eastAsia="Times New Roman" w:hAnsi="Times New Roman" w:cs="Times New Roman"/>
          <w:color w:val="000000"/>
          <w:sz w:val="28"/>
          <w:szCs w:val="28"/>
          <w:lang w:eastAsia="ru-RU"/>
        </w:rPr>
        <w:t>.</w:t>
      </w:r>
    </w:p>
    <w:tbl>
      <w:tblPr>
        <w:tblW w:w="0" w:type="auto"/>
        <w:jc w:val="center"/>
        <w:shd w:val="clear" w:color="auto" w:fill="FFFFFF"/>
        <w:tblCellMar>
          <w:top w:w="15" w:type="dxa"/>
          <w:left w:w="15" w:type="dxa"/>
          <w:bottom w:w="15" w:type="dxa"/>
          <w:right w:w="15" w:type="dxa"/>
        </w:tblCellMar>
        <w:tblLook w:val="04A0" w:firstRow="1" w:lastRow="0" w:firstColumn="1" w:lastColumn="0" w:noHBand="0" w:noVBand="1"/>
      </w:tblPr>
      <w:tblGrid>
        <w:gridCol w:w="5060"/>
        <w:gridCol w:w="3410"/>
      </w:tblGrid>
      <w:tr w:rsidR="00981F80" w:rsidRPr="006D2483" w:rsidTr="00D34ADA">
        <w:trPr>
          <w:jc w:val="center"/>
        </w:trPr>
        <w:tc>
          <w:tcPr>
            <w:tcW w:w="506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981F80" w:rsidRPr="00710B40" w:rsidRDefault="00981F80" w:rsidP="007E482A">
            <w:pPr>
              <w:spacing w:before="100" w:beforeAutospacing="1" w:after="100" w:afterAutospacing="1" w:line="240" w:lineRule="auto"/>
              <w:jc w:val="both"/>
              <w:rPr>
                <w:rFonts w:ascii="Times New Roman" w:eastAsia="Times New Roman" w:hAnsi="Times New Roman" w:cs="Times New Roman"/>
                <w:i/>
                <w:color w:val="000000"/>
                <w:sz w:val="24"/>
                <w:szCs w:val="24"/>
                <w:lang w:eastAsia="ru-RU"/>
              </w:rPr>
            </w:pPr>
            <w:r w:rsidRPr="00710B40">
              <w:rPr>
                <w:rFonts w:ascii="Times New Roman" w:eastAsia="Times New Roman" w:hAnsi="Times New Roman" w:cs="Times New Roman"/>
                <w:bCs/>
                <w:i/>
                <w:color w:val="000000"/>
                <w:sz w:val="24"/>
                <w:szCs w:val="24"/>
                <w:lang w:eastAsia="ru-RU"/>
              </w:rPr>
              <w:t>Окрашивание, видимое при рассмотрении пробирки сверху вниз на белом фоне</w:t>
            </w:r>
          </w:p>
        </w:tc>
        <w:tc>
          <w:tcPr>
            <w:tcW w:w="34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981F80" w:rsidRPr="00710B40" w:rsidRDefault="00981F80" w:rsidP="007E482A">
            <w:pPr>
              <w:spacing w:before="100" w:beforeAutospacing="1" w:after="100" w:afterAutospacing="1" w:line="240" w:lineRule="auto"/>
              <w:jc w:val="both"/>
              <w:rPr>
                <w:rFonts w:ascii="Times New Roman" w:eastAsia="Times New Roman" w:hAnsi="Times New Roman" w:cs="Times New Roman"/>
                <w:i/>
                <w:color w:val="000000"/>
                <w:sz w:val="24"/>
                <w:szCs w:val="24"/>
                <w:lang w:eastAsia="ru-RU"/>
              </w:rPr>
            </w:pPr>
            <w:r w:rsidRPr="00710B40">
              <w:rPr>
                <w:rFonts w:ascii="Times New Roman" w:eastAsia="Times New Roman" w:hAnsi="Times New Roman" w:cs="Times New Roman"/>
                <w:bCs/>
                <w:i/>
                <w:color w:val="000000"/>
                <w:sz w:val="24"/>
                <w:szCs w:val="24"/>
                <w:lang w:eastAsia="ru-RU"/>
              </w:rPr>
              <w:t>Примерное содержание ионов железа (Fe</w:t>
            </w:r>
            <w:r w:rsidRPr="00710B40">
              <w:rPr>
                <w:rFonts w:ascii="Times New Roman" w:eastAsia="Times New Roman" w:hAnsi="Times New Roman" w:cs="Times New Roman"/>
                <w:bCs/>
                <w:i/>
                <w:color w:val="000000"/>
                <w:sz w:val="24"/>
                <w:szCs w:val="24"/>
                <w:vertAlign w:val="superscript"/>
                <w:lang w:eastAsia="ru-RU"/>
              </w:rPr>
              <w:t>3+</w:t>
            </w:r>
            <w:r w:rsidRPr="00710B40">
              <w:rPr>
                <w:rFonts w:ascii="Times New Roman" w:eastAsia="Times New Roman" w:hAnsi="Times New Roman" w:cs="Times New Roman"/>
                <w:bCs/>
                <w:i/>
                <w:color w:val="000000"/>
                <w:sz w:val="24"/>
                <w:szCs w:val="24"/>
                <w:lang w:eastAsia="ru-RU"/>
              </w:rPr>
              <w:t>)</w:t>
            </w:r>
          </w:p>
        </w:tc>
      </w:tr>
      <w:tr w:rsidR="00981F80" w:rsidRPr="006D2483" w:rsidTr="00D34ADA">
        <w:trPr>
          <w:jc w:val="center"/>
        </w:trPr>
        <w:tc>
          <w:tcPr>
            <w:tcW w:w="506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981F80" w:rsidRPr="00116415" w:rsidRDefault="00981F80" w:rsidP="007E482A">
            <w:p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116415">
              <w:rPr>
                <w:rFonts w:ascii="Times New Roman" w:eastAsia="Times New Roman" w:hAnsi="Times New Roman" w:cs="Times New Roman"/>
                <w:color w:val="000000"/>
                <w:sz w:val="24"/>
                <w:szCs w:val="24"/>
                <w:lang w:eastAsia="ru-RU"/>
              </w:rPr>
              <w:t>Отсутствие</w:t>
            </w:r>
          </w:p>
        </w:tc>
        <w:tc>
          <w:tcPr>
            <w:tcW w:w="34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981F80" w:rsidRPr="00116415" w:rsidRDefault="00981F80" w:rsidP="007E482A">
            <w:p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116415">
              <w:rPr>
                <w:rFonts w:ascii="Times New Roman" w:eastAsia="Times New Roman" w:hAnsi="Times New Roman" w:cs="Times New Roman"/>
                <w:color w:val="000000"/>
                <w:sz w:val="24"/>
                <w:szCs w:val="24"/>
                <w:lang w:eastAsia="ru-RU"/>
              </w:rPr>
              <w:t>менее 0, 05</w:t>
            </w:r>
            <w:r w:rsidR="0017304F">
              <w:rPr>
                <w:rFonts w:ascii="Times New Roman" w:eastAsia="Times New Roman" w:hAnsi="Times New Roman" w:cs="Times New Roman"/>
                <w:color w:val="000000"/>
                <w:sz w:val="24"/>
                <w:szCs w:val="24"/>
                <w:lang w:eastAsia="ru-RU"/>
              </w:rPr>
              <w:t xml:space="preserve"> мг/л</w:t>
            </w:r>
          </w:p>
        </w:tc>
      </w:tr>
      <w:tr w:rsidR="00981F80" w:rsidRPr="006D2483" w:rsidTr="00D34ADA">
        <w:trPr>
          <w:jc w:val="center"/>
        </w:trPr>
        <w:tc>
          <w:tcPr>
            <w:tcW w:w="506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981F80" w:rsidRPr="00116415" w:rsidRDefault="00981F80" w:rsidP="007E482A">
            <w:p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116415">
              <w:rPr>
                <w:rFonts w:ascii="Times New Roman" w:eastAsia="Times New Roman" w:hAnsi="Times New Roman" w:cs="Times New Roman"/>
                <w:color w:val="000000"/>
                <w:sz w:val="24"/>
                <w:szCs w:val="24"/>
                <w:lang w:eastAsia="ru-RU"/>
              </w:rPr>
              <w:t>Едва заметное желтовато-розовое</w:t>
            </w:r>
          </w:p>
        </w:tc>
        <w:tc>
          <w:tcPr>
            <w:tcW w:w="34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981F80" w:rsidRPr="00116415" w:rsidRDefault="00981F80" w:rsidP="007E482A">
            <w:p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116415">
              <w:rPr>
                <w:rFonts w:ascii="Times New Roman" w:eastAsia="Times New Roman" w:hAnsi="Times New Roman" w:cs="Times New Roman"/>
                <w:color w:val="000000"/>
                <w:sz w:val="24"/>
                <w:szCs w:val="24"/>
                <w:lang w:eastAsia="ru-RU"/>
              </w:rPr>
              <w:t>от 0, 05до 0, 1</w:t>
            </w:r>
            <w:r w:rsidR="0017304F">
              <w:rPr>
                <w:rFonts w:ascii="Times New Roman" w:eastAsia="Times New Roman" w:hAnsi="Times New Roman" w:cs="Times New Roman"/>
                <w:color w:val="000000"/>
                <w:sz w:val="24"/>
                <w:szCs w:val="24"/>
                <w:lang w:eastAsia="ru-RU"/>
              </w:rPr>
              <w:t xml:space="preserve"> мг/л</w:t>
            </w:r>
          </w:p>
        </w:tc>
      </w:tr>
      <w:tr w:rsidR="00981F80" w:rsidRPr="006D2483" w:rsidTr="00D34ADA">
        <w:trPr>
          <w:jc w:val="center"/>
        </w:trPr>
        <w:tc>
          <w:tcPr>
            <w:tcW w:w="506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981F80" w:rsidRPr="00116415" w:rsidRDefault="00981F80" w:rsidP="007E482A">
            <w:p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116415">
              <w:rPr>
                <w:rFonts w:ascii="Times New Roman" w:eastAsia="Times New Roman" w:hAnsi="Times New Roman" w:cs="Times New Roman"/>
                <w:color w:val="000000"/>
                <w:sz w:val="24"/>
                <w:szCs w:val="24"/>
                <w:lang w:eastAsia="ru-RU"/>
              </w:rPr>
              <w:t>Слабое желтовато-розовое</w:t>
            </w:r>
          </w:p>
        </w:tc>
        <w:tc>
          <w:tcPr>
            <w:tcW w:w="34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981F80" w:rsidRPr="00116415" w:rsidRDefault="00981F80" w:rsidP="007E482A">
            <w:p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116415">
              <w:rPr>
                <w:rFonts w:ascii="Times New Roman" w:eastAsia="Times New Roman" w:hAnsi="Times New Roman" w:cs="Times New Roman"/>
                <w:color w:val="000000"/>
                <w:sz w:val="24"/>
                <w:szCs w:val="24"/>
                <w:lang w:eastAsia="ru-RU"/>
              </w:rPr>
              <w:t>от 0, 1 до 0, 5</w:t>
            </w:r>
            <w:r w:rsidR="0017304F">
              <w:rPr>
                <w:rFonts w:ascii="Times New Roman" w:eastAsia="Times New Roman" w:hAnsi="Times New Roman" w:cs="Times New Roman"/>
                <w:color w:val="000000"/>
                <w:sz w:val="24"/>
                <w:szCs w:val="24"/>
                <w:lang w:eastAsia="ru-RU"/>
              </w:rPr>
              <w:t xml:space="preserve"> мг/л</w:t>
            </w:r>
          </w:p>
        </w:tc>
      </w:tr>
      <w:tr w:rsidR="00981F80" w:rsidRPr="006D2483" w:rsidTr="00D34ADA">
        <w:trPr>
          <w:jc w:val="center"/>
        </w:trPr>
        <w:tc>
          <w:tcPr>
            <w:tcW w:w="506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981F80" w:rsidRPr="00116415" w:rsidRDefault="00981F80" w:rsidP="007E482A">
            <w:p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116415">
              <w:rPr>
                <w:rFonts w:ascii="Times New Roman" w:eastAsia="Times New Roman" w:hAnsi="Times New Roman" w:cs="Times New Roman"/>
                <w:color w:val="000000"/>
                <w:sz w:val="24"/>
                <w:szCs w:val="24"/>
                <w:lang w:eastAsia="ru-RU"/>
              </w:rPr>
              <w:t>Желтовато-розовое</w:t>
            </w:r>
          </w:p>
        </w:tc>
        <w:tc>
          <w:tcPr>
            <w:tcW w:w="34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981F80" w:rsidRPr="00116415" w:rsidRDefault="00981F80" w:rsidP="007E482A">
            <w:p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116415">
              <w:rPr>
                <w:rFonts w:ascii="Times New Roman" w:eastAsia="Times New Roman" w:hAnsi="Times New Roman" w:cs="Times New Roman"/>
                <w:color w:val="000000"/>
                <w:sz w:val="24"/>
                <w:szCs w:val="24"/>
                <w:lang w:eastAsia="ru-RU"/>
              </w:rPr>
              <w:t>от 0, 5 до 1, 0</w:t>
            </w:r>
            <w:r w:rsidR="0017304F">
              <w:rPr>
                <w:rFonts w:ascii="Times New Roman" w:eastAsia="Times New Roman" w:hAnsi="Times New Roman" w:cs="Times New Roman"/>
                <w:color w:val="000000"/>
                <w:sz w:val="24"/>
                <w:szCs w:val="24"/>
                <w:lang w:eastAsia="ru-RU"/>
              </w:rPr>
              <w:t xml:space="preserve"> мг/л</w:t>
            </w:r>
          </w:p>
        </w:tc>
      </w:tr>
      <w:tr w:rsidR="00981F80" w:rsidRPr="006D2483" w:rsidTr="00D34ADA">
        <w:trPr>
          <w:jc w:val="center"/>
        </w:trPr>
        <w:tc>
          <w:tcPr>
            <w:tcW w:w="506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981F80" w:rsidRPr="00116415" w:rsidRDefault="00981F80" w:rsidP="007E482A">
            <w:p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116415">
              <w:rPr>
                <w:rFonts w:ascii="Times New Roman" w:eastAsia="Times New Roman" w:hAnsi="Times New Roman" w:cs="Times New Roman"/>
                <w:color w:val="000000"/>
                <w:sz w:val="24"/>
                <w:szCs w:val="24"/>
                <w:lang w:eastAsia="ru-RU"/>
              </w:rPr>
              <w:t>Желтовато-красное</w:t>
            </w:r>
          </w:p>
        </w:tc>
        <w:tc>
          <w:tcPr>
            <w:tcW w:w="34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981F80" w:rsidRPr="00116415" w:rsidRDefault="00981F80" w:rsidP="007E482A">
            <w:p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116415">
              <w:rPr>
                <w:rFonts w:ascii="Times New Roman" w:eastAsia="Times New Roman" w:hAnsi="Times New Roman" w:cs="Times New Roman"/>
                <w:color w:val="000000"/>
                <w:sz w:val="24"/>
                <w:szCs w:val="24"/>
                <w:lang w:eastAsia="ru-RU"/>
              </w:rPr>
              <w:t>от 1, 0 до 2, 5</w:t>
            </w:r>
            <w:r w:rsidR="0017304F">
              <w:rPr>
                <w:rFonts w:ascii="Times New Roman" w:eastAsia="Times New Roman" w:hAnsi="Times New Roman" w:cs="Times New Roman"/>
                <w:color w:val="000000"/>
                <w:sz w:val="24"/>
                <w:szCs w:val="24"/>
                <w:lang w:eastAsia="ru-RU"/>
              </w:rPr>
              <w:t xml:space="preserve"> мг/л</w:t>
            </w:r>
          </w:p>
        </w:tc>
      </w:tr>
      <w:tr w:rsidR="00981F80" w:rsidRPr="006D2483" w:rsidTr="00D34ADA">
        <w:trPr>
          <w:jc w:val="center"/>
        </w:trPr>
        <w:tc>
          <w:tcPr>
            <w:tcW w:w="506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981F80" w:rsidRPr="00116415" w:rsidRDefault="00981F80" w:rsidP="007E482A">
            <w:p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116415">
              <w:rPr>
                <w:rFonts w:ascii="Times New Roman" w:eastAsia="Times New Roman" w:hAnsi="Times New Roman" w:cs="Times New Roman"/>
                <w:color w:val="000000"/>
                <w:sz w:val="24"/>
                <w:szCs w:val="24"/>
                <w:lang w:eastAsia="ru-RU"/>
              </w:rPr>
              <w:t>Ярко-красное</w:t>
            </w:r>
          </w:p>
        </w:tc>
        <w:tc>
          <w:tcPr>
            <w:tcW w:w="34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981F80" w:rsidRPr="00116415" w:rsidRDefault="00981F80" w:rsidP="007E482A">
            <w:p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116415">
              <w:rPr>
                <w:rFonts w:ascii="Times New Roman" w:eastAsia="Times New Roman" w:hAnsi="Times New Roman" w:cs="Times New Roman"/>
                <w:color w:val="000000"/>
                <w:sz w:val="24"/>
                <w:szCs w:val="24"/>
                <w:lang w:eastAsia="ru-RU"/>
              </w:rPr>
              <w:t>более 2, 5</w:t>
            </w:r>
            <w:r w:rsidR="0017304F">
              <w:rPr>
                <w:rFonts w:ascii="Times New Roman" w:eastAsia="Times New Roman" w:hAnsi="Times New Roman" w:cs="Times New Roman"/>
                <w:color w:val="000000"/>
                <w:sz w:val="24"/>
                <w:szCs w:val="24"/>
                <w:lang w:eastAsia="ru-RU"/>
              </w:rPr>
              <w:t xml:space="preserve"> мг/л</w:t>
            </w:r>
          </w:p>
        </w:tc>
      </w:tr>
    </w:tbl>
    <w:p w:rsidR="00981F80" w:rsidRPr="00893D0C" w:rsidRDefault="00E6701D" w:rsidP="00E6701D">
      <w:pPr>
        <w:pStyle w:val="p8"/>
        <w:shd w:val="clear" w:color="auto" w:fill="FFFFFF"/>
        <w:jc w:val="right"/>
        <w:rPr>
          <w:color w:val="000000"/>
          <w:sz w:val="28"/>
          <w:szCs w:val="28"/>
        </w:rPr>
      </w:pPr>
      <w:r>
        <w:rPr>
          <w:color w:val="000000"/>
          <w:sz w:val="28"/>
          <w:szCs w:val="28"/>
        </w:rPr>
        <w:t>Таблица 8.</w:t>
      </w:r>
      <w:r w:rsidR="00981F80" w:rsidRPr="00710B40">
        <w:rPr>
          <w:color w:val="000000"/>
          <w:sz w:val="28"/>
          <w:szCs w:val="28"/>
        </w:rPr>
        <w:t xml:space="preserve">Примерное определение ионов </w:t>
      </w:r>
      <w:r w:rsidR="00981F80" w:rsidRPr="00710B40">
        <w:rPr>
          <w:color w:val="000000"/>
          <w:sz w:val="28"/>
          <w:szCs w:val="28"/>
          <w:lang w:val="en-US"/>
        </w:rPr>
        <w:t>Fe</w:t>
      </w:r>
      <w:r w:rsidR="00981F80" w:rsidRPr="00710B40">
        <w:rPr>
          <w:color w:val="000000"/>
          <w:sz w:val="28"/>
          <w:szCs w:val="28"/>
          <w:vertAlign w:val="superscript"/>
        </w:rPr>
        <w:t xml:space="preserve">3+ </w:t>
      </w:r>
      <w:r w:rsidR="00A7044C">
        <w:rPr>
          <w:color w:val="000000"/>
          <w:sz w:val="28"/>
          <w:szCs w:val="28"/>
        </w:rPr>
        <w:t xml:space="preserve"> в талой воде.</w:t>
      </w:r>
    </w:p>
    <w:tbl>
      <w:tblPr>
        <w:tblStyle w:val="a8"/>
        <w:tblW w:w="0" w:type="auto"/>
        <w:tblLook w:val="04A0" w:firstRow="1" w:lastRow="0" w:firstColumn="1" w:lastColumn="0" w:noHBand="0" w:noVBand="1"/>
      </w:tblPr>
      <w:tblGrid>
        <w:gridCol w:w="3374"/>
        <w:gridCol w:w="3388"/>
        <w:gridCol w:w="3377"/>
      </w:tblGrid>
      <w:tr w:rsidR="00981F80" w:rsidTr="00D34ADA">
        <w:tc>
          <w:tcPr>
            <w:tcW w:w="3473" w:type="dxa"/>
          </w:tcPr>
          <w:p w:rsidR="00981F80" w:rsidRPr="00710B40" w:rsidRDefault="00981F80" w:rsidP="007E482A">
            <w:pPr>
              <w:pStyle w:val="p8"/>
              <w:jc w:val="both"/>
              <w:rPr>
                <w:i/>
                <w:color w:val="000000"/>
              </w:rPr>
            </w:pPr>
            <w:r w:rsidRPr="00710B40">
              <w:rPr>
                <w:i/>
                <w:color w:val="000000"/>
              </w:rPr>
              <w:t>Номер стаканчика</w:t>
            </w:r>
          </w:p>
        </w:tc>
        <w:tc>
          <w:tcPr>
            <w:tcW w:w="3474" w:type="dxa"/>
          </w:tcPr>
          <w:p w:rsidR="00981F80" w:rsidRPr="00710B40" w:rsidRDefault="00981F80" w:rsidP="007E482A">
            <w:pPr>
              <w:pStyle w:val="p8"/>
              <w:jc w:val="both"/>
              <w:rPr>
                <w:i/>
                <w:color w:val="000000"/>
              </w:rPr>
            </w:pPr>
            <w:r w:rsidRPr="00710B40">
              <w:rPr>
                <w:i/>
                <w:color w:val="000000"/>
              </w:rPr>
              <w:t>Окрашивание, видимое при рассмотрении стаканчика сверху вниз на белом фоне</w:t>
            </w:r>
          </w:p>
        </w:tc>
        <w:tc>
          <w:tcPr>
            <w:tcW w:w="3474" w:type="dxa"/>
          </w:tcPr>
          <w:p w:rsidR="00981F80" w:rsidRPr="00710B40" w:rsidRDefault="00981F80" w:rsidP="007E482A">
            <w:pPr>
              <w:pStyle w:val="p8"/>
              <w:jc w:val="both"/>
              <w:rPr>
                <w:i/>
                <w:color w:val="000000"/>
              </w:rPr>
            </w:pPr>
            <w:r w:rsidRPr="00710B40">
              <w:rPr>
                <w:i/>
                <w:color w:val="000000"/>
              </w:rPr>
              <w:t>Примерное содержание ионов железа (</w:t>
            </w:r>
            <w:r w:rsidRPr="00710B40">
              <w:rPr>
                <w:i/>
                <w:color w:val="000000"/>
                <w:lang w:val="en-US"/>
              </w:rPr>
              <w:t>Fe</w:t>
            </w:r>
            <w:r w:rsidRPr="00710B40">
              <w:rPr>
                <w:i/>
                <w:color w:val="000000"/>
                <w:vertAlign w:val="superscript"/>
              </w:rPr>
              <w:t>3+</w:t>
            </w:r>
            <w:r w:rsidRPr="00710B40">
              <w:rPr>
                <w:i/>
                <w:color w:val="000000"/>
              </w:rPr>
              <w:t>)</w:t>
            </w:r>
          </w:p>
        </w:tc>
      </w:tr>
      <w:tr w:rsidR="00981F80" w:rsidTr="00D34ADA">
        <w:tc>
          <w:tcPr>
            <w:tcW w:w="3473" w:type="dxa"/>
          </w:tcPr>
          <w:p w:rsidR="00981F80" w:rsidRPr="00116415" w:rsidRDefault="00981F80" w:rsidP="007E482A">
            <w:pPr>
              <w:pStyle w:val="p8"/>
              <w:jc w:val="both"/>
              <w:rPr>
                <w:color w:val="000000"/>
              </w:rPr>
            </w:pPr>
            <w:r w:rsidRPr="00116415">
              <w:rPr>
                <w:color w:val="000000"/>
              </w:rPr>
              <w:t>1</w:t>
            </w:r>
          </w:p>
        </w:tc>
        <w:tc>
          <w:tcPr>
            <w:tcW w:w="3474" w:type="dxa"/>
          </w:tcPr>
          <w:p w:rsidR="00981F80" w:rsidRPr="00116415" w:rsidRDefault="00981F80" w:rsidP="007E482A">
            <w:pPr>
              <w:pStyle w:val="p8"/>
              <w:jc w:val="both"/>
              <w:rPr>
                <w:color w:val="000000"/>
              </w:rPr>
            </w:pPr>
            <w:r w:rsidRPr="00116415">
              <w:rPr>
                <w:color w:val="000000"/>
              </w:rPr>
              <w:t>Желтовато-розовое</w:t>
            </w:r>
          </w:p>
        </w:tc>
        <w:tc>
          <w:tcPr>
            <w:tcW w:w="3474" w:type="dxa"/>
          </w:tcPr>
          <w:p w:rsidR="00981F80" w:rsidRPr="00116415" w:rsidRDefault="00981F80" w:rsidP="007E482A">
            <w:pPr>
              <w:pStyle w:val="p8"/>
              <w:jc w:val="both"/>
              <w:rPr>
                <w:color w:val="000000"/>
              </w:rPr>
            </w:pPr>
            <w:r w:rsidRPr="00116415">
              <w:rPr>
                <w:color w:val="000000"/>
              </w:rPr>
              <w:t>От 0,5 до 1</w:t>
            </w:r>
            <w:r w:rsidR="0017304F">
              <w:rPr>
                <w:color w:val="000000"/>
              </w:rPr>
              <w:t xml:space="preserve"> мг/л</w:t>
            </w:r>
          </w:p>
        </w:tc>
      </w:tr>
      <w:tr w:rsidR="00981F80" w:rsidTr="00D34ADA">
        <w:tc>
          <w:tcPr>
            <w:tcW w:w="3473" w:type="dxa"/>
          </w:tcPr>
          <w:p w:rsidR="00981F80" w:rsidRPr="00116415" w:rsidRDefault="00981F80" w:rsidP="007E482A">
            <w:pPr>
              <w:pStyle w:val="p8"/>
              <w:jc w:val="both"/>
              <w:rPr>
                <w:color w:val="000000"/>
              </w:rPr>
            </w:pPr>
            <w:r w:rsidRPr="00116415">
              <w:rPr>
                <w:color w:val="000000"/>
              </w:rPr>
              <w:t>2</w:t>
            </w:r>
          </w:p>
        </w:tc>
        <w:tc>
          <w:tcPr>
            <w:tcW w:w="3474" w:type="dxa"/>
          </w:tcPr>
          <w:p w:rsidR="00981F80" w:rsidRPr="00116415" w:rsidRDefault="00981F80" w:rsidP="007E482A">
            <w:pPr>
              <w:pStyle w:val="p8"/>
              <w:jc w:val="both"/>
              <w:rPr>
                <w:color w:val="000000"/>
              </w:rPr>
            </w:pPr>
            <w:r w:rsidRPr="00116415">
              <w:rPr>
                <w:color w:val="000000"/>
              </w:rPr>
              <w:t>Слабое желтовато-розовое</w:t>
            </w:r>
          </w:p>
        </w:tc>
        <w:tc>
          <w:tcPr>
            <w:tcW w:w="3474" w:type="dxa"/>
          </w:tcPr>
          <w:p w:rsidR="00981F80" w:rsidRPr="00116415" w:rsidRDefault="00981F80" w:rsidP="007E482A">
            <w:pPr>
              <w:pStyle w:val="p8"/>
              <w:jc w:val="both"/>
              <w:rPr>
                <w:color w:val="000000"/>
              </w:rPr>
            </w:pPr>
            <w:r w:rsidRPr="00116415">
              <w:rPr>
                <w:color w:val="000000"/>
              </w:rPr>
              <w:t>От 0,1 до 0,5</w:t>
            </w:r>
            <w:r w:rsidR="0017304F">
              <w:rPr>
                <w:color w:val="000000"/>
              </w:rPr>
              <w:t xml:space="preserve"> мг/л</w:t>
            </w:r>
          </w:p>
        </w:tc>
      </w:tr>
      <w:tr w:rsidR="00981F80" w:rsidTr="00D34ADA">
        <w:tc>
          <w:tcPr>
            <w:tcW w:w="3473" w:type="dxa"/>
          </w:tcPr>
          <w:p w:rsidR="00981F80" w:rsidRPr="00116415" w:rsidRDefault="00981F80" w:rsidP="007E482A">
            <w:pPr>
              <w:pStyle w:val="p8"/>
              <w:jc w:val="both"/>
              <w:rPr>
                <w:color w:val="000000"/>
              </w:rPr>
            </w:pPr>
            <w:r w:rsidRPr="00116415">
              <w:rPr>
                <w:color w:val="000000"/>
              </w:rPr>
              <w:t>3</w:t>
            </w:r>
          </w:p>
        </w:tc>
        <w:tc>
          <w:tcPr>
            <w:tcW w:w="3474" w:type="dxa"/>
          </w:tcPr>
          <w:p w:rsidR="00981F80" w:rsidRPr="00116415" w:rsidRDefault="00981F80" w:rsidP="007E482A">
            <w:pPr>
              <w:pStyle w:val="p8"/>
              <w:jc w:val="both"/>
              <w:rPr>
                <w:color w:val="000000"/>
              </w:rPr>
            </w:pPr>
            <w:r w:rsidRPr="00116415">
              <w:rPr>
                <w:color w:val="000000"/>
              </w:rPr>
              <w:t>Отсутствие</w:t>
            </w:r>
          </w:p>
        </w:tc>
        <w:tc>
          <w:tcPr>
            <w:tcW w:w="3474" w:type="dxa"/>
          </w:tcPr>
          <w:p w:rsidR="00981F80" w:rsidRPr="00116415" w:rsidRDefault="00981F80" w:rsidP="007E482A">
            <w:pPr>
              <w:pStyle w:val="p8"/>
              <w:jc w:val="both"/>
              <w:rPr>
                <w:color w:val="000000"/>
              </w:rPr>
            </w:pPr>
            <w:r w:rsidRPr="00116415">
              <w:rPr>
                <w:color w:val="000000"/>
              </w:rPr>
              <w:t>Менее 0,05</w:t>
            </w:r>
            <w:r w:rsidR="0017304F">
              <w:rPr>
                <w:color w:val="000000"/>
              </w:rPr>
              <w:t xml:space="preserve"> мг/л</w:t>
            </w:r>
          </w:p>
        </w:tc>
      </w:tr>
    </w:tbl>
    <w:p w:rsidR="00981F80" w:rsidRPr="006D2483" w:rsidRDefault="00981F80" w:rsidP="007E482A">
      <w:pPr>
        <w:pStyle w:val="p6"/>
        <w:shd w:val="clear" w:color="auto" w:fill="FFFFFF"/>
        <w:ind w:firstLine="284"/>
        <w:jc w:val="both"/>
        <w:rPr>
          <w:color w:val="000000"/>
        </w:rPr>
      </w:pPr>
      <w:r>
        <w:rPr>
          <w:color w:val="000000"/>
        </w:rPr>
        <w:t>Реакция</w:t>
      </w:r>
      <w:r w:rsidRPr="006D2483">
        <w:rPr>
          <w:color w:val="000000"/>
        </w:rPr>
        <w:t xml:space="preserve"> протекает по ионному уравнению: Fe</w:t>
      </w:r>
      <w:r w:rsidRPr="006D2483">
        <w:rPr>
          <w:rStyle w:val="s12"/>
          <w:color w:val="000000"/>
          <w:vertAlign w:val="superscript"/>
        </w:rPr>
        <w:t>3+</w:t>
      </w:r>
      <w:r w:rsidRPr="006D2483">
        <w:rPr>
          <w:rStyle w:val="apple-converted-space"/>
          <w:color w:val="000000"/>
        </w:rPr>
        <w:t> </w:t>
      </w:r>
      <w:r w:rsidRPr="006D2483">
        <w:rPr>
          <w:color w:val="000000"/>
        </w:rPr>
        <w:t>+ 3SCN</w:t>
      </w:r>
      <w:r w:rsidRPr="006D2483">
        <w:rPr>
          <w:rStyle w:val="s12"/>
          <w:color w:val="000000"/>
          <w:vertAlign w:val="superscript"/>
        </w:rPr>
        <w:t>-</w:t>
      </w:r>
      <w:r w:rsidRPr="006D2483">
        <w:rPr>
          <w:rStyle w:val="apple-converted-space"/>
          <w:color w:val="000000"/>
        </w:rPr>
        <w:t> </w:t>
      </w:r>
      <w:r w:rsidRPr="006D2483">
        <w:rPr>
          <w:color w:val="000000"/>
        </w:rPr>
        <w:t>= Fe(SCN)</w:t>
      </w:r>
      <w:r w:rsidRPr="006D2483">
        <w:rPr>
          <w:rStyle w:val="s9"/>
          <w:color w:val="000000"/>
          <w:vertAlign w:val="subscript"/>
        </w:rPr>
        <w:t>3</w:t>
      </w:r>
      <w:r w:rsidRPr="006D2483">
        <w:rPr>
          <w:color w:val="000000"/>
        </w:rPr>
        <w:t>.</w:t>
      </w:r>
    </w:p>
    <w:p w:rsidR="00981F80" w:rsidRDefault="00981F80" w:rsidP="007E482A">
      <w:pPr>
        <w:pStyle w:val="p8"/>
        <w:shd w:val="clear" w:color="auto" w:fill="FFFFFF"/>
        <w:ind w:firstLine="284"/>
        <w:jc w:val="both"/>
        <w:rPr>
          <w:color w:val="000000"/>
        </w:rPr>
      </w:pPr>
      <w:r>
        <w:rPr>
          <w:noProof/>
          <w:color w:val="000000"/>
        </w:rPr>
        <w:lastRenderedPageBreak/>
        <w:drawing>
          <wp:inline distT="0" distB="0" distL="0" distR="0">
            <wp:extent cx="5381625" cy="2305050"/>
            <wp:effectExtent l="0" t="0" r="9525" b="0"/>
            <wp:docPr id="1" name="Рисунок 0" descr="2015-12-03 13.53.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12-03 13.53.36.jpg"/>
                    <pic:cNvPicPr/>
                  </pic:nvPicPr>
                  <pic:blipFill>
                    <a:blip r:embed="rId10" cstate="print"/>
                    <a:srcRect l="7500" t="9237" r="9412" b="20080"/>
                    <a:stretch>
                      <a:fillRect/>
                    </a:stretch>
                  </pic:blipFill>
                  <pic:spPr>
                    <a:xfrm>
                      <a:off x="0" y="0"/>
                      <a:ext cx="5381625" cy="2305050"/>
                    </a:xfrm>
                    <a:prstGeom prst="rect">
                      <a:avLst/>
                    </a:prstGeom>
                  </pic:spPr>
                </pic:pic>
              </a:graphicData>
            </a:graphic>
          </wp:inline>
        </w:drawing>
      </w:r>
    </w:p>
    <w:p w:rsidR="00E6701D" w:rsidRDefault="00E6701D" w:rsidP="007E482A">
      <w:pPr>
        <w:pStyle w:val="p8"/>
        <w:shd w:val="clear" w:color="auto" w:fill="FFFFFF"/>
        <w:ind w:firstLine="284"/>
        <w:jc w:val="both"/>
        <w:rPr>
          <w:color w:val="000000"/>
        </w:rPr>
      </w:pPr>
      <w:r>
        <w:rPr>
          <w:color w:val="000000"/>
        </w:rPr>
        <w:t xml:space="preserve">Рис. 2 Результаты обнаружения ионов </w:t>
      </w:r>
      <w:r w:rsidRPr="00E6701D">
        <w:rPr>
          <w:color w:val="000000"/>
        </w:rPr>
        <w:t>Fe3+</w:t>
      </w:r>
    </w:p>
    <w:p w:rsidR="00981F80" w:rsidRDefault="00E03FC8" w:rsidP="007E482A">
      <w:pPr>
        <w:pStyle w:val="p8"/>
        <w:shd w:val="clear" w:color="auto" w:fill="FFFFFF"/>
        <w:ind w:firstLine="284"/>
        <w:jc w:val="both"/>
        <w:rPr>
          <w:color w:val="000000"/>
        </w:rPr>
      </w:pPr>
      <w:r>
        <w:rPr>
          <w:color w:val="000000"/>
        </w:rPr>
        <w:t>Вывод: наибольшее количество ионов железа (</w:t>
      </w:r>
      <w:bookmarkStart w:id="13" w:name="_Hlk97756360"/>
      <w:r>
        <w:rPr>
          <w:color w:val="000000"/>
          <w:lang w:val="en-US"/>
        </w:rPr>
        <w:t>Fe</w:t>
      </w:r>
      <w:r w:rsidRPr="00116415">
        <w:rPr>
          <w:color w:val="000000"/>
          <w:vertAlign w:val="superscript"/>
        </w:rPr>
        <w:t>3+</w:t>
      </w:r>
      <w:bookmarkEnd w:id="13"/>
      <w:r w:rsidRPr="00116415">
        <w:rPr>
          <w:color w:val="000000"/>
        </w:rPr>
        <w:t xml:space="preserve">) </w:t>
      </w:r>
      <w:r>
        <w:rPr>
          <w:color w:val="000000"/>
        </w:rPr>
        <w:t>в стаканчике №1, в котором находится талая вода от снега, взятого около дороги; наименьшее количество ионов железа (</w:t>
      </w:r>
      <w:r>
        <w:rPr>
          <w:color w:val="000000"/>
          <w:lang w:val="en-US"/>
        </w:rPr>
        <w:t>Fe</w:t>
      </w:r>
      <w:r w:rsidRPr="00116415">
        <w:rPr>
          <w:color w:val="000000"/>
          <w:vertAlign w:val="superscript"/>
        </w:rPr>
        <w:t>3+</w:t>
      </w:r>
      <w:r w:rsidRPr="00116415">
        <w:rPr>
          <w:color w:val="000000"/>
        </w:rPr>
        <w:t xml:space="preserve">) </w:t>
      </w:r>
      <w:r>
        <w:rPr>
          <w:color w:val="000000"/>
        </w:rPr>
        <w:t>в стаканчике №3, в котором находится талая вода от снега, взятого на территории школы.</w:t>
      </w:r>
    </w:p>
    <w:p w:rsidR="00981F80" w:rsidRPr="009E119F" w:rsidRDefault="00981F80" w:rsidP="007E482A">
      <w:pPr>
        <w:pStyle w:val="p6"/>
        <w:numPr>
          <w:ilvl w:val="0"/>
          <w:numId w:val="14"/>
        </w:numPr>
        <w:shd w:val="clear" w:color="auto" w:fill="FFFFFF"/>
        <w:jc w:val="both"/>
        <w:outlineLvl w:val="1"/>
        <w:rPr>
          <w:rStyle w:val="apple-converted-space"/>
          <w:sz w:val="28"/>
          <w:szCs w:val="28"/>
        </w:rPr>
      </w:pPr>
      <w:bookmarkStart w:id="14" w:name="_Toc438368295"/>
      <w:r w:rsidRPr="009E119F">
        <w:rPr>
          <w:rStyle w:val="s8"/>
          <w:rFonts w:eastAsiaTheme="majorEastAsia"/>
          <w:sz w:val="28"/>
          <w:szCs w:val="28"/>
        </w:rPr>
        <w:t>Опыт №6</w:t>
      </w:r>
      <w:r w:rsidR="009E119F">
        <w:rPr>
          <w:rStyle w:val="s8"/>
          <w:rFonts w:eastAsiaTheme="majorEastAsia"/>
          <w:sz w:val="28"/>
          <w:szCs w:val="28"/>
        </w:rPr>
        <w:t>.</w:t>
      </w:r>
      <w:r w:rsidRPr="009E119F">
        <w:rPr>
          <w:rStyle w:val="s8"/>
          <w:rFonts w:eastAsiaTheme="majorEastAsia"/>
          <w:sz w:val="28"/>
          <w:szCs w:val="28"/>
        </w:rPr>
        <w:t xml:space="preserve"> </w:t>
      </w:r>
      <w:r w:rsidRPr="009E119F">
        <w:rPr>
          <w:rStyle w:val="s8"/>
          <w:rFonts w:eastAsiaTheme="majorEastAsia"/>
          <w:i/>
          <w:sz w:val="28"/>
          <w:szCs w:val="28"/>
        </w:rPr>
        <w:t>Определение сульфат</w:t>
      </w:r>
      <w:r w:rsidR="009E119F">
        <w:rPr>
          <w:rStyle w:val="s8"/>
          <w:rFonts w:eastAsiaTheme="majorEastAsia"/>
          <w:i/>
          <w:sz w:val="28"/>
          <w:szCs w:val="28"/>
        </w:rPr>
        <w:t>-</w:t>
      </w:r>
      <w:r w:rsidRPr="009E119F">
        <w:rPr>
          <w:rStyle w:val="s8"/>
          <w:rFonts w:eastAsiaTheme="majorEastAsia"/>
          <w:i/>
          <w:sz w:val="28"/>
          <w:szCs w:val="28"/>
        </w:rPr>
        <w:t xml:space="preserve"> ионов SO</w:t>
      </w:r>
      <w:r w:rsidRPr="009E119F">
        <w:rPr>
          <w:rStyle w:val="s13"/>
          <w:i/>
          <w:sz w:val="28"/>
          <w:szCs w:val="28"/>
          <w:vertAlign w:val="subscript"/>
        </w:rPr>
        <w:t>4</w:t>
      </w:r>
      <w:r w:rsidRPr="009E119F">
        <w:rPr>
          <w:rStyle w:val="s10"/>
          <w:i/>
          <w:sz w:val="28"/>
          <w:szCs w:val="28"/>
          <w:vertAlign w:val="superscript"/>
        </w:rPr>
        <w:t>2</w:t>
      </w:r>
      <w:r w:rsidRPr="009E119F">
        <w:rPr>
          <w:rStyle w:val="s14"/>
          <w:b/>
          <w:bCs/>
          <w:i/>
          <w:sz w:val="28"/>
          <w:szCs w:val="28"/>
          <w:vertAlign w:val="superscript"/>
        </w:rPr>
        <w:t>-</w:t>
      </w:r>
      <w:r w:rsidRPr="009E119F">
        <w:rPr>
          <w:rStyle w:val="apple-converted-space"/>
          <w:i/>
          <w:sz w:val="28"/>
          <w:szCs w:val="28"/>
        </w:rPr>
        <w:t> .</w:t>
      </w:r>
      <w:bookmarkEnd w:id="14"/>
    </w:p>
    <w:p w:rsidR="00981F80" w:rsidRDefault="00981F80" w:rsidP="007E482A">
      <w:pPr>
        <w:pStyle w:val="p6"/>
        <w:shd w:val="clear" w:color="auto" w:fill="FFFFFF"/>
        <w:ind w:firstLine="284"/>
        <w:jc w:val="both"/>
        <w:rPr>
          <w:color w:val="000000"/>
        </w:rPr>
      </w:pPr>
      <w:r w:rsidRPr="00116415">
        <w:rPr>
          <w:rStyle w:val="apple-converted-space"/>
          <w:color w:val="000000"/>
        </w:rPr>
        <w:t>Цел</w:t>
      </w:r>
      <w:r w:rsidR="009E119F">
        <w:rPr>
          <w:rStyle w:val="apple-converted-space"/>
          <w:color w:val="000000"/>
        </w:rPr>
        <w:t>ь</w:t>
      </w:r>
      <w:r>
        <w:rPr>
          <w:rStyle w:val="apple-converted-space"/>
          <w:color w:val="000000"/>
        </w:rPr>
        <w:t xml:space="preserve">: </w:t>
      </w:r>
      <w:r>
        <w:rPr>
          <w:rStyle w:val="s8"/>
          <w:rFonts w:eastAsiaTheme="majorEastAsia"/>
          <w:color w:val="000000"/>
        </w:rPr>
        <w:t>определить количество ионов</w:t>
      </w:r>
      <w:r w:rsidRPr="00116415">
        <w:rPr>
          <w:rStyle w:val="s8"/>
          <w:rFonts w:eastAsiaTheme="majorEastAsia"/>
          <w:color w:val="000000"/>
        </w:rPr>
        <w:t xml:space="preserve"> SO</w:t>
      </w:r>
      <w:r w:rsidRPr="00116415">
        <w:rPr>
          <w:rStyle w:val="s13"/>
          <w:color w:val="000000"/>
          <w:vertAlign w:val="subscript"/>
        </w:rPr>
        <w:t>4</w:t>
      </w:r>
      <w:r w:rsidRPr="00116415">
        <w:rPr>
          <w:rStyle w:val="s10"/>
          <w:color w:val="000000"/>
          <w:vertAlign w:val="superscript"/>
        </w:rPr>
        <w:t>2</w:t>
      </w:r>
      <w:r w:rsidRPr="00116415">
        <w:rPr>
          <w:rStyle w:val="s14"/>
          <w:b/>
          <w:bCs/>
          <w:color w:val="000000"/>
          <w:vertAlign w:val="superscript"/>
        </w:rPr>
        <w:t>-</w:t>
      </w:r>
      <w:r>
        <w:rPr>
          <w:rStyle w:val="apple-converted-space"/>
          <w:color w:val="000000"/>
        </w:rPr>
        <w:t xml:space="preserve"> </w:t>
      </w:r>
      <w:r>
        <w:rPr>
          <w:rStyle w:val="s8"/>
          <w:rFonts w:eastAsiaTheme="majorEastAsia"/>
          <w:color w:val="000000"/>
        </w:rPr>
        <w:t xml:space="preserve"> </w:t>
      </w:r>
      <w:r>
        <w:rPr>
          <w:color w:val="000000"/>
        </w:rPr>
        <w:t>в пробах снега.</w:t>
      </w:r>
    </w:p>
    <w:p w:rsidR="00981F80" w:rsidRPr="001719D4" w:rsidRDefault="00981F80" w:rsidP="007E482A">
      <w:pPr>
        <w:pStyle w:val="p6"/>
        <w:shd w:val="clear" w:color="auto" w:fill="FFFFFF"/>
        <w:ind w:firstLine="284"/>
        <w:jc w:val="both"/>
        <w:rPr>
          <w:color w:val="000000"/>
        </w:rPr>
      </w:pPr>
      <w:r>
        <w:rPr>
          <w:color w:val="000000"/>
        </w:rPr>
        <w:t>Приборы и материалы: соляная кислота (</w:t>
      </w:r>
      <w:r>
        <w:rPr>
          <w:color w:val="000000"/>
          <w:lang w:val="en-US"/>
        </w:rPr>
        <w:t>HCl</w:t>
      </w:r>
      <w:r w:rsidRPr="00523497">
        <w:rPr>
          <w:color w:val="000000"/>
        </w:rPr>
        <w:t xml:space="preserve">), </w:t>
      </w:r>
      <w:r>
        <w:rPr>
          <w:color w:val="000000"/>
        </w:rPr>
        <w:t xml:space="preserve">раствор хлорида бария </w:t>
      </w:r>
      <w:r w:rsidRPr="002123CA">
        <w:rPr>
          <w:color w:val="000000"/>
        </w:rPr>
        <w:t>(</w:t>
      </w:r>
      <w:r>
        <w:rPr>
          <w:color w:val="000000"/>
          <w:lang w:val="en-US"/>
        </w:rPr>
        <w:t>BaCl</w:t>
      </w:r>
      <w:r w:rsidRPr="002123CA">
        <w:rPr>
          <w:color w:val="000000"/>
          <w:vertAlign w:val="subscript"/>
        </w:rPr>
        <w:t>2</w:t>
      </w:r>
      <w:r w:rsidRPr="002123CA">
        <w:rPr>
          <w:color w:val="000000"/>
        </w:rPr>
        <w:t>)</w:t>
      </w:r>
      <w:r>
        <w:rPr>
          <w:color w:val="000000"/>
        </w:rPr>
        <w:t>, мерные пробирки, 3 стеклянных стаканчика, пипетки, стеклянные палочки.</w:t>
      </w:r>
    </w:p>
    <w:p w:rsidR="00981F80" w:rsidRDefault="00981F80" w:rsidP="007E482A">
      <w:pPr>
        <w:pStyle w:val="p6"/>
        <w:shd w:val="clear" w:color="auto" w:fill="FFFFFF"/>
        <w:ind w:firstLine="284"/>
        <w:jc w:val="both"/>
        <w:rPr>
          <w:color w:val="000000"/>
        </w:rPr>
      </w:pPr>
      <w:r>
        <w:rPr>
          <w:color w:val="000000"/>
        </w:rPr>
        <w:t>Ход работы:</w:t>
      </w:r>
    </w:p>
    <w:p w:rsidR="00981F80" w:rsidRDefault="009E2B12" w:rsidP="007E482A">
      <w:pPr>
        <w:pStyle w:val="p6"/>
        <w:shd w:val="clear" w:color="auto" w:fill="FFFFFF"/>
        <w:ind w:firstLine="284"/>
        <w:jc w:val="both"/>
        <w:rPr>
          <w:color w:val="000000"/>
        </w:rPr>
      </w:pPr>
      <w:r>
        <w:rPr>
          <w:color w:val="000000"/>
        </w:rPr>
        <w:t>Я нумеровала</w:t>
      </w:r>
      <w:r w:rsidR="00981F80">
        <w:rPr>
          <w:color w:val="000000"/>
        </w:rPr>
        <w:t xml:space="preserve"> стаканчики и пробирки по наличию в них талой воды:</w:t>
      </w:r>
    </w:p>
    <w:p w:rsidR="00981F80" w:rsidRDefault="00981F80" w:rsidP="007E482A">
      <w:pPr>
        <w:pStyle w:val="p6"/>
        <w:shd w:val="clear" w:color="auto" w:fill="FFFFFF"/>
        <w:ind w:firstLine="284"/>
        <w:jc w:val="both"/>
        <w:rPr>
          <w:color w:val="000000"/>
        </w:rPr>
      </w:pPr>
      <w:r>
        <w:rPr>
          <w:color w:val="000000"/>
        </w:rPr>
        <w:t>№1 – талая вода от снега, взятого около дороги;</w:t>
      </w:r>
    </w:p>
    <w:p w:rsidR="00981F80" w:rsidRDefault="00981F80" w:rsidP="007E482A">
      <w:pPr>
        <w:pStyle w:val="p6"/>
        <w:shd w:val="clear" w:color="auto" w:fill="FFFFFF"/>
        <w:ind w:firstLine="284"/>
        <w:jc w:val="both"/>
        <w:rPr>
          <w:color w:val="000000"/>
        </w:rPr>
      </w:pPr>
      <w:r>
        <w:rPr>
          <w:color w:val="000000"/>
        </w:rPr>
        <w:t>№2 – талая вода от снега, взятого около предприятия;</w:t>
      </w:r>
    </w:p>
    <w:p w:rsidR="00981F80" w:rsidRDefault="00981F80" w:rsidP="007E482A">
      <w:pPr>
        <w:pStyle w:val="p6"/>
        <w:shd w:val="clear" w:color="auto" w:fill="FFFFFF"/>
        <w:ind w:firstLine="284"/>
        <w:jc w:val="both"/>
        <w:rPr>
          <w:color w:val="000000"/>
        </w:rPr>
      </w:pPr>
      <w:r>
        <w:rPr>
          <w:color w:val="000000"/>
        </w:rPr>
        <w:t>№3 – талая вода от снега, взятого на территории школы.</w:t>
      </w:r>
    </w:p>
    <w:p w:rsidR="00981F80" w:rsidRDefault="00981F80" w:rsidP="007E482A">
      <w:pPr>
        <w:pStyle w:val="p6"/>
        <w:shd w:val="clear" w:color="auto" w:fill="FFFFFF"/>
        <w:ind w:firstLine="284"/>
        <w:jc w:val="both"/>
        <w:rPr>
          <w:rStyle w:val="s9"/>
          <w:color w:val="000000"/>
          <w:vertAlign w:val="subscript"/>
        </w:rPr>
      </w:pPr>
      <w:r>
        <w:rPr>
          <w:color w:val="000000"/>
        </w:rPr>
        <w:t xml:space="preserve">В пробирку №1 </w:t>
      </w:r>
      <w:r w:rsidR="009E2B12">
        <w:rPr>
          <w:color w:val="000000"/>
        </w:rPr>
        <w:t xml:space="preserve">я </w:t>
      </w:r>
      <w:r>
        <w:rPr>
          <w:color w:val="000000"/>
        </w:rPr>
        <w:t>налива</w:t>
      </w:r>
      <w:r w:rsidR="009E2B12">
        <w:rPr>
          <w:color w:val="000000"/>
        </w:rPr>
        <w:t xml:space="preserve">ла </w:t>
      </w:r>
      <w:r>
        <w:rPr>
          <w:color w:val="000000"/>
        </w:rPr>
        <w:t>5 мл исследуемой талой воды и добавля</w:t>
      </w:r>
      <w:r w:rsidR="009E2B12">
        <w:rPr>
          <w:color w:val="000000"/>
        </w:rPr>
        <w:t xml:space="preserve">ла </w:t>
      </w:r>
      <w:r>
        <w:rPr>
          <w:color w:val="000000"/>
        </w:rPr>
        <w:t>4 капли 10%-го раствора соляной кислоты (</w:t>
      </w:r>
      <w:r>
        <w:rPr>
          <w:color w:val="000000"/>
          <w:lang w:val="en-US"/>
        </w:rPr>
        <w:t>HCl</w:t>
      </w:r>
      <w:r w:rsidRPr="002123CA">
        <w:rPr>
          <w:color w:val="000000"/>
        </w:rPr>
        <w:t>)</w:t>
      </w:r>
      <w:r>
        <w:rPr>
          <w:color w:val="000000"/>
        </w:rPr>
        <w:t>, 4 капли 5%-го раствора хлорида бария (</w:t>
      </w:r>
      <w:r>
        <w:rPr>
          <w:color w:val="000000"/>
          <w:lang w:val="en-US"/>
        </w:rPr>
        <w:t>BaCl</w:t>
      </w:r>
      <w:r w:rsidRPr="002123CA">
        <w:rPr>
          <w:color w:val="000000"/>
          <w:vertAlign w:val="subscript"/>
        </w:rPr>
        <w:t>2</w:t>
      </w:r>
      <w:r w:rsidRPr="002123CA">
        <w:rPr>
          <w:color w:val="000000"/>
        </w:rPr>
        <w:t>).</w:t>
      </w:r>
      <w:r>
        <w:rPr>
          <w:color w:val="000000"/>
        </w:rPr>
        <w:t xml:space="preserve"> </w:t>
      </w:r>
      <w:r w:rsidR="009E2B12">
        <w:rPr>
          <w:color w:val="000000"/>
        </w:rPr>
        <w:t>Я п</w:t>
      </w:r>
      <w:r>
        <w:rPr>
          <w:color w:val="000000"/>
        </w:rPr>
        <w:t>ерелива</w:t>
      </w:r>
      <w:r w:rsidR="009E2B12">
        <w:rPr>
          <w:color w:val="000000"/>
        </w:rPr>
        <w:t>ла</w:t>
      </w:r>
      <w:r>
        <w:rPr>
          <w:color w:val="000000"/>
        </w:rPr>
        <w:t xml:space="preserve"> полученный раствор в стаканчик №1.</w:t>
      </w:r>
      <w:r w:rsidRPr="002123CA">
        <w:rPr>
          <w:color w:val="000000"/>
        </w:rPr>
        <w:t xml:space="preserve"> </w:t>
      </w:r>
      <w:r w:rsidRPr="006D2483">
        <w:rPr>
          <w:color w:val="000000"/>
        </w:rPr>
        <w:t>Образ</w:t>
      </w:r>
      <w:r w:rsidR="009856E9">
        <w:rPr>
          <w:color w:val="000000"/>
        </w:rPr>
        <w:t xml:space="preserve">овывалась </w:t>
      </w:r>
      <w:r w:rsidRPr="006D2483">
        <w:rPr>
          <w:color w:val="000000"/>
        </w:rPr>
        <w:t>муть: Ba</w:t>
      </w:r>
      <w:r w:rsidRPr="006D2483">
        <w:rPr>
          <w:rStyle w:val="s12"/>
          <w:color w:val="000000"/>
          <w:vertAlign w:val="superscript"/>
        </w:rPr>
        <w:t>2+</w:t>
      </w:r>
      <w:r w:rsidRPr="006D2483">
        <w:rPr>
          <w:rStyle w:val="apple-converted-space"/>
          <w:color w:val="000000"/>
        </w:rPr>
        <w:t> </w:t>
      </w:r>
      <w:r w:rsidRPr="006D2483">
        <w:rPr>
          <w:color w:val="000000"/>
        </w:rPr>
        <w:t>+ SO</w:t>
      </w:r>
      <w:r w:rsidRPr="006D2483">
        <w:rPr>
          <w:rStyle w:val="s9"/>
          <w:color w:val="000000"/>
          <w:vertAlign w:val="subscript"/>
        </w:rPr>
        <w:t>4</w:t>
      </w:r>
      <w:r w:rsidRPr="006D2483">
        <w:rPr>
          <w:rStyle w:val="s12"/>
          <w:color w:val="000000"/>
          <w:vertAlign w:val="superscript"/>
        </w:rPr>
        <w:t>2-</w:t>
      </w:r>
      <w:r w:rsidRPr="006D2483">
        <w:rPr>
          <w:rStyle w:val="apple-converted-space"/>
          <w:color w:val="000000"/>
        </w:rPr>
        <w:t> </w:t>
      </w:r>
      <w:r w:rsidRPr="006D2483">
        <w:rPr>
          <w:color w:val="000000"/>
        </w:rPr>
        <w:t>= BaSO</w:t>
      </w:r>
      <w:r w:rsidRPr="006D2483">
        <w:rPr>
          <w:rStyle w:val="s9"/>
          <w:color w:val="000000"/>
          <w:vertAlign w:val="subscript"/>
        </w:rPr>
        <w:t>4</w:t>
      </w:r>
    </w:p>
    <w:p w:rsidR="00981F80" w:rsidRDefault="00981F80" w:rsidP="007E482A">
      <w:pPr>
        <w:pStyle w:val="p6"/>
        <w:shd w:val="clear" w:color="auto" w:fill="FFFFFF"/>
        <w:ind w:firstLine="284"/>
        <w:jc w:val="both"/>
        <w:rPr>
          <w:color w:val="000000"/>
        </w:rPr>
      </w:pPr>
      <w:r>
        <w:rPr>
          <w:color w:val="000000"/>
        </w:rPr>
        <w:t xml:space="preserve">В пробирку №2 </w:t>
      </w:r>
      <w:r w:rsidR="009E2B12">
        <w:rPr>
          <w:color w:val="000000"/>
        </w:rPr>
        <w:t xml:space="preserve">я </w:t>
      </w:r>
      <w:r>
        <w:rPr>
          <w:color w:val="000000"/>
        </w:rPr>
        <w:t>налива</w:t>
      </w:r>
      <w:r w:rsidR="009E2B12">
        <w:rPr>
          <w:color w:val="000000"/>
        </w:rPr>
        <w:t>ла</w:t>
      </w:r>
      <w:r>
        <w:rPr>
          <w:color w:val="000000"/>
        </w:rPr>
        <w:t xml:space="preserve"> 5 мл исследуемой талой воды и добавля</w:t>
      </w:r>
      <w:r w:rsidR="009E2B12">
        <w:rPr>
          <w:color w:val="000000"/>
        </w:rPr>
        <w:t>ла</w:t>
      </w:r>
      <w:r>
        <w:rPr>
          <w:color w:val="000000"/>
        </w:rPr>
        <w:t xml:space="preserve"> 4 капли 10%-го раствора соляной кислоты (</w:t>
      </w:r>
      <w:r>
        <w:rPr>
          <w:color w:val="000000"/>
          <w:lang w:val="en-US"/>
        </w:rPr>
        <w:t>HCl</w:t>
      </w:r>
      <w:r w:rsidRPr="002123CA">
        <w:rPr>
          <w:color w:val="000000"/>
        </w:rPr>
        <w:t>)</w:t>
      </w:r>
      <w:r>
        <w:rPr>
          <w:color w:val="000000"/>
        </w:rPr>
        <w:t>, 4 капли 5%-го раствора хлорида бария (</w:t>
      </w:r>
      <w:r>
        <w:rPr>
          <w:color w:val="000000"/>
          <w:lang w:val="en-US"/>
        </w:rPr>
        <w:t>BaCl</w:t>
      </w:r>
      <w:r w:rsidRPr="002123CA">
        <w:rPr>
          <w:color w:val="000000"/>
          <w:vertAlign w:val="subscript"/>
        </w:rPr>
        <w:t>2</w:t>
      </w:r>
      <w:r w:rsidRPr="002123CA">
        <w:rPr>
          <w:color w:val="000000"/>
        </w:rPr>
        <w:t xml:space="preserve">). </w:t>
      </w:r>
      <w:r w:rsidR="009E2B12">
        <w:rPr>
          <w:color w:val="000000"/>
        </w:rPr>
        <w:t>Я п</w:t>
      </w:r>
      <w:r>
        <w:rPr>
          <w:color w:val="000000"/>
        </w:rPr>
        <w:t xml:space="preserve">ереливаем полученный раствор в стаканчик №2. </w:t>
      </w:r>
      <w:r w:rsidRPr="006D2483">
        <w:rPr>
          <w:color w:val="000000"/>
        </w:rPr>
        <w:t>Образ</w:t>
      </w:r>
      <w:r w:rsidR="009856E9">
        <w:rPr>
          <w:color w:val="000000"/>
        </w:rPr>
        <w:t>овывалась</w:t>
      </w:r>
      <w:r w:rsidRPr="006D2483">
        <w:rPr>
          <w:color w:val="000000"/>
        </w:rPr>
        <w:t xml:space="preserve"> муть: Ba</w:t>
      </w:r>
      <w:r w:rsidRPr="006D2483">
        <w:rPr>
          <w:rStyle w:val="s12"/>
          <w:color w:val="000000"/>
          <w:vertAlign w:val="superscript"/>
        </w:rPr>
        <w:t>2+</w:t>
      </w:r>
      <w:r w:rsidRPr="006D2483">
        <w:rPr>
          <w:rStyle w:val="apple-converted-space"/>
          <w:color w:val="000000"/>
        </w:rPr>
        <w:t> </w:t>
      </w:r>
      <w:r w:rsidRPr="006D2483">
        <w:rPr>
          <w:color w:val="000000"/>
        </w:rPr>
        <w:t>+ SO</w:t>
      </w:r>
      <w:r w:rsidRPr="006D2483">
        <w:rPr>
          <w:rStyle w:val="s9"/>
          <w:color w:val="000000"/>
          <w:vertAlign w:val="subscript"/>
        </w:rPr>
        <w:t>4</w:t>
      </w:r>
      <w:r w:rsidRPr="006D2483">
        <w:rPr>
          <w:rStyle w:val="s12"/>
          <w:color w:val="000000"/>
          <w:vertAlign w:val="superscript"/>
        </w:rPr>
        <w:t>2-</w:t>
      </w:r>
      <w:r w:rsidRPr="006D2483">
        <w:rPr>
          <w:rStyle w:val="apple-converted-space"/>
          <w:color w:val="000000"/>
        </w:rPr>
        <w:t> </w:t>
      </w:r>
      <w:r w:rsidRPr="006D2483">
        <w:rPr>
          <w:color w:val="000000"/>
        </w:rPr>
        <w:t>= BaSO</w:t>
      </w:r>
      <w:r w:rsidRPr="006D2483">
        <w:rPr>
          <w:rStyle w:val="s9"/>
          <w:color w:val="000000"/>
          <w:vertAlign w:val="subscript"/>
        </w:rPr>
        <w:t>4</w:t>
      </w:r>
    </w:p>
    <w:p w:rsidR="00981F80" w:rsidRPr="006D2483" w:rsidRDefault="00981F80" w:rsidP="007E482A">
      <w:pPr>
        <w:pStyle w:val="p6"/>
        <w:shd w:val="clear" w:color="auto" w:fill="FFFFFF"/>
        <w:ind w:firstLine="284"/>
        <w:jc w:val="both"/>
        <w:rPr>
          <w:color w:val="000000"/>
        </w:rPr>
      </w:pPr>
      <w:r>
        <w:rPr>
          <w:color w:val="000000"/>
        </w:rPr>
        <w:t xml:space="preserve">В пробирку №3 </w:t>
      </w:r>
      <w:r w:rsidR="009E2B12">
        <w:rPr>
          <w:color w:val="000000"/>
        </w:rPr>
        <w:t xml:space="preserve">я </w:t>
      </w:r>
      <w:r>
        <w:rPr>
          <w:color w:val="000000"/>
        </w:rPr>
        <w:t>налива</w:t>
      </w:r>
      <w:r w:rsidR="009E2B12">
        <w:rPr>
          <w:color w:val="000000"/>
        </w:rPr>
        <w:t>ла</w:t>
      </w:r>
      <w:r>
        <w:rPr>
          <w:color w:val="000000"/>
        </w:rPr>
        <w:t xml:space="preserve"> 5 мл исследуемой талой воды и добавля</w:t>
      </w:r>
      <w:r w:rsidR="009E2B12">
        <w:rPr>
          <w:color w:val="000000"/>
        </w:rPr>
        <w:t>ла</w:t>
      </w:r>
      <w:r>
        <w:rPr>
          <w:color w:val="000000"/>
        </w:rPr>
        <w:t xml:space="preserve"> 4 капли 10%-го раствора соляной кислоты (</w:t>
      </w:r>
      <w:r>
        <w:rPr>
          <w:color w:val="000000"/>
          <w:lang w:val="en-US"/>
        </w:rPr>
        <w:t>HCl</w:t>
      </w:r>
      <w:r w:rsidRPr="002123CA">
        <w:rPr>
          <w:color w:val="000000"/>
        </w:rPr>
        <w:t>)</w:t>
      </w:r>
      <w:r>
        <w:rPr>
          <w:color w:val="000000"/>
        </w:rPr>
        <w:t>, 4 капли 5%-го раствора хлорида бария (</w:t>
      </w:r>
      <w:r>
        <w:rPr>
          <w:color w:val="000000"/>
          <w:lang w:val="en-US"/>
        </w:rPr>
        <w:t>BaCl</w:t>
      </w:r>
      <w:r w:rsidRPr="002123CA">
        <w:rPr>
          <w:color w:val="000000"/>
          <w:vertAlign w:val="subscript"/>
        </w:rPr>
        <w:t>2</w:t>
      </w:r>
      <w:r w:rsidRPr="002123CA">
        <w:rPr>
          <w:color w:val="000000"/>
        </w:rPr>
        <w:t xml:space="preserve">). </w:t>
      </w:r>
      <w:r w:rsidR="009E2B12">
        <w:rPr>
          <w:color w:val="000000"/>
        </w:rPr>
        <w:t>Я п</w:t>
      </w:r>
      <w:r>
        <w:rPr>
          <w:color w:val="000000"/>
        </w:rPr>
        <w:t xml:space="preserve">ереливаем полученный раствор в стаканчик №3. </w:t>
      </w:r>
      <w:r w:rsidRPr="006D2483">
        <w:rPr>
          <w:color w:val="000000"/>
        </w:rPr>
        <w:t>Образ</w:t>
      </w:r>
      <w:r w:rsidR="009856E9">
        <w:rPr>
          <w:color w:val="000000"/>
        </w:rPr>
        <w:t>овывалась</w:t>
      </w:r>
      <w:r w:rsidRPr="006D2483">
        <w:rPr>
          <w:color w:val="000000"/>
        </w:rPr>
        <w:t xml:space="preserve"> муть: Ba</w:t>
      </w:r>
      <w:r w:rsidRPr="006D2483">
        <w:rPr>
          <w:rStyle w:val="s12"/>
          <w:color w:val="000000"/>
          <w:vertAlign w:val="superscript"/>
        </w:rPr>
        <w:t>2+</w:t>
      </w:r>
      <w:r w:rsidRPr="006D2483">
        <w:rPr>
          <w:rStyle w:val="apple-converted-space"/>
          <w:color w:val="000000"/>
        </w:rPr>
        <w:t> </w:t>
      </w:r>
      <w:r w:rsidRPr="006D2483">
        <w:rPr>
          <w:color w:val="000000"/>
        </w:rPr>
        <w:t>+ SO</w:t>
      </w:r>
      <w:r w:rsidRPr="006D2483">
        <w:rPr>
          <w:rStyle w:val="s9"/>
          <w:color w:val="000000"/>
          <w:vertAlign w:val="subscript"/>
        </w:rPr>
        <w:t>4</w:t>
      </w:r>
      <w:r w:rsidRPr="006D2483">
        <w:rPr>
          <w:rStyle w:val="s12"/>
          <w:color w:val="000000"/>
          <w:vertAlign w:val="superscript"/>
        </w:rPr>
        <w:t>2-</w:t>
      </w:r>
      <w:r w:rsidRPr="006D2483">
        <w:rPr>
          <w:rStyle w:val="apple-converted-space"/>
          <w:color w:val="000000"/>
        </w:rPr>
        <w:t> </w:t>
      </w:r>
      <w:r w:rsidRPr="006D2483">
        <w:rPr>
          <w:color w:val="000000"/>
        </w:rPr>
        <w:t>= BaSO</w:t>
      </w:r>
      <w:r w:rsidRPr="006D2483">
        <w:rPr>
          <w:rStyle w:val="s9"/>
          <w:color w:val="000000"/>
          <w:vertAlign w:val="subscript"/>
        </w:rPr>
        <w:t>4</w:t>
      </w:r>
    </w:p>
    <w:p w:rsidR="00981F80" w:rsidRPr="006D2483" w:rsidRDefault="00981F80" w:rsidP="007E482A">
      <w:pPr>
        <w:pStyle w:val="p6"/>
        <w:shd w:val="clear" w:color="auto" w:fill="FFFFFF"/>
        <w:ind w:firstLine="284"/>
        <w:jc w:val="both"/>
        <w:rPr>
          <w:color w:val="000000"/>
        </w:rPr>
      </w:pPr>
      <w:r>
        <w:rPr>
          <w:color w:val="000000"/>
        </w:rPr>
        <w:t>Классификация осадка и мути:</w:t>
      </w:r>
    </w:p>
    <w:p w:rsidR="00981F80" w:rsidRPr="006D2483" w:rsidRDefault="00981F80" w:rsidP="007E482A">
      <w:pPr>
        <w:pStyle w:val="p16"/>
        <w:shd w:val="clear" w:color="auto" w:fill="FFFFFF"/>
        <w:ind w:left="720" w:hanging="360"/>
        <w:jc w:val="both"/>
        <w:rPr>
          <w:color w:val="000000"/>
        </w:rPr>
      </w:pPr>
      <w:r w:rsidRPr="006D2483">
        <w:rPr>
          <w:rStyle w:val="s5"/>
          <w:color w:val="000000"/>
        </w:rPr>
        <w:sym w:font="Symbol" w:char="F0B7"/>
      </w:r>
      <w:r w:rsidRPr="006D2483">
        <w:rPr>
          <w:rStyle w:val="s5"/>
          <w:color w:val="000000"/>
        </w:rPr>
        <w:t>​ </w:t>
      </w:r>
      <w:r w:rsidRPr="006D2483">
        <w:rPr>
          <w:color w:val="000000"/>
        </w:rPr>
        <w:t>слабая муть – 1-10 мг/л,</w:t>
      </w:r>
    </w:p>
    <w:p w:rsidR="00981F80" w:rsidRPr="006D2483" w:rsidRDefault="00981F80" w:rsidP="007E482A">
      <w:pPr>
        <w:pStyle w:val="p16"/>
        <w:shd w:val="clear" w:color="auto" w:fill="FFFFFF"/>
        <w:ind w:left="720" w:hanging="360"/>
        <w:jc w:val="both"/>
        <w:rPr>
          <w:color w:val="000000"/>
        </w:rPr>
      </w:pPr>
      <w:r w:rsidRPr="006D2483">
        <w:rPr>
          <w:rStyle w:val="s5"/>
          <w:color w:val="000000"/>
        </w:rPr>
        <w:lastRenderedPageBreak/>
        <w:sym w:font="Symbol" w:char="F0B7"/>
      </w:r>
      <w:r w:rsidRPr="006D2483">
        <w:rPr>
          <w:rStyle w:val="s5"/>
          <w:color w:val="000000"/>
        </w:rPr>
        <w:t>​ </w:t>
      </w:r>
      <w:r w:rsidRPr="006D2483">
        <w:rPr>
          <w:color w:val="000000"/>
        </w:rPr>
        <w:t>сильная муть – 10-50 мг/л,</w:t>
      </w:r>
    </w:p>
    <w:p w:rsidR="00981F80" w:rsidRPr="006D2483" w:rsidRDefault="00981F80" w:rsidP="007E482A">
      <w:pPr>
        <w:pStyle w:val="p16"/>
        <w:shd w:val="clear" w:color="auto" w:fill="FFFFFF"/>
        <w:ind w:left="720" w:hanging="360"/>
        <w:jc w:val="both"/>
        <w:rPr>
          <w:color w:val="000000"/>
        </w:rPr>
      </w:pPr>
      <w:r w:rsidRPr="006D2483">
        <w:rPr>
          <w:rStyle w:val="s5"/>
          <w:color w:val="000000"/>
        </w:rPr>
        <w:sym w:font="Symbol" w:char="F0B7"/>
      </w:r>
      <w:r w:rsidRPr="006D2483">
        <w:rPr>
          <w:rStyle w:val="s5"/>
          <w:color w:val="000000"/>
        </w:rPr>
        <w:t>​ </w:t>
      </w:r>
      <w:r w:rsidRPr="006D2483">
        <w:rPr>
          <w:color w:val="000000"/>
        </w:rPr>
        <w:t>хлопья – 50-100 мг/л,</w:t>
      </w:r>
    </w:p>
    <w:p w:rsidR="00981F80" w:rsidRDefault="00981F80" w:rsidP="007E482A">
      <w:pPr>
        <w:pStyle w:val="p6"/>
        <w:numPr>
          <w:ilvl w:val="0"/>
          <w:numId w:val="8"/>
        </w:numPr>
        <w:shd w:val="clear" w:color="auto" w:fill="FFFFFF"/>
        <w:jc w:val="both"/>
        <w:rPr>
          <w:color w:val="000000"/>
        </w:rPr>
      </w:pPr>
      <w:r w:rsidRPr="006D2483">
        <w:rPr>
          <w:color w:val="000000"/>
        </w:rPr>
        <w:t>белый творожистый осадок &gt; 100 мг/л. [1, 3, 4]</w:t>
      </w:r>
      <w:r>
        <w:rPr>
          <w:color w:val="000000"/>
        </w:rPr>
        <w:t xml:space="preserve"> </w:t>
      </w:r>
    </w:p>
    <w:p w:rsidR="002726FC" w:rsidRPr="009E119F" w:rsidRDefault="002726FC" w:rsidP="007E482A">
      <w:pPr>
        <w:pStyle w:val="p6"/>
        <w:shd w:val="clear" w:color="auto" w:fill="FFFFFF"/>
        <w:jc w:val="both"/>
        <w:rPr>
          <w:i/>
          <w:color w:val="000000"/>
          <w:sz w:val="28"/>
          <w:szCs w:val="28"/>
        </w:rPr>
      </w:pPr>
      <w:r>
        <w:rPr>
          <w:color w:val="000000"/>
          <w:sz w:val="28"/>
          <w:szCs w:val="28"/>
        </w:rPr>
        <w:t xml:space="preserve">Таблица 9. </w:t>
      </w:r>
      <w:r w:rsidRPr="009E119F">
        <w:rPr>
          <w:i/>
          <w:color w:val="000000"/>
          <w:sz w:val="28"/>
          <w:szCs w:val="28"/>
        </w:rPr>
        <w:t>Примерное определение сульфат</w:t>
      </w:r>
      <w:r w:rsidR="009E119F">
        <w:rPr>
          <w:i/>
          <w:color w:val="000000"/>
          <w:sz w:val="28"/>
          <w:szCs w:val="28"/>
        </w:rPr>
        <w:t>-</w:t>
      </w:r>
      <w:r w:rsidRPr="009E119F">
        <w:rPr>
          <w:i/>
          <w:color w:val="000000"/>
          <w:sz w:val="28"/>
          <w:szCs w:val="28"/>
        </w:rPr>
        <w:t xml:space="preserve"> ионов </w:t>
      </w:r>
      <w:r w:rsidRPr="009E119F">
        <w:rPr>
          <w:i/>
          <w:color w:val="000000"/>
          <w:sz w:val="28"/>
          <w:szCs w:val="28"/>
          <w:lang w:val="en-US"/>
        </w:rPr>
        <w:t>SO</w:t>
      </w:r>
      <w:r w:rsidRPr="009E119F">
        <w:rPr>
          <w:i/>
          <w:color w:val="000000"/>
          <w:sz w:val="28"/>
          <w:szCs w:val="28"/>
          <w:vertAlign w:val="subscript"/>
        </w:rPr>
        <w:t>4</w:t>
      </w:r>
      <w:r w:rsidRPr="009E119F">
        <w:rPr>
          <w:i/>
          <w:color w:val="000000"/>
          <w:sz w:val="28"/>
          <w:szCs w:val="28"/>
          <w:vertAlign w:val="superscript"/>
        </w:rPr>
        <w:t>2-</w:t>
      </w:r>
      <w:r w:rsidRPr="009E119F">
        <w:rPr>
          <w:i/>
          <w:color w:val="000000"/>
          <w:sz w:val="28"/>
          <w:szCs w:val="28"/>
        </w:rPr>
        <w:t xml:space="preserve"> в талой воде</w:t>
      </w:r>
    </w:p>
    <w:tbl>
      <w:tblPr>
        <w:tblStyle w:val="a8"/>
        <w:tblW w:w="0" w:type="auto"/>
        <w:tblLook w:val="04A0" w:firstRow="1" w:lastRow="0" w:firstColumn="1" w:lastColumn="0" w:noHBand="0" w:noVBand="1"/>
      </w:tblPr>
      <w:tblGrid>
        <w:gridCol w:w="2405"/>
        <w:gridCol w:w="2977"/>
        <w:gridCol w:w="4531"/>
      </w:tblGrid>
      <w:tr w:rsidR="00981F80" w:rsidTr="009E717D">
        <w:tc>
          <w:tcPr>
            <w:tcW w:w="2405" w:type="dxa"/>
          </w:tcPr>
          <w:p w:rsidR="00981F80" w:rsidRPr="00710B40" w:rsidRDefault="00981F80" w:rsidP="007E482A">
            <w:pPr>
              <w:pStyle w:val="p6"/>
              <w:jc w:val="both"/>
              <w:rPr>
                <w:i/>
                <w:color w:val="000000"/>
              </w:rPr>
            </w:pPr>
            <w:r w:rsidRPr="00710B40">
              <w:rPr>
                <w:i/>
                <w:color w:val="000000"/>
              </w:rPr>
              <w:t>Номер стаканчика</w:t>
            </w:r>
          </w:p>
        </w:tc>
        <w:tc>
          <w:tcPr>
            <w:tcW w:w="2977" w:type="dxa"/>
          </w:tcPr>
          <w:p w:rsidR="00981F80" w:rsidRPr="00710B40" w:rsidRDefault="00981F80" w:rsidP="007E482A">
            <w:pPr>
              <w:pStyle w:val="p6"/>
              <w:jc w:val="both"/>
              <w:rPr>
                <w:i/>
                <w:color w:val="000000"/>
              </w:rPr>
            </w:pPr>
            <w:r w:rsidRPr="00710B40">
              <w:rPr>
                <w:i/>
                <w:color w:val="000000"/>
              </w:rPr>
              <w:t>Классификация</w:t>
            </w:r>
          </w:p>
        </w:tc>
        <w:tc>
          <w:tcPr>
            <w:tcW w:w="4531" w:type="dxa"/>
          </w:tcPr>
          <w:p w:rsidR="00981F80" w:rsidRPr="00710B40" w:rsidRDefault="00981F80" w:rsidP="007E482A">
            <w:pPr>
              <w:pStyle w:val="p6"/>
              <w:jc w:val="both"/>
              <w:rPr>
                <w:i/>
                <w:color w:val="000000"/>
                <w:vertAlign w:val="superscript"/>
                <w:lang w:val="en-US"/>
              </w:rPr>
            </w:pPr>
            <w:r w:rsidRPr="00710B40">
              <w:rPr>
                <w:i/>
                <w:color w:val="000000"/>
              </w:rPr>
              <w:t xml:space="preserve">Примерное содержание ионов </w:t>
            </w:r>
            <w:r w:rsidRPr="00710B40">
              <w:rPr>
                <w:i/>
                <w:color w:val="000000"/>
                <w:lang w:val="en-US"/>
              </w:rPr>
              <w:t>SO</w:t>
            </w:r>
            <w:r w:rsidRPr="00710B40">
              <w:rPr>
                <w:i/>
                <w:color w:val="000000"/>
                <w:vertAlign w:val="subscript"/>
                <w:lang w:val="en-US"/>
              </w:rPr>
              <w:t>4</w:t>
            </w:r>
            <w:r w:rsidRPr="00710B40">
              <w:rPr>
                <w:i/>
                <w:color w:val="000000"/>
                <w:vertAlign w:val="superscript"/>
                <w:lang w:val="en-US"/>
              </w:rPr>
              <w:t>2-</w:t>
            </w:r>
          </w:p>
        </w:tc>
      </w:tr>
      <w:tr w:rsidR="00981F80" w:rsidTr="009E717D">
        <w:tc>
          <w:tcPr>
            <w:tcW w:w="2405" w:type="dxa"/>
          </w:tcPr>
          <w:p w:rsidR="00981F80" w:rsidRPr="002123CA" w:rsidRDefault="00981F80" w:rsidP="007E482A">
            <w:pPr>
              <w:pStyle w:val="p6"/>
              <w:jc w:val="both"/>
              <w:rPr>
                <w:color w:val="000000"/>
                <w:lang w:val="en-US"/>
              </w:rPr>
            </w:pPr>
            <w:r>
              <w:rPr>
                <w:color w:val="000000"/>
                <w:lang w:val="en-US"/>
              </w:rPr>
              <w:t>1</w:t>
            </w:r>
          </w:p>
        </w:tc>
        <w:tc>
          <w:tcPr>
            <w:tcW w:w="2977" w:type="dxa"/>
          </w:tcPr>
          <w:p w:rsidR="00981F80" w:rsidRPr="002123CA" w:rsidRDefault="00981F80" w:rsidP="007E482A">
            <w:pPr>
              <w:pStyle w:val="p6"/>
              <w:jc w:val="both"/>
              <w:rPr>
                <w:color w:val="000000"/>
              </w:rPr>
            </w:pPr>
            <w:r>
              <w:rPr>
                <w:color w:val="000000"/>
              </w:rPr>
              <w:t>Слабая муть</w:t>
            </w:r>
          </w:p>
        </w:tc>
        <w:tc>
          <w:tcPr>
            <w:tcW w:w="4531" w:type="dxa"/>
          </w:tcPr>
          <w:p w:rsidR="00981F80" w:rsidRDefault="00981F80" w:rsidP="007E482A">
            <w:pPr>
              <w:pStyle w:val="p6"/>
              <w:jc w:val="both"/>
              <w:rPr>
                <w:color w:val="000000"/>
              </w:rPr>
            </w:pPr>
            <w:r w:rsidRPr="006D2483">
              <w:rPr>
                <w:color w:val="000000"/>
              </w:rPr>
              <w:t>1-10 мг/л</w:t>
            </w:r>
          </w:p>
        </w:tc>
      </w:tr>
      <w:tr w:rsidR="00981F80" w:rsidTr="009E717D">
        <w:tc>
          <w:tcPr>
            <w:tcW w:w="2405" w:type="dxa"/>
          </w:tcPr>
          <w:p w:rsidR="00981F80" w:rsidRPr="002123CA" w:rsidRDefault="00981F80" w:rsidP="007E482A">
            <w:pPr>
              <w:pStyle w:val="p6"/>
              <w:jc w:val="both"/>
              <w:rPr>
                <w:color w:val="000000"/>
                <w:lang w:val="en-US"/>
              </w:rPr>
            </w:pPr>
            <w:r>
              <w:rPr>
                <w:color w:val="000000"/>
                <w:lang w:val="en-US"/>
              </w:rPr>
              <w:t>2</w:t>
            </w:r>
          </w:p>
        </w:tc>
        <w:tc>
          <w:tcPr>
            <w:tcW w:w="2977" w:type="dxa"/>
          </w:tcPr>
          <w:p w:rsidR="00981F80" w:rsidRDefault="00981F80" w:rsidP="007E482A">
            <w:pPr>
              <w:pStyle w:val="p6"/>
              <w:jc w:val="both"/>
              <w:rPr>
                <w:color w:val="000000"/>
              </w:rPr>
            </w:pPr>
            <w:r>
              <w:rPr>
                <w:color w:val="000000"/>
              </w:rPr>
              <w:t>Слабая муть</w:t>
            </w:r>
          </w:p>
        </w:tc>
        <w:tc>
          <w:tcPr>
            <w:tcW w:w="4531" w:type="dxa"/>
          </w:tcPr>
          <w:p w:rsidR="00981F80" w:rsidRDefault="00981F80" w:rsidP="007E482A">
            <w:pPr>
              <w:pStyle w:val="p6"/>
              <w:jc w:val="both"/>
              <w:rPr>
                <w:color w:val="000000"/>
              </w:rPr>
            </w:pPr>
            <w:r w:rsidRPr="006D2483">
              <w:rPr>
                <w:color w:val="000000"/>
              </w:rPr>
              <w:t>1-10 мг/л</w:t>
            </w:r>
          </w:p>
        </w:tc>
      </w:tr>
      <w:tr w:rsidR="00981F80" w:rsidTr="009E717D">
        <w:tc>
          <w:tcPr>
            <w:tcW w:w="2405" w:type="dxa"/>
          </w:tcPr>
          <w:p w:rsidR="00981F80" w:rsidRPr="002123CA" w:rsidRDefault="00981F80" w:rsidP="007E482A">
            <w:pPr>
              <w:pStyle w:val="p6"/>
              <w:jc w:val="both"/>
              <w:rPr>
                <w:color w:val="000000"/>
                <w:lang w:val="en-US"/>
              </w:rPr>
            </w:pPr>
            <w:r>
              <w:rPr>
                <w:color w:val="000000"/>
                <w:lang w:val="en-US"/>
              </w:rPr>
              <w:t>3</w:t>
            </w:r>
          </w:p>
        </w:tc>
        <w:tc>
          <w:tcPr>
            <w:tcW w:w="2977" w:type="dxa"/>
          </w:tcPr>
          <w:p w:rsidR="00981F80" w:rsidRDefault="00981F80" w:rsidP="007E482A">
            <w:pPr>
              <w:pStyle w:val="p6"/>
              <w:jc w:val="both"/>
              <w:rPr>
                <w:color w:val="000000"/>
              </w:rPr>
            </w:pPr>
            <w:r>
              <w:rPr>
                <w:color w:val="000000"/>
              </w:rPr>
              <w:t>Слабая муть</w:t>
            </w:r>
          </w:p>
        </w:tc>
        <w:tc>
          <w:tcPr>
            <w:tcW w:w="4531" w:type="dxa"/>
          </w:tcPr>
          <w:p w:rsidR="00981F80" w:rsidRDefault="00981F80" w:rsidP="007E482A">
            <w:pPr>
              <w:pStyle w:val="p6"/>
              <w:jc w:val="both"/>
              <w:rPr>
                <w:color w:val="000000"/>
              </w:rPr>
            </w:pPr>
            <w:r w:rsidRPr="006D2483">
              <w:rPr>
                <w:color w:val="000000"/>
              </w:rPr>
              <w:t>1-10 мг/л</w:t>
            </w:r>
          </w:p>
        </w:tc>
      </w:tr>
    </w:tbl>
    <w:p w:rsidR="00981F80" w:rsidRDefault="00981F80" w:rsidP="007E482A">
      <w:pPr>
        <w:pStyle w:val="p6"/>
        <w:shd w:val="clear" w:color="auto" w:fill="FFFFFF"/>
        <w:ind w:firstLine="284"/>
        <w:jc w:val="both"/>
        <w:rPr>
          <w:rStyle w:val="s14"/>
          <w:bCs/>
          <w:color w:val="000000"/>
        </w:rPr>
      </w:pPr>
      <w:r>
        <w:rPr>
          <w:b/>
          <w:noProof/>
          <w:color w:val="000000" w:themeColor="text1"/>
          <w:sz w:val="28"/>
          <w:szCs w:val="28"/>
          <w:u w:val="single"/>
        </w:rPr>
        <w:drawing>
          <wp:inline distT="0" distB="0" distL="0" distR="0">
            <wp:extent cx="5943600" cy="2009775"/>
            <wp:effectExtent l="19050" t="0" r="0" b="0"/>
            <wp:docPr id="3" name="Рисунок 2" descr="2015-12-03 14.13.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12-03 14.13.47.jpg"/>
                    <pic:cNvPicPr/>
                  </pic:nvPicPr>
                  <pic:blipFill>
                    <a:blip r:embed="rId11" cstate="print"/>
                    <a:srcRect l="4706" t="10908" r="3529" b="22939"/>
                    <a:stretch>
                      <a:fillRect/>
                    </a:stretch>
                  </pic:blipFill>
                  <pic:spPr>
                    <a:xfrm>
                      <a:off x="0" y="0"/>
                      <a:ext cx="5943600" cy="2009775"/>
                    </a:xfrm>
                    <a:prstGeom prst="rect">
                      <a:avLst/>
                    </a:prstGeom>
                  </pic:spPr>
                </pic:pic>
              </a:graphicData>
            </a:graphic>
          </wp:inline>
        </w:drawing>
      </w:r>
    </w:p>
    <w:p w:rsidR="00E6701D" w:rsidRDefault="00E6701D" w:rsidP="007E482A">
      <w:pPr>
        <w:pStyle w:val="p6"/>
        <w:shd w:val="clear" w:color="auto" w:fill="FFFFFF"/>
        <w:ind w:firstLine="284"/>
        <w:jc w:val="both"/>
        <w:rPr>
          <w:rStyle w:val="s14"/>
          <w:bCs/>
          <w:color w:val="000000"/>
        </w:rPr>
      </w:pPr>
      <w:r>
        <w:rPr>
          <w:rStyle w:val="s14"/>
          <w:bCs/>
          <w:color w:val="000000"/>
        </w:rPr>
        <w:t>Рис. 3</w:t>
      </w:r>
      <w:r w:rsidRPr="00E6701D">
        <w:t xml:space="preserve"> </w:t>
      </w:r>
      <w:r w:rsidR="009E717D">
        <w:rPr>
          <w:rStyle w:val="s14"/>
          <w:bCs/>
          <w:color w:val="000000"/>
        </w:rPr>
        <w:t>Результаты определения ионов</w:t>
      </w:r>
      <w:r w:rsidR="009E717D" w:rsidRPr="009E717D">
        <w:t xml:space="preserve"> </w:t>
      </w:r>
      <w:r w:rsidR="009E717D" w:rsidRPr="009E717D">
        <w:rPr>
          <w:rStyle w:val="s14"/>
          <w:bCs/>
          <w:color w:val="000000"/>
        </w:rPr>
        <w:t>SO4</w:t>
      </w:r>
      <w:r w:rsidR="009E717D" w:rsidRPr="009E717D">
        <w:rPr>
          <w:rStyle w:val="s14"/>
          <w:bCs/>
          <w:color w:val="000000"/>
          <w:vertAlign w:val="superscript"/>
        </w:rPr>
        <w:t>2-</w:t>
      </w:r>
    </w:p>
    <w:p w:rsidR="00A7044C" w:rsidRPr="009E717D" w:rsidRDefault="00E03FC8" w:rsidP="007E482A">
      <w:pPr>
        <w:pStyle w:val="p6"/>
        <w:shd w:val="clear" w:color="auto" w:fill="FFFFFF"/>
        <w:ind w:firstLine="284"/>
        <w:jc w:val="both"/>
        <w:rPr>
          <w:bCs/>
          <w:color w:val="000000"/>
          <w:sz w:val="28"/>
          <w:szCs w:val="28"/>
        </w:rPr>
      </w:pPr>
      <w:r w:rsidRPr="009E717D">
        <w:rPr>
          <w:color w:val="000000"/>
          <w:sz w:val="28"/>
          <w:szCs w:val="28"/>
        </w:rPr>
        <w:t xml:space="preserve">Вывод: во всех трех пробах талой воды примерное содержание ионов </w:t>
      </w:r>
      <w:r w:rsidRPr="009E717D">
        <w:rPr>
          <w:rStyle w:val="s8"/>
          <w:rFonts w:eastAsiaTheme="majorEastAsia"/>
          <w:color w:val="000000"/>
          <w:sz w:val="28"/>
          <w:szCs w:val="28"/>
        </w:rPr>
        <w:t>SO</w:t>
      </w:r>
      <w:r w:rsidRPr="009E717D">
        <w:rPr>
          <w:rStyle w:val="s13"/>
          <w:color w:val="000000"/>
          <w:sz w:val="28"/>
          <w:szCs w:val="28"/>
          <w:vertAlign w:val="subscript"/>
        </w:rPr>
        <w:t>4</w:t>
      </w:r>
      <w:r w:rsidRPr="009E717D">
        <w:rPr>
          <w:rStyle w:val="s10"/>
          <w:color w:val="000000"/>
          <w:sz w:val="28"/>
          <w:szCs w:val="28"/>
          <w:vertAlign w:val="superscript"/>
        </w:rPr>
        <w:t>2</w:t>
      </w:r>
      <w:r w:rsidRPr="009E717D">
        <w:rPr>
          <w:rStyle w:val="s14"/>
          <w:b/>
          <w:bCs/>
          <w:color w:val="000000"/>
          <w:sz w:val="28"/>
          <w:szCs w:val="28"/>
          <w:vertAlign w:val="superscript"/>
        </w:rPr>
        <w:t xml:space="preserve">- </w:t>
      </w:r>
      <w:r w:rsidRPr="009E717D">
        <w:rPr>
          <w:rStyle w:val="s14"/>
          <w:bCs/>
          <w:color w:val="000000"/>
          <w:sz w:val="28"/>
          <w:szCs w:val="28"/>
        </w:rPr>
        <w:t>одинаково.</w:t>
      </w:r>
    </w:p>
    <w:p w:rsidR="00981F80" w:rsidRDefault="00981F80" w:rsidP="007E482A">
      <w:pPr>
        <w:pStyle w:val="2"/>
        <w:numPr>
          <w:ilvl w:val="0"/>
          <w:numId w:val="14"/>
        </w:numPr>
        <w:spacing w:line="240" w:lineRule="auto"/>
        <w:jc w:val="both"/>
        <w:rPr>
          <w:rFonts w:ascii="Times New Roman" w:hAnsi="Times New Roman" w:cs="Times New Roman"/>
          <w:b w:val="0"/>
          <w:i/>
          <w:color w:val="000000" w:themeColor="text1"/>
          <w:sz w:val="28"/>
          <w:szCs w:val="28"/>
        </w:rPr>
      </w:pPr>
      <w:bookmarkStart w:id="15" w:name="_Toc438368296"/>
      <w:r w:rsidRPr="009E119F">
        <w:rPr>
          <w:rFonts w:ascii="Times New Roman" w:hAnsi="Times New Roman" w:cs="Times New Roman"/>
          <w:b w:val="0"/>
          <w:color w:val="000000" w:themeColor="text1"/>
          <w:sz w:val="28"/>
          <w:szCs w:val="28"/>
        </w:rPr>
        <w:t>Опыт №7</w:t>
      </w:r>
      <w:r w:rsidR="009E119F">
        <w:rPr>
          <w:rFonts w:ascii="Times New Roman" w:hAnsi="Times New Roman" w:cs="Times New Roman"/>
          <w:b w:val="0"/>
          <w:color w:val="000000" w:themeColor="text1"/>
          <w:sz w:val="28"/>
          <w:szCs w:val="28"/>
        </w:rPr>
        <w:t>.</w:t>
      </w:r>
      <w:r w:rsidRPr="009E119F">
        <w:rPr>
          <w:rFonts w:ascii="Times New Roman" w:hAnsi="Times New Roman" w:cs="Times New Roman"/>
          <w:b w:val="0"/>
          <w:color w:val="000000" w:themeColor="text1"/>
          <w:sz w:val="28"/>
          <w:szCs w:val="28"/>
        </w:rPr>
        <w:t xml:space="preserve"> </w:t>
      </w:r>
      <w:r w:rsidRPr="009E119F">
        <w:rPr>
          <w:rFonts w:ascii="Times New Roman" w:hAnsi="Times New Roman" w:cs="Times New Roman"/>
          <w:b w:val="0"/>
          <w:i/>
          <w:color w:val="000000" w:themeColor="text1"/>
          <w:sz w:val="28"/>
          <w:szCs w:val="28"/>
        </w:rPr>
        <w:t xml:space="preserve">Определение ионов свинца </w:t>
      </w:r>
      <w:r w:rsidRPr="009E119F">
        <w:rPr>
          <w:rFonts w:ascii="Times New Roman" w:hAnsi="Times New Roman" w:cs="Times New Roman"/>
          <w:b w:val="0"/>
          <w:i/>
          <w:color w:val="000000" w:themeColor="text1"/>
          <w:sz w:val="28"/>
          <w:szCs w:val="28"/>
          <w:lang w:val="en-US"/>
        </w:rPr>
        <w:t>Pb</w:t>
      </w:r>
      <w:r w:rsidRPr="009E119F">
        <w:rPr>
          <w:rFonts w:ascii="Times New Roman" w:hAnsi="Times New Roman" w:cs="Times New Roman"/>
          <w:b w:val="0"/>
          <w:i/>
          <w:color w:val="000000" w:themeColor="text1"/>
          <w:sz w:val="28"/>
          <w:szCs w:val="28"/>
          <w:vertAlign w:val="superscript"/>
        </w:rPr>
        <w:t>2+</w:t>
      </w:r>
      <w:r w:rsidRPr="009E119F">
        <w:rPr>
          <w:rFonts w:ascii="Times New Roman" w:hAnsi="Times New Roman" w:cs="Times New Roman"/>
          <w:b w:val="0"/>
          <w:i/>
          <w:color w:val="000000" w:themeColor="text1"/>
          <w:sz w:val="28"/>
          <w:szCs w:val="28"/>
        </w:rPr>
        <w:t>.</w:t>
      </w:r>
      <w:bookmarkEnd w:id="15"/>
    </w:p>
    <w:p w:rsidR="009E119F" w:rsidRPr="009E119F" w:rsidRDefault="009E119F" w:rsidP="009E119F"/>
    <w:p w:rsidR="00981F80" w:rsidRDefault="00981F80" w:rsidP="007E482A">
      <w:pPr>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Цел</w:t>
      </w:r>
      <w:r w:rsidR="009E119F">
        <w:rPr>
          <w:rFonts w:ascii="Times New Roman" w:hAnsi="Times New Roman" w:cs="Times New Roman"/>
          <w:sz w:val="24"/>
          <w:szCs w:val="24"/>
        </w:rPr>
        <w:t>ь</w:t>
      </w:r>
      <w:r>
        <w:rPr>
          <w:rFonts w:ascii="Times New Roman" w:hAnsi="Times New Roman" w:cs="Times New Roman"/>
          <w:sz w:val="24"/>
          <w:szCs w:val="24"/>
        </w:rPr>
        <w:t xml:space="preserve">: определить наличие ионов свинца </w:t>
      </w:r>
      <w:r>
        <w:rPr>
          <w:rFonts w:ascii="Times New Roman" w:hAnsi="Times New Roman" w:cs="Times New Roman"/>
          <w:sz w:val="24"/>
          <w:szCs w:val="24"/>
          <w:lang w:val="en-US"/>
        </w:rPr>
        <w:t>Pb</w:t>
      </w:r>
      <w:r w:rsidRPr="008E7F6E">
        <w:rPr>
          <w:rFonts w:ascii="Times New Roman" w:hAnsi="Times New Roman" w:cs="Times New Roman"/>
          <w:sz w:val="24"/>
          <w:szCs w:val="24"/>
          <w:vertAlign w:val="superscript"/>
        </w:rPr>
        <w:t>2+</w:t>
      </w:r>
      <w:r w:rsidRPr="008E7F6E">
        <w:rPr>
          <w:rFonts w:ascii="Times New Roman" w:hAnsi="Times New Roman" w:cs="Times New Roman"/>
          <w:sz w:val="24"/>
          <w:szCs w:val="24"/>
        </w:rPr>
        <w:t xml:space="preserve"> </w:t>
      </w:r>
      <w:r>
        <w:rPr>
          <w:rFonts w:ascii="Times New Roman" w:hAnsi="Times New Roman" w:cs="Times New Roman"/>
          <w:sz w:val="24"/>
          <w:szCs w:val="24"/>
        </w:rPr>
        <w:t>в пробах снега.</w:t>
      </w:r>
    </w:p>
    <w:p w:rsidR="00981F80" w:rsidRDefault="00981F80" w:rsidP="007E482A">
      <w:pPr>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Приборы и материалы: иодид калия (</w:t>
      </w:r>
      <w:r>
        <w:rPr>
          <w:rFonts w:ascii="Times New Roman" w:hAnsi="Times New Roman" w:cs="Times New Roman"/>
          <w:sz w:val="24"/>
          <w:szCs w:val="24"/>
          <w:lang w:val="en-US"/>
        </w:rPr>
        <w:t>KI</w:t>
      </w:r>
      <w:r w:rsidRPr="008E7F6E">
        <w:rPr>
          <w:rFonts w:ascii="Times New Roman" w:hAnsi="Times New Roman" w:cs="Times New Roman"/>
          <w:sz w:val="24"/>
          <w:szCs w:val="24"/>
        </w:rPr>
        <w:t>),</w:t>
      </w:r>
      <w:r>
        <w:rPr>
          <w:rFonts w:ascii="Times New Roman" w:hAnsi="Times New Roman" w:cs="Times New Roman"/>
          <w:sz w:val="24"/>
          <w:szCs w:val="24"/>
        </w:rPr>
        <w:t xml:space="preserve"> уксусная кислота (</w:t>
      </w:r>
      <w:r>
        <w:rPr>
          <w:rFonts w:ascii="Times New Roman" w:hAnsi="Times New Roman" w:cs="Times New Roman"/>
          <w:sz w:val="24"/>
          <w:szCs w:val="24"/>
          <w:lang w:val="en-US"/>
        </w:rPr>
        <w:t>CH</w:t>
      </w:r>
      <w:r w:rsidRPr="008E7F6E">
        <w:rPr>
          <w:rFonts w:ascii="Times New Roman" w:hAnsi="Times New Roman" w:cs="Times New Roman"/>
          <w:sz w:val="24"/>
          <w:szCs w:val="24"/>
          <w:vertAlign w:val="subscript"/>
        </w:rPr>
        <w:t>3</w:t>
      </w:r>
      <w:r>
        <w:rPr>
          <w:rFonts w:ascii="Times New Roman" w:hAnsi="Times New Roman" w:cs="Times New Roman"/>
          <w:sz w:val="24"/>
          <w:szCs w:val="24"/>
          <w:lang w:val="en-US"/>
        </w:rPr>
        <w:t>COOH</w:t>
      </w:r>
      <w:r w:rsidRPr="008E7F6E">
        <w:rPr>
          <w:rFonts w:ascii="Times New Roman" w:hAnsi="Times New Roman" w:cs="Times New Roman"/>
          <w:sz w:val="24"/>
          <w:szCs w:val="24"/>
        </w:rPr>
        <w:t>)</w:t>
      </w:r>
      <w:r>
        <w:rPr>
          <w:rFonts w:ascii="Times New Roman" w:hAnsi="Times New Roman" w:cs="Times New Roman"/>
          <w:sz w:val="24"/>
          <w:szCs w:val="24"/>
        </w:rPr>
        <w:t>, пробирки, штатив с ручкой, пипетки, спиртовка.</w:t>
      </w:r>
    </w:p>
    <w:p w:rsidR="00981F80" w:rsidRDefault="00981F80" w:rsidP="007E482A">
      <w:pPr>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Ход работы:</w:t>
      </w:r>
    </w:p>
    <w:p w:rsidR="00981F80" w:rsidRDefault="009E2B12" w:rsidP="007E482A">
      <w:pPr>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Я н</w:t>
      </w:r>
      <w:r w:rsidR="00981F80">
        <w:rPr>
          <w:rFonts w:ascii="Times New Roman" w:hAnsi="Times New Roman" w:cs="Times New Roman"/>
          <w:sz w:val="24"/>
          <w:szCs w:val="24"/>
        </w:rPr>
        <w:t>умер</w:t>
      </w:r>
      <w:r>
        <w:rPr>
          <w:rFonts w:ascii="Times New Roman" w:hAnsi="Times New Roman" w:cs="Times New Roman"/>
          <w:sz w:val="24"/>
          <w:szCs w:val="24"/>
        </w:rPr>
        <w:t>овала</w:t>
      </w:r>
      <w:r w:rsidR="00981F80">
        <w:rPr>
          <w:rFonts w:ascii="Times New Roman" w:hAnsi="Times New Roman" w:cs="Times New Roman"/>
          <w:sz w:val="24"/>
          <w:szCs w:val="24"/>
        </w:rPr>
        <w:t xml:space="preserve"> пробирки по наличию в них талой воды:</w:t>
      </w:r>
    </w:p>
    <w:p w:rsidR="00981F80" w:rsidRDefault="00981F80" w:rsidP="007E482A">
      <w:pPr>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№1 – талая вода от снега, взятого около дороги;</w:t>
      </w:r>
    </w:p>
    <w:p w:rsidR="00981F80" w:rsidRDefault="00981F80" w:rsidP="007E482A">
      <w:pPr>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№2 – талая вода от снега, взятого около предприятия;</w:t>
      </w:r>
    </w:p>
    <w:p w:rsidR="00981F80" w:rsidRDefault="00981F80" w:rsidP="007E482A">
      <w:pPr>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№3 – талая вода от снега, взятого на территории школы.</w:t>
      </w:r>
    </w:p>
    <w:p w:rsidR="00981F80" w:rsidRDefault="00981F80" w:rsidP="007E482A">
      <w:pPr>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Иодид калия</w:t>
      </w:r>
      <w:r w:rsidRPr="008E7F6E">
        <w:rPr>
          <w:rFonts w:ascii="Times New Roman" w:hAnsi="Times New Roman" w:cs="Times New Roman"/>
          <w:sz w:val="24"/>
          <w:szCs w:val="24"/>
        </w:rPr>
        <w:t xml:space="preserve"> </w:t>
      </w:r>
      <w:r>
        <w:rPr>
          <w:rFonts w:ascii="Times New Roman" w:hAnsi="Times New Roman" w:cs="Times New Roman"/>
          <w:sz w:val="24"/>
          <w:szCs w:val="24"/>
          <w:lang w:val="en-US"/>
        </w:rPr>
        <w:t>KI</w:t>
      </w:r>
      <w:r>
        <w:rPr>
          <w:rFonts w:ascii="Times New Roman" w:hAnsi="Times New Roman" w:cs="Times New Roman"/>
          <w:sz w:val="24"/>
          <w:szCs w:val="24"/>
        </w:rPr>
        <w:t xml:space="preserve"> дает в растворе с ионами свинца</w:t>
      </w:r>
      <w:r w:rsidRPr="008E7F6E">
        <w:rPr>
          <w:rFonts w:ascii="Times New Roman" w:hAnsi="Times New Roman" w:cs="Times New Roman"/>
          <w:sz w:val="24"/>
          <w:szCs w:val="24"/>
        </w:rPr>
        <w:t xml:space="preserve"> </w:t>
      </w:r>
      <w:r>
        <w:rPr>
          <w:rFonts w:ascii="Times New Roman" w:hAnsi="Times New Roman" w:cs="Times New Roman"/>
          <w:sz w:val="24"/>
          <w:szCs w:val="24"/>
          <w:lang w:val="en-US"/>
        </w:rPr>
        <w:t>Pb</w:t>
      </w:r>
      <w:r w:rsidRPr="008E7F6E">
        <w:rPr>
          <w:rFonts w:ascii="Times New Roman" w:hAnsi="Times New Roman" w:cs="Times New Roman"/>
          <w:sz w:val="24"/>
          <w:szCs w:val="24"/>
          <w:vertAlign w:val="superscript"/>
        </w:rPr>
        <w:t>2+</w:t>
      </w:r>
      <w:r>
        <w:rPr>
          <w:rFonts w:ascii="Times New Roman" w:hAnsi="Times New Roman" w:cs="Times New Roman"/>
          <w:sz w:val="24"/>
          <w:szCs w:val="24"/>
        </w:rPr>
        <w:t xml:space="preserve"> характерный осадок йодида свинца</w:t>
      </w:r>
      <w:r w:rsidRPr="007E787D">
        <w:rPr>
          <w:rFonts w:ascii="Times New Roman" w:hAnsi="Times New Roman" w:cs="Times New Roman"/>
          <w:sz w:val="24"/>
          <w:szCs w:val="24"/>
        </w:rPr>
        <w:t xml:space="preserve"> </w:t>
      </w:r>
      <w:r>
        <w:rPr>
          <w:rFonts w:ascii="Times New Roman" w:hAnsi="Times New Roman" w:cs="Times New Roman"/>
          <w:sz w:val="24"/>
          <w:szCs w:val="24"/>
          <w:lang w:val="en-US"/>
        </w:rPr>
        <w:t>PbI</w:t>
      </w:r>
      <w:r w:rsidRPr="007E787D">
        <w:rPr>
          <w:rFonts w:ascii="Times New Roman" w:hAnsi="Times New Roman" w:cs="Times New Roman"/>
          <w:sz w:val="24"/>
          <w:szCs w:val="24"/>
          <w:vertAlign w:val="subscript"/>
        </w:rPr>
        <w:t>2</w:t>
      </w:r>
      <w:r>
        <w:rPr>
          <w:rFonts w:ascii="Times New Roman" w:hAnsi="Times New Roman" w:cs="Times New Roman"/>
          <w:sz w:val="24"/>
          <w:szCs w:val="24"/>
        </w:rPr>
        <w:t>.</w:t>
      </w:r>
    </w:p>
    <w:p w:rsidR="00981F80" w:rsidRPr="00A4604E" w:rsidRDefault="00981F80" w:rsidP="007E482A">
      <w:pPr>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В пробирку №1</w:t>
      </w:r>
      <w:r w:rsidR="009E2B12">
        <w:rPr>
          <w:rFonts w:ascii="Times New Roman" w:hAnsi="Times New Roman" w:cs="Times New Roman"/>
          <w:sz w:val="24"/>
          <w:szCs w:val="24"/>
        </w:rPr>
        <w:t xml:space="preserve"> я</w:t>
      </w:r>
      <w:r>
        <w:rPr>
          <w:rFonts w:ascii="Times New Roman" w:hAnsi="Times New Roman" w:cs="Times New Roman"/>
          <w:sz w:val="24"/>
          <w:szCs w:val="24"/>
        </w:rPr>
        <w:t xml:space="preserve"> налива</w:t>
      </w:r>
      <w:r w:rsidR="009E2B12">
        <w:rPr>
          <w:rFonts w:ascii="Times New Roman" w:hAnsi="Times New Roman" w:cs="Times New Roman"/>
          <w:sz w:val="24"/>
          <w:szCs w:val="24"/>
        </w:rPr>
        <w:t>ла</w:t>
      </w:r>
      <w:r>
        <w:rPr>
          <w:rFonts w:ascii="Times New Roman" w:hAnsi="Times New Roman" w:cs="Times New Roman"/>
          <w:sz w:val="24"/>
          <w:szCs w:val="24"/>
        </w:rPr>
        <w:t xml:space="preserve"> 5 мл исследуемой талой воды и немного йодида калия  </w:t>
      </w:r>
      <w:r>
        <w:rPr>
          <w:rFonts w:ascii="Times New Roman" w:hAnsi="Times New Roman" w:cs="Times New Roman"/>
          <w:sz w:val="24"/>
          <w:szCs w:val="24"/>
          <w:lang w:val="en-US"/>
        </w:rPr>
        <w:t>KI</w:t>
      </w:r>
      <w:r>
        <w:rPr>
          <w:rFonts w:ascii="Times New Roman" w:hAnsi="Times New Roman" w:cs="Times New Roman"/>
          <w:sz w:val="24"/>
          <w:szCs w:val="24"/>
        </w:rPr>
        <w:t>, добавля</w:t>
      </w:r>
      <w:r w:rsidR="009E2B12">
        <w:rPr>
          <w:rFonts w:ascii="Times New Roman" w:hAnsi="Times New Roman" w:cs="Times New Roman"/>
          <w:sz w:val="24"/>
          <w:szCs w:val="24"/>
        </w:rPr>
        <w:t>ла</w:t>
      </w:r>
      <w:r>
        <w:rPr>
          <w:rFonts w:ascii="Times New Roman" w:hAnsi="Times New Roman" w:cs="Times New Roman"/>
          <w:sz w:val="24"/>
          <w:szCs w:val="24"/>
        </w:rPr>
        <w:t xml:space="preserve"> уксусной кислоты СН</w:t>
      </w:r>
      <w:r>
        <w:rPr>
          <w:rFonts w:ascii="Times New Roman" w:hAnsi="Times New Roman" w:cs="Times New Roman"/>
          <w:sz w:val="24"/>
          <w:szCs w:val="24"/>
          <w:vertAlign w:val="subscript"/>
        </w:rPr>
        <w:t>3</w:t>
      </w:r>
      <w:r>
        <w:rPr>
          <w:rFonts w:ascii="Times New Roman" w:hAnsi="Times New Roman" w:cs="Times New Roman"/>
          <w:sz w:val="24"/>
          <w:szCs w:val="24"/>
        </w:rPr>
        <w:t>СООН. Нагрева</w:t>
      </w:r>
      <w:r w:rsidR="009E2B12">
        <w:rPr>
          <w:rFonts w:ascii="Times New Roman" w:hAnsi="Times New Roman" w:cs="Times New Roman"/>
          <w:sz w:val="24"/>
          <w:szCs w:val="24"/>
        </w:rPr>
        <w:t>ла</w:t>
      </w:r>
      <w:r>
        <w:rPr>
          <w:rFonts w:ascii="Times New Roman" w:hAnsi="Times New Roman" w:cs="Times New Roman"/>
          <w:sz w:val="24"/>
          <w:szCs w:val="24"/>
        </w:rPr>
        <w:t xml:space="preserve"> содержимое пробирки до полного </w:t>
      </w:r>
      <w:r>
        <w:rPr>
          <w:rFonts w:ascii="Times New Roman" w:hAnsi="Times New Roman" w:cs="Times New Roman"/>
          <w:sz w:val="24"/>
          <w:szCs w:val="24"/>
        </w:rPr>
        <w:lastRenderedPageBreak/>
        <w:t xml:space="preserve">растворения первоначально выпавшего, мало характерного желтого осадка </w:t>
      </w:r>
      <w:r>
        <w:rPr>
          <w:rFonts w:ascii="Times New Roman" w:hAnsi="Times New Roman" w:cs="Times New Roman"/>
          <w:sz w:val="24"/>
          <w:szCs w:val="24"/>
          <w:lang w:val="en-US"/>
        </w:rPr>
        <w:t>PbI</w:t>
      </w:r>
      <w:r w:rsidRPr="008E7F6E">
        <w:rPr>
          <w:rFonts w:ascii="Times New Roman" w:hAnsi="Times New Roman" w:cs="Times New Roman"/>
          <w:sz w:val="24"/>
          <w:szCs w:val="24"/>
          <w:vertAlign w:val="subscript"/>
        </w:rPr>
        <w:t>2</w:t>
      </w:r>
      <w:r>
        <w:rPr>
          <w:rFonts w:ascii="Times New Roman" w:hAnsi="Times New Roman" w:cs="Times New Roman"/>
          <w:sz w:val="24"/>
          <w:szCs w:val="24"/>
        </w:rPr>
        <w:t xml:space="preserve">. </w:t>
      </w:r>
      <w:r w:rsidR="009E2B12">
        <w:rPr>
          <w:rFonts w:ascii="Times New Roman" w:hAnsi="Times New Roman" w:cs="Times New Roman"/>
          <w:sz w:val="24"/>
          <w:szCs w:val="24"/>
        </w:rPr>
        <w:t>Затем я о</w:t>
      </w:r>
      <w:r>
        <w:rPr>
          <w:rFonts w:ascii="Times New Roman" w:hAnsi="Times New Roman" w:cs="Times New Roman"/>
          <w:sz w:val="24"/>
          <w:szCs w:val="24"/>
        </w:rPr>
        <w:t>хлажда</w:t>
      </w:r>
      <w:r w:rsidR="009E2B12">
        <w:rPr>
          <w:rFonts w:ascii="Times New Roman" w:hAnsi="Times New Roman" w:cs="Times New Roman"/>
          <w:sz w:val="24"/>
          <w:szCs w:val="24"/>
        </w:rPr>
        <w:t>ла</w:t>
      </w:r>
      <w:r>
        <w:rPr>
          <w:rFonts w:ascii="Times New Roman" w:hAnsi="Times New Roman" w:cs="Times New Roman"/>
          <w:sz w:val="24"/>
          <w:szCs w:val="24"/>
        </w:rPr>
        <w:t xml:space="preserve"> полученный раствор под краном, при этом осадок </w:t>
      </w:r>
      <w:r>
        <w:rPr>
          <w:rFonts w:ascii="Times New Roman" w:hAnsi="Times New Roman" w:cs="Times New Roman"/>
          <w:sz w:val="24"/>
          <w:szCs w:val="24"/>
          <w:lang w:val="en-US"/>
        </w:rPr>
        <w:t>PbI</w:t>
      </w:r>
      <w:r w:rsidRPr="008E7F6E">
        <w:rPr>
          <w:rFonts w:ascii="Times New Roman" w:hAnsi="Times New Roman" w:cs="Times New Roman"/>
          <w:sz w:val="24"/>
          <w:szCs w:val="24"/>
          <w:vertAlign w:val="subscript"/>
        </w:rPr>
        <w:t>2</w:t>
      </w:r>
      <w:r>
        <w:rPr>
          <w:rFonts w:ascii="Times New Roman" w:hAnsi="Times New Roman" w:cs="Times New Roman"/>
          <w:sz w:val="24"/>
          <w:szCs w:val="24"/>
          <w:vertAlign w:val="subscript"/>
        </w:rPr>
        <w:t xml:space="preserve"> </w:t>
      </w:r>
      <w:r>
        <w:rPr>
          <w:rFonts w:ascii="Times New Roman" w:hAnsi="Times New Roman" w:cs="Times New Roman"/>
          <w:sz w:val="24"/>
          <w:szCs w:val="24"/>
        </w:rPr>
        <w:t>выпада</w:t>
      </w:r>
      <w:r w:rsidR="009E2B12">
        <w:rPr>
          <w:rFonts w:ascii="Times New Roman" w:hAnsi="Times New Roman" w:cs="Times New Roman"/>
          <w:sz w:val="24"/>
          <w:szCs w:val="24"/>
        </w:rPr>
        <w:t>л</w:t>
      </w:r>
      <w:r>
        <w:rPr>
          <w:rFonts w:ascii="Times New Roman" w:hAnsi="Times New Roman" w:cs="Times New Roman"/>
          <w:sz w:val="24"/>
          <w:szCs w:val="24"/>
        </w:rPr>
        <w:t xml:space="preserve"> снова, но уже в виде золотистых кристаллов: </w:t>
      </w:r>
      <w:r>
        <w:rPr>
          <w:rFonts w:ascii="Times New Roman" w:hAnsi="Times New Roman" w:cs="Times New Roman"/>
          <w:sz w:val="24"/>
          <w:szCs w:val="24"/>
          <w:lang w:val="en-US"/>
        </w:rPr>
        <w:t>Pb</w:t>
      </w:r>
      <w:r w:rsidRPr="007E787D">
        <w:rPr>
          <w:rFonts w:ascii="Times New Roman" w:hAnsi="Times New Roman" w:cs="Times New Roman"/>
          <w:sz w:val="24"/>
          <w:szCs w:val="24"/>
          <w:vertAlign w:val="superscript"/>
        </w:rPr>
        <w:t>2+</w:t>
      </w:r>
      <w:r w:rsidRPr="007E787D">
        <w:rPr>
          <w:rFonts w:ascii="Times New Roman" w:hAnsi="Times New Roman" w:cs="Times New Roman"/>
          <w:sz w:val="24"/>
          <w:szCs w:val="24"/>
        </w:rPr>
        <w:t xml:space="preserve"> + 2</w:t>
      </w:r>
      <w:r>
        <w:rPr>
          <w:rFonts w:ascii="Times New Roman" w:hAnsi="Times New Roman" w:cs="Times New Roman"/>
          <w:sz w:val="24"/>
          <w:szCs w:val="24"/>
          <w:lang w:val="en-US"/>
        </w:rPr>
        <w:t>I</w:t>
      </w:r>
      <w:r w:rsidRPr="007E787D">
        <w:rPr>
          <w:rFonts w:ascii="Times New Roman" w:hAnsi="Times New Roman" w:cs="Times New Roman"/>
          <w:sz w:val="24"/>
          <w:szCs w:val="24"/>
          <w:vertAlign w:val="superscript"/>
        </w:rPr>
        <w:t>-</w:t>
      </w:r>
      <w:r w:rsidRPr="007E787D">
        <w:rPr>
          <w:rFonts w:ascii="Times New Roman" w:hAnsi="Times New Roman" w:cs="Times New Roman"/>
          <w:sz w:val="24"/>
          <w:szCs w:val="24"/>
        </w:rPr>
        <w:t xml:space="preserve"> = </w:t>
      </w:r>
      <w:r>
        <w:rPr>
          <w:rFonts w:ascii="Times New Roman" w:hAnsi="Times New Roman" w:cs="Times New Roman"/>
          <w:sz w:val="24"/>
          <w:szCs w:val="24"/>
          <w:lang w:val="en-US"/>
        </w:rPr>
        <w:t>PbI</w:t>
      </w:r>
      <w:r w:rsidRPr="007E787D">
        <w:rPr>
          <w:rFonts w:ascii="Times New Roman" w:hAnsi="Times New Roman" w:cs="Times New Roman"/>
          <w:sz w:val="24"/>
          <w:szCs w:val="24"/>
          <w:vertAlign w:val="subscript"/>
        </w:rPr>
        <w:t>2</w:t>
      </w:r>
    </w:p>
    <w:p w:rsidR="00981F80" w:rsidRPr="007E787D" w:rsidRDefault="00981F80" w:rsidP="007E482A">
      <w:pPr>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В пробирку №</w:t>
      </w:r>
      <w:r w:rsidRPr="007E787D">
        <w:rPr>
          <w:rFonts w:ascii="Times New Roman" w:hAnsi="Times New Roman" w:cs="Times New Roman"/>
          <w:sz w:val="24"/>
          <w:szCs w:val="24"/>
        </w:rPr>
        <w:t>2</w:t>
      </w:r>
      <w:r>
        <w:rPr>
          <w:rFonts w:ascii="Times New Roman" w:hAnsi="Times New Roman" w:cs="Times New Roman"/>
          <w:sz w:val="24"/>
          <w:szCs w:val="24"/>
        </w:rPr>
        <w:t xml:space="preserve"> </w:t>
      </w:r>
      <w:r w:rsidR="009E2B12">
        <w:rPr>
          <w:rFonts w:ascii="Times New Roman" w:hAnsi="Times New Roman" w:cs="Times New Roman"/>
          <w:sz w:val="24"/>
          <w:szCs w:val="24"/>
        </w:rPr>
        <w:t xml:space="preserve">я </w:t>
      </w:r>
      <w:r>
        <w:rPr>
          <w:rFonts w:ascii="Times New Roman" w:hAnsi="Times New Roman" w:cs="Times New Roman"/>
          <w:sz w:val="24"/>
          <w:szCs w:val="24"/>
        </w:rPr>
        <w:t>налива</w:t>
      </w:r>
      <w:r w:rsidR="009E2B12">
        <w:rPr>
          <w:rFonts w:ascii="Times New Roman" w:hAnsi="Times New Roman" w:cs="Times New Roman"/>
          <w:sz w:val="24"/>
          <w:szCs w:val="24"/>
        </w:rPr>
        <w:t>ла</w:t>
      </w:r>
      <w:r>
        <w:rPr>
          <w:rFonts w:ascii="Times New Roman" w:hAnsi="Times New Roman" w:cs="Times New Roman"/>
          <w:sz w:val="24"/>
          <w:szCs w:val="24"/>
        </w:rPr>
        <w:t xml:space="preserve"> 5 мл исследуемой талой воды и немного йодида калия  </w:t>
      </w:r>
      <w:r>
        <w:rPr>
          <w:rFonts w:ascii="Times New Roman" w:hAnsi="Times New Roman" w:cs="Times New Roman"/>
          <w:sz w:val="24"/>
          <w:szCs w:val="24"/>
          <w:lang w:val="en-US"/>
        </w:rPr>
        <w:t>KI</w:t>
      </w:r>
      <w:r>
        <w:rPr>
          <w:rFonts w:ascii="Times New Roman" w:hAnsi="Times New Roman" w:cs="Times New Roman"/>
          <w:sz w:val="24"/>
          <w:szCs w:val="24"/>
        </w:rPr>
        <w:t>, добавля</w:t>
      </w:r>
      <w:r w:rsidR="009856E9">
        <w:rPr>
          <w:rFonts w:ascii="Times New Roman" w:hAnsi="Times New Roman" w:cs="Times New Roman"/>
          <w:sz w:val="24"/>
          <w:szCs w:val="24"/>
        </w:rPr>
        <w:t>ла</w:t>
      </w:r>
      <w:r>
        <w:rPr>
          <w:rFonts w:ascii="Times New Roman" w:hAnsi="Times New Roman" w:cs="Times New Roman"/>
          <w:sz w:val="24"/>
          <w:szCs w:val="24"/>
        </w:rPr>
        <w:t xml:space="preserve"> уксусной кислоты СН</w:t>
      </w:r>
      <w:r>
        <w:rPr>
          <w:rFonts w:ascii="Times New Roman" w:hAnsi="Times New Roman" w:cs="Times New Roman"/>
          <w:sz w:val="24"/>
          <w:szCs w:val="24"/>
          <w:vertAlign w:val="subscript"/>
        </w:rPr>
        <w:t>3</w:t>
      </w:r>
      <w:r>
        <w:rPr>
          <w:rFonts w:ascii="Times New Roman" w:hAnsi="Times New Roman" w:cs="Times New Roman"/>
          <w:sz w:val="24"/>
          <w:szCs w:val="24"/>
        </w:rPr>
        <w:t xml:space="preserve">СООН. Изначальный осадок </w:t>
      </w:r>
      <w:r>
        <w:rPr>
          <w:rFonts w:ascii="Times New Roman" w:hAnsi="Times New Roman" w:cs="Times New Roman"/>
          <w:sz w:val="24"/>
          <w:szCs w:val="24"/>
          <w:lang w:val="en-US"/>
        </w:rPr>
        <w:t>PbI</w:t>
      </w:r>
      <w:r w:rsidRPr="007E787D">
        <w:rPr>
          <w:rFonts w:ascii="Times New Roman" w:hAnsi="Times New Roman" w:cs="Times New Roman"/>
          <w:sz w:val="24"/>
          <w:szCs w:val="24"/>
          <w:vertAlign w:val="subscript"/>
        </w:rPr>
        <w:t>2</w:t>
      </w:r>
      <w:r>
        <w:rPr>
          <w:rFonts w:ascii="Times New Roman" w:hAnsi="Times New Roman" w:cs="Times New Roman"/>
          <w:sz w:val="24"/>
          <w:szCs w:val="24"/>
          <w:vertAlign w:val="subscript"/>
        </w:rPr>
        <w:t xml:space="preserve"> </w:t>
      </w:r>
      <w:r>
        <w:rPr>
          <w:rFonts w:ascii="Times New Roman" w:hAnsi="Times New Roman" w:cs="Times New Roman"/>
          <w:sz w:val="24"/>
          <w:szCs w:val="24"/>
        </w:rPr>
        <w:t>не выпада</w:t>
      </w:r>
      <w:r w:rsidR="009856E9">
        <w:rPr>
          <w:rFonts w:ascii="Times New Roman" w:hAnsi="Times New Roman" w:cs="Times New Roman"/>
          <w:sz w:val="24"/>
          <w:szCs w:val="24"/>
        </w:rPr>
        <w:t>л</w:t>
      </w:r>
      <w:r>
        <w:rPr>
          <w:rFonts w:ascii="Times New Roman" w:hAnsi="Times New Roman" w:cs="Times New Roman"/>
          <w:sz w:val="24"/>
          <w:szCs w:val="24"/>
        </w:rPr>
        <w:t xml:space="preserve">. </w:t>
      </w:r>
      <w:r w:rsidR="009856E9">
        <w:rPr>
          <w:rFonts w:ascii="Times New Roman" w:hAnsi="Times New Roman" w:cs="Times New Roman"/>
          <w:sz w:val="24"/>
          <w:szCs w:val="24"/>
        </w:rPr>
        <w:t>Я н</w:t>
      </w:r>
      <w:r>
        <w:rPr>
          <w:rFonts w:ascii="Times New Roman" w:hAnsi="Times New Roman" w:cs="Times New Roman"/>
          <w:sz w:val="24"/>
          <w:szCs w:val="24"/>
        </w:rPr>
        <w:t>агрева</w:t>
      </w:r>
      <w:r w:rsidR="009856E9">
        <w:rPr>
          <w:rFonts w:ascii="Times New Roman" w:hAnsi="Times New Roman" w:cs="Times New Roman"/>
          <w:sz w:val="24"/>
          <w:szCs w:val="24"/>
        </w:rPr>
        <w:t xml:space="preserve">ла </w:t>
      </w:r>
      <w:r>
        <w:rPr>
          <w:rFonts w:ascii="Times New Roman" w:hAnsi="Times New Roman" w:cs="Times New Roman"/>
          <w:sz w:val="24"/>
          <w:szCs w:val="24"/>
        </w:rPr>
        <w:t>содержимое пробирки до кипения раствора и охлажда</w:t>
      </w:r>
      <w:r w:rsidR="009856E9">
        <w:rPr>
          <w:rFonts w:ascii="Times New Roman" w:hAnsi="Times New Roman" w:cs="Times New Roman"/>
          <w:sz w:val="24"/>
          <w:szCs w:val="24"/>
        </w:rPr>
        <w:t>ла</w:t>
      </w:r>
      <w:r>
        <w:rPr>
          <w:rFonts w:ascii="Times New Roman" w:hAnsi="Times New Roman" w:cs="Times New Roman"/>
          <w:sz w:val="24"/>
          <w:szCs w:val="24"/>
        </w:rPr>
        <w:t xml:space="preserve"> полученный раствор под краном, при этом осадок </w:t>
      </w:r>
      <w:r>
        <w:rPr>
          <w:rFonts w:ascii="Times New Roman" w:hAnsi="Times New Roman" w:cs="Times New Roman"/>
          <w:sz w:val="24"/>
          <w:szCs w:val="24"/>
          <w:lang w:val="en-US"/>
        </w:rPr>
        <w:t>PbI</w:t>
      </w:r>
      <w:r w:rsidRPr="007E787D">
        <w:rPr>
          <w:rFonts w:ascii="Times New Roman" w:hAnsi="Times New Roman" w:cs="Times New Roman"/>
          <w:sz w:val="24"/>
          <w:szCs w:val="24"/>
          <w:vertAlign w:val="subscript"/>
        </w:rPr>
        <w:t>2</w:t>
      </w:r>
      <w:r>
        <w:rPr>
          <w:rFonts w:ascii="Times New Roman" w:hAnsi="Times New Roman" w:cs="Times New Roman"/>
          <w:sz w:val="24"/>
          <w:szCs w:val="24"/>
          <w:vertAlign w:val="subscript"/>
        </w:rPr>
        <w:t xml:space="preserve"> </w:t>
      </w:r>
      <w:r>
        <w:rPr>
          <w:rFonts w:ascii="Times New Roman" w:hAnsi="Times New Roman" w:cs="Times New Roman"/>
          <w:sz w:val="24"/>
          <w:szCs w:val="24"/>
        </w:rPr>
        <w:t>не выпада</w:t>
      </w:r>
      <w:r w:rsidR="009856E9">
        <w:rPr>
          <w:rFonts w:ascii="Times New Roman" w:hAnsi="Times New Roman" w:cs="Times New Roman"/>
          <w:sz w:val="24"/>
          <w:szCs w:val="24"/>
        </w:rPr>
        <w:t>л</w:t>
      </w:r>
      <w:r>
        <w:rPr>
          <w:rFonts w:ascii="Times New Roman" w:hAnsi="Times New Roman" w:cs="Times New Roman"/>
          <w:sz w:val="24"/>
          <w:szCs w:val="24"/>
        </w:rPr>
        <w:t>.</w:t>
      </w:r>
    </w:p>
    <w:p w:rsidR="00981F80" w:rsidRPr="007E787D" w:rsidRDefault="00981F80" w:rsidP="007E482A">
      <w:pPr>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В пробирку №</w:t>
      </w:r>
      <w:r w:rsidRPr="007E787D">
        <w:rPr>
          <w:rFonts w:ascii="Times New Roman" w:hAnsi="Times New Roman" w:cs="Times New Roman"/>
          <w:sz w:val="24"/>
          <w:szCs w:val="24"/>
        </w:rPr>
        <w:t>3</w:t>
      </w:r>
      <w:r>
        <w:rPr>
          <w:rFonts w:ascii="Times New Roman" w:hAnsi="Times New Roman" w:cs="Times New Roman"/>
          <w:sz w:val="24"/>
          <w:szCs w:val="24"/>
        </w:rPr>
        <w:t xml:space="preserve"> </w:t>
      </w:r>
      <w:r w:rsidR="009856E9">
        <w:rPr>
          <w:rFonts w:ascii="Times New Roman" w:hAnsi="Times New Roman" w:cs="Times New Roman"/>
          <w:sz w:val="24"/>
          <w:szCs w:val="24"/>
        </w:rPr>
        <w:t xml:space="preserve">я </w:t>
      </w:r>
      <w:r>
        <w:rPr>
          <w:rFonts w:ascii="Times New Roman" w:hAnsi="Times New Roman" w:cs="Times New Roman"/>
          <w:sz w:val="24"/>
          <w:szCs w:val="24"/>
        </w:rPr>
        <w:t>налива</w:t>
      </w:r>
      <w:r w:rsidR="009856E9">
        <w:rPr>
          <w:rFonts w:ascii="Times New Roman" w:hAnsi="Times New Roman" w:cs="Times New Roman"/>
          <w:sz w:val="24"/>
          <w:szCs w:val="24"/>
        </w:rPr>
        <w:t>ла</w:t>
      </w:r>
      <w:r>
        <w:rPr>
          <w:rFonts w:ascii="Times New Roman" w:hAnsi="Times New Roman" w:cs="Times New Roman"/>
          <w:sz w:val="24"/>
          <w:szCs w:val="24"/>
        </w:rPr>
        <w:t xml:space="preserve"> 5 мл исследуемой талой воды и немного йодида калия  </w:t>
      </w:r>
      <w:r>
        <w:rPr>
          <w:rFonts w:ascii="Times New Roman" w:hAnsi="Times New Roman" w:cs="Times New Roman"/>
          <w:sz w:val="24"/>
          <w:szCs w:val="24"/>
          <w:lang w:val="en-US"/>
        </w:rPr>
        <w:t>KI</w:t>
      </w:r>
      <w:r>
        <w:rPr>
          <w:rFonts w:ascii="Times New Roman" w:hAnsi="Times New Roman" w:cs="Times New Roman"/>
          <w:sz w:val="24"/>
          <w:szCs w:val="24"/>
        </w:rPr>
        <w:t>, добавля</w:t>
      </w:r>
      <w:r w:rsidR="009856E9">
        <w:rPr>
          <w:rFonts w:ascii="Times New Roman" w:hAnsi="Times New Roman" w:cs="Times New Roman"/>
          <w:sz w:val="24"/>
          <w:szCs w:val="24"/>
        </w:rPr>
        <w:t>ла</w:t>
      </w:r>
      <w:r>
        <w:rPr>
          <w:rFonts w:ascii="Times New Roman" w:hAnsi="Times New Roman" w:cs="Times New Roman"/>
          <w:sz w:val="24"/>
          <w:szCs w:val="24"/>
        </w:rPr>
        <w:t xml:space="preserve"> уксусной кислоты СН</w:t>
      </w:r>
      <w:r>
        <w:rPr>
          <w:rFonts w:ascii="Times New Roman" w:hAnsi="Times New Roman" w:cs="Times New Roman"/>
          <w:sz w:val="24"/>
          <w:szCs w:val="24"/>
          <w:vertAlign w:val="subscript"/>
        </w:rPr>
        <w:t>3</w:t>
      </w:r>
      <w:r>
        <w:rPr>
          <w:rFonts w:ascii="Times New Roman" w:hAnsi="Times New Roman" w:cs="Times New Roman"/>
          <w:sz w:val="24"/>
          <w:szCs w:val="24"/>
        </w:rPr>
        <w:t xml:space="preserve">СООН. Изначальный осадок </w:t>
      </w:r>
      <w:r>
        <w:rPr>
          <w:rFonts w:ascii="Times New Roman" w:hAnsi="Times New Roman" w:cs="Times New Roman"/>
          <w:sz w:val="24"/>
          <w:szCs w:val="24"/>
          <w:lang w:val="en-US"/>
        </w:rPr>
        <w:t>PbI</w:t>
      </w:r>
      <w:r w:rsidRPr="007E787D">
        <w:rPr>
          <w:rFonts w:ascii="Times New Roman" w:hAnsi="Times New Roman" w:cs="Times New Roman"/>
          <w:sz w:val="24"/>
          <w:szCs w:val="24"/>
          <w:vertAlign w:val="subscript"/>
        </w:rPr>
        <w:t>2</w:t>
      </w:r>
      <w:r>
        <w:rPr>
          <w:rFonts w:ascii="Times New Roman" w:hAnsi="Times New Roman" w:cs="Times New Roman"/>
          <w:sz w:val="24"/>
          <w:szCs w:val="24"/>
          <w:vertAlign w:val="subscript"/>
        </w:rPr>
        <w:t xml:space="preserve"> </w:t>
      </w:r>
      <w:r>
        <w:rPr>
          <w:rFonts w:ascii="Times New Roman" w:hAnsi="Times New Roman" w:cs="Times New Roman"/>
          <w:sz w:val="24"/>
          <w:szCs w:val="24"/>
        </w:rPr>
        <w:t>не выпада</w:t>
      </w:r>
      <w:r w:rsidR="009856E9">
        <w:rPr>
          <w:rFonts w:ascii="Times New Roman" w:hAnsi="Times New Roman" w:cs="Times New Roman"/>
          <w:sz w:val="24"/>
          <w:szCs w:val="24"/>
        </w:rPr>
        <w:t>л</w:t>
      </w:r>
      <w:r>
        <w:rPr>
          <w:rFonts w:ascii="Times New Roman" w:hAnsi="Times New Roman" w:cs="Times New Roman"/>
          <w:sz w:val="24"/>
          <w:szCs w:val="24"/>
        </w:rPr>
        <w:t xml:space="preserve">. </w:t>
      </w:r>
      <w:r w:rsidR="009856E9">
        <w:rPr>
          <w:rFonts w:ascii="Times New Roman" w:hAnsi="Times New Roman" w:cs="Times New Roman"/>
          <w:sz w:val="24"/>
          <w:szCs w:val="24"/>
        </w:rPr>
        <w:t>Я н</w:t>
      </w:r>
      <w:r>
        <w:rPr>
          <w:rFonts w:ascii="Times New Roman" w:hAnsi="Times New Roman" w:cs="Times New Roman"/>
          <w:sz w:val="24"/>
          <w:szCs w:val="24"/>
        </w:rPr>
        <w:t>агрева</w:t>
      </w:r>
      <w:r w:rsidR="009856E9">
        <w:rPr>
          <w:rFonts w:ascii="Times New Roman" w:hAnsi="Times New Roman" w:cs="Times New Roman"/>
          <w:sz w:val="24"/>
          <w:szCs w:val="24"/>
        </w:rPr>
        <w:t xml:space="preserve">ла </w:t>
      </w:r>
      <w:r>
        <w:rPr>
          <w:rFonts w:ascii="Times New Roman" w:hAnsi="Times New Roman" w:cs="Times New Roman"/>
          <w:sz w:val="24"/>
          <w:szCs w:val="24"/>
        </w:rPr>
        <w:t>содержимое пробирки до кипения раствора и охлажда</w:t>
      </w:r>
      <w:r w:rsidR="009856E9">
        <w:rPr>
          <w:rFonts w:ascii="Times New Roman" w:hAnsi="Times New Roman" w:cs="Times New Roman"/>
          <w:sz w:val="24"/>
          <w:szCs w:val="24"/>
        </w:rPr>
        <w:t>ла</w:t>
      </w:r>
      <w:r>
        <w:rPr>
          <w:rFonts w:ascii="Times New Roman" w:hAnsi="Times New Roman" w:cs="Times New Roman"/>
          <w:sz w:val="24"/>
          <w:szCs w:val="24"/>
        </w:rPr>
        <w:t xml:space="preserve"> полученный раствор под краном, при этом осадок </w:t>
      </w:r>
      <w:r>
        <w:rPr>
          <w:rFonts w:ascii="Times New Roman" w:hAnsi="Times New Roman" w:cs="Times New Roman"/>
          <w:sz w:val="24"/>
          <w:szCs w:val="24"/>
          <w:lang w:val="en-US"/>
        </w:rPr>
        <w:t>PbI</w:t>
      </w:r>
      <w:r w:rsidRPr="007E787D">
        <w:rPr>
          <w:rFonts w:ascii="Times New Roman" w:hAnsi="Times New Roman" w:cs="Times New Roman"/>
          <w:sz w:val="24"/>
          <w:szCs w:val="24"/>
          <w:vertAlign w:val="subscript"/>
        </w:rPr>
        <w:t>2</w:t>
      </w:r>
      <w:r>
        <w:rPr>
          <w:rFonts w:ascii="Times New Roman" w:hAnsi="Times New Roman" w:cs="Times New Roman"/>
          <w:sz w:val="24"/>
          <w:szCs w:val="24"/>
          <w:vertAlign w:val="subscript"/>
        </w:rPr>
        <w:t xml:space="preserve"> </w:t>
      </w:r>
      <w:r>
        <w:rPr>
          <w:rFonts w:ascii="Times New Roman" w:hAnsi="Times New Roman" w:cs="Times New Roman"/>
          <w:sz w:val="24"/>
          <w:szCs w:val="24"/>
        </w:rPr>
        <w:t>не выпада</w:t>
      </w:r>
      <w:r w:rsidR="009856E9">
        <w:rPr>
          <w:rFonts w:ascii="Times New Roman" w:hAnsi="Times New Roman" w:cs="Times New Roman"/>
          <w:sz w:val="24"/>
          <w:szCs w:val="24"/>
        </w:rPr>
        <w:t>л</w:t>
      </w:r>
      <w:r>
        <w:rPr>
          <w:rFonts w:ascii="Times New Roman" w:hAnsi="Times New Roman" w:cs="Times New Roman"/>
          <w:sz w:val="24"/>
          <w:szCs w:val="24"/>
        </w:rPr>
        <w:t>.</w:t>
      </w:r>
    </w:p>
    <w:p w:rsidR="00981F80" w:rsidRDefault="00981F80" w:rsidP="007E482A">
      <w:pPr>
        <w:spacing w:line="240" w:lineRule="auto"/>
        <w:ind w:firstLine="284"/>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406390" cy="1908138"/>
            <wp:effectExtent l="0" t="0" r="3810" b="0"/>
            <wp:docPr id="4" name="Рисунок 3" descr="IMG_6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104.JPG"/>
                    <pic:cNvPicPr/>
                  </pic:nvPicPr>
                  <pic:blipFill>
                    <a:blip r:embed="rId12" cstate="print"/>
                    <a:stretch>
                      <a:fillRect/>
                    </a:stretch>
                  </pic:blipFill>
                  <pic:spPr>
                    <a:xfrm>
                      <a:off x="0" y="0"/>
                      <a:ext cx="5437277" cy="1919039"/>
                    </a:xfrm>
                    <a:prstGeom prst="rect">
                      <a:avLst/>
                    </a:prstGeom>
                  </pic:spPr>
                </pic:pic>
              </a:graphicData>
            </a:graphic>
          </wp:inline>
        </w:drawing>
      </w:r>
    </w:p>
    <w:p w:rsidR="00A7044C" w:rsidRDefault="009E717D" w:rsidP="007E482A">
      <w:pPr>
        <w:spacing w:line="240" w:lineRule="auto"/>
        <w:ind w:firstLine="284"/>
        <w:jc w:val="both"/>
        <w:rPr>
          <w:rFonts w:ascii="Times New Roman" w:hAnsi="Times New Roman" w:cs="Times New Roman"/>
          <w:sz w:val="28"/>
          <w:szCs w:val="28"/>
        </w:rPr>
      </w:pPr>
      <w:r>
        <w:rPr>
          <w:rFonts w:ascii="Times New Roman" w:hAnsi="Times New Roman" w:cs="Times New Roman"/>
          <w:sz w:val="28"/>
          <w:szCs w:val="28"/>
        </w:rPr>
        <w:t>Рис. 4.</w:t>
      </w:r>
      <w:r w:rsidRPr="009E717D">
        <w:rPr>
          <w:rFonts w:ascii="Times New Roman" w:hAnsi="Times New Roman" w:cs="Times New Roman"/>
          <w:sz w:val="28"/>
          <w:szCs w:val="28"/>
        </w:rPr>
        <w:t xml:space="preserve"> </w:t>
      </w:r>
      <w:r>
        <w:rPr>
          <w:rFonts w:ascii="Times New Roman" w:hAnsi="Times New Roman" w:cs="Times New Roman"/>
          <w:sz w:val="28"/>
          <w:szCs w:val="28"/>
        </w:rPr>
        <w:t xml:space="preserve">Материалы для </w:t>
      </w:r>
      <w:r w:rsidRPr="00893D0C">
        <w:rPr>
          <w:rFonts w:ascii="Times New Roman" w:hAnsi="Times New Roman" w:cs="Times New Roman"/>
          <w:sz w:val="28"/>
          <w:szCs w:val="28"/>
        </w:rPr>
        <w:t>опыт</w:t>
      </w:r>
      <w:r>
        <w:rPr>
          <w:rFonts w:ascii="Times New Roman" w:hAnsi="Times New Roman" w:cs="Times New Roman"/>
          <w:sz w:val="28"/>
          <w:szCs w:val="28"/>
        </w:rPr>
        <w:t xml:space="preserve">а по обнаружению иона </w:t>
      </w:r>
      <w:r w:rsidRPr="009E717D">
        <w:rPr>
          <w:rFonts w:ascii="Times New Roman" w:hAnsi="Times New Roman" w:cs="Times New Roman"/>
          <w:sz w:val="28"/>
          <w:szCs w:val="28"/>
        </w:rPr>
        <w:t>Pb2+</w:t>
      </w:r>
    </w:p>
    <w:p w:rsidR="00981F80" w:rsidRDefault="00981F80" w:rsidP="007E482A">
      <w:pPr>
        <w:spacing w:line="240" w:lineRule="auto"/>
        <w:ind w:firstLine="284"/>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3284220" cy="2119598"/>
            <wp:effectExtent l="0" t="0" r="0" b="0"/>
            <wp:docPr id="6" name="Рисунок 5" descr="IMG_6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150.JPG"/>
                    <pic:cNvPicPr/>
                  </pic:nvPicPr>
                  <pic:blipFill>
                    <a:blip r:embed="rId13" cstate="print"/>
                    <a:stretch>
                      <a:fillRect/>
                    </a:stretch>
                  </pic:blipFill>
                  <pic:spPr>
                    <a:xfrm>
                      <a:off x="0" y="0"/>
                      <a:ext cx="3319240" cy="2142199"/>
                    </a:xfrm>
                    <a:prstGeom prst="rect">
                      <a:avLst/>
                    </a:prstGeom>
                  </pic:spPr>
                </pic:pic>
              </a:graphicData>
            </a:graphic>
          </wp:inline>
        </w:drawing>
      </w:r>
    </w:p>
    <w:p w:rsidR="009E717D" w:rsidRDefault="009E717D" w:rsidP="007E482A">
      <w:pPr>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Рис. 5</w:t>
      </w:r>
      <w:r w:rsidRPr="009E717D">
        <w:rPr>
          <w:rFonts w:ascii="Times New Roman" w:hAnsi="Times New Roman" w:cs="Times New Roman"/>
          <w:sz w:val="28"/>
          <w:szCs w:val="28"/>
        </w:rPr>
        <w:t xml:space="preserve"> </w:t>
      </w:r>
      <w:r>
        <w:rPr>
          <w:rFonts w:ascii="Times New Roman" w:hAnsi="Times New Roman" w:cs="Times New Roman"/>
          <w:sz w:val="28"/>
          <w:szCs w:val="28"/>
        </w:rPr>
        <w:t xml:space="preserve">Результаты определения ионов </w:t>
      </w:r>
      <w:r w:rsidRPr="009E717D">
        <w:rPr>
          <w:rFonts w:ascii="Times New Roman" w:hAnsi="Times New Roman" w:cs="Times New Roman"/>
          <w:sz w:val="28"/>
          <w:szCs w:val="28"/>
        </w:rPr>
        <w:t>Pb2+</w:t>
      </w:r>
    </w:p>
    <w:p w:rsidR="00672F72" w:rsidRDefault="00672F72" w:rsidP="007E482A">
      <w:pPr>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Вывод: осадок йодида свинца </w:t>
      </w:r>
      <w:r>
        <w:rPr>
          <w:rFonts w:ascii="Times New Roman" w:hAnsi="Times New Roman" w:cs="Times New Roman"/>
          <w:sz w:val="24"/>
          <w:szCs w:val="24"/>
          <w:lang w:val="en-US"/>
        </w:rPr>
        <w:t>PbI</w:t>
      </w:r>
      <w:r w:rsidRPr="007E787D">
        <w:rPr>
          <w:rFonts w:ascii="Times New Roman" w:hAnsi="Times New Roman" w:cs="Times New Roman"/>
          <w:sz w:val="24"/>
          <w:szCs w:val="24"/>
          <w:vertAlign w:val="subscript"/>
        </w:rPr>
        <w:t>2</w:t>
      </w:r>
      <w:r>
        <w:rPr>
          <w:rFonts w:ascii="Times New Roman" w:hAnsi="Times New Roman" w:cs="Times New Roman"/>
          <w:sz w:val="24"/>
          <w:szCs w:val="24"/>
          <w:vertAlign w:val="subscript"/>
        </w:rPr>
        <w:t xml:space="preserve"> </w:t>
      </w:r>
      <w:r>
        <w:rPr>
          <w:rFonts w:ascii="Times New Roman" w:hAnsi="Times New Roman" w:cs="Times New Roman"/>
          <w:sz w:val="24"/>
          <w:szCs w:val="24"/>
        </w:rPr>
        <w:t xml:space="preserve">образовался в результате исследования талой воды №1 – талая вода от снега, взятого около дороги. Осадок йодида свинца </w:t>
      </w:r>
      <w:r>
        <w:rPr>
          <w:rFonts w:ascii="Times New Roman" w:hAnsi="Times New Roman" w:cs="Times New Roman"/>
          <w:sz w:val="24"/>
          <w:szCs w:val="24"/>
          <w:lang w:val="en-US"/>
        </w:rPr>
        <w:t>PbI</w:t>
      </w:r>
      <w:r w:rsidRPr="007E787D">
        <w:rPr>
          <w:rFonts w:ascii="Times New Roman" w:hAnsi="Times New Roman" w:cs="Times New Roman"/>
          <w:sz w:val="24"/>
          <w:szCs w:val="24"/>
          <w:vertAlign w:val="subscript"/>
        </w:rPr>
        <w:t>2</w:t>
      </w:r>
      <w:r>
        <w:rPr>
          <w:rFonts w:ascii="Times New Roman" w:hAnsi="Times New Roman" w:cs="Times New Roman"/>
          <w:sz w:val="24"/>
          <w:szCs w:val="24"/>
          <w:vertAlign w:val="subscript"/>
        </w:rPr>
        <w:t xml:space="preserve"> </w:t>
      </w:r>
      <w:r>
        <w:rPr>
          <w:rFonts w:ascii="Times New Roman" w:hAnsi="Times New Roman" w:cs="Times New Roman"/>
          <w:sz w:val="24"/>
          <w:szCs w:val="24"/>
        </w:rPr>
        <w:t xml:space="preserve"> отсутствует в результате исследований талой воды №2 и №3 – талая вода от снега, взятого около предприятия и на территории школы. </w:t>
      </w:r>
    </w:p>
    <w:p w:rsidR="009E119F" w:rsidRDefault="009E119F" w:rsidP="007E482A">
      <w:pPr>
        <w:spacing w:line="240" w:lineRule="auto"/>
        <w:ind w:firstLine="284"/>
        <w:jc w:val="both"/>
        <w:rPr>
          <w:rFonts w:ascii="Times New Roman" w:hAnsi="Times New Roman" w:cs="Times New Roman"/>
          <w:sz w:val="24"/>
          <w:szCs w:val="24"/>
        </w:rPr>
      </w:pPr>
    </w:p>
    <w:p w:rsidR="00981F80" w:rsidRDefault="00981F80" w:rsidP="007E482A">
      <w:pPr>
        <w:pStyle w:val="2"/>
        <w:numPr>
          <w:ilvl w:val="0"/>
          <w:numId w:val="14"/>
        </w:numPr>
        <w:spacing w:line="240" w:lineRule="auto"/>
        <w:jc w:val="both"/>
        <w:rPr>
          <w:rFonts w:ascii="Times New Roman" w:hAnsi="Times New Roman" w:cs="Times New Roman"/>
          <w:b w:val="0"/>
          <w:i/>
          <w:color w:val="000000" w:themeColor="text1"/>
          <w:sz w:val="28"/>
          <w:szCs w:val="28"/>
        </w:rPr>
      </w:pPr>
      <w:bookmarkStart w:id="16" w:name="_Toc438368297"/>
      <w:r w:rsidRPr="009E119F">
        <w:rPr>
          <w:rFonts w:ascii="Times New Roman" w:hAnsi="Times New Roman" w:cs="Times New Roman"/>
          <w:b w:val="0"/>
          <w:color w:val="000000" w:themeColor="text1"/>
          <w:sz w:val="28"/>
          <w:szCs w:val="28"/>
        </w:rPr>
        <w:t>Опыт №8</w:t>
      </w:r>
      <w:r w:rsidR="009E119F">
        <w:rPr>
          <w:rFonts w:ascii="Times New Roman" w:hAnsi="Times New Roman" w:cs="Times New Roman"/>
          <w:b w:val="0"/>
          <w:color w:val="000000" w:themeColor="text1"/>
          <w:sz w:val="28"/>
          <w:szCs w:val="28"/>
        </w:rPr>
        <w:t>.</w:t>
      </w:r>
      <w:r w:rsidRPr="009E119F">
        <w:rPr>
          <w:rFonts w:ascii="Times New Roman" w:hAnsi="Times New Roman" w:cs="Times New Roman"/>
          <w:b w:val="0"/>
          <w:color w:val="000000" w:themeColor="text1"/>
          <w:sz w:val="28"/>
          <w:szCs w:val="28"/>
        </w:rPr>
        <w:t xml:space="preserve"> </w:t>
      </w:r>
      <w:r w:rsidRPr="009E119F">
        <w:rPr>
          <w:rFonts w:ascii="Times New Roman" w:hAnsi="Times New Roman" w:cs="Times New Roman"/>
          <w:b w:val="0"/>
          <w:i/>
          <w:color w:val="000000" w:themeColor="text1"/>
          <w:sz w:val="28"/>
          <w:szCs w:val="28"/>
        </w:rPr>
        <w:t xml:space="preserve">Определение ионов меди </w:t>
      </w:r>
      <w:r w:rsidRPr="009E119F">
        <w:rPr>
          <w:rFonts w:ascii="Times New Roman" w:hAnsi="Times New Roman" w:cs="Times New Roman"/>
          <w:b w:val="0"/>
          <w:i/>
          <w:color w:val="000000" w:themeColor="text1"/>
          <w:sz w:val="28"/>
          <w:szCs w:val="28"/>
          <w:lang w:val="en-US"/>
        </w:rPr>
        <w:t>Cu</w:t>
      </w:r>
      <w:r w:rsidRPr="009E119F">
        <w:rPr>
          <w:rFonts w:ascii="Times New Roman" w:hAnsi="Times New Roman" w:cs="Times New Roman"/>
          <w:b w:val="0"/>
          <w:i/>
          <w:color w:val="000000" w:themeColor="text1"/>
          <w:sz w:val="28"/>
          <w:szCs w:val="28"/>
          <w:vertAlign w:val="superscript"/>
        </w:rPr>
        <w:t>2+</w:t>
      </w:r>
      <w:r w:rsidRPr="009E119F">
        <w:rPr>
          <w:rFonts w:ascii="Times New Roman" w:hAnsi="Times New Roman" w:cs="Times New Roman"/>
          <w:b w:val="0"/>
          <w:i/>
          <w:color w:val="000000" w:themeColor="text1"/>
          <w:sz w:val="28"/>
          <w:szCs w:val="28"/>
        </w:rPr>
        <w:t xml:space="preserve"> .</w:t>
      </w:r>
      <w:bookmarkEnd w:id="16"/>
    </w:p>
    <w:p w:rsidR="009E119F" w:rsidRPr="009E119F" w:rsidRDefault="009E119F" w:rsidP="009E119F"/>
    <w:p w:rsidR="00981F80" w:rsidRDefault="00981F80" w:rsidP="007E482A">
      <w:pPr>
        <w:spacing w:line="240" w:lineRule="auto"/>
        <w:ind w:firstLine="284"/>
        <w:jc w:val="both"/>
        <w:rPr>
          <w:rFonts w:ascii="Times New Roman" w:hAnsi="Times New Roman" w:cs="Times New Roman"/>
          <w:color w:val="000000" w:themeColor="text1"/>
          <w:sz w:val="24"/>
          <w:szCs w:val="24"/>
        </w:rPr>
      </w:pPr>
      <w:r>
        <w:rPr>
          <w:rFonts w:ascii="Times New Roman" w:hAnsi="Times New Roman" w:cs="Times New Roman"/>
          <w:sz w:val="24"/>
          <w:szCs w:val="24"/>
        </w:rPr>
        <w:t>Цел</w:t>
      </w:r>
      <w:r w:rsidR="009E119F">
        <w:rPr>
          <w:rFonts w:ascii="Times New Roman" w:hAnsi="Times New Roman" w:cs="Times New Roman"/>
          <w:sz w:val="24"/>
          <w:szCs w:val="24"/>
        </w:rPr>
        <w:t>ь</w:t>
      </w:r>
      <w:r>
        <w:rPr>
          <w:rFonts w:ascii="Times New Roman" w:hAnsi="Times New Roman" w:cs="Times New Roman"/>
          <w:sz w:val="24"/>
          <w:szCs w:val="24"/>
        </w:rPr>
        <w:t xml:space="preserve">: определить наличие ионов меди </w:t>
      </w:r>
      <w:r w:rsidRPr="00C374EF">
        <w:rPr>
          <w:rFonts w:ascii="Times New Roman" w:hAnsi="Times New Roman" w:cs="Times New Roman"/>
          <w:color w:val="000000" w:themeColor="text1"/>
          <w:sz w:val="24"/>
          <w:szCs w:val="24"/>
          <w:lang w:val="en-US"/>
        </w:rPr>
        <w:t>Cu</w:t>
      </w:r>
      <w:r w:rsidRPr="00C374EF">
        <w:rPr>
          <w:rFonts w:ascii="Times New Roman" w:hAnsi="Times New Roman" w:cs="Times New Roman"/>
          <w:color w:val="000000" w:themeColor="text1"/>
          <w:sz w:val="24"/>
          <w:szCs w:val="24"/>
          <w:vertAlign w:val="superscript"/>
        </w:rPr>
        <w:t>2+</w:t>
      </w:r>
      <w:r>
        <w:rPr>
          <w:rFonts w:ascii="Times New Roman" w:hAnsi="Times New Roman" w:cs="Times New Roman"/>
          <w:color w:val="000000" w:themeColor="text1"/>
          <w:sz w:val="24"/>
          <w:szCs w:val="24"/>
        </w:rPr>
        <w:t xml:space="preserve"> в пробах снега.</w:t>
      </w:r>
    </w:p>
    <w:p w:rsidR="00981F80" w:rsidRDefault="00981F80" w:rsidP="007E482A">
      <w:pPr>
        <w:spacing w:line="240" w:lineRule="auto"/>
        <w:ind w:firstLine="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 xml:space="preserve">Приборы и материалы: раствор аммиака </w:t>
      </w:r>
      <w:r>
        <w:rPr>
          <w:rFonts w:ascii="Times New Roman" w:hAnsi="Times New Roman" w:cs="Times New Roman"/>
          <w:color w:val="000000" w:themeColor="text1"/>
          <w:sz w:val="24"/>
          <w:szCs w:val="24"/>
          <w:lang w:val="en-US"/>
        </w:rPr>
        <w:t>NH</w:t>
      </w:r>
      <w:r w:rsidRPr="00C374EF">
        <w:rPr>
          <w:rFonts w:ascii="Times New Roman" w:hAnsi="Times New Roman" w:cs="Times New Roman"/>
          <w:color w:val="000000" w:themeColor="text1"/>
          <w:sz w:val="24"/>
          <w:szCs w:val="24"/>
          <w:vertAlign w:val="subscript"/>
        </w:rPr>
        <w:t>3</w:t>
      </w:r>
      <w:r>
        <w:rPr>
          <w:rFonts w:ascii="Times New Roman" w:hAnsi="Times New Roman" w:cs="Times New Roman"/>
          <w:color w:val="000000" w:themeColor="text1"/>
          <w:sz w:val="24"/>
          <w:szCs w:val="24"/>
        </w:rPr>
        <w:t>, фарфоровые чашки, штатив с ручкой, пипетки, спиртовка.</w:t>
      </w:r>
    </w:p>
    <w:p w:rsidR="00981F80" w:rsidRDefault="00981F80" w:rsidP="007E482A">
      <w:pPr>
        <w:spacing w:line="240" w:lineRule="auto"/>
        <w:ind w:firstLine="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Ход работы:</w:t>
      </w:r>
    </w:p>
    <w:p w:rsidR="00981F80" w:rsidRDefault="009856E9" w:rsidP="007E482A">
      <w:pPr>
        <w:spacing w:line="240" w:lineRule="auto"/>
        <w:ind w:firstLine="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Я н</w:t>
      </w:r>
      <w:r w:rsidR="00981F80">
        <w:rPr>
          <w:rFonts w:ascii="Times New Roman" w:hAnsi="Times New Roman" w:cs="Times New Roman"/>
          <w:color w:val="000000" w:themeColor="text1"/>
          <w:sz w:val="24"/>
          <w:szCs w:val="24"/>
        </w:rPr>
        <w:t>умер</w:t>
      </w:r>
      <w:r>
        <w:rPr>
          <w:rFonts w:ascii="Times New Roman" w:hAnsi="Times New Roman" w:cs="Times New Roman"/>
          <w:color w:val="000000" w:themeColor="text1"/>
          <w:sz w:val="24"/>
          <w:szCs w:val="24"/>
        </w:rPr>
        <w:t>овала</w:t>
      </w:r>
      <w:r w:rsidR="00981F80">
        <w:rPr>
          <w:rFonts w:ascii="Times New Roman" w:hAnsi="Times New Roman" w:cs="Times New Roman"/>
          <w:color w:val="000000" w:themeColor="text1"/>
          <w:sz w:val="24"/>
          <w:szCs w:val="24"/>
        </w:rPr>
        <w:t xml:space="preserve"> фарфоровые чашки по наличию в них талой воды:</w:t>
      </w:r>
    </w:p>
    <w:p w:rsidR="00981F80" w:rsidRDefault="00981F80" w:rsidP="007E482A">
      <w:pPr>
        <w:spacing w:line="240" w:lineRule="auto"/>
        <w:ind w:firstLine="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 – талая вода от снега, взятого около дороги;</w:t>
      </w:r>
    </w:p>
    <w:p w:rsidR="00981F80" w:rsidRDefault="00981F80" w:rsidP="007E482A">
      <w:pPr>
        <w:spacing w:line="240" w:lineRule="auto"/>
        <w:ind w:firstLine="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 – талая вода от снега, взятого около предприятия;</w:t>
      </w:r>
    </w:p>
    <w:p w:rsidR="00981F80" w:rsidRDefault="00981F80" w:rsidP="007E482A">
      <w:pPr>
        <w:spacing w:line="240" w:lineRule="auto"/>
        <w:ind w:firstLine="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 – талая вода от снега, взятого на территории школы.</w:t>
      </w:r>
    </w:p>
    <w:p w:rsidR="00981F80" w:rsidRPr="00C374EF" w:rsidRDefault="00981F80" w:rsidP="007E482A">
      <w:pPr>
        <w:spacing w:line="240" w:lineRule="auto"/>
        <w:ind w:firstLine="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Появление интенсивно синего цвета свидетельствует о наличии меди: </w:t>
      </w:r>
      <w:r w:rsidRPr="00C374EF">
        <w:rPr>
          <w:rFonts w:ascii="Times New Roman" w:hAnsi="Times New Roman" w:cs="Times New Roman"/>
          <w:color w:val="000000" w:themeColor="text1"/>
          <w:sz w:val="24"/>
          <w:szCs w:val="24"/>
          <w:lang w:val="en-US"/>
        </w:rPr>
        <w:t>Cu</w:t>
      </w:r>
      <w:r w:rsidRPr="00C374EF">
        <w:rPr>
          <w:rFonts w:ascii="Times New Roman" w:hAnsi="Times New Roman" w:cs="Times New Roman"/>
          <w:color w:val="000000" w:themeColor="text1"/>
          <w:sz w:val="24"/>
          <w:szCs w:val="24"/>
          <w:vertAlign w:val="superscript"/>
        </w:rPr>
        <w:t>2+</w:t>
      </w:r>
      <w:r>
        <w:rPr>
          <w:rFonts w:ascii="Times New Roman" w:hAnsi="Times New Roman" w:cs="Times New Roman"/>
          <w:color w:val="000000" w:themeColor="text1"/>
          <w:sz w:val="24"/>
          <w:szCs w:val="24"/>
          <w:vertAlign w:val="superscript"/>
        </w:rPr>
        <w:t xml:space="preserve"> </w:t>
      </w:r>
      <w:r>
        <w:rPr>
          <w:rFonts w:ascii="Times New Roman" w:hAnsi="Times New Roman" w:cs="Times New Roman"/>
          <w:color w:val="000000" w:themeColor="text1"/>
          <w:sz w:val="24"/>
          <w:szCs w:val="24"/>
        </w:rPr>
        <w:t xml:space="preserve">+ </w:t>
      </w:r>
      <w:r w:rsidRPr="00C374EF">
        <w:rPr>
          <w:rFonts w:ascii="Times New Roman" w:hAnsi="Times New Roman" w:cs="Times New Roman"/>
          <w:color w:val="000000" w:themeColor="text1"/>
          <w:sz w:val="24"/>
          <w:szCs w:val="24"/>
        </w:rPr>
        <w:t>4</w:t>
      </w:r>
      <w:r>
        <w:rPr>
          <w:rFonts w:ascii="Times New Roman" w:hAnsi="Times New Roman" w:cs="Times New Roman"/>
          <w:color w:val="000000" w:themeColor="text1"/>
          <w:sz w:val="24"/>
          <w:szCs w:val="24"/>
          <w:lang w:val="en-US"/>
        </w:rPr>
        <w:t>NH</w:t>
      </w:r>
      <w:r w:rsidRPr="00C374EF">
        <w:rPr>
          <w:rFonts w:ascii="Times New Roman" w:hAnsi="Times New Roman" w:cs="Times New Roman"/>
          <w:color w:val="000000" w:themeColor="text1"/>
          <w:sz w:val="24"/>
          <w:szCs w:val="24"/>
          <w:vertAlign w:val="subscript"/>
        </w:rPr>
        <w:t>4</w:t>
      </w:r>
      <w:r>
        <w:rPr>
          <w:rFonts w:ascii="Times New Roman" w:hAnsi="Times New Roman" w:cs="Times New Roman"/>
          <w:color w:val="000000" w:themeColor="text1"/>
          <w:sz w:val="24"/>
          <w:szCs w:val="24"/>
          <w:lang w:val="en-US"/>
        </w:rPr>
        <w:t>OH</w:t>
      </w:r>
      <w:r w:rsidRPr="00C374EF">
        <w:rPr>
          <w:rFonts w:ascii="Times New Roman" w:hAnsi="Times New Roman" w:cs="Times New Roman"/>
          <w:color w:val="000000" w:themeColor="text1"/>
          <w:sz w:val="24"/>
          <w:szCs w:val="24"/>
        </w:rPr>
        <w:t xml:space="preserve"> = [</w:t>
      </w:r>
      <w:r>
        <w:rPr>
          <w:rFonts w:ascii="Times New Roman" w:hAnsi="Times New Roman" w:cs="Times New Roman"/>
          <w:color w:val="000000" w:themeColor="text1"/>
          <w:sz w:val="24"/>
          <w:szCs w:val="24"/>
          <w:lang w:val="en-US"/>
        </w:rPr>
        <w:t>Cu</w:t>
      </w:r>
      <w:r>
        <w:rPr>
          <w:rFonts w:ascii="Times New Roman" w:hAnsi="Times New Roman" w:cs="Times New Roman"/>
          <w:color w:val="000000" w:themeColor="text1"/>
          <w:sz w:val="24"/>
          <w:szCs w:val="24"/>
        </w:rPr>
        <w:t xml:space="preserve"> </w:t>
      </w:r>
      <w:r w:rsidRPr="00C374EF">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lang w:val="en-US"/>
        </w:rPr>
        <w:t>NH</w:t>
      </w:r>
      <w:r w:rsidRPr="00C374EF">
        <w:rPr>
          <w:rFonts w:ascii="Times New Roman" w:hAnsi="Times New Roman" w:cs="Times New Roman"/>
          <w:color w:val="000000" w:themeColor="text1"/>
          <w:sz w:val="24"/>
          <w:szCs w:val="24"/>
          <w:vertAlign w:val="subscript"/>
        </w:rPr>
        <w:t>3</w:t>
      </w:r>
      <w:r w:rsidRPr="00C374EF">
        <w:rPr>
          <w:rFonts w:ascii="Times New Roman" w:hAnsi="Times New Roman" w:cs="Times New Roman"/>
          <w:color w:val="000000" w:themeColor="text1"/>
          <w:sz w:val="24"/>
          <w:szCs w:val="24"/>
        </w:rPr>
        <w:t>)</w:t>
      </w:r>
      <w:r w:rsidRPr="00C374EF">
        <w:rPr>
          <w:rFonts w:ascii="Times New Roman" w:hAnsi="Times New Roman" w:cs="Times New Roman"/>
          <w:color w:val="000000" w:themeColor="text1"/>
          <w:sz w:val="24"/>
          <w:szCs w:val="24"/>
          <w:vertAlign w:val="subscript"/>
        </w:rPr>
        <w:t>4</w:t>
      </w:r>
      <w:r w:rsidRPr="00C374EF">
        <w:rPr>
          <w:rFonts w:ascii="Times New Roman" w:hAnsi="Times New Roman" w:cs="Times New Roman"/>
          <w:color w:val="000000" w:themeColor="text1"/>
          <w:sz w:val="24"/>
          <w:szCs w:val="24"/>
        </w:rPr>
        <w:t>]</w:t>
      </w:r>
      <w:r w:rsidRPr="00C374EF">
        <w:rPr>
          <w:rFonts w:ascii="Times New Roman" w:hAnsi="Times New Roman" w:cs="Times New Roman"/>
          <w:color w:val="000000" w:themeColor="text1"/>
          <w:sz w:val="24"/>
          <w:szCs w:val="24"/>
          <w:vertAlign w:val="superscript"/>
        </w:rPr>
        <w:t>2+</w:t>
      </w:r>
      <w:r w:rsidRPr="00C374EF">
        <w:rPr>
          <w:rFonts w:ascii="Times New Roman" w:hAnsi="Times New Roman" w:cs="Times New Roman"/>
          <w:color w:val="000000" w:themeColor="text1"/>
          <w:sz w:val="24"/>
          <w:szCs w:val="24"/>
        </w:rPr>
        <w:t xml:space="preserve"> + </w:t>
      </w:r>
      <w:r>
        <w:rPr>
          <w:rFonts w:ascii="Times New Roman" w:hAnsi="Times New Roman" w:cs="Times New Roman"/>
          <w:color w:val="000000" w:themeColor="text1"/>
          <w:sz w:val="24"/>
          <w:szCs w:val="24"/>
          <w:lang w:val="en-US"/>
        </w:rPr>
        <w:t>H</w:t>
      </w:r>
      <w:r w:rsidRPr="00C374EF">
        <w:rPr>
          <w:rFonts w:ascii="Times New Roman" w:hAnsi="Times New Roman" w:cs="Times New Roman"/>
          <w:color w:val="000000" w:themeColor="text1"/>
          <w:sz w:val="24"/>
          <w:szCs w:val="24"/>
          <w:vertAlign w:val="subscript"/>
        </w:rPr>
        <w:t>2</w:t>
      </w:r>
      <w:r>
        <w:rPr>
          <w:rFonts w:ascii="Times New Roman" w:hAnsi="Times New Roman" w:cs="Times New Roman"/>
          <w:color w:val="000000" w:themeColor="text1"/>
          <w:sz w:val="24"/>
          <w:szCs w:val="24"/>
          <w:lang w:val="en-US"/>
        </w:rPr>
        <w:t>O</w:t>
      </w:r>
    </w:p>
    <w:p w:rsidR="00981F80" w:rsidRDefault="00981F80" w:rsidP="007E482A">
      <w:pPr>
        <w:spacing w:line="240" w:lineRule="auto"/>
        <w:ind w:firstLine="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В фарфоровую чашку №1 </w:t>
      </w:r>
      <w:r w:rsidR="009856E9">
        <w:rPr>
          <w:rFonts w:ascii="Times New Roman" w:hAnsi="Times New Roman" w:cs="Times New Roman"/>
          <w:color w:val="000000" w:themeColor="text1"/>
          <w:sz w:val="24"/>
          <w:szCs w:val="24"/>
        </w:rPr>
        <w:t xml:space="preserve">я </w:t>
      </w:r>
      <w:r>
        <w:rPr>
          <w:rFonts w:ascii="Times New Roman" w:hAnsi="Times New Roman" w:cs="Times New Roman"/>
          <w:color w:val="000000" w:themeColor="text1"/>
          <w:sz w:val="24"/>
          <w:szCs w:val="24"/>
        </w:rPr>
        <w:t>помеща</w:t>
      </w:r>
      <w:r w:rsidR="009856E9">
        <w:rPr>
          <w:rFonts w:ascii="Times New Roman" w:hAnsi="Times New Roman" w:cs="Times New Roman"/>
          <w:color w:val="000000" w:themeColor="text1"/>
          <w:sz w:val="24"/>
          <w:szCs w:val="24"/>
        </w:rPr>
        <w:t>ла</w:t>
      </w:r>
      <w:r>
        <w:rPr>
          <w:rFonts w:ascii="Times New Roman" w:hAnsi="Times New Roman" w:cs="Times New Roman"/>
          <w:color w:val="000000" w:themeColor="text1"/>
          <w:sz w:val="24"/>
          <w:szCs w:val="24"/>
        </w:rPr>
        <w:t xml:space="preserve"> 3-5 мл исследуемой талой воды. </w:t>
      </w:r>
      <w:r w:rsidR="009856E9">
        <w:rPr>
          <w:rFonts w:ascii="Times New Roman" w:hAnsi="Times New Roman" w:cs="Times New Roman"/>
          <w:color w:val="000000" w:themeColor="text1"/>
          <w:sz w:val="24"/>
          <w:szCs w:val="24"/>
        </w:rPr>
        <w:t>Я в</w:t>
      </w:r>
      <w:r>
        <w:rPr>
          <w:rFonts w:ascii="Times New Roman" w:hAnsi="Times New Roman" w:cs="Times New Roman"/>
          <w:color w:val="000000" w:themeColor="text1"/>
          <w:sz w:val="24"/>
          <w:szCs w:val="24"/>
        </w:rPr>
        <w:t>ыпарива</w:t>
      </w:r>
      <w:r w:rsidR="009856E9">
        <w:rPr>
          <w:rFonts w:ascii="Times New Roman" w:hAnsi="Times New Roman" w:cs="Times New Roman"/>
          <w:color w:val="000000" w:themeColor="text1"/>
          <w:sz w:val="24"/>
          <w:szCs w:val="24"/>
        </w:rPr>
        <w:t>ла</w:t>
      </w:r>
      <w:r>
        <w:rPr>
          <w:rFonts w:ascii="Times New Roman" w:hAnsi="Times New Roman" w:cs="Times New Roman"/>
          <w:color w:val="000000" w:themeColor="text1"/>
          <w:sz w:val="24"/>
          <w:szCs w:val="24"/>
        </w:rPr>
        <w:t xml:space="preserve"> досуха над пламенем спиртовки и прибавля</w:t>
      </w:r>
      <w:r w:rsidR="009856E9">
        <w:rPr>
          <w:rFonts w:ascii="Times New Roman" w:hAnsi="Times New Roman" w:cs="Times New Roman"/>
          <w:color w:val="000000" w:themeColor="text1"/>
          <w:sz w:val="24"/>
          <w:szCs w:val="24"/>
        </w:rPr>
        <w:t>ла</w:t>
      </w:r>
      <w:r>
        <w:rPr>
          <w:rFonts w:ascii="Times New Roman" w:hAnsi="Times New Roman" w:cs="Times New Roman"/>
          <w:color w:val="000000" w:themeColor="text1"/>
          <w:sz w:val="24"/>
          <w:szCs w:val="24"/>
        </w:rPr>
        <w:t xml:space="preserve"> 1 каплю раствора аммиака </w:t>
      </w:r>
      <w:r>
        <w:rPr>
          <w:rFonts w:ascii="Times New Roman" w:hAnsi="Times New Roman" w:cs="Times New Roman"/>
          <w:color w:val="000000" w:themeColor="text1"/>
          <w:sz w:val="24"/>
          <w:szCs w:val="24"/>
          <w:lang w:val="en-US"/>
        </w:rPr>
        <w:t>NH</w:t>
      </w:r>
      <w:r w:rsidRPr="00C374EF">
        <w:rPr>
          <w:rFonts w:ascii="Times New Roman" w:hAnsi="Times New Roman" w:cs="Times New Roman"/>
          <w:color w:val="000000" w:themeColor="text1"/>
          <w:sz w:val="24"/>
          <w:szCs w:val="24"/>
          <w:vertAlign w:val="subscript"/>
        </w:rPr>
        <w:t>3</w:t>
      </w:r>
      <w:r>
        <w:rPr>
          <w:rFonts w:ascii="Times New Roman" w:hAnsi="Times New Roman" w:cs="Times New Roman"/>
          <w:color w:val="000000" w:themeColor="text1"/>
          <w:sz w:val="24"/>
          <w:szCs w:val="24"/>
          <w:vertAlign w:val="subscript"/>
        </w:rPr>
        <w:t xml:space="preserve">. </w:t>
      </w:r>
      <w:r>
        <w:rPr>
          <w:rFonts w:ascii="Times New Roman" w:hAnsi="Times New Roman" w:cs="Times New Roman"/>
          <w:color w:val="000000" w:themeColor="text1"/>
          <w:sz w:val="24"/>
          <w:szCs w:val="24"/>
        </w:rPr>
        <w:t>Не наблюда</w:t>
      </w:r>
      <w:r w:rsidR="009856E9">
        <w:rPr>
          <w:rFonts w:ascii="Times New Roman" w:hAnsi="Times New Roman" w:cs="Times New Roman"/>
          <w:color w:val="000000" w:themeColor="text1"/>
          <w:sz w:val="24"/>
          <w:szCs w:val="24"/>
        </w:rPr>
        <w:t>ла</w:t>
      </w:r>
      <w:r>
        <w:rPr>
          <w:rFonts w:ascii="Times New Roman" w:hAnsi="Times New Roman" w:cs="Times New Roman"/>
          <w:color w:val="000000" w:themeColor="text1"/>
          <w:sz w:val="24"/>
          <w:szCs w:val="24"/>
        </w:rPr>
        <w:t xml:space="preserve"> появление интенсивно синего цвета.</w:t>
      </w:r>
    </w:p>
    <w:p w:rsidR="00981F80" w:rsidRDefault="00981F80" w:rsidP="007E482A">
      <w:pPr>
        <w:spacing w:line="240" w:lineRule="auto"/>
        <w:ind w:firstLine="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В фарфоровую чашку №2 </w:t>
      </w:r>
      <w:r w:rsidR="009856E9">
        <w:rPr>
          <w:rFonts w:ascii="Times New Roman" w:hAnsi="Times New Roman" w:cs="Times New Roman"/>
          <w:color w:val="000000" w:themeColor="text1"/>
          <w:sz w:val="24"/>
          <w:szCs w:val="24"/>
        </w:rPr>
        <w:t xml:space="preserve">я </w:t>
      </w:r>
      <w:r>
        <w:rPr>
          <w:rFonts w:ascii="Times New Roman" w:hAnsi="Times New Roman" w:cs="Times New Roman"/>
          <w:color w:val="000000" w:themeColor="text1"/>
          <w:sz w:val="24"/>
          <w:szCs w:val="24"/>
        </w:rPr>
        <w:t>помеща</w:t>
      </w:r>
      <w:r w:rsidR="009856E9">
        <w:rPr>
          <w:rFonts w:ascii="Times New Roman" w:hAnsi="Times New Roman" w:cs="Times New Roman"/>
          <w:color w:val="000000" w:themeColor="text1"/>
          <w:sz w:val="24"/>
          <w:szCs w:val="24"/>
        </w:rPr>
        <w:t>ла</w:t>
      </w:r>
      <w:r>
        <w:rPr>
          <w:rFonts w:ascii="Times New Roman" w:hAnsi="Times New Roman" w:cs="Times New Roman"/>
          <w:color w:val="000000" w:themeColor="text1"/>
          <w:sz w:val="24"/>
          <w:szCs w:val="24"/>
        </w:rPr>
        <w:t xml:space="preserve"> 3-5 мл исследуемой талой воды. </w:t>
      </w:r>
      <w:r w:rsidR="009856E9">
        <w:rPr>
          <w:rFonts w:ascii="Times New Roman" w:hAnsi="Times New Roman" w:cs="Times New Roman"/>
          <w:color w:val="000000" w:themeColor="text1"/>
          <w:sz w:val="24"/>
          <w:szCs w:val="24"/>
        </w:rPr>
        <w:t>Я в</w:t>
      </w:r>
      <w:r>
        <w:rPr>
          <w:rFonts w:ascii="Times New Roman" w:hAnsi="Times New Roman" w:cs="Times New Roman"/>
          <w:color w:val="000000" w:themeColor="text1"/>
          <w:sz w:val="24"/>
          <w:szCs w:val="24"/>
        </w:rPr>
        <w:t>ыпарива</w:t>
      </w:r>
      <w:r w:rsidR="009856E9">
        <w:rPr>
          <w:rFonts w:ascii="Times New Roman" w:hAnsi="Times New Roman" w:cs="Times New Roman"/>
          <w:color w:val="000000" w:themeColor="text1"/>
          <w:sz w:val="24"/>
          <w:szCs w:val="24"/>
        </w:rPr>
        <w:t>ла</w:t>
      </w:r>
      <w:r>
        <w:rPr>
          <w:rFonts w:ascii="Times New Roman" w:hAnsi="Times New Roman" w:cs="Times New Roman"/>
          <w:color w:val="000000" w:themeColor="text1"/>
          <w:sz w:val="24"/>
          <w:szCs w:val="24"/>
        </w:rPr>
        <w:t xml:space="preserve"> досуха над пламенем спиртовки и прибавля</w:t>
      </w:r>
      <w:r w:rsidR="009856E9">
        <w:rPr>
          <w:rFonts w:ascii="Times New Roman" w:hAnsi="Times New Roman" w:cs="Times New Roman"/>
          <w:color w:val="000000" w:themeColor="text1"/>
          <w:sz w:val="24"/>
          <w:szCs w:val="24"/>
        </w:rPr>
        <w:t>ла</w:t>
      </w:r>
      <w:r>
        <w:rPr>
          <w:rFonts w:ascii="Times New Roman" w:hAnsi="Times New Roman" w:cs="Times New Roman"/>
          <w:color w:val="000000" w:themeColor="text1"/>
          <w:sz w:val="24"/>
          <w:szCs w:val="24"/>
        </w:rPr>
        <w:t xml:space="preserve"> 1 каплю раствора аммиака </w:t>
      </w:r>
      <w:r>
        <w:rPr>
          <w:rFonts w:ascii="Times New Roman" w:hAnsi="Times New Roman" w:cs="Times New Roman"/>
          <w:color w:val="000000" w:themeColor="text1"/>
          <w:sz w:val="24"/>
          <w:szCs w:val="24"/>
          <w:lang w:val="en-US"/>
        </w:rPr>
        <w:t>NH</w:t>
      </w:r>
      <w:r w:rsidRPr="00C374EF">
        <w:rPr>
          <w:rFonts w:ascii="Times New Roman" w:hAnsi="Times New Roman" w:cs="Times New Roman"/>
          <w:color w:val="000000" w:themeColor="text1"/>
          <w:sz w:val="24"/>
          <w:szCs w:val="24"/>
          <w:vertAlign w:val="subscript"/>
        </w:rPr>
        <w:t>3</w:t>
      </w:r>
      <w:r>
        <w:rPr>
          <w:rFonts w:ascii="Times New Roman" w:hAnsi="Times New Roman" w:cs="Times New Roman"/>
          <w:color w:val="000000" w:themeColor="text1"/>
          <w:sz w:val="24"/>
          <w:szCs w:val="24"/>
          <w:vertAlign w:val="subscript"/>
        </w:rPr>
        <w:t xml:space="preserve">. </w:t>
      </w:r>
      <w:r>
        <w:rPr>
          <w:rFonts w:ascii="Times New Roman" w:hAnsi="Times New Roman" w:cs="Times New Roman"/>
          <w:color w:val="000000" w:themeColor="text1"/>
          <w:sz w:val="24"/>
          <w:szCs w:val="24"/>
        </w:rPr>
        <w:t>Не наблюда</w:t>
      </w:r>
      <w:r w:rsidR="009856E9">
        <w:rPr>
          <w:rFonts w:ascii="Times New Roman" w:hAnsi="Times New Roman" w:cs="Times New Roman"/>
          <w:color w:val="000000" w:themeColor="text1"/>
          <w:sz w:val="24"/>
          <w:szCs w:val="24"/>
        </w:rPr>
        <w:t>ла</w:t>
      </w:r>
      <w:r>
        <w:rPr>
          <w:rFonts w:ascii="Times New Roman" w:hAnsi="Times New Roman" w:cs="Times New Roman"/>
          <w:color w:val="000000" w:themeColor="text1"/>
          <w:sz w:val="24"/>
          <w:szCs w:val="24"/>
        </w:rPr>
        <w:t xml:space="preserve"> появление интенсивно синего цвета.</w:t>
      </w:r>
    </w:p>
    <w:p w:rsidR="00981F80" w:rsidRDefault="00981F80" w:rsidP="007E482A">
      <w:pPr>
        <w:spacing w:line="240" w:lineRule="auto"/>
        <w:ind w:firstLine="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В фарфоровую чашку №3</w:t>
      </w:r>
      <w:r w:rsidR="009856E9">
        <w:rPr>
          <w:rFonts w:ascii="Times New Roman" w:hAnsi="Times New Roman" w:cs="Times New Roman"/>
          <w:color w:val="000000" w:themeColor="text1"/>
          <w:sz w:val="24"/>
          <w:szCs w:val="24"/>
        </w:rPr>
        <w:t xml:space="preserve"> я</w:t>
      </w:r>
      <w:r>
        <w:rPr>
          <w:rFonts w:ascii="Times New Roman" w:hAnsi="Times New Roman" w:cs="Times New Roman"/>
          <w:color w:val="000000" w:themeColor="text1"/>
          <w:sz w:val="24"/>
          <w:szCs w:val="24"/>
        </w:rPr>
        <w:t xml:space="preserve"> помеща</w:t>
      </w:r>
      <w:r w:rsidR="009856E9">
        <w:rPr>
          <w:rFonts w:ascii="Times New Roman" w:hAnsi="Times New Roman" w:cs="Times New Roman"/>
          <w:color w:val="000000" w:themeColor="text1"/>
          <w:sz w:val="24"/>
          <w:szCs w:val="24"/>
        </w:rPr>
        <w:t>ла</w:t>
      </w:r>
      <w:r>
        <w:rPr>
          <w:rFonts w:ascii="Times New Roman" w:hAnsi="Times New Roman" w:cs="Times New Roman"/>
          <w:color w:val="000000" w:themeColor="text1"/>
          <w:sz w:val="24"/>
          <w:szCs w:val="24"/>
        </w:rPr>
        <w:t xml:space="preserve"> 3-5 мл исследуемой талой воды. </w:t>
      </w:r>
      <w:r w:rsidR="009856E9">
        <w:rPr>
          <w:rFonts w:ascii="Times New Roman" w:hAnsi="Times New Roman" w:cs="Times New Roman"/>
          <w:color w:val="000000" w:themeColor="text1"/>
          <w:sz w:val="24"/>
          <w:szCs w:val="24"/>
        </w:rPr>
        <w:t>Я в</w:t>
      </w:r>
      <w:r>
        <w:rPr>
          <w:rFonts w:ascii="Times New Roman" w:hAnsi="Times New Roman" w:cs="Times New Roman"/>
          <w:color w:val="000000" w:themeColor="text1"/>
          <w:sz w:val="24"/>
          <w:szCs w:val="24"/>
        </w:rPr>
        <w:t>ыпарива</w:t>
      </w:r>
      <w:r w:rsidR="009856E9">
        <w:rPr>
          <w:rFonts w:ascii="Times New Roman" w:hAnsi="Times New Roman" w:cs="Times New Roman"/>
          <w:color w:val="000000" w:themeColor="text1"/>
          <w:sz w:val="24"/>
          <w:szCs w:val="24"/>
        </w:rPr>
        <w:t>ла</w:t>
      </w:r>
      <w:r>
        <w:rPr>
          <w:rFonts w:ascii="Times New Roman" w:hAnsi="Times New Roman" w:cs="Times New Roman"/>
          <w:color w:val="000000" w:themeColor="text1"/>
          <w:sz w:val="24"/>
          <w:szCs w:val="24"/>
        </w:rPr>
        <w:t xml:space="preserve"> досуха над пламенем спиртовки и прибавля</w:t>
      </w:r>
      <w:r w:rsidR="009856E9">
        <w:rPr>
          <w:rFonts w:ascii="Times New Roman" w:hAnsi="Times New Roman" w:cs="Times New Roman"/>
          <w:color w:val="000000" w:themeColor="text1"/>
          <w:sz w:val="24"/>
          <w:szCs w:val="24"/>
        </w:rPr>
        <w:t>ла</w:t>
      </w:r>
      <w:r>
        <w:rPr>
          <w:rFonts w:ascii="Times New Roman" w:hAnsi="Times New Roman" w:cs="Times New Roman"/>
          <w:color w:val="000000" w:themeColor="text1"/>
          <w:sz w:val="24"/>
          <w:szCs w:val="24"/>
        </w:rPr>
        <w:t xml:space="preserve"> 1 каплю раствора аммиака </w:t>
      </w:r>
      <w:r>
        <w:rPr>
          <w:rFonts w:ascii="Times New Roman" w:hAnsi="Times New Roman" w:cs="Times New Roman"/>
          <w:color w:val="000000" w:themeColor="text1"/>
          <w:sz w:val="24"/>
          <w:szCs w:val="24"/>
          <w:lang w:val="en-US"/>
        </w:rPr>
        <w:t>NH</w:t>
      </w:r>
      <w:r w:rsidRPr="00C374EF">
        <w:rPr>
          <w:rFonts w:ascii="Times New Roman" w:hAnsi="Times New Roman" w:cs="Times New Roman"/>
          <w:color w:val="000000" w:themeColor="text1"/>
          <w:sz w:val="24"/>
          <w:szCs w:val="24"/>
          <w:vertAlign w:val="subscript"/>
        </w:rPr>
        <w:t>3</w:t>
      </w:r>
      <w:r>
        <w:rPr>
          <w:rFonts w:ascii="Times New Roman" w:hAnsi="Times New Roman" w:cs="Times New Roman"/>
          <w:color w:val="000000" w:themeColor="text1"/>
          <w:sz w:val="24"/>
          <w:szCs w:val="24"/>
          <w:vertAlign w:val="subscript"/>
        </w:rPr>
        <w:t xml:space="preserve">. </w:t>
      </w:r>
      <w:r>
        <w:rPr>
          <w:rFonts w:ascii="Times New Roman" w:hAnsi="Times New Roman" w:cs="Times New Roman"/>
          <w:color w:val="000000" w:themeColor="text1"/>
          <w:sz w:val="24"/>
          <w:szCs w:val="24"/>
        </w:rPr>
        <w:t>Не наблюда</w:t>
      </w:r>
      <w:r w:rsidR="009856E9">
        <w:rPr>
          <w:rFonts w:ascii="Times New Roman" w:hAnsi="Times New Roman" w:cs="Times New Roman"/>
          <w:color w:val="000000" w:themeColor="text1"/>
          <w:sz w:val="24"/>
          <w:szCs w:val="24"/>
        </w:rPr>
        <w:t>ла</w:t>
      </w:r>
      <w:r>
        <w:rPr>
          <w:rFonts w:ascii="Times New Roman" w:hAnsi="Times New Roman" w:cs="Times New Roman"/>
          <w:color w:val="000000" w:themeColor="text1"/>
          <w:sz w:val="24"/>
          <w:szCs w:val="24"/>
        </w:rPr>
        <w:t xml:space="preserve"> появление интенсивно синего цвета.</w:t>
      </w:r>
    </w:p>
    <w:p w:rsidR="00981F80" w:rsidRDefault="00981F80" w:rsidP="007E482A">
      <w:pPr>
        <w:spacing w:line="240" w:lineRule="auto"/>
        <w:ind w:firstLine="284"/>
        <w:jc w:val="both"/>
        <w:rPr>
          <w:rFonts w:ascii="Times New Roman" w:hAnsi="Times New Roman" w:cs="Times New Roman"/>
          <w:b/>
          <w:color w:val="000000" w:themeColor="text1"/>
          <w:sz w:val="28"/>
          <w:szCs w:val="28"/>
          <w:u w:val="single"/>
        </w:rPr>
      </w:pPr>
      <w:r>
        <w:rPr>
          <w:rFonts w:ascii="Times New Roman" w:hAnsi="Times New Roman" w:cs="Times New Roman"/>
          <w:noProof/>
          <w:color w:val="000000" w:themeColor="text1"/>
          <w:sz w:val="24"/>
          <w:szCs w:val="24"/>
          <w:lang w:eastAsia="ru-RU"/>
        </w:rPr>
        <w:drawing>
          <wp:inline distT="0" distB="0" distL="0" distR="0">
            <wp:extent cx="6474244" cy="2600325"/>
            <wp:effectExtent l="0" t="0" r="0" b="0"/>
            <wp:docPr id="7" name="Рисунок 6" descr="IMG_61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165.JPG"/>
                    <pic:cNvPicPr/>
                  </pic:nvPicPr>
                  <pic:blipFill>
                    <a:blip r:embed="rId14" cstate="print"/>
                    <a:stretch>
                      <a:fillRect/>
                    </a:stretch>
                  </pic:blipFill>
                  <pic:spPr>
                    <a:xfrm>
                      <a:off x="0" y="0"/>
                      <a:ext cx="6480810" cy="2602962"/>
                    </a:xfrm>
                    <a:prstGeom prst="rect">
                      <a:avLst/>
                    </a:prstGeom>
                  </pic:spPr>
                </pic:pic>
              </a:graphicData>
            </a:graphic>
          </wp:inline>
        </w:drawing>
      </w:r>
    </w:p>
    <w:p w:rsidR="00E1162C" w:rsidRDefault="00E1162C" w:rsidP="00E1162C">
      <w:pPr>
        <w:spacing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8"/>
          <w:szCs w:val="28"/>
        </w:rPr>
        <w:t xml:space="preserve">Рис. 6. </w:t>
      </w:r>
      <w:r w:rsidRPr="00B03F30">
        <w:rPr>
          <w:rFonts w:ascii="Times New Roman" w:hAnsi="Times New Roman" w:cs="Times New Roman"/>
          <w:color w:val="000000" w:themeColor="text1"/>
          <w:sz w:val="28"/>
          <w:szCs w:val="28"/>
        </w:rPr>
        <w:t xml:space="preserve">Фарфоровые чашки после выпаривания  исследуемых </w:t>
      </w:r>
      <w:r w:rsidRPr="00893D0C">
        <w:rPr>
          <w:rFonts w:ascii="Times New Roman" w:hAnsi="Times New Roman" w:cs="Times New Roman"/>
          <w:color w:val="000000" w:themeColor="text1"/>
          <w:sz w:val="28"/>
          <w:szCs w:val="28"/>
        </w:rPr>
        <w:t xml:space="preserve">растворов </w:t>
      </w:r>
    </w:p>
    <w:p w:rsidR="002B1361" w:rsidRPr="00E03FC8" w:rsidRDefault="00E03FC8" w:rsidP="007E482A">
      <w:pPr>
        <w:spacing w:line="240" w:lineRule="auto"/>
        <w:ind w:firstLine="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Вывод: в ходе исследований не было обнаружено наличие меди в исследуемой талой воде №1, №2 и №3. </w:t>
      </w:r>
    </w:p>
    <w:p w:rsidR="00981F80" w:rsidRPr="009E119F" w:rsidRDefault="00981F80" w:rsidP="007E482A">
      <w:pPr>
        <w:pStyle w:val="a7"/>
        <w:numPr>
          <w:ilvl w:val="0"/>
          <w:numId w:val="14"/>
        </w:numPr>
        <w:spacing w:line="240" w:lineRule="auto"/>
        <w:jc w:val="both"/>
        <w:rPr>
          <w:rFonts w:ascii="Times New Roman" w:hAnsi="Times New Roman" w:cs="Times New Roman"/>
          <w:color w:val="000000" w:themeColor="text1"/>
          <w:sz w:val="24"/>
          <w:szCs w:val="24"/>
        </w:rPr>
      </w:pPr>
      <w:r w:rsidRPr="009E119F">
        <w:rPr>
          <w:rFonts w:ascii="Times New Roman" w:hAnsi="Times New Roman" w:cs="Times New Roman"/>
          <w:color w:val="000000" w:themeColor="text1"/>
          <w:sz w:val="28"/>
          <w:szCs w:val="28"/>
        </w:rPr>
        <w:t>Опыт №9</w:t>
      </w:r>
      <w:r w:rsidR="009E119F">
        <w:rPr>
          <w:rFonts w:ascii="Times New Roman" w:hAnsi="Times New Roman" w:cs="Times New Roman"/>
          <w:color w:val="000000" w:themeColor="text1"/>
          <w:sz w:val="28"/>
          <w:szCs w:val="28"/>
        </w:rPr>
        <w:t xml:space="preserve">. </w:t>
      </w:r>
      <w:r w:rsidRPr="009E119F">
        <w:rPr>
          <w:rFonts w:ascii="Times New Roman" w:hAnsi="Times New Roman" w:cs="Times New Roman"/>
          <w:i/>
          <w:color w:val="000000" w:themeColor="text1"/>
          <w:sz w:val="28"/>
          <w:szCs w:val="28"/>
        </w:rPr>
        <w:t xml:space="preserve">Определение ионов хлора </w:t>
      </w:r>
      <w:r w:rsidRPr="009E119F">
        <w:rPr>
          <w:rFonts w:ascii="Times New Roman" w:hAnsi="Times New Roman" w:cs="Times New Roman"/>
          <w:i/>
          <w:color w:val="000000" w:themeColor="text1"/>
          <w:sz w:val="28"/>
          <w:szCs w:val="28"/>
          <w:lang w:val="en-US"/>
        </w:rPr>
        <w:t>Cl</w:t>
      </w:r>
      <w:r w:rsidRPr="009E119F">
        <w:rPr>
          <w:rFonts w:ascii="Times New Roman" w:hAnsi="Times New Roman" w:cs="Times New Roman"/>
          <w:i/>
          <w:color w:val="000000" w:themeColor="text1"/>
          <w:sz w:val="28"/>
          <w:szCs w:val="28"/>
          <w:vertAlign w:val="superscript"/>
        </w:rPr>
        <w:t>-</w:t>
      </w:r>
      <w:r w:rsidRPr="009E119F">
        <w:rPr>
          <w:rFonts w:ascii="Times New Roman" w:hAnsi="Times New Roman" w:cs="Times New Roman"/>
          <w:i/>
          <w:color w:val="000000" w:themeColor="text1"/>
          <w:sz w:val="28"/>
          <w:szCs w:val="28"/>
        </w:rPr>
        <w:t>.</w:t>
      </w:r>
    </w:p>
    <w:p w:rsidR="00981F80" w:rsidRPr="00513465" w:rsidRDefault="00981F80" w:rsidP="007E482A">
      <w:pPr>
        <w:spacing w:line="240" w:lineRule="auto"/>
        <w:ind w:firstLine="284"/>
        <w:jc w:val="both"/>
        <w:rPr>
          <w:rFonts w:ascii="Times New Roman" w:hAnsi="Times New Roman" w:cs="Times New Roman"/>
          <w:color w:val="000000" w:themeColor="text1"/>
          <w:sz w:val="24"/>
          <w:szCs w:val="24"/>
        </w:rPr>
      </w:pPr>
      <w:r w:rsidRPr="00513465">
        <w:rPr>
          <w:rFonts w:ascii="Times New Roman" w:hAnsi="Times New Roman" w:cs="Times New Roman"/>
          <w:sz w:val="24"/>
          <w:szCs w:val="24"/>
        </w:rPr>
        <w:t>Цел</w:t>
      </w:r>
      <w:r w:rsidR="009E119F">
        <w:rPr>
          <w:rFonts w:ascii="Times New Roman" w:hAnsi="Times New Roman" w:cs="Times New Roman"/>
          <w:sz w:val="24"/>
          <w:szCs w:val="24"/>
        </w:rPr>
        <w:t>ь</w:t>
      </w:r>
      <w:r w:rsidRPr="00513465">
        <w:rPr>
          <w:rFonts w:ascii="Times New Roman" w:hAnsi="Times New Roman" w:cs="Times New Roman"/>
          <w:sz w:val="24"/>
          <w:szCs w:val="24"/>
        </w:rPr>
        <w:t xml:space="preserve">: определить количество ионов хлора </w:t>
      </w:r>
      <w:r w:rsidRPr="00513465">
        <w:rPr>
          <w:rFonts w:ascii="Times New Roman" w:hAnsi="Times New Roman" w:cs="Times New Roman"/>
          <w:color w:val="000000" w:themeColor="text1"/>
          <w:sz w:val="24"/>
          <w:szCs w:val="24"/>
          <w:lang w:val="en-US"/>
        </w:rPr>
        <w:t>Cl</w:t>
      </w:r>
      <w:r w:rsidRPr="00513465">
        <w:rPr>
          <w:rFonts w:ascii="Times New Roman" w:hAnsi="Times New Roman" w:cs="Times New Roman"/>
          <w:color w:val="000000" w:themeColor="text1"/>
          <w:sz w:val="24"/>
          <w:szCs w:val="24"/>
          <w:vertAlign w:val="superscript"/>
        </w:rPr>
        <w:t>-</w:t>
      </w:r>
      <w:r w:rsidRPr="00513465">
        <w:rPr>
          <w:rFonts w:ascii="Times New Roman" w:hAnsi="Times New Roman" w:cs="Times New Roman"/>
          <w:color w:val="000000" w:themeColor="text1"/>
          <w:sz w:val="24"/>
          <w:szCs w:val="24"/>
        </w:rPr>
        <w:t xml:space="preserve"> в пробах снега.</w:t>
      </w:r>
    </w:p>
    <w:p w:rsidR="00981F80" w:rsidRDefault="00981F80" w:rsidP="007E482A">
      <w:pPr>
        <w:spacing w:line="240" w:lineRule="auto"/>
        <w:ind w:firstLine="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Приборы и материалы: нитрат серебра </w:t>
      </w:r>
      <w:r>
        <w:rPr>
          <w:rFonts w:ascii="Times New Roman" w:hAnsi="Times New Roman" w:cs="Times New Roman"/>
          <w:color w:val="000000" w:themeColor="text1"/>
          <w:sz w:val="24"/>
          <w:szCs w:val="24"/>
          <w:lang w:val="en-US"/>
        </w:rPr>
        <w:t>AgNO</w:t>
      </w:r>
      <w:r w:rsidRPr="00513465">
        <w:rPr>
          <w:rFonts w:ascii="Times New Roman" w:hAnsi="Times New Roman" w:cs="Times New Roman"/>
          <w:color w:val="000000" w:themeColor="text1"/>
          <w:sz w:val="24"/>
          <w:szCs w:val="24"/>
          <w:vertAlign w:val="subscript"/>
        </w:rPr>
        <w:t>3</w:t>
      </w:r>
      <w:r>
        <w:rPr>
          <w:rFonts w:ascii="Times New Roman" w:hAnsi="Times New Roman" w:cs="Times New Roman"/>
          <w:color w:val="000000" w:themeColor="text1"/>
          <w:sz w:val="24"/>
          <w:szCs w:val="24"/>
        </w:rPr>
        <w:t>, пробирки, пипетки.</w:t>
      </w:r>
    </w:p>
    <w:p w:rsidR="00981F80" w:rsidRDefault="00981F80" w:rsidP="007E482A">
      <w:pPr>
        <w:spacing w:line="240" w:lineRule="auto"/>
        <w:ind w:firstLine="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Ход работы:</w:t>
      </w:r>
    </w:p>
    <w:p w:rsidR="00981F80" w:rsidRDefault="009856E9" w:rsidP="007E482A">
      <w:pPr>
        <w:spacing w:line="240" w:lineRule="auto"/>
        <w:ind w:firstLine="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Я н</w:t>
      </w:r>
      <w:r w:rsidR="00981F80">
        <w:rPr>
          <w:rFonts w:ascii="Times New Roman" w:hAnsi="Times New Roman" w:cs="Times New Roman"/>
          <w:color w:val="000000" w:themeColor="text1"/>
          <w:sz w:val="24"/>
          <w:szCs w:val="24"/>
        </w:rPr>
        <w:t>умер</w:t>
      </w:r>
      <w:r>
        <w:rPr>
          <w:rFonts w:ascii="Times New Roman" w:hAnsi="Times New Roman" w:cs="Times New Roman"/>
          <w:color w:val="000000" w:themeColor="text1"/>
          <w:sz w:val="24"/>
          <w:szCs w:val="24"/>
        </w:rPr>
        <w:t>овала</w:t>
      </w:r>
      <w:r w:rsidR="00981F80">
        <w:rPr>
          <w:rFonts w:ascii="Times New Roman" w:hAnsi="Times New Roman" w:cs="Times New Roman"/>
          <w:color w:val="000000" w:themeColor="text1"/>
          <w:sz w:val="24"/>
          <w:szCs w:val="24"/>
        </w:rPr>
        <w:t xml:space="preserve"> пробирки по наличию в них талой воды:</w:t>
      </w:r>
    </w:p>
    <w:p w:rsidR="00981F80" w:rsidRDefault="00981F80" w:rsidP="007E482A">
      <w:pPr>
        <w:spacing w:line="240" w:lineRule="auto"/>
        <w:ind w:firstLine="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 – талая вода от снега, взятого около дороги;</w:t>
      </w:r>
    </w:p>
    <w:p w:rsidR="00981F80" w:rsidRDefault="00981F80" w:rsidP="007E482A">
      <w:pPr>
        <w:spacing w:line="240" w:lineRule="auto"/>
        <w:ind w:firstLine="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 – талая вода от снега, взятого около предприятия;</w:t>
      </w:r>
    </w:p>
    <w:p w:rsidR="00981F80" w:rsidRDefault="00981F80" w:rsidP="007E482A">
      <w:pPr>
        <w:spacing w:line="240" w:lineRule="auto"/>
        <w:ind w:firstLine="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 – талая вода от снега, взятого на территории школы.</w:t>
      </w:r>
    </w:p>
    <w:p w:rsidR="00981F80" w:rsidRPr="00A4604E" w:rsidRDefault="00981F80" w:rsidP="007E482A">
      <w:pPr>
        <w:spacing w:line="240" w:lineRule="auto"/>
        <w:ind w:firstLine="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В пробирку №1 </w:t>
      </w:r>
      <w:r w:rsidR="009856E9">
        <w:rPr>
          <w:rFonts w:ascii="Times New Roman" w:hAnsi="Times New Roman" w:cs="Times New Roman"/>
          <w:color w:val="000000" w:themeColor="text1"/>
          <w:sz w:val="24"/>
          <w:szCs w:val="24"/>
        </w:rPr>
        <w:t xml:space="preserve">я </w:t>
      </w:r>
      <w:r>
        <w:rPr>
          <w:rFonts w:ascii="Times New Roman" w:hAnsi="Times New Roman" w:cs="Times New Roman"/>
          <w:color w:val="000000" w:themeColor="text1"/>
          <w:sz w:val="24"/>
          <w:szCs w:val="24"/>
        </w:rPr>
        <w:t>налива</w:t>
      </w:r>
      <w:r w:rsidR="009856E9">
        <w:rPr>
          <w:rFonts w:ascii="Times New Roman" w:hAnsi="Times New Roman" w:cs="Times New Roman"/>
          <w:color w:val="000000" w:themeColor="text1"/>
          <w:sz w:val="24"/>
          <w:szCs w:val="24"/>
        </w:rPr>
        <w:t xml:space="preserve">ла </w:t>
      </w:r>
      <w:r>
        <w:rPr>
          <w:rFonts w:ascii="Times New Roman" w:hAnsi="Times New Roman" w:cs="Times New Roman"/>
          <w:color w:val="000000" w:themeColor="text1"/>
          <w:sz w:val="24"/>
          <w:szCs w:val="24"/>
        </w:rPr>
        <w:t>5 мл исследуемого талого снега и добавля</w:t>
      </w:r>
      <w:r w:rsidR="009856E9">
        <w:rPr>
          <w:rFonts w:ascii="Times New Roman" w:hAnsi="Times New Roman" w:cs="Times New Roman"/>
          <w:color w:val="000000" w:themeColor="text1"/>
          <w:sz w:val="24"/>
          <w:szCs w:val="24"/>
        </w:rPr>
        <w:t>ла</w:t>
      </w:r>
      <w:r>
        <w:rPr>
          <w:rFonts w:ascii="Times New Roman" w:hAnsi="Times New Roman" w:cs="Times New Roman"/>
          <w:color w:val="000000" w:themeColor="text1"/>
          <w:sz w:val="24"/>
          <w:szCs w:val="24"/>
        </w:rPr>
        <w:t xml:space="preserve"> 3 капли раствора нитрата серебра </w:t>
      </w:r>
      <w:r>
        <w:rPr>
          <w:rFonts w:ascii="Times New Roman" w:hAnsi="Times New Roman" w:cs="Times New Roman"/>
          <w:color w:val="000000" w:themeColor="text1"/>
          <w:sz w:val="24"/>
          <w:szCs w:val="24"/>
          <w:lang w:val="en-US"/>
        </w:rPr>
        <w:t>AgNO</w:t>
      </w:r>
      <w:r w:rsidRPr="00513465">
        <w:rPr>
          <w:rFonts w:ascii="Times New Roman" w:hAnsi="Times New Roman" w:cs="Times New Roman"/>
          <w:color w:val="000000" w:themeColor="text1"/>
          <w:sz w:val="24"/>
          <w:szCs w:val="24"/>
          <w:vertAlign w:val="subscript"/>
        </w:rPr>
        <w:t>3</w:t>
      </w:r>
      <w:r>
        <w:rPr>
          <w:rFonts w:ascii="Times New Roman" w:hAnsi="Times New Roman" w:cs="Times New Roman"/>
          <w:color w:val="000000" w:themeColor="text1"/>
          <w:sz w:val="24"/>
          <w:szCs w:val="24"/>
          <w:vertAlign w:val="subscript"/>
        </w:rPr>
        <w:t xml:space="preserve">. </w:t>
      </w:r>
      <w:r>
        <w:rPr>
          <w:rFonts w:ascii="Times New Roman" w:hAnsi="Times New Roman" w:cs="Times New Roman"/>
          <w:color w:val="000000" w:themeColor="text1"/>
          <w:sz w:val="24"/>
          <w:szCs w:val="24"/>
        </w:rPr>
        <w:t>Образ</w:t>
      </w:r>
      <w:r w:rsidR="009856E9">
        <w:rPr>
          <w:rFonts w:ascii="Times New Roman" w:hAnsi="Times New Roman" w:cs="Times New Roman"/>
          <w:color w:val="000000" w:themeColor="text1"/>
          <w:sz w:val="24"/>
          <w:szCs w:val="24"/>
        </w:rPr>
        <w:t>овывалась</w:t>
      </w:r>
      <w:r>
        <w:rPr>
          <w:rFonts w:ascii="Times New Roman" w:hAnsi="Times New Roman" w:cs="Times New Roman"/>
          <w:color w:val="000000" w:themeColor="text1"/>
          <w:sz w:val="24"/>
          <w:szCs w:val="24"/>
        </w:rPr>
        <w:t xml:space="preserve"> муть: </w:t>
      </w:r>
      <w:r>
        <w:rPr>
          <w:rFonts w:ascii="Times New Roman" w:hAnsi="Times New Roman" w:cs="Times New Roman"/>
          <w:color w:val="000000" w:themeColor="text1"/>
          <w:sz w:val="24"/>
          <w:szCs w:val="24"/>
          <w:lang w:val="en-US"/>
        </w:rPr>
        <w:t>Ag</w:t>
      </w:r>
      <w:r w:rsidRPr="00A4604E">
        <w:rPr>
          <w:rFonts w:ascii="Times New Roman" w:hAnsi="Times New Roman" w:cs="Times New Roman"/>
          <w:color w:val="000000" w:themeColor="text1"/>
          <w:sz w:val="24"/>
          <w:szCs w:val="24"/>
          <w:vertAlign w:val="superscript"/>
        </w:rPr>
        <w:t>+</w:t>
      </w:r>
      <w:r w:rsidRPr="00A4604E">
        <w:rPr>
          <w:rFonts w:ascii="Times New Roman" w:hAnsi="Times New Roman" w:cs="Times New Roman"/>
          <w:color w:val="000000" w:themeColor="text1"/>
          <w:sz w:val="24"/>
          <w:szCs w:val="24"/>
        </w:rPr>
        <w:t xml:space="preserve"> + </w:t>
      </w:r>
      <w:r>
        <w:rPr>
          <w:rFonts w:ascii="Times New Roman" w:hAnsi="Times New Roman" w:cs="Times New Roman"/>
          <w:color w:val="000000" w:themeColor="text1"/>
          <w:sz w:val="24"/>
          <w:szCs w:val="24"/>
          <w:lang w:val="en-US"/>
        </w:rPr>
        <w:t>Cl</w:t>
      </w:r>
      <w:r w:rsidRPr="00A4604E">
        <w:rPr>
          <w:rFonts w:ascii="Times New Roman" w:hAnsi="Times New Roman" w:cs="Times New Roman"/>
          <w:color w:val="000000" w:themeColor="text1"/>
          <w:sz w:val="24"/>
          <w:szCs w:val="24"/>
          <w:vertAlign w:val="superscript"/>
        </w:rPr>
        <w:t>-</w:t>
      </w:r>
      <w:r w:rsidRPr="00A4604E">
        <w:rPr>
          <w:rFonts w:ascii="Times New Roman" w:hAnsi="Times New Roman" w:cs="Times New Roman"/>
          <w:color w:val="000000" w:themeColor="text1"/>
          <w:sz w:val="24"/>
          <w:szCs w:val="24"/>
        </w:rPr>
        <w:t xml:space="preserve"> = </w:t>
      </w:r>
      <w:r>
        <w:rPr>
          <w:rFonts w:ascii="Times New Roman" w:hAnsi="Times New Roman" w:cs="Times New Roman"/>
          <w:color w:val="000000" w:themeColor="text1"/>
          <w:sz w:val="24"/>
          <w:szCs w:val="24"/>
          <w:lang w:val="en-US"/>
        </w:rPr>
        <w:t>AgCl</w:t>
      </w:r>
      <w:r w:rsidRPr="00A4604E">
        <w:rPr>
          <w:rFonts w:ascii="Times New Roman" w:hAnsi="Times New Roman" w:cs="Times New Roman"/>
          <w:color w:val="000000" w:themeColor="text1"/>
          <w:sz w:val="24"/>
          <w:szCs w:val="24"/>
        </w:rPr>
        <w:t>.</w:t>
      </w:r>
    </w:p>
    <w:p w:rsidR="00981F80" w:rsidRPr="00AA7A8B" w:rsidRDefault="00981F80" w:rsidP="007E482A">
      <w:pPr>
        <w:spacing w:line="240" w:lineRule="auto"/>
        <w:ind w:firstLine="284"/>
        <w:jc w:val="both"/>
        <w:rPr>
          <w:rFonts w:ascii="Times New Roman" w:hAnsi="Times New Roman" w:cs="Times New Roman"/>
          <w:sz w:val="28"/>
          <w:szCs w:val="28"/>
        </w:rPr>
      </w:pPr>
      <w:r>
        <w:rPr>
          <w:rFonts w:ascii="Times New Roman" w:hAnsi="Times New Roman" w:cs="Times New Roman"/>
          <w:color w:val="000000" w:themeColor="text1"/>
          <w:sz w:val="24"/>
          <w:szCs w:val="24"/>
        </w:rPr>
        <w:t>В пробирку №</w:t>
      </w:r>
      <w:r w:rsidRPr="00AA7A8B">
        <w:rPr>
          <w:rFonts w:ascii="Times New Roman" w:hAnsi="Times New Roman" w:cs="Times New Roman"/>
          <w:color w:val="000000" w:themeColor="text1"/>
          <w:sz w:val="24"/>
          <w:szCs w:val="24"/>
        </w:rPr>
        <w:t>2</w:t>
      </w:r>
      <w:r>
        <w:rPr>
          <w:rFonts w:ascii="Times New Roman" w:hAnsi="Times New Roman" w:cs="Times New Roman"/>
          <w:color w:val="000000" w:themeColor="text1"/>
          <w:sz w:val="24"/>
          <w:szCs w:val="24"/>
        </w:rPr>
        <w:t xml:space="preserve"> </w:t>
      </w:r>
      <w:r w:rsidR="009856E9">
        <w:rPr>
          <w:rFonts w:ascii="Times New Roman" w:hAnsi="Times New Roman" w:cs="Times New Roman"/>
          <w:color w:val="000000" w:themeColor="text1"/>
          <w:sz w:val="24"/>
          <w:szCs w:val="24"/>
        </w:rPr>
        <w:t xml:space="preserve">я </w:t>
      </w:r>
      <w:r>
        <w:rPr>
          <w:rFonts w:ascii="Times New Roman" w:hAnsi="Times New Roman" w:cs="Times New Roman"/>
          <w:color w:val="000000" w:themeColor="text1"/>
          <w:sz w:val="24"/>
          <w:szCs w:val="24"/>
        </w:rPr>
        <w:t>налива</w:t>
      </w:r>
      <w:r w:rsidR="009856E9">
        <w:rPr>
          <w:rFonts w:ascii="Times New Roman" w:hAnsi="Times New Roman" w:cs="Times New Roman"/>
          <w:color w:val="000000" w:themeColor="text1"/>
          <w:sz w:val="24"/>
          <w:szCs w:val="24"/>
        </w:rPr>
        <w:t>ла</w:t>
      </w:r>
      <w:r>
        <w:rPr>
          <w:rFonts w:ascii="Times New Roman" w:hAnsi="Times New Roman" w:cs="Times New Roman"/>
          <w:color w:val="000000" w:themeColor="text1"/>
          <w:sz w:val="24"/>
          <w:szCs w:val="24"/>
        </w:rPr>
        <w:t xml:space="preserve"> 5 мл исследуемого талого снега и добавля</w:t>
      </w:r>
      <w:r w:rsidR="009856E9">
        <w:rPr>
          <w:rFonts w:ascii="Times New Roman" w:hAnsi="Times New Roman" w:cs="Times New Roman"/>
          <w:color w:val="000000" w:themeColor="text1"/>
          <w:sz w:val="24"/>
          <w:szCs w:val="24"/>
        </w:rPr>
        <w:t>ла</w:t>
      </w:r>
      <w:r>
        <w:rPr>
          <w:rFonts w:ascii="Times New Roman" w:hAnsi="Times New Roman" w:cs="Times New Roman"/>
          <w:color w:val="000000" w:themeColor="text1"/>
          <w:sz w:val="24"/>
          <w:szCs w:val="24"/>
        </w:rPr>
        <w:t xml:space="preserve"> 3 капли раствора нитрата серебра </w:t>
      </w:r>
      <w:r>
        <w:rPr>
          <w:rFonts w:ascii="Times New Roman" w:hAnsi="Times New Roman" w:cs="Times New Roman"/>
          <w:color w:val="000000" w:themeColor="text1"/>
          <w:sz w:val="24"/>
          <w:szCs w:val="24"/>
          <w:lang w:val="en-US"/>
        </w:rPr>
        <w:t>AgNO</w:t>
      </w:r>
      <w:r w:rsidRPr="00513465">
        <w:rPr>
          <w:rFonts w:ascii="Times New Roman" w:hAnsi="Times New Roman" w:cs="Times New Roman"/>
          <w:color w:val="000000" w:themeColor="text1"/>
          <w:sz w:val="24"/>
          <w:szCs w:val="24"/>
          <w:vertAlign w:val="subscript"/>
        </w:rPr>
        <w:t>3</w:t>
      </w:r>
      <w:r>
        <w:rPr>
          <w:rFonts w:ascii="Times New Roman" w:hAnsi="Times New Roman" w:cs="Times New Roman"/>
          <w:color w:val="000000" w:themeColor="text1"/>
          <w:sz w:val="24"/>
          <w:szCs w:val="24"/>
          <w:vertAlign w:val="subscript"/>
        </w:rPr>
        <w:t xml:space="preserve">. </w:t>
      </w:r>
      <w:r>
        <w:rPr>
          <w:rFonts w:ascii="Times New Roman" w:hAnsi="Times New Roman" w:cs="Times New Roman"/>
          <w:color w:val="000000" w:themeColor="text1"/>
          <w:sz w:val="24"/>
          <w:szCs w:val="24"/>
        </w:rPr>
        <w:t>Образ</w:t>
      </w:r>
      <w:r w:rsidR="009856E9">
        <w:rPr>
          <w:rFonts w:ascii="Times New Roman" w:hAnsi="Times New Roman" w:cs="Times New Roman"/>
          <w:color w:val="000000" w:themeColor="text1"/>
          <w:sz w:val="24"/>
          <w:szCs w:val="24"/>
        </w:rPr>
        <w:t>овывалась</w:t>
      </w:r>
      <w:r>
        <w:rPr>
          <w:rFonts w:ascii="Times New Roman" w:hAnsi="Times New Roman" w:cs="Times New Roman"/>
          <w:color w:val="000000" w:themeColor="text1"/>
          <w:sz w:val="24"/>
          <w:szCs w:val="24"/>
        </w:rPr>
        <w:t xml:space="preserve"> муть: </w:t>
      </w:r>
      <w:r>
        <w:rPr>
          <w:rFonts w:ascii="Times New Roman" w:hAnsi="Times New Roman" w:cs="Times New Roman"/>
          <w:color w:val="000000" w:themeColor="text1"/>
          <w:sz w:val="24"/>
          <w:szCs w:val="24"/>
          <w:lang w:val="en-US"/>
        </w:rPr>
        <w:t>Ag</w:t>
      </w:r>
      <w:r w:rsidRPr="00AA7A8B">
        <w:rPr>
          <w:rFonts w:ascii="Times New Roman" w:hAnsi="Times New Roman" w:cs="Times New Roman"/>
          <w:color w:val="000000" w:themeColor="text1"/>
          <w:sz w:val="24"/>
          <w:szCs w:val="24"/>
          <w:vertAlign w:val="superscript"/>
        </w:rPr>
        <w:t>+</w:t>
      </w:r>
      <w:r w:rsidRPr="00AA7A8B">
        <w:rPr>
          <w:rFonts w:ascii="Times New Roman" w:hAnsi="Times New Roman" w:cs="Times New Roman"/>
          <w:color w:val="000000" w:themeColor="text1"/>
          <w:sz w:val="24"/>
          <w:szCs w:val="24"/>
        </w:rPr>
        <w:t xml:space="preserve"> + </w:t>
      </w:r>
      <w:r>
        <w:rPr>
          <w:rFonts w:ascii="Times New Roman" w:hAnsi="Times New Roman" w:cs="Times New Roman"/>
          <w:color w:val="000000" w:themeColor="text1"/>
          <w:sz w:val="24"/>
          <w:szCs w:val="24"/>
          <w:lang w:val="en-US"/>
        </w:rPr>
        <w:t>Cl</w:t>
      </w:r>
      <w:r w:rsidRPr="00AA7A8B">
        <w:rPr>
          <w:rFonts w:ascii="Times New Roman" w:hAnsi="Times New Roman" w:cs="Times New Roman"/>
          <w:color w:val="000000" w:themeColor="text1"/>
          <w:sz w:val="24"/>
          <w:szCs w:val="24"/>
          <w:vertAlign w:val="superscript"/>
        </w:rPr>
        <w:t>-</w:t>
      </w:r>
      <w:r w:rsidRPr="00AA7A8B">
        <w:rPr>
          <w:rFonts w:ascii="Times New Roman" w:hAnsi="Times New Roman" w:cs="Times New Roman"/>
          <w:color w:val="000000" w:themeColor="text1"/>
          <w:sz w:val="24"/>
          <w:szCs w:val="24"/>
        </w:rPr>
        <w:t xml:space="preserve"> = </w:t>
      </w:r>
      <w:r>
        <w:rPr>
          <w:rFonts w:ascii="Times New Roman" w:hAnsi="Times New Roman" w:cs="Times New Roman"/>
          <w:color w:val="000000" w:themeColor="text1"/>
          <w:sz w:val="24"/>
          <w:szCs w:val="24"/>
          <w:lang w:val="en-US"/>
        </w:rPr>
        <w:t>AgCl</w:t>
      </w:r>
      <w:r>
        <w:rPr>
          <w:rFonts w:ascii="Times New Roman" w:hAnsi="Times New Roman" w:cs="Times New Roman"/>
          <w:color w:val="000000" w:themeColor="text1"/>
          <w:sz w:val="24"/>
          <w:szCs w:val="24"/>
        </w:rPr>
        <w:t>.</w:t>
      </w:r>
    </w:p>
    <w:p w:rsidR="00981F80" w:rsidRDefault="00981F80" w:rsidP="007E482A">
      <w:pPr>
        <w:spacing w:line="240" w:lineRule="auto"/>
        <w:ind w:firstLine="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В пробирку №</w:t>
      </w:r>
      <w:r w:rsidRPr="00AA7A8B">
        <w:rPr>
          <w:rFonts w:ascii="Times New Roman" w:hAnsi="Times New Roman" w:cs="Times New Roman"/>
          <w:color w:val="000000" w:themeColor="text1"/>
          <w:sz w:val="24"/>
          <w:szCs w:val="24"/>
        </w:rPr>
        <w:t>3</w:t>
      </w:r>
      <w:r w:rsidR="009856E9">
        <w:rPr>
          <w:rFonts w:ascii="Times New Roman" w:hAnsi="Times New Roman" w:cs="Times New Roman"/>
          <w:color w:val="000000" w:themeColor="text1"/>
          <w:sz w:val="24"/>
          <w:szCs w:val="24"/>
        </w:rPr>
        <w:t xml:space="preserve"> я </w:t>
      </w:r>
      <w:r>
        <w:rPr>
          <w:rFonts w:ascii="Times New Roman" w:hAnsi="Times New Roman" w:cs="Times New Roman"/>
          <w:color w:val="000000" w:themeColor="text1"/>
          <w:sz w:val="24"/>
          <w:szCs w:val="24"/>
        </w:rPr>
        <w:t xml:space="preserve"> налива</w:t>
      </w:r>
      <w:r w:rsidR="009856E9">
        <w:rPr>
          <w:rFonts w:ascii="Times New Roman" w:hAnsi="Times New Roman" w:cs="Times New Roman"/>
          <w:color w:val="000000" w:themeColor="text1"/>
          <w:sz w:val="24"/>
          <w:szCs w:val="24"/>
        </w:rPr>
        <w:t>ла</w:t>
      </w:r>
      <w:r>
        <w:rPr>
          <w:rFonts w:ascii="Times New Roman" w:hAnsi="Times New Roman" w:cs="Times New Roman"/>
          <w:color w:val="000000" w:themeColor="text1"/>
          <w:sz w:val="24"/>
          <w:szCs w:val="24"/>
        </w:rPr>
        <w:t xml:space="preserve"> 5 мл исследуемого талого снега и добавля</w:t>
      </w:r>
      <w:r w:rsidR="009856E9">
        <w:rPr>
          <w:rFonts w:ascii="Times New Roman" w:hAnsi="Times New Roman" w:cs="Times New Roman"/>
          <w:color w:val="000000" w:themeColor="text1"/>
          <w:sz w:val="24"/>
          <w:szCs w:val="24"/>
        </w:rPr>
        <w:t>ла</w:t>
      </w:r>
      <w:r>
        <w:rPr>
          <w:rFonts w:ascii="Times New Roman" w:hAnsi="Times New Roman" w:cs="Times New Roman"/>
          <w:color w:val="000000" w:themeColor="text1"/>
          <w:sz w:val="24"/>
          <w:szCs w:val="24"/>
        </w:rPr>
        <w:t xml:space="preserve"> 3 капли раствора нитрата серебра </w:t>
      </w:r>
      <w:r>
        <w:rPr>
          <w:rFonts w:ascii="Times New Roman" w:hAnsi="Times New Roman" w:cs="Times New Roman"/>
          <w:color w:val="000000" w:themeColor="text1"/>
          <w:sz w:val="24"/>
          <w:szCs w:val="24"/>
          <w:lang w:val="en-US"/>
        </w:rPr>
        <w:t>AgNO</w:t>
      </w:r>
      <w:r w:rsidRPr="00513465">
        <w:rPr>
          <w:rFonts w:ascii="Times New Roman" w:hAnsi="Times New Roman" w:cs="Times New Roman"/>
          <w:color w:val="000000" w:themeColor="text1"/>
          <w:sz w:val="24"/>
          <w:szCs w:val="24"/>
          <w:vertAlign w:val="subscript"/>
        </w:rPr>
        <w:t>3</w:t>
      </w:r>
      <w:r>
        <w:rPr>
          <w:rFonts w:ascii="Times New Roman" w:hAnsi="Times New Roman" w:cs="Times New Roman"/>
          <w:color w:val="000000" w:themeColor="text1"/>
          <w:sz w:val="24"/>
          <w:szCs w:val="24"/>
          <w:vertAlign w:val="subscript"/>
        </w:rPr>
        <w:t xml:space="preserve">. </w:t>
      </w:r>
      <w:r>
        <w:rPr>
          <w:rFonts w:ascii="Times New Roman" w:hAnsi="Times New Roman" w:cs="Times New Roman"/>
          <w:color w:val="000000" w:themeColor="text1"/>
          <w:sz w:val="24"/>
          <w:szCs w:val="24"/>
        </w:rPr>
        <w:t>Образ</w:t>
      </w:r>
      <w:r w:rsidR="009856E9">
        <w:rPr>
          <w:rFonts w:ascii="Times New Roman" w:hAnsi="Times New Roman" w:cs="Times New Roman"/>
          <w:color w:val="000000" w:themeColor="text1"/>
          <w:sz w:val="24"/>
          <w:szCs w:val="24"/>
        </w:rPr>
        <w:t>овывалась</w:t>
      </w:r>
      <w:r>
        <w:rPr>
          <w:rFonts w:ascii="Times New Roman" w:hAnsi="Times New Roman" w:cs="Times New Roman"/>
          <w:color w:val="000000" w:themeColor="text1"/>
          <w:sz w:val="24"/>
          <w:szCs w:val="24"/>
        </w:rPr>
        <w:t xml:space="preserve"> муть: </w:t>
      </w:r>
      <w:r>
        <w:rPr>
          <w:rFonts w:ascii="Times New Roman" w:hAnsi="Times New Roman" w:cs="Times New Roman"/>
          <w:color w:val="000000" w:themeColor="text1"/>
          <w:sz w:val="24"/>
          <w:szCs w:val="24"/>
          <w:lang w:val="en-US"/>
        </w:rPr>
        <w:t>Ag</w:t>
      </w:r>
      <w:r w:rsidRPr="00AA7A8B">
        <w:rPr>
          <w:rFonts w:ascii="Times New Roman" w:hAnsi="Times New Roman" w:cs="Times New Roman"/>
          <w:color w:val="000000" w:themeColor="text1"/>
          <w:sz w:val="24"/>
          <w:szCs w:val="24"/>
          <w:vertAlign w:val="superscript"/>
        </w:rPr>
        <w:t>+</w:t>
      </w:r>
      <w:r w:rsidRPr="00AA7A8B">
        <w:rPr>
          <w:rFonts w:ascii="Times New Roman" w:hAnsi="Times New Roman" w:cs="Times New Roman"/>
          <w:color w:val="000000" w:themeColor="text1"/>
          <w:sz w:val="24"/>
          <w:szCs w:val="24"/>
        </w:rPr>
        <w:t xml:space="preserve"> + </w:t>
      </w:r>
      <w:r>
        <w:rPr>
          <w:rFonts w:ascii="Times New Roman" w:hAnsi="Times New Roman" w:cs="Times New Roman"/>
          <w:color w:val="000000" w:themeColor="text1"/>
          <w:sz w:val="24"/>
          <w:szCs w:val="24"/>
          <w:lang w:val="en-US"/>
        </w:rPr>
        <w:t>Cl</w:t>
      </w:r>
      <w:r w:rsidRPr="00AA7A8B">
        <w:rPr>
          <w:rFonts w:ascii="Times New Roman" w:hAnsi="Times New Roman" w:cs="Times New Roman"/>
          <w:color w:val="000000" w:themeColor="text1"/>
          <w:sz w:val="24"/>
          <w:szCs w:val="24"/>
          <w:vertAlign w:val="superscript"/>
        </w:rPr>
        <w:t>-</w:t>
      </w:r>
      <w:r w:rsidRPr="00AA7A8B">
        <w:rPr>
          <w:rFonts w:ascii="Times New Roman" w:hAnsi="Times New Roman" w:cs="Times New Roman"/>
          <w:color w:val="000000" w:themeColor="text1"/>
          <w:sz w:val="24"/>
          <w:szCs w:val="24"/>
        </w:rPr>
        <w:t xml:space="preserve"> = </w:t>
      </w:r>
      <w:r>
        <w:rPr>
          <w:rFonts w:ascii="Times New Roman" w:hAnsi="Times New Roman" w:cs="Times New Roman"/>
          <w:color w:val="000000" w:themeColor="text1"/>
          <w:sz w:val="24"/>
          <w:szCs w:val="24"/>
          <w:lang w:val="en-US"/>
        </w:rPr>
        <w:t>AgCl</w:t>
      </w:r>
      <w:r>
        <w:rPr>
          <w:rFonts w:ascii="Times New Roman" w:hAnsi="Times New Roman" w:cs="Times New Roman"/>
          <w:color w:val="000000" w:themeColor="text1"/>
          <w:sz w:val="24"/>
          <w:szCs w:val="24"/>
        </w:rPr>
        <w:t>.</w:t>
      </w:r>
    </w:p>
    <w:p w:rsidR="00981F80" w:rsidRPr="006D2483" w:rsidRDefault="00981F80" w:rsidP="007E482A">
      <w:pPr>
        <w:pStyle w:val="p6"/>
        <w:shd w:val="clear" w:color="auto" w:fill="FFFFFF"/>
        <w:ind w:firstLine="284"/>
        <w:jc w:val="both"/>
        <w:rPr>
          <w:color w:val="000000"/>
        </w:rPr>
      </w:pPr>
      <w:r>
        <w:rPr>
          <w:color w:val="000000"/>
        </w:rPr>
        <w:t>Классификация осадка и мути:</w:t>
      </w:r>
    </w:p>
    <w:p w:rsidR="00981F80" w:rsidRPr="006D2483" w:rsidRDefault="00981F80" w:rsidP="007E482A">
      <w:pPr>
        <w:pStyle w:val="p16"/>
        <w:shd w:val="clear" w:color="auto" w:fill="FFFFFF"/>
        <w:ind w:left="720" w:hanging="360"/>
        <w:jc w:val="both"/>
        <w:rPr>
          <w:color w:val="000000"/>
        </w:rPr>
      </w:pPr>
      <w:r w:rsidRPr="006D2483">
        <w:rPr>
          <w:rStyle w:val="s5"/>
          <w:color w:val="000000"/>
        </w:rPr>
        <w:sym w:font="Symbol" w:char="F0B7"/>
      </w:r>
      <w:r w:rsidRPr="006D2483">
        <w:rPr>
          <w:rStyle w:val="s5"/>
          <w:color w:val="000000"/>
        </w:rPr>
        <w:t>​ </w:t>
      </w:r>
      <w:r w:rsidRPr="006D2483">
        <w:rPr>
          <w:color w:val="000000"/>
        </w:rPr>
        <w:t>слабая муть – 1-10 мг/л,</w:t>
      </w:r>
    </w:p>
    <w:p w:rsidR="00981F80" w:rsidRPr="006D2483" w:rsidRDefault="00981F80" w:rsidP="007E482A">
      <w:pPr>
        <w:pStyle w:val="p16"/>
        <w:shd w:val="clear" w:color="auto" w:fill="FFFFFF"/>
        <w:ind w:left="720" w:hanging="360"/>
        <w:jc w:val="both"/>
        <w:rPr>
          <w:color w:val="000000"/>
        </w:rPr>
      </w:pPr>
      <w:r w:rsidRPr="006D2483">
        <w:rPr>
          <w:rStyle w:val="s5"/>
          <w:color w:val="000000"/>
        </w:rPr>
        <w:sym w:font="Symbol" w:char="F0B7"/>
      </w:r>
      <w:r w:rsidRPr="006D2483">
        <w:rPr>
          <w:rStyle w:val="s5"/>
          <w:color w:val="000000"/>
        </w:rPr>
        <w:t>​ </w:t>
      </w:r>
      <w:r w:rsidRPr="006D2483">
        <w:rPr>
          <w:color w:val="000000"/>
        </w:rPr>
        <w:t>сильная муть – 10-50 мг/л,</w:t>
      </w:r>
    </w:p>
    <w:p w:rsidR="00981F80" w:rsidRPr="006D2483" w:rsidRDefault="00981F80" w:rsidP="007E482A">
      <w:pPr>
        <w:pStyle w:val="p16"/>
        <w:shd w:val="clear" w:color="auto" w:fill="FFFFFF"/>
        <w:ind w:left="720" w:hanging="360"/>
        <w:jc w:val="both"/>
        <w:rPr>
          <w:color w:val="000000"/>
        </w:rPr>
      </w:pPr>
      <w:r w:rsidRPr="006D2483">
        <w:rPr>
          <w:rStyle w:val="s5"/>
          <w:color w:val="000000"/>
        </w:rPr>
        <w:sym w:font="Symbol" w:char="F0B7"/>
      </w:r>
      <w:r w:rsidRPr="006D2483">
        <w:rPr>
          <w:rStyle w:val="s5"/>
          <w:color w:val="000000"/>
        </w:rPr>
        <w:t>​ </w:t>
      </w:r>
      <w:r w:rsidRPr="006D2483">
        <w:rPr>
          <w:color w:val="000000"/>
        </w:rPr>
        <w:t>хлопья – 50-100 мг/л,</w:t>
      </w:r>
    </w:p>
    <w:p w:rsidR="00981F80" w:rsidRDefault="00981F80" w:rsidP="007E482A">
      <w:pPr>
        <w:pStyle w:val="p6"/>
        <w:numPr>
          <w:ilvl w:val="0"/>
          <w:numId w:val="8"/>
        </w:numPr>
        <w:shd w:val="clear" w:color="auto" w:fill="FFFFFF"/>
        <w:jc w:val="both"/>
        <w:rPr>
          <w:color w:val="000000"/>
        </w:rPr>
      </w:pPr>
      <w:r w:rsidRPr="006D2483">
        <w:rPr>
          <w:color w:val="000000"/>
        </w:rPr>
        <w:t>белый творожистый осадок &gt; 100 мг/л. [1, 3, 4]</w:t>
      </w:r>
      <w:r>
        <w:rPr>
          <w:color w:val="000000"/>
        </w:rPr>
        <w:t xml:space="preserve"> </w:t>
      </w:r>
    </w:p>
    <w:p w:rsidR="002B1361" w:rsidRDefault="002B1361" w:rsidP="007E482A">
      <w:pPr>
        <w:pStyle w:val="p6"/>
        <w:shd w:val="clear" w:color="auto" w:fill="FFFFFF"/>
        <w:ind w:left="720"/>
        <w:jc w:val="both"/>
        <w:rPr>
          <w:color w:val="000000"/>
        </w:rPr>
      </w:pPr>
    </w:p>
    <w:p w:rsidR="00981F80" w:rsidRDefault="00E1162C" w:rsidP="00E1162C">
      <w:pPr>
        <w:pStyle w:val="p6"/>
        <w:shd w:val="clear" w:color="auto" w:fill="FFFFFF"/>
        <w:ind w:left="720"/>
        <w:jc w:val="right"/>
        <w:rPr>
          <w:color w:val="000000"/>
          <w:sz w:val="28"/>
          <w:szCs w:val="28"/>
        </w:rPr>
      </w:pPr>
      <w:r>
        <w:rPr>
          <w:color w:val="000000"/>
          <w:sz w:val="28"/>
          <w:szCs w:val="28"/>
        </w:rPr>
        <w:t xml:space="preserve">Таблица 10 </w:t>
      </w:r>
      <w:r w:rsidR="00981F80" w:rsidRPr="00710B40">
        <w:rPr>
          <w:color w:val="000000"/>
          <w:sz w:val="28"/>
          <w:szCs w:val="28"/>
        </w:rPr>
        <w:t xml:space="preserve">Примерное определение </w:t>
      </w:r>
      <w:r w:rsidR="009E119F">
        <w:rPr>
          <w:color w:val="000000"/>
          <w:sz w:val="28"/>
          <w:szCs w:val="28"/>
        </w:rPr>
        <w:t>хлорид-</w:t>
      </w:r>
      <w:r w:rsidR="00981F80" w:rsidRPr="00710B40">
        <w:rPr>
          <w:color w:val="000000"/>
          <w:sz w:val="28"/>
          <w:szCs w:val="28"/>
        </w:rPr>
        <w:t xml:space="preserve"> ионов </w:t>
      </w:r>
      <w:bookmarkStart w:id="17" w:name="_Hlk97756783"/>
      <w:r w:rsidR="00981F80">
        <w:rPr>
          <w:color w:val="000000"/>
          <w:sz w:val="28"/>
          <w:szCs w:val="28"/>
          <w:lang w:val="en-US"/>
        </w:rPr>
        <w:t>Cl</w:t>
      </w:r>
      <w:r w:rsidR="00981F80" w:rsidRPr="00710B40">
        <w:rPr>
          <w:color w:val="000000"/>
          <w:sz w:val="28"/>
          <w:szCs w:val="28"/>
          <w:vertAlign w:val="superscript"/>
        </w:rPr>
        <w:t>-</w:t>
      </w:r>
      <w:bookmarkEnd w:id="17"/>
      <w:r w:rsidR="00981F80" w:rsidRPr="00710B40">
        <w:rPr>
          <w:color w:val="000000"/>
          <w:sz w:val="28"/>
          <w:szCs w:val="28"/>
        </w:rPr>
        <w:t xml:space="preserve"> в талой воде</w:t>
      </w:r>
      <w:r w:rsidR="00A7044C">
        <w:rPr>
          <w:color w:val="000000"/>
          <w:sz w:val="28"/>
          <w:szCs w:val="28"/>
        </w:rPr>
        <w:t>.</w:t>
      </w:r>
    </w:p>
    <w:tbl>
      <w:tblPr>
        <w:tblStyle w:val="a8"/>
        <w:tblW w:w="0" w:type="auto"/>
        <w:tblLook w:val="04A0" w:firstRow="1" w:lastRow="0" w:firstColumn="1" w:lastColumn="0" w:noHBand="0" w:noVBand="1"/>
      </w:tblPr>
      <w:tblGrid>
        <w:gridCol w:w="3372"/>
        <w:gridCol w:w="3392"/>
        <w:gridCol w:w="3375"/>
      </w:tblGrid>
      <w:tr w:rsidR="00981F80" w:rsidTr="002F1414">
        <w:tc>
          <w:tcPr>
            <w:tcW w:w="3473" w:type="dxa"/>
          </w:tcPr>
          <w:p w:rsidR="00981F80" w:rsidRPr="00710B40" w:rsidRDefault="00981F80" w:rsidP="007E482A">
            <w:pPr>
              <w:pStyle w:val="p6"/>
              <w:jc w:val="both"/>
              <w:rPr>
                <w:i/>
                <w:color w:val="000000"/>
              </w:rPr>
            </w:pPr>
            <w:r w:rsidRPr="00710B40">
              <w:rPr>
                <w:i/>
                <w:color w:val="000000"/>
              </w:rPr>
              <w:t>Номер стаканчика</w:t>
            </w:r>
          </w:p>
        </w:tc>
        <w:tc>
          <w:tcPr>
            <w:tcW w:w="3474" w:type="dxa"/>
          </w:tcPr>
          <w:p w:rsidR="00981F80" w:rsidRPr="00710B40" w:rsidRDefault="00981F80" w:rsidP="007E482A">
            <w:pPr>
              <w:pStyle w:val="p6"/>
              <w:jc w:val="both"/>
              <w:rPr>
                <w:i/>
                <w:color w:val="000000"/>
              </w:rPr>
            </w:pPr>
            <w:r w:rsidRPr="00710B40">
              <w:rPr>
                <w:i/>
                <w:color w:val="000000"/>
              </w:rPr>
              <w:t>Классификация</w:t>
            </w:r>
          </w:p>
        </w:tc>
        <w:tc>
          <w:tcPr>
            <w:tcW w:w="3474" w:type="dxa"/>
          </w:tcPr>
          <w:p w:rsidR="00981F80" w:rsidRPr="00AA7A8B" w:rsidRDefault="00981F80" w:rsidP="007E482A">
            <w:pPr>
              <w:pStyle w:val="p6"/>
              <w:jc w:val="both"/>
              <w:rPr>
                <w:i/>
                <w:color w:val="000000"/>
                <w:vertAlign w:val="superscript"/>
                <w:lang w:val="en-US"/>
              </w:rPr>
            </w:pPr>
            <w:r w:rsidRPr="00AA7A8B">
              <w:rPr>
                <w:i/>
                <w:color w:val="000000"/>
              </w:rPr>
              <w:t xml:space="preserve">Примерное содержание ионов </w:t>
            </w:r>
            <w:r w:rsidRPr="00AA7A8B">
              <w:rPr>
                <w:i/>
                <w:color w:val="000000"/>
                <w:lang w:val="en-US"/>
              </w:rPr>
              <w:t>Cl</w:t>
            </w:r>
            <w:r w:rsidRPr="00AA7A8B">
              <w:rPr>
                <w:i/>
                <w:color w:val="000000"/>
                <w:vertAlign w:val="superscript"/>
              </w:rPr>
              <w:t>-</w:t>
            </w:r>
          </w:p>
        </w:tc>
      </w:tr>
      <w:tr w:rsidR="00981F80" w:rsidTr="002F1414">
        <w:tc>
          <w:tcPr>
            <w:tcW w:w="3473" w:type="dxa"/>
          </w:tcPr>
          <w:p w:rsidR="00981F80" w:rsidRPr="002123CA" w:rsidRDefault="00981F80" w:rsidP="007E482A">
            <w:pPr>
              <w:pStyle w:val="p6"/>
              <w:jc w:val="both"/>
              <w:rPr>
                <w:color w:val="000000"/>
                <w:lang w:val="en-US"/>
              </w:rPr>
            </w:pPr>
            <w:r>
              <w:rPr>
                <w:color w:val="000000"/>
                <w:lang w:val="en-US"/>
              </w:rPr>
              <w:t>1</w:t>
            </w:r>
          </w:p>
        </w:tc>
        <w:tc>
          <w:tcPr>
            <w:tcW w:w="3474" w:type="dxa"/>
          </w:tcPr>
          <w:p w:rsidR="00981F80" w:rsidRPr="002123CA" w:rsidRDefault="00981F80" w:rsidP="007E482A">
            <w:pPr>
              <w:pStyle w:val="p6"/>
              <w:jc w:val="both"/>
              <w:rPr>
                <w:color w:val="000000"/>
              </w:rPr>
            </w:pPr>
            <w:r>
              <w:rPr>
                <w:color w:val="000000"/>
              </w:rPr>
              <w:t>Слабая муть</w:t>
            </w:r>
          </w:p>
        </w:tc>
        <w:tc>
          <w:tcPr>
            <w:tcW w:w="3474" w:type="dxa"/>
          </w:tcPr>
          <w:p w:rsidR="00981F80" w:rsidRDefault="00981F80" w:rsidP="007E482A">
            <w:pPr>
              <w:pStyle w:val="p6"/>
              <w:jc w:val="both"/>
              <w:rPr>
                <w:color w:val="000000"/>
              </w:rPr>
            </w:pPr>
            <w:r w:rsidRPr="006D2483">
              <w:rPr>
                <w:color w:val="000000"/>
              </w:rPr>
              <w:t>1-10 мг/л</w:t>
            </w:r>
          </w:p>
        </w:tc>
      </w:tr>
      <w:tr w:rsidR="00981F80" w:rsidTr="002F1414">
        <w:tc>
          <w:tcPr>
            <w:tcW w:w="3473" w:type="dxa"/>
          </w:tcPr>
          <w:p w:rsidR="00981F80" w:rsidRPr="002123CA" w:rsidRDefault="00981F80" w:rsidP="007E482A">
            <w:pPr>
              <w:pStyle w:val="p6"/>
              <w:jc w:val="both"/>
              <w:rPr>
                <w:color w:val="000000"/>
                <w:lang w:val="en-US"/>
              </w:rPr>
            </w:pPr>
            <w:r>
              <w:rPr>
                <w:color w:val="000000"/>
                <w:lang w:val="en-US"/>
              </w:rPr>
              <w:t>2</w:t>
            </w:r>
          </w:p>
        </w:tc>
        <w:tc>
          <w:tcPr>
            <w:tcW w:w="3474" w:type="dxa"/>
          </w:tcPr>
          <w:p w:rsidR="00981F80" w:rsidRDefault="00981F80" w:rsidP="007E482A">
            <w:pPr>
              <w:pStyle w:val="p6"/>
              <w:jc w:val="both"/>
              <w:rPr>
                <w:color w:val="000000"/>
              </w:rPr>
            </w:pPr>
            <w:r>
              <w:rPr>
                <w:color w:val="000000"/>
              </w:rPr>
              <w:t>Сильная муть</w:t>
            </w:r>
          </w:p>
        </w:tc>
        <w:tc>
          <w:tcPr>
            <w:tcW w:w="3474" w:type="dxa"/>
          </w:tcPr>
          <w:p w:rsidR="00981F80" w:rsidRDefault="00981F80" w:rsidP="007E482A">
            <w:pPr>
              <w:pStyle w:val="p6"/>
              <w:jc w:val="both"/>
              <w:rPr>
                <w:color w:val="000000"/>
              </w:rPr>
            </w:pPr>
            <w:r>
              <w:rPr>
                <w:color w:val="000000"/>
              </w:rPr>
              <w:t>10-50</w:t>
            </w:r>
            <w:r w:rsidRPr="006D2483">
              <w:rPr>
                <w:color w:val="000000"/>
              </w:rPr>
              <w:t xml:space="preserve"> мг/л</w:t>
            </w:r>
          </w:p>
        </w:tc>
      </w:tr>
      <w:tr w:rsidR="00981F80" w:rsidTr="002F1414">
        <w:tc>
          <w:tcPr>
            <w:tcW w:w="3473" w:type="dxa"/>
          </w:tcPr>
          <w:p w:rsidR="00981F80" w:rsidRPr="002123CA" w:rsidRDefault="00981F80" w:rsidP="007E482A">
            <w:pPr>
              <w:pStyle w:val="p6"/>
              <w:jc w:val="both"/>
              <w:rPr>
                <w:color w:val="000000"/>
                <w:lang w:val="en-US"/>
              </w:rPr>
            </w:pPr>
            <w:r>
              <w:rPr>
                <w:color w:val="000000"/>
                <w:lang w:val="en-US"/>
              </w:rPr>
              <w:t>3</w:t>
            </w:r>
          </w:p>
        </w:tc>
        <w:tc>
          <w:tcPr>
            <w:tcW w:w="3474" w:type="dxa"/>
          </w:tcPr>
          <w:p w:rsidR="00981F80" w:rsidRDefault="00981F80" w:rsidP="007E482A">
            <w:pPr>
              <w:pStyle w:val="p6"/>
              <w:jc w:val="both"/>
              <w:rPr>
                <w:color w:val="000000"/>
              </w:rPr>
            </w:pPr>
            <w:r>
              <w:rPr>
                <w:color w:val="000000"/>
              </w:rPr>
              <w:t>Слабая муть</w:t>
            </w:r>
          </w:p>
        </w:tc>
        <w:tc>
          <w:tcPr>
            <w:tcW w:w="3474" w:type="dxa"/>
          </w:tcPr>
          <w:p w:rsidR="00981F80" w:rsidRDefault="00981F80" w:rsidP="007E482A">
            <w:pPr>
              <w:pStyle w:val="p6"/>
              <w:jc w:val="both"/>
              <w:rPr>
                <w:color w:val="000000"/>
              </w:rPr>
            </w:pPr>
            <w:r w:rsidRPr="006D2483">
              <w:rPr>
                <w:color w:val="000000"/>
              </w:rPr>
              <w:t>1-10 мг/л</w:t>
            </w:r>
          </w:p>
        </w:tc>
      </w:tr>
    </w:tbl>
    <w:p w:rsidR="00E1162C" w:rsidRDefault="00E1162C" w:rsidP="007E482A">
      <w:pPr>
        <w:spacing w:line="240" w:lineRule="auto"/>
        <w:ind w:firstLine="284"/>
        <w:jc w:val="both"/>
        <w:rPr>
          <w:color w:val="000000"/>
          <w:sz w:val="24"/>
          <w:szCs w:val="24"/>
        </w:rPr>
      </w:pPr>
    </w:p>
    <w:p w:rsidR="00E1162C" w:rsidRDefault="00E1162C" w:rsidP="00E1162C">
      <w:pPr>
        <w:spacing w:line="240" w:lineRule="auto"/>
        <w:jc w:val="both"/>
        <w:rPr>
          <w:color w:val="000000"/>
          <w:sz w:val="24"/>
          <w:szCs w:val="24"/>
        </w:rPr>
      </w:pPr>
    </w:p>
    <w:p w:rsidR="00981F80" w:rsidRDefault="00E1162C" w:rsidP="00E1162C">
      <w:pPr>
        <w:spacing w:line="240" w:lineRule="auto"/>
        <w:jc w:val="both"/>
        <w:rPr>
          <w:color w:val="000000"/>
          <w:sz w:val="24"/>
          <w:szCs w:val="24"/>
        </w:rPr>
      </w:pPr>
      <w:r>
        <w:rPr>
          <w:color w:val="000000"/>
          <w:sz w:val="24"/>
          <w:szCs w:val="24"/>
        </w:rPr>
        <w:lastRenderedPageBreak/>
        <w:t xml:space="preserve"> </w:t>
      </w:r>
      <w:r w:rsidR="00981F80">
        <w:rPr>
          <w:rFonts w:ascii="Times New Roman" w:hAnsi="Times New Roman" w:cs="Times New Roman"/>
          <w:noProof/>
          <w:color w:val="000000"/>
          <w:lang w:eastAsia="ru-RU"/>
        </w:rPr>
        <w:drawing>
          <wp:inline distT="0" distB="0" distL="0" distR="0">
            <wp:extent cx="6015972" cy="2661518"/>
            <wp:effectExtent l="0" t="0" r="4445" b="5715"/>
            <wp:docPr id="8" name="Рисунок 7" descr="IMG_61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177.JPG"/>
                    <pic:cNvPicPr/>
                  </pic:nvPicPr>
                  <pic:blipFill>
                    <a:blip r:embed="rId15" cstate="print"/>
                    <a:stretch>
                      <a:fillRect/>
                    </a:stretch>
                  </pic:blipFill>
                  <pic:spPr>
                    <a:xfrm>
                      <a:off x="0" y="0"/>
                      <a:ext cx="6051371" cy="2677179"/>
                    </a:xfrm>
                    <a:prstGeom prst="rect">
                      <a:avLst/>
                    </a:prstGeom>
                  </pic:spPr>
                </pic:pic>
              </a:graphicData>
            </a:graphic>
          </wp:inline>
        </w:drawing>
      </w:r>
    </w:p>
    <w:p w:rsidR="00E1162C" w:rsidRPr="00E1162C" w:rsidRDefault="00E1162C" w:rsidP="00E1162C">
      <w:pPr>
        <w:spacing w:line="240" w:lineRule="auto"/>
        <w:jc w:val="both"/>
        <w:rPr>
          <w:rFonts w:ascii="Times New Roman" w:hAnsi="Times New Roman" w:cs="Times New Roman"/>
          <w:color w:val="000000"/>
          <w:sz w:val="24"/>
          <w:szCs w:val="24"/>
        </w:rPr>
      </w:pPr>
      <w:r w:rsidRPr="00E1162C">
        <w:rPr>
          <w:rFonts w:ascii="Times New Roman" w:hAnsi="Times New Roman" w:cs="Times New Roman"/>
          <w:color w:val="000000"/>
          <w:sz w:val="24"/>
          <w:szCs w:val="24"/>
        </w:rPr>
        <w:t>Рис. 7 Результаты определения ионов</w:t>
      </w:r>
      <w:r w:rsidRPr="00E1162C">
        <w:rPr>
          <w:rFonts w:ascii="Times New Roman" w:hAnsi="Times New Roman" w:cs="Times New Roman"/>
        </w:rPr>
        <w:t xml:space="preserve"> </w:t>
      </w:r>
      <w:proofErr w:type="spellStart"/>
      <w:r w:rsidRPr="00E1162C">
        <w:rPr>
          <w:rFonts w:ascii="Times New Roman" w:hAnsi="Times New Roman" w:cs="Times New Roman"/>
          <w:color w:val="000000"/>
          <w:sz w:val="24"/>
          <w:szCs w:val="24"/>
        </w:rPr>
        <w:t>Cl</w:t>
      </w:r>
      <w:proofErr w:type="spellEnd"/>
      <w:r w:rsidRPr="00E1162C">
        <w:rPr>
          <w:rFonts w:ascii="Times New Roman" w:hAnsi="Times New Roman" w:cs="Times New Roman"/>
          <w:color w:val="000000"/>
          <w:sz w:val="24"/>
          <w:szCs w:val="24"/>
        </w:rPr>
        <w:t>-</w:t>
      </w:r>
    </w:p>
    <w:p w:rsidR="00623CA6" w:rsidRPr="00623CA6" w:rsidRDefault="00623CA6" w:rsidP="007E482A">
      <w:pPr>
        <w:spacing w:line="240" w:lineRule="auto"/>
        <w:ind w:firstLine="284"/>
        <w:jc w:val="both"/>
        <w:rPr>
          <w:rFonts w:ascii="Times New Roman" w:hAnsi="Times New Roman" w:cs="Times New Roman"/>
          <w:color w:val="000000"/>
          <w:sz w:val="24"/>
          <w:szCs w:val="24"/>
        </w:rPr>
      </w:pPr>
      <w:r w:rsidRPr="00F741F0">
        <w:rPr>
          <w:rFonts w:ascii="Times New Roman" w:hAnsi="Times New Roman" w:cs="Times New Roman"/>
          <w:color w:val="000000" w:themeColor="text1"/>
          <w:sz w:val="24"/>
          <w:szCs w:val="24"/>
        </w:rPr>
        <w:t>Вывод:</w:t>
      </w:r>
      <w:r w:rsidRPr="00623CA6">
        <w:rPr>
          <w:rFonts w:ascii="Times New Roman" w:hAnsi="Times New Roman" w:cs="Times New Roman"/>
          <w:color w:val="000000" w:themeColor="text1"/>
          <w:sz w:val="24"/>
          <w:szCs w:val="24"/>
        </w:rPr>
        <w:t xml:space="preserve"> наибольшее количество ионов хлора </w:t>
      </w:r>
      <w:r w:rsidRPr="00623CA6">
        <w:rPr>
          <w:rFonts w:ascii="Times New Roman" w:hAnsi="Times New Roman" w:cs="Times New Roman"/>
          <w:color w:val="000000"/>
          <w:sz w:val="24"/>
          <w:szCs w:val="24"/>
          <w:lang w:val="en-US"/>
        </w:rPr>
        <w:t>Cl</w:t>
      </w:r>
      <w:r w:rsidRPr="00623CA6">
        <w:rPr>
          <w:rFonts w:ascii="Times New Roman" w:hAnsi="Times New Roman" w:cs="Times New Roman"/>
          <w:color w:val="000000"/>
          <w:sz w:val="24"/>
          <w:szCs w:val="24"/>
          <w:vertAlign w:val="superscript"/>
        </w:rPr>
        <w:t>-</w:t>
      </w:r>
      <w:r w:rsidRPr="00623CA6">
        <w:rPr>
          <w:rFonts w:ascii="Times New Roman" w:hAnsi="Times New Roman" w:cs="Times New Roman"/>
          <w:color w:val="000000"/>
          <w:sz w:val="24"/>
          <w:szCs w:val="24"/>
        </w:rPr>
        <w:t xml:space="preserve"> в пробирке №2, в которой находится талая вода от снега, взятого около предприятия, что доказывает выбросы хлора в атмосферу на территории предприятия; наименьшее количество ионов </w:t>
      </w:r>
      <w:r w:rsidRPr="00623CA6">
        <w:rPr>
          <w:rFonts w:ascii="Times New Roman" w:hAnsi="Times New Roman" w:cs="Times New Roman"/>
          <w:color w:val="000000"/>
          <w:sz w:val="24"/>
          <w:szCs w:val="24"/>
          <w:lang w:val="en-US"/>
        </w:rPr>
        <w:t>Cl</w:t>
      </w:r>
      <w:r w:rsidRPr="00623CA6">
        <w:rPr>
          <w:rFonts w:ascii="Times New Roman" w:hAnsi="Times New Roman" w:cs="Times New Roman"/>
          <w:color w:val="000000"/>
          <w:sz w:val="24"/>
          <w:szCs w:val="24"/>
          <w:vertAlign w:val="superscript"/>
        </w:rPr>
        <w:t>-</w:t>
      </w:r>
      <w:r w:rsidRPr="00623CA6">
        <w:rPr>
          <w:rFonts w:ascii="Times New Roman" w:hAnsi="Times New Roman" w:cs="Times New Roman"/>
          <w:color w:val="000000"/>
          <w:sz w:val="24"/>
          <w:szCs w:val="24"/>
        </w:rPr>
        <w:t xml:space="preserve"> в пробирках №1 и №3, в которых находится талая вода от снега, взятого около дороги и на территории школы. </w:t>
      </w:r>
    </w:p>
    <w:p w:rsidR="00981F80" w:rsidRDefault="00981F80" w:rsidP="007E482A">
      <w:pPr>
        <w:pStyle w:val="10"/>
        <w:spacing w:line="240" w:lineRule="auto"/>
        <w:jc w:val="both"/>
        <w:rPr>
          <w:rFonts w:ascii="Times New Roman" w:hAnsi="Times New Roman" w:cs="Times New Roman"/>
          <w:color w:val="auto"/>
        </w:rPr>
      </w:pPr>
    </w:p>
    <w:p w:rsidR="00E03FC8" w:rsidRDefault="00E03FC8" w:rsidP="007E482A">
      <w:pPr>
        <w:spacing w:line="240" w:lineRule="auto"/>
        <w:jc w:val="both"/>
      </w:pPr>
    </w:p>
    <w:p w:rsidR="00E03FC8" w:rsidRDefault="00E03FC8" w:rsidP="007E482A">
      <w:pPr>
        <w:spacing w:line="240" w:lineRule="auto"/>
        <w:jc w:val="both"/>
      </w:pPr>
    </w:p>
    <w:p w:rsidR="00981F80" w:rsidRPr="00E03FC8" w:rsidRDefault="00981F80" w:rsidP="007E482A">
      <w:pPr>
        <w:pStyle w:val="10"/>
        <w:numPr>
          <w:ilvl w:val="0"/>
          <w:numId w:val="19"/>
        </w:numPr>
        <w:spacing w:line="240" w:lineRule="auto"/>
        <w:jc w:val="both"/>
        <w:rPr>
          <w:rFonts w:ascii="Times New Roman" w:hAnsi="Times New Roman" w:cs="Times New Roman"/>
          <w:color w:val="auto"/>
        </w:rPr>
      </w:pPr>
      <w:bookmarkStart w:id="18" w:name="_Toc437722673"/>
      <w:bookmarkStart w:id="19" w:name="_Toc438368298"/>
      <w:r w:rsidRPr="00E03FC8">
        <w:rPr>
          <w:rFonts w:ascii="Times New Roman" w:hAnsi="Times New Roman" w:cs="Times New Roman"/>
          <w:color w:val="auto"/>
        </w:rPr>
        <w:t>Заключение.</w:t>
      </w:r>
      <w:bookmarkEnd w:id="18"/>
      <w:bookmarkEnd w:id="19"/>
    </w:p>
    <w:p w:rsidR="00981F80" w:rsidRDefault="00981F80" w:rsidP="007E482A">
      <w:pPr>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Анализ всех проб снега показал наличие в нем посторонних примесей. Много примесей содержит снег вблизи крупных дорог, что служит доказательством загрязнения атмосферы города выхлопными газами автотранспорта. Самым чистым оказался снег на территории нашей школы. Этот участок чище остальных, поскольку вблизи нет предприятий – загрязнителей атмосферы, редко дует ветер неблагоприятного направления, в результате чего на участке школы не скапливаются загрязняющие частицы.</w:t>
      </w:r>
    </w:p>
    <w:p w:rsidR="00981F80" w:rsidRPr="00DB7A56" w:rsidRDefault="00981F80" w:rsidP="007E482A">
      <w:pPr>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Однако значение рН существенно не отличалось на всех исследуемых территориях и соответствовало слабокислотной среде. Это можно объяснить наличием в воздухе нашего города кислотных оксидов </w:t>
      </w:r>
      <w:r w:rsidRPr="00DB7A56">
        <w:rPr>
          <w:rFonts w:ascii="Times New Roman" w:hAnsi="Times New Roman" w:cs="Times New Roman"/>
          <w:sz w:val="24"/>
          <w:szCs w:val="24"/>
        </w:rPr>
        <w:t>(CO</w:t>
      </w:r>
      <w:r w:rsidRPr="009F0BEE">
        <w:rPr>
          <w:rFonts w:ascii="Times New Roman" w:hAnsi="Times New Roman" w:cs="Times New Roman"/>
          <w:sz w:val="24"/>
          <w:szCs w:val="24"/>
          <w:vertAlign w:val="subscript"/>
        </w:rPr>
        <w:t>2</w:t>
      </w:r>
      <w:r w:rsidRPr="00DB7A56">
        <w:rPr>
          <w:rFonts w:ascii="Times New Roman" w:hAnsi="Times New Roman" w:cs="Times New Roman"/>
          <w:sz w:val="24"/>
          <w:szCs w:val="24"/>
        </w:rPr>
        <w:t>, SO</w:t>
      </w:r>
      <w:r w:rsidRPr="009F0BEE">
        <w:rPr>
          <w:rFonts w:ascii="Times New Roman" w:hAnsi="Times New Roman" w:cs="Times New Roman"/>
          <w:sz w:val="24"/>
          <w:szCs w:val="24"/>
          <w:vertAlign w:val="subscript"/>
        </w:rPr>
        <w:t>2</w:t>
      </w:r>
      <w:r w:rsidRPr="00DB7A56">
        <w:rPr>
          <w:rFonts w:ascii="Times New Roman" w:hAnsi="Times New Roman" w:cs="Times New Roman"/>
          <w:sz w:val="24"/>
          <w:szCs w:val="24"/>
        </w:rPr>
        <w:t>, NO</w:t>
      </w:r>
      <w:r w:rsidRPr="009F0BEE">
        <w:rPr>
          <w:rFonts w:ascii="Times New Roman" w:hAnsi="Times New Roman" w:cs="Times New Roman"/>
          <w:sz w:val="24"/>
          <w:szCs w:val="24"/>
          <w:vertAlign w:val="subscript"/>
        </w:rPr>
        <w:t>2</w:t>
      </w:r>
      <w:r w:rsidRPr="00DB7A56">
        <w:rPr>
          <w:rFonts w:ascii="Times New Roman" w:hAnsi="Times New Roman" w:cs="Times New Roman"/>
          <w:sz w:val="24"/>
          <w:szCs w:val="24"/>
        </w:rPr>
        <w:t>), и сероводорода (H</w:t>
      </w:r>
      <w:r w:rsidRPr="009F0BEE">
        <w:rPr>
          <w:rFonts w:ascii="Times New Roman" w:hAnsi="Times New Roman" w:cs="Times New Roman"/>
          <w:sz w:val="24"/>
          <w:szCs w:val="24"/>
          <w:vertAlign w:val="subscript"/>
        </w:rPr>
        <w:t>2</w:t>
      </w:r>
      <w:r w:rsidRPr="00DB7A56">
        <w:rPr>
          <w:rFonts w:ascii="Times New Roman" w:hAnsi="Times New Roman" w:cs="Times New Roman"/>
          <w:sz w:val="24"/>
          <w:szCs w:val="24"/>
        </w:rPr>
        <w:t>S), которые в результате диффузий быстро распределяются в атмосферных осадках.</w:t>
      </w:r>
      <w:r w:rsidRPr="00DB7A56">
        <w:t xml:space="preserve"> </w:t>
      </w:r>
      <w:r w:rsidRPr="00DB7A56">
        <w:rPr>
          <w:rFonts w:ascii="Times New Roman" w:hAnsi="Times New Roman" w:cs="Times New Roman"/>
          <w:sz w:val="24"/>
          <w:szCs w:val="24"/>
        </w:rPr>
        <w:t>Более кислотная среда оказалась у проб снега, взятого вблизи оживленной дороги, что доказывает «вклад» автотранспорта в загрязнение атмосферы.</w:t>
      </w:r>
    </w:p>
    <w:p w:rsidR="00981F80" w:rsidRDefault="00981F80" w:rsidP="007E482A">
      <w:pPr>
        <w:spacing w:line="240" w:lineRule="auto"/>
        <w:ind w:firstLine="284"/>
        <w:jc w:val="both"/>
        <w:rPr>
          <w:rFonts w:ascii="Times New Roman" w:hAnsi="Times New Roman" w:cs="Times New Roman"/>
          <w:sz w:val="24"/>
          <w:szCs w:val="24"/>
        </w:rPr>
      </w:pPr>
      <w:r w:rsidRPr="00DB7A56">
        <w:rPr>
          <w:rFonts w:ascii="Times New Roman" w:hAnsi="Times New Roman" w:cs="Times New Roman"/>
          <w:sz w:val="24"/>
          <w:szCs w:val="24"/>
        </w:rPr>
        <w:t>Анализ всех проб снега показал наличие различных ионов. Талая вода от снега, взятого около крупной дороги, отличается наибольшим содержанием ионов железа Fe</w:t>
      </w:r>
      <w:r w:rsidRPr="009F0BEE">
        <w:rPr>
          <w:rFonts w:ascii="Times New Roman" w:hAnsi="Times New Roman" w:cs="Times New Roman"/>
          <w:sz w:val="24"/>
          <w:szCs w:val="24"/>
          <w:vertAlign w:val="superscript"/>
        </w:rPr>
        <w:t>3+</w:t>
      </w:r>
      <w:r w:rsidRPr="00DB7A56">
        <w:rPr>
          <w:rFonts w:ascii="Times New Roman" w:hAnsi="Times New Roman" w:cs="Times New Roman"/>
          <w:sz w:val="24"/>
          <w:szCs w:val="24"/>
        </w:rPr>
        <w:t>, содержанием ионов свинца Pb</w:t>
      </w:r>
      <w:r w:rsidRPr="009F0BEE">
        <w:rPr>
          <w:rFonts w:ascii="Times New Roman" w:hAnsi="Times New Roman" w:cs="Times New Roman"/>
          <w:sz w:val="24"/>
          <w:szCs w:val="24"/>
          <w:vertAlign w:val="superscript"/>
        </w:rPr>
        <w:t>2+</w:t>
      </w:r>
      <w:r w:rsidRPr="00DB7A56">
        <w:rPr>
          <w:rFonts w:ascii="Times New Roman" w:hAnsi="Times New Roman" w:cs="Times New Roman"/>
          <w:sz w:val="24"/>
          <w:szCs w:val="24"/>
        </w:rPr>
        <w:t>. Вероятнее всего, свинец добавляется в машинное топливо и в результате чего оказывается в атмосфере, а как следствие – в снеге. Талая вода от снега, взятого на территории предприятия, имеет наибольшее количество ионов Cl</w:t>
      </w:r>
      <w:r w:rsidRPr="009F0BEE">
        <w:rPr>
          <w:rFonts w:ascii="Times New Roman" w:hAnsi="Times New Roman" w:cs="Times New Roman"/>
          <w:sz w:val="24"/>
          <w:szCs w:val="24"/>
          <w:vertAlign w:val="superscript"/>
        </w:rPr>
        <w:t>-</w:t>
      </w:r>
      <w:r w:rsidRPr="00DB7A56">
        <w:rPr>
          <w:rFonts w:ascii="Times New Roman" w:hAnsi="Times New Roman" w:cs="Times New Roman"/>
          <w:sz w:val="24"/>
          <w:szCs w:val="24"/>
        </w:rPr>
        <w:t xml:space="preserve"> , что подтверждает наличие выбросов хлора в атмосферу предприятиями. Вода от снега, взятого на территории школы, оказалась наиболее чистой по наличию ионов. </w:t>
      </w:r>
    </w:p>
    <w:p w:rsidR="009E119F" w:rsidRDefault="009E119F" w:rsidP="007E482A">
      <w:pPr>
        <w:spacing w:line="240" w:lineRule="auto"/>
        <w:ind w:firstLine="284"/>
        <w:jc w:val="both"/>
        <w:rPr>
          <w:rFonts w:ascii="Times New Roman" w:hAnsi="Times New Roman" w:cs="Times New Roman"/>
          <w:sz w:val="28"/>
          <w:szCs w:val="24"/>
        </w:rPr>
      </w:pPr>
    </w:p>
    <w:p w:rsidR="00135A91" w:rsidRPr="00135A91" w:rsidRDefault="00E1162C" w:rsidP="009E119F">
      <w:pPr>
        <w:spacing w:line="240" w:lineRule="auto"/>
        <w:ind w:firstLine="284"/>
        <w:jc w:val="right"/>
        <w:rPr>
          <w:rFonts w:ascii="Times New Roman" w:hAnsi="Times New Roman" w:cs="Times New Roman"/>
          <w:sz w:val="28"/>
          <w:szCs w:val="24"/>
        </w:rPr>
      </w:pPr>
      <w:r>
        <w:rPr>
          <w:rFonts w:ascii="Times New Roman" w:hAnsi="Times New Roman" w:cs="Times New Roman"/>
          <w:sz w:val="28"/>
          <w:szCs w:val="24"/>
        </w:rPr>
        <w:lastRenderedPageBreak/>
        <w:t>Таблица 11.</w:t>
      </w:r>
      <w:r w:rsidR="00135A91" w:rsidRPr="00135A91">
        <w:rPr>
          <w:rFonts w:ascii="Times New Roman" w:hAnsi="Times New Roman" w:cs="Times New Roman"/>
          <w:sz w:val="28"/>
          <w:szCs w:val="24"/>
        </w:rPr>
        <w:t>Сводная таблица по наличию ионов в талых водах</w:t>
      </w:r>
      <w:proofErr w:type="gramStart"/>
      <w:r w:rsidR="00135A91" w:rsidRPr="00135A91">
        <w:rPr>
          <w:rFonts w:ascii="Times New Roman" w:hAnsi="Times New Roman" w:cs="Times New Roman"/>
          <w:sz w:val="28"/>
          <w:szCs w:val="24"/>
        </w:rPr>
        <w:t xml:space="preserve"> .</w:t>
      </w:r>
      <w:proofErr w:type="gramEnd"/>
    </w:p>
    <w:tbl>
      <w:tblPr>
        <w:tblStyle w:val="a8"/>
        <w:tblW w:w="0" w:type="auto"/>
        <w:tblLook w:val="04A0" w:firstRow="1" w:lastRow="0" w:firstColumn="1" w:lastColumn="0" w:noHBand="0" w:noVBand="1"/>
      </w:tblPr>
      <w:tblGrid>
        <w:gridCol w:w="2500"/>
        <w:gridCol w:w="2549"/>
        <w:gridCol w:w="2548"/>
        <w:gridCol w:w="2542"/>
      </w:tblGrid>
      <w:tr w:rsidR="008F1F9E" w:rsidTr="008F1F9E">
        <w:tc>
          <w:tcPr>
            <w:tcW w:w="2605" w:type="dxa"/>
          </w:tcPr>
          <w:p w:rsidR="008F1F9E" w:rsidRDefault="008F1F9E" w:rsidP="007E482A">
            <w:pPr>
              <w:jc w:val="both"/>
              <w:rPr>
                <w:rFonts w:ascii="Times New Roman" w:hAnsi="Times New Roman" w:cs="Times New Roman"/>
                <w:sz w:val="24"/>
                <w:szCs w:val="24"/>
              </w:rPr>
            </w:pPr>
          </w:p>
        </w:tc>
        <w:tc>
          <w:tcPr>
            <w:tcW w:w="2605" w:type="dxa"/>
          </w:tcPr>
          <w:p w:rsidR="008F1F9E" w:rsidRDefault="0017304F" w:rsidP="007E482A">
            <w:pPr>
              <w:jc w:val="both"/>
              <w:rPr>
                <w:rFonts w:ascii="Times New Roman" w:hAnsi="Times New Roman" w:cs="Times New Roman"/>
                <w:sz w:val="24"/>
                <w:szCs w:val="24"/>
              </w:rPr>
            </w:pPr>
            <w:r>
              <w:rPr>
                <w:rFonts w:ascii="Times New Roman" w:hAnsi="Times New Roman" w:cs="Times New Roman"/>
                <w:sz w:val="24"/>
                <w:szCs w:val="24"/>
              </w:rPr>
              <w:t>Талая вода от снега, взятого около дороги.</w:t>
            </w:r>
          </w:p>
        </w:tc>
        <w:tc>
          <w:tcPr>
            <w:tcW w:w="2606" w:type="dxa"/>
          </w:tcPr>
          <w:p w:rsidR="008F1F9E" w:rsidRDefault="0017304F" w:rsidP="007E482A">
            <w:pPr>
              <w:jc w:val="both"/>
              <w:rPr>
                <w:rFonts w:ascii="Times New Roman" w:hAnsi="Times New Roman" w:cs="Times New Roman"/>
                <w:sz w:val="24"/>
                <w:szCs w:val="24"/>
              </w:rPr>
            </w:pPr>
            <w:r>
              <w:rPr>
                <w:rFonts w:ascii="Times New Roman" w:hAnsi="Times New Roman" w:cs="Times New Roman"/>
                <w:sz w:val="24"/>
                <w:szCs w:val="24"/>
              </w:rPr>
              <w:t>Талая вода от снега, взятого около предприятия.</w:t>
            </w:r>
          </w:p>
        </w:tc>
        <w:tc>
          <w:tcPr>
            <w:tcW w:w="2606" w:type="dxa"/>
          </w:tcPr>
          <w:p w:rsidR="008F1F9E" w:rsidRDefault="0017304F" w:rsidP="007E482A">
            <w:pPr>
              <w:jc w:val="both"/>
              <w:rPr>
                <w:rFonts w:ascii="Times New Roman" w:hAnsi="Times New Roman" w:cs="Times New Roman"/>
                <w:sz w:val="24"/>
                <w:szCs w:val="24"/>
              </w:rPr>
            </w:pPr>
            <w:r>
              <w:rPr>
                <w:rFonts w:ascii="Times New Roman" w:hAnsi="Times New Roman" w:cs="Times New Roman"/>
                <w:sz w:val="24"/>
                <w:szCs w:val="24"/>
              </w:rPr>
              <w:t>Талая вода от снега, взятого на территории школы.</w:t>
            </w:r>
          </w:p>
        </w:tc>
      </w:tr>
      <w:tr w:rsidR="008F1F9E" w:rsidTr="008F1F9E">
        <w:tc>
          <w:tcPr>
            <w:tcW w:w="2605" w:type="dxa"/>
          </w:tcPr>
          <w:p w:rsidR="008F1F9E" w:rsidRPr="0017304F" w:rsidRDefault="0017304F" w:rsidP="007E482A">
            <w:pPr>
              <w:jc w:val="both"/>
              <w:rPr>
                <w:rFonts w:ascii="Times New Roman" w:hAnsi="Times New Roman" w:cs="Times New Roman"/>
                <w:sz w:val="24"/>
                <w:szCs w:val="24"/>
                <w:lang w:val="en-US"/>
              </w:rPr>
            </w:pPr>
            <w:r>
              <w:rPr>
                <w:rFonts w:ascii="Times New Roman" w:hAnsi="Times New Roman" w:cs="Times New Roman"/>
                <w:sz w:val="24"/>
                <w:szCs w:val="24"/>
                <w:lang w:val="en-US"/>
              </w:rPr>
              <w:t>Fe</w:t>
            </w:r>
            <w:r>
              <w:rPr>
                <w:rFonts w:ascii="Times New Roman" w:hAnsi="Times New Roman" w:cs="Times New Roman"/>
                <w:sz w:val="24"/>
                <w:szCs w:val="24"/>
                <w:vertAlign w:val="superscript"/>
                <w:lang w:val="en-US"/>
              </w:rPr>
              <w:t>3+</w:t>
            </w:r>
          </w:p>
        </w:tc>
        <w:tc>
          <w:tcPr>
            <w:tcW w:w="2605" w:type="dxa"/>
          </w:tcPr>
          <w:p w:rsidR="008F1F9E" w:rsidRDefault="0017304F" w:rsidP="007E482A">
            <w:pPr>
              <w:jc w:val="both"/>
              <w:rPr>
                <w:rFonts w:ascii="Times New Roman" w:hAnsi="Times New Roman" w:cs="Times New Roman"/>
                <w:sz w:val="24"/>
                <w:szCs w:val="24"/>
              </w:rPr>
            </w:pPr>
            <w:r>
              <w:rPr>
                <w:rFonts w:ascii="Times New Roman" w:hAnsi="Times New Roman" w:cs="Times New Roman"/>
                <w:sz w:val="24"/>
                <w:szCs w:val="24"/>
              </w:rPr>
              <w:t xml:space="preserve">От 0,5 до 1 </w:t>
            </w:r>
            <w:r>
              <w:rPr>
                <w:rFonts w:ascii="Times New Roman" w:eastAsia="Times New Roman" w:hAnsi="Times New Roman" w:cs="Times New Roman"/>
                <w:color w:val="000000"/>
                <w:sz w:val="24"/>
                <w:szCs w:val="24"/>
                <w:lang w:eastAsia="ru-RU"/>
              </w:rPr>
              <w:t>мг/л</w:t>
            </w:r>
          </w:p>
        </w:tc>
        <w:tc>
          <w:tcPr>
            <w:tcW w:w="2606" w:type="dxa"/>
          </w:tcPr>
          <w:p w:rsidR="008F1F9E" w:rsidRDefault="0017304F" w:rsidP="007E482A">
            <w:pPr>
              <w:jc w:val="both"/>
              <w:rPr>
                <w:rFonts w:ascii="Times New Roman" w:hAnsi="Times New Roman" w:cs="Times New Roman"/>
                <w:sz w:val="24"/>
                <w:szCs w:val="24"/>
              </w:rPr>
            </w:pPr>
            <w:r>
              <w:rPr>
                <w:rFonts w:ascii="Times New Roman" w:hAnsi="Times New Roman" w:cs="Times New Roman"/>
                <w:sz w:val="24"/>
                <w:szCs w:val="24"/>
              </w:rPr>
              <w:t xml:space="preserve">От 0,1 до 0,5 </w:t>
            </w:r>
            <w:r>
              <w:rPr>
                <w:rFonts w:ascii="Times New Roman" w:eastAsia="Times New Roman" w:hAnsi="Times New Roman" w:cs="Times New Roman"/>
                <w:color w:val="000000"/>
                <w:sz w:val="24"/>
                <w:szCs w:val="24"/>
                <w:lang w:eastAsia="ru-RU"/>
              </w:rPr>
              <w:t>мг/л</w:t>
            </w:r>
          </w:p>
        </w:tc>
        <w:tc>
          <w:tcPr>
            <w:tcW w:w="2606" w:type="dxa"/>
          </w:tcPr>
          <w:p w:rsidR="008F1F9E" w:rsidRDefault="0017304F" w:rsidP="007E482A">
            <w:pPr>
              <w:jc w:val="both"/>
              <w:rPr>
                <w:rFonts w:ascii="Times New Roman" w:hAnsi="Times New Roman" w:cs="Times New Roman"/>
                <w:sz w:val="24"/>
                <w:szCs w:val="24"/>
              </w:rPr>
            </w:pPr>
            <w:r>
              <w:rPr>
                <w:rFonts w:ascii="Times New Roman" w:hAnsi="Times New Roman" w:cs="Times New Roman"/>
                <w:sz w:val="24"/>
                <w:szCs w:val="24"/>
              </w:rPr>
              <w:t xml:space="preserve">Менее 0,05 </w:t>
            </w:r>
            <w:r>
              <w:rPr>
                <w:rFonts w:ascii="Times New Roman" w:eastAsia="Times New Roman" w:hAnsi="Times New Roman" w:cs="Times New Roman"/>
                <w:color w:val="000000"/>
                <w:sz w:val="24"/>
                <w:szCs w:val="24"/>
                <w:lang w:eastAsia="ru-RU"/>
              </w:rPr>
              <w:t>мг/л</w:t>
            </w:r>
          </w:p>
        </w:tc>
      </w:tr>
      <w:tr w:rsidR="008F1F9E" w:rsidTr="008F1F9E">
        <w:tc>
          <w:tcPr>
            <w:tcW w:w="2605" w:type="dxa"/>
          </w:tcPr>
          <w:p w:rsidR="008F1F9E" w:rsidRPr="0017304F" w:rsidRDefault="0017304F" w:rsidP="007E482A">
            <w:pPr>
              <w:jc w:val="both"/>
              <w:rPr>
                <w:rFonts w:ascii="Times New Roman" w:hAnsi="Times New Roman" w:cs="Times New Roman"/>
                <w:sz w:val="24"/>
                <w:szCs w:val="24"/>
                <w:lang w:val="en-US"/>
              </w:rPr>
            </w:pPr>
            <w:r>
              <w:rPr>
                <w:rFonts w:ascii="Times New Roman" w:hAnsi="Times New Roman" w:cs="Times New Roman"/>
                <w:sz w:val="24"/>
                <w:szCs w:val="24"/>
                <w:lang w:val="en-US"/>
              </w:rPr>
              <w:t>SO</w:t>
            </w:r>
            <w:r>
              <w:rPr>
                <w:rFonts w:ascii="Times New Roman" w:hAnsi="Times New Roman" w:cs="Times New Roman"/>
                <w:sz w:val="24"/>
                <w:szCs w:val="24"/>
                <w:vertAlign w:val="subscript"/>
                <w:lang w:val="en-US"/>
              </w:rPr>
              <w:t>4</w:t>
            </w:r>
            <w:r>
              <w:rPr>
                <w:rFonts w:ascii="Times New Roman" w:hAnsi="Times New Roman" w:cs="Times New Roman"/>
                <w:sz w:val="24"/>
                <w:szCs w:val="24"/>
                <w:vertAlign w:val="superscript"/>
                <w:lang w:val="en-US"/>
              </w:rPr>
              <w:t>2-</w:t>
            </w:r>
          </w:p>
        </w:tc>
        <w:tc>
          <w:tcPr>
            <w:tcW w:w="2605" w:type="dxa"/>
          </w:tcPr>
          <w:p w:rsidR="008F1F9E" w:rsidRDefault="0017304F" w:rsidP="007E482A">
            <w:pPr>
              <w:jc w:val="both"/>
              <w:rPr>
                <w:rFonts w:ascii="Times New Roman" w:hAnsi="Times New Roman" w:cs="Times New Roman"/>
                <w:sz w:val="24"/>
                <w:szCs w:val="24"/>
              </w:rPr>
            </w:pPr>
            <w:r>
              <w:rPr>
                <w:rFonts w:ascii="Times New Roman" w:hAnsi="Times New Roman" w:cs="Times New Roman"/>
                <w:sz w:val="24"/>
                <w:szCs w:val="24"/>
              </w:rPr>
              <w:t>От 1 до 10 мг/л</w:t>
            </w:r>
          </w:p>
        </w:tc>
        <w:tc>
          <w:tcPr>
            <w:tcW w:w="2606" w:type="dxa"/>
          </w:tcPr>
          <w:p w:rsidR="008F1F9E" w:rsidRDefault="0017304F" w:rsidP="007E482A">
            <w:pPr>
              <w:jc w:val="both"/>
              <w:rPr>
                <w:rFonts w:ascii="Times New Roman" w:hAnsi="Times New Roman" w:cs="Times New Roman"/>
                <w:sz w:val="24"/>
                <w:szCs w:val="24"/>
              </w:rPr>
            </w:pPr>
            <w:r>
              <w:rPr>
                <w:rFonts w:ascii="Times New Roman" w:hAnsi="Times New Roman" w:cs="Times New Roman"/>
                <w:sz w:val="24"/>
                <w:szCs w:val="24"/>
              </w:rPr>
              <w:t>От 1 до 10 мг/л</w:t>
            </w:r>
          </w:p>
        </w:tc>
        <w:tc>
          <w:tcPr>
            <w:tcW w:w="2606" w:type="dxa"/>
          </w:tcPr>
          <w:p w:rsidR="008F1F9E" w:rsidRDefault="0017304F" w:rsidP="007E482A">
            <w:pPr>
              <w:jc w:val="both"/>
              <w:rPr>
                <w:rFonts w:ascii="Times New Roman" w:hAnsi="Times New Roman" w:cs="Times New Roman"/>
                <w:sz w:val="24"/>
                <w:szCs w:val="24"/>
              </w:rPr>
            </w:pPr>
            <w:r>
              <w:rPr>
                <w:rFonts w:ascii="Times New Roman" w:hAnsi="Times New Roman" w:cs="Times New Roman"/>
                <w:sz w:val="24"/>
                <w:szCs w:val="24"/>
              </w:rPr>
              <w:t>От 1 до 10 мг/л</w:t>
            </w:r>
          </w:p>
        </w:tc>
      </w:tr>
      <w:tr w:rsidR="008F1F9E" w:rsidTr="008F1F9E">
        <w:tc>
          <w:tcPr>
            <w:tcW w:w="2605" w:type="dxa"/>
          </w:tcPr>
          <w:p w:rsidR="008F1F9E" w:rsidRPr="0017304F" w:rsidRDefault="0017304F" w:rsidP="007E482A">
            <w:pPr>
              <w:jc w:val="both"/>
              <w:rPr>
                <w:rFonts w:ascii="Times New Roman" w:hAnsi="Times New Roman" w:cs="Times New Roman"/>
                <w:sz w:val="24"/>
                <w:szCs w:val="24"/>
                <w:vertAlign w:val="superscript"/>
                <w:lang w:val="en-US"/>
              </w:rPr>
            </w:pPr>
            <w:r>
              <w:rPr>
                <w:rFonts w:ascii="Times New Roman" w:hAnsi="Times New Roman" w:cs="Times New Roman"/>
                <w:sz w:val="24"/>
                <w:szCs w:val="24"/>
                <w:lang w:val="en-US"/>
              </w:rPr>
              <w:t>Pb</w:t>
            </w:r>
            <w:r>
              <w:rPr>
                <w:rFonts w:ascii="Times New Roman" w:hAnsi="Times New Roman" w:cs="Times New Roman"/>
                <w:sz w:val="24"/>
                <w:szCs w:val="24"/>
                <w:vertAlign w:val="superscript"/>
                <w:lang w:val="en-US"/>
              </w:rPr>
              <w:t>2+</w:t>
            </w:r>
          </w:p>
        </w:tc>
        <w:tc>
          <w:tcPr>
            <w:tcW w:w="2605" w:type="dxa"/>
          </w:tcPr>
          <w:p w:rsidR="008F1F9E" w:rsidRDefault="0017304F" w:rsidP="007E482A">
            <w:pPr>
              <w:jc w:val="both"/>
              <w:rPr>
                <w:rFonts w:ascii="Times New Roman" w:hAnsi="Times New Roman" w:cs="Times New Roman"/>
                <w:sz w:val="24"/>
                <w:szCs w:val="24"/>
              </w:rPr>
            </w:pPr>
            <w:r>
              <w:rPr>
                <w:rFonts w:ascii="Times New Roman" w:hAnsi="Times New Roman" w:cs="Times New Roman"/>
                <w:sz w:val="24"/>
                <w:szCs w:val="24"/>
              </w:rPr>
              <w:t>Присутствует</w:t>
            </w:r>
          </w:p>
        </w:tc>
        <w:tc>
          <w:tcPr>
            <w:tcW w:w="2606" w:type="dxa"/>
          </w:tcPr>
          <w:p w:rsidR="008F1F9E" w:rsidRDefault="0017304F" w:rsidP="007E482A">
            <w:pPr>
              <w:jc w:val="both"/>
              <w:rPr>
                <w:rFonts w:ascii="Times New Roman" w:hAnsi="Times New Roman" w:cs="Times New Roman"/>
                <w:sz w:val="24"/>
                <w:szCs w:val="24"/>
              </w:rPr>
            </w:pPr>
            <w:r>
              <w:rPr>
                <w:rFonts w:ascii="Times New Roman" w:hAnsi="Times New Roman" w:cs="Times New Roman"/>
                <w:sz w:val="24"/>
                <w:szCs w:val="24"/>
              </w:rPr>
              <w:t>Отсутствует</w:t>
            </w:r>
          </w:p>
        </w:tc>
        <w:tc>
          <w:tcPr>
            <w:tcW w:w="2606" w:type="dxa"/>
          </w:tcPr>
          <w:p w:rsidR="008F1F9E" w:rsidRDefault="0017304F" w:rsidP="007E482A">
            <w:pPr>
              <w:jc w:val="both"/>
              <w:rPr>
                <w:rFonts w:ascii="Times New Roman" w:hAnsi="Times New Roman" w:cs="Times New Roman"/>
                <w:sz w:val="24"/>
                <w:szCs w:val="24"/>
              </w:rPr>
            </w:pPr>
            <w:r>
              <w:rPr>
                <w:rFonts w:ascii="Times New Roman" w:hAnsi="Times New Roman" w:cs="Times New Roman"/>
                <w:sz w:val="24"/>
                <w:szCs w:val="24"/>
              </w:rPr>
              <w:t>Отсутствует</w:t>
            </w:r>
          </w:p>
        </w:tc>
      </w:tr>
      <w:tr w:rsidR="008F1F9E" w:rsidTr="008F1F9E">
        <w:tc>
          <w:tcPr>
            <w:tcW w:w="2605" w:type="dxa"/>
          </w:tcPr>
          <w:p w:rsidR="008F1F9E" w:rsidRPr="0017304F" w:rsidRDefault="0017304F" w:rsidP="007E482A">
            <w:pPr>
              <w:jc w:val="both"/>
              <w:rPr>
                <w:rFonts w:ascii="Times New Roman" w:hAnsi="Times New Roman" w:cs="Times New Roman"/>
                <w:sz w:val="24"/>
                <w:szCs w:val="24"/>
                <w:vertAlign w:val="superscript"/>
                <w:lang w:val="en-US"/>
              </w:rPr>
            </w:pPr>
            <w:r>
              <w:rPr>
                <w:rFonts w:ascii="Times New Roman" w:hAnsi="Times New Roman" w:cs="Times New Roman"/>
                <w:sz w:val="24"/>
                <w:szCs w:val="24"/>
                <w:lang w:val="en-US"/>
              </w:rPr>
              <w:t>Cu</w:t>
            </w:r>
            <w:r>
              <w:rPr>
                <w:rFonts w:ascii="Times New Roman" w:hAnsi="Times New Roman" w:cs="Times New Roman"/>
                <w:sz w:val="24"/>
                <w:szCs w:val="24"/>
                <w:vertAlign w:val="superscript"/>
                <w:lang w:val="en-US"/>
              </w:rPr>
              <w:t>2+</w:t>
            </w:r>
          </w:p>
        </w:tc>
        <w:tc>
          <w:tcPr>
            <w:tcW w:w="2605" w:type="dxa"/>
          </w:tcPr>
          <w:p w:rsidR="008F1F9E" w:rsidRDefault="0017304F" w:rsidP="007E482A">
            <w:pPr>
              <w:jc w:val="both"/>
              <w:rPr>
                <w:rFonts w:ascii="Times New Roman" w:hAnsi="Times New Roman" w:cs="Times New Roman"/>
                <w:sz w:val="24"/>
                <w:szCs w:val="24"/>
              </w:rPr>
            </w:pPr>
            <w:r>
              <w:rPr>
                <w:rFonts w:ascii="Times New Roman" w:hAnsi="Times New Roman" w:cs="Times New Roman"/>
                <w:sz w:val="24"/>
                <w:szCs w:val="24"/>
              </w:rPr>
              <w:t>Отсутствует</w:t>
            </w:r>
          </w:p>
        </w:tc>
        <w:tc>
          <w:tcPr>
            <w:tcW w:w="2606" w:type="dxa"/>
          </w:tcPr>
          <w:p w:rsidR="008F1F9E" w:rsidRDefault="0017304F" w:rsidP="007E482A">
            <w:pPr>
              <w:jc w:val="both"/>
              <w:rPr>
                <w:rFonts w:ascii="Times New Roman" w:hAnsi="Times New Roman" w:cs="Times New Roman"/>
                <w:sz w:val="24"/>
                <w:szCs w:val="24"/>
              </w:rPr>
            </w:pPr>
            <w:r>
              <w:rPr>
                <w:rFonts w:ascii="Times New Roman" w:hAnsi="Times New Roman" w:cs="Times New Roman"/>
                <w:sz w:val="24"/>
                <w:szCs w:val="24"/>
              </w:rPr>
              <w:t>Отсутствует</w:t>
            </w:r>
          </w:p>
        </w:tc>
        <w:tc>
          <w:tcPr>
            <w:tcW w:w="2606" w:type="dxa"/>
          </w:tcPr>
          <w:p w:rsidR="008F1F9E" w:rsidRDefault="0017304F" w:rsidP="007E482A">
            <w:pPr>
              <w:jc w:val="both"/>
              <w:rPr>
                <w:rFonts w:ascii="Times New Roman" w:hAnsi="Times New Roman" w:cs="Times New Roman"/>
                <w:sz w:val="24"/>
                <w:szCs w:val="24"/>
              </w:rPr>
            </w:pPr>
            <w:r>
              <w:rPr>
                <w:rFonts w:ascii="Times New Roman" w:hAnsi="Times New Roman" w:cs="Times New Roman"/>
                <w:sz w:val="24"/>
                <w:szCs w:val="24"/>
              </w:rPr>
              <w:t>Отсутствует</w:t>
            </w:r>
          </w:p>
        </w:tc>
      </w:tr>
      <w:tr w:rsidR="008F1F9E" w:rsidTr="008F1F9E">
        <w:tc>
          <w:tcPr>
            <w:tcW w:w="2605" w:type="dxa"/>
          </w:tcPr>
          <w:p w:rsidR="008F1F9E" w:rsidRPr="0017304F" w:rsidRDefault="0017304F" w:rsidP="007E482A">
            <w:pPr>
              <w:jc w:val="both"/>
              <w:rPr>
                <w:rFonts w:ascii="Times New Roman" w:hAnsi="Times New Roman" w:cs="Times New Roman"/>
                <w:sz w:val="24"/>
                <w:szCs w:val="24"/>
                <w:lang w:val="en-US"/>
              </w:rPr>
            </w:pPr>
            <w:r>
              <w:rPr>
                <w:rFonts w:ascii="Times New Roman" w:hAnsi="Times New Roman" w:cs="Times New Roman"/>
                <w:sz w:val="24"/>
                <w:szCs w:val="24"/>
                <w:lang w:val="en-US"/>
              </w:rPr>
              <w:t>Cl</w:t>
            </w:r>
            <w:r>
              <w:rPr>
                <w:rFonts w:ascii="Times New Roman" w:hAnsi="Times New Roman" w:cs="Times New Roman"/>
                <w:sz w:val="24"/>
                <w:szCs w:val="24"/>
                <w:vertAlign w:val="superscript"/>
                <w:lang w:val="en-US"/>
              </w:rPr>
              <w:t>-</w:t>
            </w:r>
          </w:p>
        </w:tc>
        <w:tc>
          <w:tcPr>
            <w:tcW w:w="2605" w:type="dxa"/>
          </w:tcPr>
          <w:p w:rsidR="008F1F9E" w:rsidRDefault="0017304F" w:rsidP="007E482A">
            <w:pPr>
              <w:jc w:val="both"/>
              <w:rPr>
                <w:rFonts w:ascii="Times New Roman" w:hAnsi="Times New Roman" w:cs="Times New Roman"/>
                <w:sz w:val="24"/>
                <w:szCs w:val="24"/>
              </w:rPr>
            </w:pPr>
            <w:r>
              <w:rPr>
                <w:rFonts w:ascii="Times New Roman" w:hAnsi="Times New Roman" w:cs="Times New Roman"/>
                <w:sz w:val="24"/>
                <w:szCs w:val="24"/>
              </w:rPr>
              <w:t>От 1 до 10 мг/л</w:t>
            </w:r>
          </w:p>
        </w:tc>
        <w:tc>
          <w:tcPr>
            <w:tcW w:w="2606" w:type="dxa"/>
          </w:tcPr>
          <w:p w:rsidR="008F1F9E" w:rsidRDefault="0017304F" w:rsidP="007E482A">
            <w:pPr>
              <w:jc w:val="both"/>
              <w:rPr>
                <w:rFonts w:ascii="Times New Roman" w:hAnsi="Times New Roman" w:cs="Times New Roman"/>
                <w:sz w:val="24"/>
                <w:szCs w:val="24"/>
              </w:rPr>
            </w:pPr>
            <w:r>
              <w:rPr>
                <w:rFonts w:ascii="Times New Roman" w:hAnsi="Times New Roman" w:cs="Times New Roman"/>
                <w:sz w:val="24"/>
                <w:szCs w:val="24"/>
              </w:rPr>
              <w:t>От 10 до 50 мг/л</w:t>
            </w:r>
          </w:p>
        </w:tc>
        <w:tc>
          <w:tcPr>
            <w:tcW w:w="2606" w:type="dxa"/>
          </w:tcPr>
          <w:p w:rsidR="008F1F9E" w:rsidRDefault="0017304F" w:rsidP="007E482A">
            <w:pPr>
              <w:jc w:val="both"/>
              <w:rPr>
                <w:rFonts w:ascii="Times New Roman" w:hAnsi="Times New Roman" w:cs="Times New Roman"/>
                <w:sz w:val="24"/>
                <w:szCs w:val="24"/>
              </w:rPr>
            </w:pPr>
            <w:r>
              <w:rPr>
                <w:rFonts w:ascii="Times New Roman" w:hAnsi="Times New Roman" w:cs="Times New Roman"/>
                <w:sz w:val="24"/>
                <w:szCs w:val="24"/>
              </w:rPr>
              <w:t>От 1 до 10 мг/л</w:t>
            </w:r>
          </w:p>
        </w:tc>
      </w:tr>
    </w:tbl>
    <w:p w:rsidR="00E03FC8" w:rsidRPr="00DB7A56" w:rsidRDefault="00E03FC8" w:rsidP="007E482A">
      <w:pPr>
        <w:spacing w:line="240" w:lineRule="auto"/>
        <w:ind w:firstLine="284"/>
        <w:jc w:val="both"/>
        <w:rPr>
          <w:rFonts w:ascii="Times New Roman" w:hAnsi="Times New Roman" w:cs="Times New Roman"/>
          <w:sz w:val="24"/>
          <w:szCs w:val="24"/>
        </w:rPr>
      </w:pPr>
    </w:p>
    <w:p w:rsidR="00981F80" w:rsidRPr="00DB7A56" w:rsidRDefault="00981F80" w:rsidP="007E482A">
      <w:pPr>
        <w:spacing w:line="240" w:lineRule="auto"/>
        <w:ind w:firstLine="284"/>
        <w:jc w:val="both"/>
        <w:rPr>
          <w:rFonts w:ascii="Times New Roman" w:hAnsi="Times New Roman" w:cs="Times New Roman"/>
          <w:sz w:val="24"/>
          <w:szCs w:val="24"/>
        </w:rPr>
      </w:pPr>
      <w:r w:rsidRPr="00DB7A56">
        <w:rPr>
          <w:rFonts w:ascii="Times New Roman" w:hAnsi="Times New Roman" w:cs="Times New Roman"/>
          <w:sz w:val="24"/>
          <w:szCs w:val="24"/>
        </w:rPr>
        <w:t>Таким образом, я установила, что снег действительно является показателем загрязненности воздуха. На состояние окружающей среды города большое влияние оказывают автомобильный транспорт и предприятия, производящие выбросы твердых и газообразных веществ в атмосферу города. Причем промышленные предприятия оказывают влияние на воздух всего города. Необходима установка пыле- и газоуловителей на промышленных предприятиях, специальных нейтрализаторов на выхлопных трубах автотранспорта, способных поглощать ядовитые вещества, не допуская их попадания в город.</w:t>
      </w:r>
    </w:p>
    <w:p w:rsidR="00981F80" w:rsidRPr="00DB7A56" w:rsidRDefault="00981F80" w:rsidP="007E482A">
      <w:pPr>
        <w:spacing w:line="240" w:lineRule="auto"/>
        <w:ind w:firstLine="284"/>
        <w:jc w:val="both"/>
        <w:rPr>
          <w:rFonts w:ascii="Times New Roman" w:hAnsi="Times New Roman" w:cs="Times New Roman"/>
          <w:sz w:val="24"/>
          <w:szCs w:val="24"/>
        </w:rPr>
      </w:pPr>
      <w:r w:rsidRPr="00DB7A56">
        <w:rPr>
          <w:rFonts w:ascii="Times New Roman" w:hAnsi="Times New Roman" w:cs="Times New Roman"/>
          <w:sz w:val="24"/>
          <w:szCs w:val="24"/>
        </w:rPr>
        <w:t xml:space="preserve">    На основании результатов, полученных в ходе исследования, можно сделать следующие выводы:</w:t>
      </w:r>
    </w:p>
    <w:p w:rsidR="00981F80" w:rsidRPr="00DB7A56" w:rsidRDefault="00981F80" w:rsidP="007E482A">
      <w:pPr>
        <w:spacing w:line="240" w:lineRule="auto"/>
        <w:ind w:firstLine="284"/>
        <w:jc w:val="both"/>
        <w:rPr>
          <w:rFonts w:ascii="Times New Roman" w:hAnsi="Times New Roman" w:cs="Times New Roman"/>
          <w:sz w:val="24"/>
          <w:szCs w:val="24"/>
        </w:rPr>
      </w:pPr>
      <w:r w:rsidRPr="00DB7A56">
        <w:rPr>
          <w:rFonts w:ascii="Times New Roman" w:hAnsi="Times New Roman" w:cs="Times New Roman"/>
          <w:sz w:val="24"/>
          <w:szCs w:val="24"/>
        </w:rPr>
        <w:t>1.</w:t>
      </w:r>
      <w:r w:rsidRPr="00DB7A56">
        <w:rPr>
          <w:rFonts w:ascii="Times New Roman" w:hAnsi="Times New Roman" w:cs="Times New Roman"/>
          <w:sz w:val="24"/>
          <w:szCs w:val="24"/>
        </w:rPr>
        <w:tab/>
        <w:t>Изучена специальная литература по теме исследования;</w:t>
      </w:r>
    </w:p>
    <w:p w:rsidR="00981F80" w:rsidRPr="00DB7A56" w:rsidRDefault="00981F80" w:rsidP="007E482A">
      <w:pPr>
        <w:spacing w:line="240" w:lineRule="auto"/>
        <w:ind w:firstLine="284"/>
        <w:jc w:val="both"/>
        <w:rPr>
          <w:rFonts w:ascii="Times New Roman" w:hAnsi="Times New Roman" w:cs="Times New Roman"/>
          <w:sz w:val="24"/>
          <w:szCs w:val="24"/>
        </w:rPr>
      </w:pPr>
      <w:r w:rsidRPr="00DB7A56">
        <w:rPr>
          <w:rFonts w:ascii="Times New Roman" w:hAnsi="Times New Roman" w:cs="Times New Roman"/>
          <w:sz w:val="24"/>
          <w:szCs w:val="24"/>
        </w:rPr>
        <w:t>2.</w:t>
      </w:r>
      <w:r w:rsidRPr="00DB7A56">
        <w:rPr>
          <w:rFonts w:ascii="Times New Roman" w:hAnsi="Times New Roman" w:cs="Times New Roman"/>
          <w:sz w:val="24"/>
          <w:szCs w:val="24"/>
        </w:rPr>
        <w:tab/>
        <w:t>Исследованы собранные  образцы талого снега по органолептическим и химическим показателям;</w:t>
      </w:r>
    </w:p>
    <w:p w:rsidR="00981F80" w:rsidRPr="00DB7A56" w:rsidRDefault="00981F80" w:rsidP="007E482A">
      <w:pPr>
        <w:spacing w:line="240" w:lineRule="auto"/>
        <w:ind w:firstLine="284"/>
        <w:jc w:val="both"/>
        <w:rPr>
          <w:rFonts w:ascii="Times New Roman" w:hAnsi="Times New Roman" w:cs="Times New Roman"/>
          <w:sz w:val="24"/>
          <w:szCs w:val="24"/>
        </w:rPr>
      </w:pPr>
      <w:r w:rsidRPr="00DB7A56">
        <w:rPr>
          <w:rFonts w:ascii="Times New Roman" w:hAnsi="Times New Roman" w:cs="Times New Roman"/>
          <w:sz w:val="24"/>
          <w:szCs w:val="24"/>
        </w:rPr>
        <w:t>3.</w:t>
      </w:r>
      <w:r w:rsidRPr="00DB7A56">
        <w:rPr>
          <w:rFonts w:ascii="Times New Roman" w:hAnsi="Times New Roman" w:cs="Times New Roman"/>
          <w:sz w:val="24"/>
          <w:szCs w:val="24"/>
        </w:rPr>
        <w:tab/>
        <w:t>Выявлены основные источники загрязнения снежного покрова на территории города:</w:t>
      </w:r>
    </w:p>
    <w:p w:rsidR="00981F80" w:rsidRPr="00DB7A56" w:rsidRDefault="009F0BEE" w:rsidP="007E482A">
      <w:pPr>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а)</w:t>
      </w:r>
      <w:r w:rsidR="00981F80" w:rsidRPr="00DB7A56">
        <w:rPr>
          <w:rFonts w:ascii="Times New Roman" w:hAnsi="Times New Roman" w:cs="Times New Roman"/>
          <w:sz w:val="24"/>
          <w:szCs w:val="24"/>
        </w:rPr>
        <w:tab/>
        <w:t>по показателю качества талого снега наибольшее загрязнение выявлено у таких источников как дорога и предприятие, наименьшее загрязнение происходит на территории школы;</w:t>
      </w:r>
    </w:p>
    <w:p w:rsidR="00981F80" w:rsidRPr="00DB7A56" w:rsidRDefault="009F0BEE" w:rsidP="007E482A">
      <w:pPr>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б)</w:t>
      </w:r>
      <w:r w:rsidR="00981F80" w:rsidRPr="00DB7A56">
        <w:rPr>
          <w:rFonts w:ascii="Times New Roman" w:hAnsi="Times New Roman" w:cs="Times New Roman"/>
          <w:sz w:val="24"/>
          <w:szCs w:val="24"/>
        </w:rPr>
        <w:tab/>
        <w:t>наибольший уровень загрязнения происходит от передвижных источников,  а именно автотранспорта.</w:t>
      </w:r>
    </w:p>
    <w:p w:rsidR="00981F80" w:rsidRDefault="00981F80" w:rsidP="007E482A">
      <w:pPr>
        <w:spacing w:line="240" w:lineRule="auto"/>
        <w:ind w:firstLine="284"/>
        <w:jc w:val="both"/>
        <w:rPr>
          <w:rFonts w:ascii="Times New Roman" w:hAnsi="Times New Roman" w:cs="Times New Roman"/>
          <w:sz w:val="24"/>
          <w:szCs w:val="24"/>
        </w:rPr>
      </w:pPr>
    </w:p>
    <w:p w:rsidR="00981F80" w:rsidRDefault="00981F80" w:rsidP="007E482A">
      <w:pPr>
        <w:spacing w:line="240" w:lineRule="auto"/>
        <w:ind w:firstLine="284"/>
        <w:jc w:val="both"/>
        <w:rPr>
          <w:rFonts w:ascii="Times New Roman" w:hAnsi="Times New Roman" w:cs="Times New Roman"/>
          <w:sz w:val="24"/>
          <w:szCs w:val="24"/>
        </w:rPr>
      </w:pPr>
    </w:p>
    <w:p w:rsidR="00AE1250" w:rsidRDefault="00AE1250" w:rsidP="007E482A">
      <w:pPr>
        <w:spacing w:line="240" w:lineRule="auto"/>
        <w:ind w:firstLine="284"/>
        <w:jc w:val="both"/>
        <w:rPr>
          <w:rFonts w:ascii="Times New Roman" w:hAnsi="Times New Roman" w:cs="Times New Roman"/>
          <w:sz w:val="24"/>
          <w:szCs w:val="24"/>
        </w:rPr>
      </w:pPr>
    </w:p>
    <w:p w:rsidR="00AE1250" w:rsidRDefault="00AE1250" w:rsidP="007E482A">
      <w:pPr>
        <w:spacing w:line="240" w:lineRule="auto"/>
        <w:ind w:firstLine="284"/>
        <w:jc w:val="both"/>
        <w:rPr>
          <w:rFonts w:ascii="Times New Roman" w:hAnsi="Times New Roman" w:cs="Times New Roman"/>
          <w:sz w:val="24"/>
          <w:szCs w:val="24"/>
        </w:rPr>
      </w:pPr>
    </w:p>
    <w:p w:rsidR="00AE1250" w:rsidRDefault="00AE1250" w:rsidP="007E482A">
      <w:pPr>
        <w:spacing w:line="240" w:lineRule="auto"/>
        <w:ind w:firstLine="284"/>
        <w:jc w:val="both"/>
        <w:rPr>
          <w:rFonts w:ascii="Times New Roman" w:hAnsi="Times New Roman" w:cs="Times New Roman"/>
          <w:sz w:val="24"/>
          <w:szCs w:val="24"/>
        </w:rPr>
      </w:pPr>
    </w:p>
    <w:p w:rsidR="00AE1250" w:rsidRDefault="00AE1250" w:rsidP="007E482A">
      <w:pPr>
        <w:spacing w:line="240" w:lineRule="auto"/>
        <w:ind w:firstLine="284"/>
        <w:jc w:val="both"/>
        <w:rPr>
          <w:rFonts w:ascii="Times New Roman" w:hAnsi="Times New Roman" w:cs="Times New Roman"/>
          <w:sz w:val="24"/>
          <w:szCs w:val="24"/>
        </w:rPr>
      </w:pPr>
    </w:p>
    <w:p w:rsidR="00AE1250" w:rsidRDefault="00AE1250" w:rsidP="007E482A">
      <w:pPr>
        <w:spacing w:line="240" w:lineRule="auto"/>
        <w:ind w:firstLine="284"/>
        <w:jc w:val="both"/>
        <w:rPr>
          <w:rFonts w:ascii="Times New Roman" w:hAnsi="Times New Roman" w:cs="Times New Roman"/>
          <w:sz w:val="24"/>
          <w:szCs w:val="24"/>
        </w:rPr>
      </w:pPr>
    </w:p>
    <w:p w:rsidR="00AE1250" w:rsidRDefault="00AE1250" w:rsidP="002B1361">
      <w:pPr>
        <w:spacing w:line="240" w:lineRule="auto"/>
        <w:ind w:firstLine="284"/>
        <w:rPr>
          <w:rFonts w:ascii="Times New Roman" w:hAnsi="Times New Roman" w:cs="Times New Roman"/>
          <w:sz w:val="24"/>
          <w:szCs w:val="24"/>
        </w:rPr>
      </w:pPr>
    </w:p>
    <w:p w:rsidR="00AE1250" w:rsidRDefault="00AE1250" w:rsidP="002B1361">
      <w:pPr>
        <w:spacing w:line="240" w:lineRule="auto"/>
        <w:ind w:firstLine="284"/>
        <w:rPr>
          <w:rFonts w:ascii="Times New Roman" w:hAnsi="Times New Roman" w:cs="Times New Roman"/>
          <w:sz w:val="24"/>
          <w:szCs w:val="24"/>
        </w:rPr>
      </w:pPr>
    </w:p>
    <w:p w:rsidR="00AE1250" w:rsidRDefault="00AE1250" w:rsidP="002B1361">
      <w:pPr>
        <w:spacing w:line="240" w:lineRule="auto"/>
        <w:ind w:firstLine="284"/>
        <w:rPr>
          <w:rFonts w:ascii="Times New Roman" w:hAnsi="Times New Roman" w:cs="Times New Roman"/>
          <w:sz w:val="24"/>
          <w:szCs w:val="24"/>
        </w:rPr>
      </w:pPr>
    </w:p>
    <w:p w:rsidR="00981F80" w:rsidRPr="00550C3A" w:rsidRDefault="00E03FC8" w:rsidP="002B1361">
      <w:pPr>
        <w:pStyle w:val="10"/>
        <w:numPr>
          <w:ilvl w:val="0"/>
          <w:numId w:val="19"/>
        </w:numPr>
        <w:spacing w:line="240" w:lineRule="auto"/>
        <w:rPr>
          <w:rFonts w:ascii="Times New Roman" w:hAnsi="Times New Roman" w:cs="Times New Roman"/>
          <w:color w:val="000000" w:themeColor="text1"/>
        </w:rPr>
      </w:pPr>
      <w:bookmarkStart w:id="20" w:name="_Toc438368299"/>
      <w:r w:rsidRPr="00550C3A">
        <w:rPr>
          <w:rFonts w:ascii="Times New Roman" w:hAnsi="Times New Roman" w:cs="Times New Roman"/>
          <w:color w:val="000000" w:themeColor="text1"/>
        </w:rPr>
        <w:lastRenderedPageBreak/>
        <w:t>Список использованной литературы.</w:t>
      </w:r>
      <w:bookmarkEnd w:id="20"/>
    </w:p>
    <w:p w:rsidR="002B1361" w:rsidRDefault="002B1361" w:rsidP="002B1361">
      <w:pPr>
        <w:pStyle w:val="a7"/>
        <w:numPr>
          <w:ilvl w:val="0"/>
          <w:numId w:val="9"/>
        </w:numPr>
        <w:spacing w:line="240" w:lineRule="auto"/>
        <w:rPr>
          <w:rFonts w:ascii="Times New Roman" w:hAnsi="Times New Roman" w:cs="Times New Roman"/>
          <w:sz w:val="24"/>
          <w:szCs w:val="24"/>
        </w:rPr>
      </w:pPr>
      <w:r>
        <w:rPr>
          <w:rFonts w:ascii="Times New Roman" w:hAnsi="Times New Roman" w:cs="Times New Roman"/>
          <w:sz w:val="24"/>
          <w:szCs w:val="24"/>
        </w:rPr>
        <w:t xml:space="preserve">Биология. Часть 1./ П.М.Бородин </w:t>
      </w:r>
      <w:r w:rsidRPr="00536684">
        <w:rPr>
          <w:rFonts w:ascii="Times New Roman" w:hAnsi="Times New Roman" w:cs="Times New Roman"/>
          <w:sz w:val="24"/>
          <w:szCs w:val="24"/>
        </w:rPr>
        <w:t>[</w:t>
      </w:r>
      <w:r>
        <w:rPr>
          <w:rFonts w:ascii="Times New Roman" w:hAnsi="Times New Roman" w:cs="Times New Roman"/>
          <w:sz w:val="24"/>
          <w:szCs w:val="24"/>
        </w:rPr>
        <w:t>и др.</w:t>
      </w:r>
      <w:r w:rsidRPr="00536684">
        <w:rPr>
          <w:rFonts w:ascii="Times New Roman" w:hAnsi="Times New Roman" w:cs="Times New Roman"/>
          <w:sz w:val="24"/>
          <w:szCs w:val="24"/>
        </w:rPr>
        <w:t>]</w:t>
      </w:r>
      <w:r>
        <w:rPr>
          <w:rFonts w:ascii="Times New Roman" w:hAnsi="Times New Roman" w:cs="Times New Roman"/>
          <w:sz w:val="24"/>
          <w:szCs w:val="24"/>
        </w:rPr>
        <w:t xml:space="preserve"> – Москва: Просвещение, 2011. – 303с.</w:t>
      </w:r>
    </w:p>
    <w:p w:rsidR="002B1361" w:rsidRDefault="002B1361" w:rsidP="002B1361">
      <w:pPr>
        <w:pStyle w:val="a7"/>
        <w:numPr>
          <w:ilvl w:val="0"/>
          <w:numId w:val="9"/>
        </w:numPr>
        <w:spacing w:line="240" w:lineRule="auto"/>
        <w:rPr>
          <w:rFonts w:ascii="Times New Roman" w:hAnsi="Times New Roman" w:cs="Times New Roman"/>
          <w:sz w:val="24"/>
          <w:szCs w:val="24"/>
        </w:rPr>
      </w:pPr>
      <w:r>
        <w:rPr>
          <w:rFonts w:ascii="Times New Roman" w:hAnsi="Times New Roman" w:cs="Times New Roman"/>
          <w:sz w:val="24"/>
          <w:szCs w:val="24"/>
        </w:rPr>
        <w:t>Вредные химические вещества. Углеводородов: Справ. Изд. / Под ред. В.А.Филива и др. – Л.: «Химия», 1990. – 732 с</w:t>
      </w:r>
    </w:p>
    <w:p w:rsidR="002B1361" w:rsidRDefault="002B1361" w:rsidP="002B1361">
      <w:pPr>
        <w:pStyle w:val="a7"/>
        <w:numPr>
          <w:ilvl w:val="0"/>
          <w:numId w:val="9"/>
        </w:numPr>
        <w:spacing w:line="240" w:lineRule="auto"/>
        <w:rPr>
          <w:rFonts w:ascii="Times New Roman" w:hAnsi="Times New Roman" w:cs="Times New Roman"/>
          <w:sz w:val="24"/>
          <w:szCs w:val="24"/>
        </w:rPr>
      </w:pPr>
      <w:r>
        <w:rPr>
          <w:rFonts w:ascii="Times New Roman" w:hAnsi="Times New Roman" w:cs="Times New Roman"/>
          <w:sz w:val="24"/>
          <w:szCs w:val="24"/>
        </w:rPr>
        <w:t>Простейшие методы статической обработки результатов экологических исследований. / Сост. А.С.Боголюбов – М.: Экосистема, 2001. – 17с.</w:t>
      </w:r>
    </w:p>
    <w:p w:rsidR="002B1361" w:rsidRDefault="002B1361" w:rsidP="002B1361">
      <w:pPr>
        <w:pStyle w:val="a7"/>
        <w:numPr>
          <w:ilvl w:val="0"/>
          <w:numId w:val="9"/>
        </w:numPr>
        <w:spacing w:line="240" w:lineRule="auto"/>
        <w:rPr>
          <w:rFonts w:ascii="Times New Roman" w:hAnsi="Times New Roman" w:cs="Times New Roman"/>
          <w:sz w:val="24"/>
          <w:szCs w:val="24"/>
        </w:rPr>
      </w:pPr>
      <w:r>
        <w:rPr>
          <w:rFonts w:ascii="Times New Roman" w:hAnsi="Times New Roman" w:cs="Times New Roman"/>
          <w:sz w:val="24"/>
          <w:szCs w:val="24"/>
        </w:rPr>
        <w:t xml:space="preserve">Химия. Профильный уровень / О.С.Габриелян </w:t>
      </w:r>
      <w:r w:rsidRPr="00536684">
        <w:rPr>
          <w:rFonts w:ascii="Times New Roman" w:hAnsi="Times New Roman" w:cs="Times New Roman"/>
          <w:sz w:val="24"/>
          <w:szCs w:val="24"/>
        </w:rPr>
        <w:t>[</w:t>
      </w:r>
      <w:r>
        <w:rPr>
          <w:rFonts w:ascii="Times New Roman" w:hAnsi="Times New Roman" w:cs="Times New Roman"/>
          <w:sz w:val="24"/>
          <w:szCs w:val="24"/>
        </w:rPr>
        <w:t>и др.</w:t>
      </w:r>
      <w:r w:rsidRPr="00536684">
        <w:rPr>
          <w:rFonts w:ascii="Times New Roman" w:hAnsi="Times New Roman" w:cs="Times New Roman"/>
          <w:sz w:val="24"/>
          <w:szCs w:val="24"/>
        </w:rPr>
        <w:t>]</w:t>
      </w:r>
      <w:r>
        <w:rPr>
          <w:rFonts w:ascii="Times New Roman" w:hAnsi="Times New Roman" w:cs="Times New Roman"/>
          <w:sz w:val="24"/>
          <w:szCs w:val="24"/>
        </w:rPr>
        <w:t xml:space="preserve"> – Москва: Дрофа, 2013. – 319с</w:t>
      </w:r>
    </w:p>
    <w:p w:rsidR="002B1361" w:rsidRDefault="002B1361" w:rsidP="002B1361">
      <w:pPr>
        <w:pStyle w:val="a7"/>
        <w:numPr>
          <w:ilvl w:val="0"/>
          <w:numId w:val="9"/>
        </w:numPr>
        <w:spacing w:line="240" w:lineRule="auto"/>
        <w:rPr>
          <w:rFonts w:ascii="Times New Roman" w:hAnsi="Times New Roman" w:cs="Times New Roman"/>
          <w:sz w:val="24"/>
          <w:szCs w:val="24"/>
        </w:rPr>
      </w:pPr>
      <w:r>
        <w:rPr>
          <w:rFonts w:ascii="Times New Roman" w:hAnsi="Times New Roman" w:cs="Times New Roman"/>
          <w:sz w:val="24"/>
          <w:szCs w:val="24"/>
        </w:rPr>
        <w:t>Чернова, Н.М. Лабораторный практикум по экологии: учеб. Пособие для студентов пед. институтов по биол. спец. – М.: Просвещение, 1986.</w:t>
      </w:r>
    </w:p>
    <w:p w:rsidR="002B1361" w:rsidRDefault="002B1361" w:rsidP="002B1361">
      <w:pPr>
        <w:pStyle w:val="a7"/>
        <w:numPr>
          <w:ilvl w:val="0"/>
          <w:numId w:val="9"/>
        </w:numPr>
        <w:spacing w:line="240" w:lineRule="auto"/>
        <w:rPr>
          <w:rFonts w:ascii="Times New Roman" w:hAnsi="Times New Roman" w:cs="Times New Roman"/>
          <w:sz w:val="24"/>
          <w:szCs w:val="24"/>
        </w:rPr>
      </w:pPr>
      <w:r>
        <w:rPr>
          <w:rFonts w:ascii="Times New Roman" w:hAnsi="Times New Roman" w:cs="Times New Roman"/>
          <w:sz w:val="24"/>
          <w:szCs w:val="24"/>
        </w:rPr>
        <w:t>Школьный экологический мониторинг. Учебно-методическое пособие. / Под ред. Т.Я.Ашихминой. – М.: АГАР, 2000. – 385с.</w:t>
      </w:r>
    </w:p>
    <w:p w:rsidR="002B1361" w:rsidRDefault="002B1361" w:rsidP="002B1361">
      <w:pPr>
        <w:pStyle w:val="a7"/>
        <w:numPr>
          <w:ilvl w:val="0"/>
          <w:numId w:val="9"/>
        </w:numPr>
        <w:spacing w:line="240" w:lineRule="auto"/>
        <w:rPr>
          <w:rFonts w:ascii="Times New Roman" w:hAnsi="Times New Roman" w:cs="Times New Roman"/>
          <w:sz w:val="24"/>
          <w:szCs w:val="24"/>
        </w:rPr>
      </w:pPr>
      <w:r>
        <w:rPr>
          <w:rFonts w:ascii="Times New Roman" w:hAnsi="Times New Roman" w:cs="Times New Roman"/>
          <w:sz w:val="24"/>
          <w:szCs w:val="24"/>
        </w:rPr>
        <w:t>Шустров, С.Б «Химические основы экологии» / С.Б. Шустров, Л.В. Шустрова – Москва: Просвещение, 1995. – 239с.</w:t>
      </w:r>
    </w:p>
    <w:p w:rsidR="002B1361" w:rsidRDefault="002B1361" w:rsidP="002B1361">
      <w:pPr>
        <w:pStyle w:val="a7"/>
        <w:numPr>
          <w:ilvl w:val="0"/>
          <w:numId w:val="9"/>
        </w:numPr>
        <w:spacing w:line="240" w:lineRule="auto"/>
        <w:rPr>
          <w:rFonts w:ascii="Times New Roman" w:hAnsi="Times New Roman" w:cs="Times New Roman"/>
          <w:sz w:val="24"/>
          <w:szCs w:val="24"/>
        </w:rPr>
      </w:pPr>
      <w:r>
        <w:rPr>
          <w:rFonts w:ascii="Times New Roman" w:hAnsi="Times New Roman" w:cs="Times New Roman"/>
          <w:sz w:val="24"/>
          <w:szCs w:val="24"/>
        </w:rPr>
        <w:t>Экология. Учебник для 10(11) классов. Под ред. Черновой Н.М – Москва: 11-е издание, 2007. – 304с.</w:t>
      </w:r>
    </w:p>
    <w:p w:rsidR="00981F80" w:rsidRDefault="00981F80" w:rsidP="002B1361">
      <w:pPr>
        <w:spacing w:line="240" w:lineRule="auto"/>
        <w:rPr>
          <w:rFonts w:ascii="Times New Roman" w:hAnsi="Times New Roman" w:cs="Times New Roman"/>
          <w:sz w:val="24"/>
          <w:szCs w:val="24"/>
        </w:rPr>
      </w:pPr>
    </w:p>
    <w:p w:rsidR="00981F80" w:rsidRDefault="00981F80" w:rsidP="002B1361">
      <w:pPr>
        <w:spacing w:line="240" w:lineRule="auto"/>
        <w:rPr>
          <w:rFonts w:ascii="Times New Roman" w:hAnsi="Times New Roman" w:cs="Times New Roman"/>
          <w:sz w:val="24"/>
          <w:szCs w:val="24"/>
        </w:rPr>
      </w:pPr>
    </w:p>
    <w:p w:rsidR="00981F80" w:rsidRDefault="00981F80" w:rsidP="002B1361">
      <w:pPr>
        <w:spacing w:line="240" w:lineRule="auto"/>
        <w:rPr>
          <w:rFonts w:ascii="Times New Roman" w:hAnsi="Times New Roman" w:cs="Times New Roman"/>
          <w:sz w:val="24"/>
          <w:szCs w:val="24"/>
        </w:rPr>
      </w:pPr>
    </w:p>
    <w:p w:rsidR="00981F80" w:rsidRDefault="00981F80" w:rsidP="002B1361">
      <w:pPr>
        <w:spacing w:line="240" w:lineRule="auto"/>
        <w:rPr>
          <w:rFonts w:ascii="Times New Roman" w:hAnsi="Times New Roman" w:cs="Times New Roman"/>
          <w:sz w:val="24"/>
          <w:szCs w:val="24"/>
        </w:rPr>
      </w:pPr>
    </w:p>
    <w:p w:rsidR="00981F80" w:rsidRDefault="00981F80" w:rsidP="002B1361">
      <w:pPr>
        <w:spacing w:line="240" w:lineRule="auto"/>
        <w:rPr>
          <w:rFonts w:ascii="Times New Roman" w:hAnsi="Times New Roman" w:cs="Times New Roman"/>
          <w:sz w:val="24"/>
          <w:szCs w:val="24"/>
        </w:rPr>
      </w:pPr>
    </w:p>
    <w:p w:rsidR="00981F80" w:rsidRDefault="00981F80" w:rsidP="002B1361">
      <w:pPr>
        <w:spacing w:line="240" w:lineRule="auto"/>
        <w:rPr>
          <w:rFonts w:ascii="Times New Roman" w:hAnsi="Times New Roman" w:cs="Times New Roman"/>
          <w:sz w:val="24"/>
          <w:szCs w:val="24"/>
        </w:rPr>
      </w:pPr>
    </w:p>
    <w:p w:rsidR="00981F80" w:rsidRDefault="00981F80" w:rsidP="002B1361">
      <w:pPr>
        <w:spacing w:line="240" w:lineRule="auto"/>
        <w:rPr>
          <w:rFonts w:ascii="Times New Roman" w:hAnsi="Times New Roman" w:cs="Times New Roman"/>
          <w:sz w:val="24"/>
          <w:szCs w:val="24"/>
        </w:rPr>
      </w:pPr>
    </w:p>
    <w:p w:rsidR="00981F80" w:rsidRDefault="00981F80" w:rsidP="002B1361">
      <w:pPr>
        <w:spacing w:line="240" w:lineRule="auto"/>
        <w:rPr>
          <w:rFonts w:ascii="Times New Roman" w:hAnsi="Times New Roman" w:cs="Times New Roman"/>
          <w:sz w:val="24"/>
          <w:szCs w:val="24"/>
        </w:rPr>
      </w:pPr>
    </w:p>
    <w:p w:rsidR="00981F80" w:rsidRDefault="00981F80" w:rsidP="002B1361">
      <w:pPr>
        <w:spacing w:line="240" w:lineRule="auto"/>
        <w:rPr>
          <w:rFonts w:ascii="Times New Roman" w:hAnsi="Times New Roman" w:cs="Times New Roman"/>
          <w:sz w:val="24"/>
          <w:szCs w:val="24"/>
        </w:rPr>
      </w:pPr>
    </w:p>
    <w:p w:rsidR="00981F80" w:rsidRDefault="00981F80" w:rsidP="002B1361">
      <w:pPr>
        <w:spacing w:line="240" w:lineRule="auto"/>
        <w:rPr>
          <w:rFonts w:ascii="Times New Roman" w:hAnsi="Times New Roman" w:cs="Times New Roman"/>
          <w:sz w:val="24"/>
          <w:szCs w:val="24"/>
        </w:rPr>
      </w:pPr>
    </w:p>
    <w:p w:rsidR="00981F80" w:rsidRDefault="00981F80" w:rsidP="002B1361">
      <w:pPr>
        <w:spacing w:line="240" w:lineRule="auto"/>
        <w:rPr>
          <w:rFonts w:ascii="Times New Roman" w:hAnsi="Times New Roman" w:cs="Times New Roman"/>
          <w:sz w:val="24"/>
          <w:szCs w:val="24"/>
        </w:rPr>
      </w:pPr>
    </w:p>
    <w:p w:rsidR="00981F80" w:rsidRDefault="00981F80" w:rsidP="002B1361">
      <w:pPr>
        <w:spacing w:line="240" w:lineRule="auto"/>
        <w:rPr>
          <w:rFonts w:ascii="Times New Roman" w:hAnsi="Times New Roman" w:cs="Times New Roman"/>
          <w:sz w:val="24"/>
          <w:szCs w:val="24"/>
        </w:rPr>
      </w:pPr>
    </w:p>
    <w:p w:rsidR="00981F80" w:rsidRPr="00E511C1" w:rsidRDefault="00981F80" w:rsidP="002B1361">
      <w:pPr>
        <w:pStyle w:val="10"/>
        <w:spacing w:line="240" w:lineRule="auto"/>
        <w:rPr>
          <w:rFonts w:ascii="Times New Roman" w:hAnsi="Times New Roman" w:cs="Times New Roman"/>
          <w:color w:val="000000" w:themeColor="text1"/>
        </w:rPr>
      </w:pPr>
    </w:p>
    <w:p w:rsidR="00981F80" w:rsidRPr="00E511C1" w:rsidRDefault="00981F80" w:rsidP="002B1361">
      <w:pPr>
        <w:pStyle w:val="10"/>
        <w:spacing w:line="240" w:lineRule="auto"/>
        <w:rPr>
          <w:rFonts w:ascii="Times New Roman" w:hAnsi="Times New Roman" w:cs="Times New Roman"/>
          <w:color w:val="000000" w:themeColor="text1"/>
        </w:rPr>
      </w:pPr>
    </w:p>
    <w:p w:rsidR="00981F80" w:rsidRPr="00E511C1" w:rsidRDefault="00981F80" w:rsidP="002B1361">
      <w:pPr>
        <w:pStyle w:val="10"/>
        <w:spacing w:line="240" w:lineRule="auto"/>
        <w:rPr>
          <w:rFonts w:ascii="Times New Roman" w:hAnsi="Times New Roman" w:cs="Times New Roman"/>
          <w:color w:val="000000" w:themeColor="text1"/>
        </w:rPr>
      </w:pPr>
    </w:p>
    <w:p w:rsidR="00981F80" w:rsidRDefault="00981F80" w:rsidP="002B1361">
      <w:pPr>
        <w:tabs>
          <w:tab w:val="left" w:pos="7485"/>
        </w:tabs>
        <w:spacing w:line="240" w:lineRule="auto"/>
        <w:rPr>
          <w:rFonts w:ascii="Times New Roman" w:hAnsi="Times New Roman" w:cs="Times New Roman"/>
          <w:sz w:val="24"/>
          <w:szCs w:val="24"/>
        </w:rPr>
      </w:pPr>
      <w:r>
        <w:rPr>
          <w:rFonts w:ascii="Times New Roman" w:hAnsi="Times New Roman" w:cs="Times New Roman"/>
          <w:sz w:val="24"/>
          <w:szCs w:val="24"/>
        </w:rPr>
        <w:tab/>
      </w:r>
    </w:p>
    <w:p w:rsidR="002B1361" w:rsidRPr="00A03F6C" w:rsidRDefault="002B1361" w:rsidP="002B1361">
      <w:pPr>
        <w:tabs>
          <w:tab w:val="left" w:pos="7485"/>
        </w:tabs>
        <w:spacing w:line="240" w:lineRule="auto"/>
        <w:rPr>
          <w:rFonts w:ascii="Times New Roman" w:hAnsi="Times New Roman" w:cs="Times New Roman"/>
          <w:sz w:val="24"/>
          <w:szCs w:val="24"/>
        </w:rPr>
      </w:pPr>
    </w:p>
    <w:p w:rsidR="00981F80" w:rsidRPr="00AA7A8B" w:rsidRDefault="00981F80" w:rsidP="002B1361">
      <w:pPr>
        <w:spacing w:line="240" w:lineRule="auto"/>
        <w:rPr>
          <w:rFonts w:ascii="Times New Roman" w:hAnsi="Times New Roman" w:cs="Times New Roman"/>
          <w:color w:val="000000" w:themeColor="text1"/>
          <w:sz w:val="24"/>
          <w:szCs w:val="24"/>
        </w:rPr>
      </w:pPr>
    </w:p>
    <w:p w:rsidR="00981F80" w:rsidRDefault="00E03FC8" w:rsidP="002B1361">
      <w:pPr>
        <w:pStyle w:val="10"/>
        <w:numPr>
          <w:ilvl w:val="0"/>
          <w:numId w:val="19"/>
        </w:numPr>
        <w:spacing w:line="240" w:lineRule="auto"/>
        <w:rPr>
          <w:rFonts w:ascii="Times New Roman" w:hAnsi="Times New Roman" w:cs="Times New Roman"/>
          <w:color w:val="000000" w:themeColor="text1"/>
        </w:rPr>
      </w:pPr>
      <w:bookmarkStart w:id="21" w:name="_Toc438368300"/>
      <w:r>
        <w:rPr>
          <w:rFonts w:ascii="Times New Roman" w:hAnsi="Times New Roman" w:cs="Times New Roman"/>
          <w:color w:val="000000" w:themeColor="text1"/>
        </w:rPr>
        <w:lastRenderedPageBreak/>
        <w:t xml:space="preserve">Список использованных </w:t>
      </w:r>
      <w:r w:rsidR="00EE50B3">
        <w:rPr>
          <w:rFonts w:ascii="Times New Roman" w:hAnsi="Times New Roman" w:cs="Times New Roman"/>
          <w:color w:val="000000" w:themeColor="text1"/>
        </w:rPr>
        <w:t xml:space="preserve">информационных </w:t>
      </w:r>
      <w:r>
        <w:rPr>
          <w:rFonts w:ascii="Times New Roman" w:hAnsi="Times New Roman" w:cs="Times New Roman"/>
          <w:color w:val="000000" w:themeColor="text1"/>
        </w:rPr>
        <w:t>источников</w:t>
      </w:r>
      <w:proofErr w:type="gramStart"/>
      <w:r>
        <w:rPr>
          <w:rFonts w:ascii="Times New Roman" w:hAnsi="Times New Roman" w:cs="Times New Roman"/>
          <w:color w:val="000000" w:themeColor="text1"/>
        </w:rPr>
        <w:t xml:space="preserve"> </w:t>
      </w:r>
      <w:r w:rsidR="00EE50B3">
        <w:rPr>
          <w:rFonts w:ascii="Times New Roman" w:hAnsi="Times New Roman" w:cs="Times New Roman"/>
          <w:color w:val="000000" w:themeColor="text1"/>
        </w:rPr>
        <w:t>.</w:t>
      </w:r>
      <w:bookmarkEnd w:id="21"/>
      <w:proofErr w:type="gramEnd"/>
    </w:p>
    <w:p w:rsidR="002B1361" w:rsidRPr="00A03F6C" w:rsidRDefault="002B1361" w:rsidP="002B1361">
      <w:pPr>
        <w:pStyle w:val="a7"/>
        <w:numPr>
          <w:ilvl w:val="0"/>
          <w:numId w:val="11"/>
        </w:numPr>
        <w:spacing w:line="240" w:lineRule="auto"/>
        <w:rPr>
          <w:rFonts w:ascii="Times New Roman" w:hAnsi="Times New Roman" w:cs="Times New Roman"/>
          <w:sz w:val="24"/>
          <w:szCs w:val="24"/>
        </w:rPr>
      </w:pPr>
      <w:r>
        <w:rPr>
          <w:rFonts w:ascii="Times New Roman" w:hAnsi="Times New Roman" w:cs="Times New Roman"/>
          <w:sz w:val="24"/>
          <w:szCs w:val="24"/>
        </w:rPr>
        <w:t xml:space="preserve">«Загрязнение атмосферного воздуха» </w:t>
      </w:r>
      <w:r>
        <w:rPr>
          <w:rFonts w:ascii="Times New Roman" w:hAnsi="Times New Roman" w:cs="Times New Roman"/>
          <w:sz w:val="24"/>
          <w:szCs w:val="24"/>
          <w:lang w:val="en-US"/>
        </w:rPr>
        <w:t>URL</w:t>
      </w:r>
      <w:r w:rsidRPr="00A03F6C">
        <w:rPr>
          <w:rFonts w:ascii="Times New Roman" w:hAnsi="Times New Roman" w:cs="Times New Roman"/>
          <w:sz w:val="24"/>
          <w:szCs w:val="24"/>
        </w:rPr>
        <w:t xml:space="preserve">: </w:t>
      </w:r>
      <w:r w:rsidRPr="00A03F6C">
        <w:rPr>
          <w:rFonts w:ascii="Times New Roman" w:hAnsi="Times New Roman" w:cs="Times New Roman"/>
          <w:sz w:val="24"/>
          <w:szCs w:val="24"/>
          <w:lang w:val="en-US"/>
        </w:rPr>
        <w:t>http</w:t>
      </w:r>
      <w:r w:rsidRPr="00A03F6C">
        <w:rPr>
          <w:rFonts w:ascii="Times New Roman" w:hAnsi="Times New Roman" w:cs="Times New Roman"/>
          <w:sz w:val="24"/>
          <w:szCs w:val="24"/>
        </w:rPr>
        <w:t>://</w:t>
      </w:r>
      <w:r w:rsidRPr="00A03F6C">
        <w:rPr>
          <w:rFonts w:ascii="Times New Roman" w:hAnsi="Times New Roman" w:cs="Times New Roman"/>
          <w:sz w:val="24"/>
          <w:szCs w:val="24"/>
          <w:lang w:val="en-US"/>
        </w:rPr>
        <w:t>ustoj</w:t>
      </w:r>
      <w:r w:rsidRPr="00A03F6C">
        <w:rPr>
          <w:rFonts w:ascii="Times New Roman" w:hAnsi="Times New Roman" w:cs="Times New Roman"/>
          <w:sz w:val="24"/>
          <w:szCs w:val="24"/>
        </w:rPr>
        <w:t>.</w:t>
      </w:r>
      <w:r w:rsidRPr="00A03F6C">
        <w:rPr>
          <w:rFonts w:ascii="Times New Roman" w:hAnsi="Times New Roman" w:cs="Times New Roman"/>
          <w:sz w:val="24"/>
          <w:szCs w:val="24"/>
          <w:lang w:val="en-US"/>
        </w:rPr>
        <w:t>com</w:t>
      </w:r>
      <w:r w:rsidRPr="00A03F6C">
        <w:rPr>
          <w:rFonts w:ascii="Times New Roman" w:hAnsi="Times New Roman" w:cs="Times New Roman"/>
          <w:sz w:val="24"/>
          <w:szCs w:val="24"/>
        </w:rPr>
        <w:t>/</w:t>
      </w:r>
      <w:r w:rsidRPr="00A03F6C">
        <w:rPr>
          <w:rFonts w:ascii="Times New Roman" w:hAnsi="Times New Roman" w:cs="Times New Roman"/>
          <w:sz w:val="24"/>
          <w:szCs w:val="24"/>
          <w:lang w:val="en-US"/>
        </w:rPr>
        <w:t>Air</w:t>
      </w:r>
      <w:r w:rsidRPr="00A03F6C">
        <w:rPr>
          <w:rFonts w:ascii="Times New Roman" w:hAnsi="Times New Roman" w:cs="Times New Roman"/>
          <w:sz w:val="24"/>
          <w:szCs w:val="24"/>
        </w:rPr>
        <w:t>.</w:t>
      </w:r>
      <w:r w:rsidRPr="00A03F6C">
        <w:rPr>
          <w:rFonts w:ascii="Times New Roman" w:hAnsi="Times New Roman" w:cs="Times New Roman"/>
          <w:sz w:val="24"/>
          <w:szCs w:val="24"/>
          <w:lang w:val="en-US"/>
        </w:rPr>
        <w:t>htm</w:t>
      </w:r>
    </w:p>
    <w:p w:rsidR="002B1361" w:rsidRPr="00A03F6C" w:rsidRDefault="002B1361" w:rsidP="002B1361">
      <w:pPr>
        <w:pStyle w:val="a7"/>
        <w:numPr>
          <w:ilvl w:val="0"/>
          <w:numId w:val="11"/>
        </w:numPr>
        <w:spacing w:line="240" w:lineRule="auto"/>
        <w:rPr>
          <w:rFonts w:ascii="Times New Roman" w:hAnsi="Times New Roman" w:cs="Times New Roman"/>
          <w:sz w:val="24"/>
          <w:szCs w:val="24"/>
        </w:rPr>
      </w:pPr>
      <w:r>
        <w:rPr>
          <w:rFonts w:ascii="Times New Roman" w:hAnsi="Times New Roman" w:cs="Times New Roman"/>
          <w:sz w:val="24"/>
          <w:szCs w:val="24"/>
        </w:rPr>
        <w:t xml:space="preserve">«Загрязнение воздуха» </w:t>
      </w:r>
      <w:r>
        <w:rPr>
          <w:rFonts w:ascii="Times New Roman" w:hAnsi="Times New Roman" w:cs="Times New Roman"/>
          <w:sz w:val="24"/>
          <w:szCs w:val="24"/>
          <w:lang w:val="en-US"/>
        </w:rPr>
        <w:t>URL</w:t>
      </w:r>
      <w:r w:rsidRPr="00A03F6C">
        <w:rPr>
          <w:rFonts w:ascii="Times New Roman" w:hAnsi="Times New Roman" w:cs="Times New Roman"/>
          <w:sz w:val="24"/>
          <w:szCs w:val="24"/>
        </w:rPr>
        <w:t xml:space="preserve">: </w:t>
      </w:r>
      <w:r w:rsidRPr="00A03F6C">
        <w:rPr>
          <w:rFonts w:ascii="Times New Roman" w:hAnsi="Times New Roman" w:cs="Times New Roman"/>
          <w:sz w:val="24"/>
          <w:szCs w:val="24"/>
          <w:lang w:val="en-US"/>
        </w:rPr>
        <w:t>http</w:t>
      </w:r>
      <w:r w:rsidRPr="00A03F6C">
        <w:rPr>
          <w:rFonts w:ascii="Times New Roman" w:hAnsi="Times New Roman" w:cs="Times New Roman"/>
          <w:sz w:val="24"/>
          <w:szCs w:val="24"/>
        </w:rPr>
        <w:t>://</w:t>
      </w:r>
      <w:r w:rsidRPr="00A03F6C">
        <w:rPr>
          <w:rFonts w:ascii="Times New Roman" w:hAnsi="Times New Roman" w:cs="Times New Roman"/>
          <w:sz w:val="24"/>
          <w:szCs w:val="24"/>
          <w:lang w:val="en-US"/>
        </w:rPr>
        <w:t>lifesweet</w:t>
      </w:r>
      <w:r w:rsidRPr="00A03F6C">
        <w:rPr>
          <w:rFonts w:ascii="Times New Roman" w:hAnsi="Times New Roman" w:cs="Times New Roman"/>
          <w:sz w:val="24"/>
          <w:szCs w:val="24"/>
        </w:rPr>
        <w:t>.</w:t>
      </w:r>
      <w:r w:rsidRPr="00A03F6C">
        <w:rPr>
          <w:rFonts w:ascii="Times New Roman" w:hAnsi="Times New Roman" w:cs="Times New Roman"/>
          <w:sz w:val="24"/>
          <w:szCs w:val="24"/>
          <w:lang w:val="en-US"/>
        </w:rPr>
        <w:t>ru</w:t>
      </w:r>
      <w:r w:rsidRPr="00A03F6C">
        <w:rPr>
          <w:rFonts w:ascii="Times New Roman" w:hAnsi="Times New Roman" w:cs="Times New Roman"/>
          <w:sz w:val="24"/>
          <w:szCs w:val="24"/>
        </w:rPr>
        <w:t>/</w:t>
      </w:r>
      <w:r w:rsidRPr="00A03F6C">
        <w:rPr>
          <w:rFonts w:ascii="Times New Roman" w:hAnsi="Times New Roman" w:cs="Times New Roman"/>
          <w:sz w:val="24"/>
          <w:szCs w:val="24"/>
          <w:lang w:val="en-US"/>
        </w:rPr>
        <w:t>poznavatelnoe</w:t>
      </w:r>
      <w:r w:rsidRPr="00A03F6C">
        <w:rPr>
          <w:rFonts w:ascii="Times New Roman" w:hAnsi="Times New Roman" w:cs="Times New Roman"/>
          <w:sz w:val="24"/>
          <w:szCs w:val="24"/>
        </w:rPr>
        <w:t>/44-</w:t>
      </w:r>
      <w:r w:rsidRPr="00A03F6C">
        <w:rPr>
          <w:rFonts w:ascii="Times New Roman" w:hAnsi="Times New Roman" w:cs="Times New Roman"/>
          <w:sz w:val="24"/>
          <w:szCs w:val="24"/>
          <w:lang w:val="en-US"/>
        </w:rPr>
        <w:t>istochniki</w:t>
      </w:r>
      <w:r w:rsidRPr="00A03F6C">
        <w:rPr>
          <w:rFonts w:ascii="Times New Roman" w:hAnsi="Times New Roman" w:cs="Times New Roman"/>
          <w:sz w:val="24"/>
          <w:szCs w:val="24"/>
        </w:rPr>
        <w:t>-</w:t>
      </w:r>
      <w:r w:rsidRPr="00A03F6C">
        <w:rPr>
          <w:rFonts w:ascii="Times New Roman" w:hAnsi="Times New Roman" w:cs="Times New Roman"/>
          <w:sz w:val="24"/>
          <w:szCs w:val="24"/>
          <w:lang w:val="en-US"/>
        </w:rPr>
        <w:t>zagryazneniya</w:t>
      </w:r>
      <w:r w:rsidRPr="00A03F6C">
        <w:rPr>
          <w:rFonts w:ascii="Times New Roman" w:hAnsi="Times New Roman" w:cs="Times New Roman"/>
          <w:sz w:val="24"/>
          <w:szCs w:val="24"/>
        </w:rPr>
        <w:t>-</w:t>
      </w:r>
      <w:r w:rsidRPr="00A03F6C">
        <w:rPr>
          <w:rFonts w:ascii="Times New Roman" w:hAnsi="Times New Roman" w:cs="Times New Roman"/>
          <w:sz w:val="24"/>
          <w:szCs w:val="24"/>
          <w:lang w:val="en-US"/>
        </w:rPr>
        <w:t>vozduha</w:t>
      </w:r>
      <w:r w:rsidRPr="00A03F6C">
        <w:rPr>
          <w:rFonts w:ascii="Times New Roman" w:hAnsi="Times New Roman" w:cs="Times New Roman"/>
          <w:sz w:val="24"/>
          <w:szCs w:val="24"/>
        </w:rPr>
        <w:t>.</w:t>
      </w:r>
      <w:r w:rsidRPr="00A03F6C">
        <w:rPr>
          <w:rFonts w:ascii="Times New Roman" w:hAnsi="Times New Roman" w:cs="Times New Roman"/>
          <w:sz w:val="24"/>
          <w:szCs w:val="24"/>
          <w:lang w:val="en-US"/>
        </w:rPr>
        <w:t>html</w:t>
      </w:r>
    </w:p>
    <w:p w:rsidR="002B1361" w:rsidRDefault="002B1361" w:rsidP="002B1361">
      <w:pPr>
        <w:pStyle w:val="a7"/>
        <w:numPr>
          <w:ilvl w:val="0"/>
          <w:numId w:val="11"/>
        </w:numPr>
        <w:spacing w:line="240" w:lineRule="auto"/>
        <w:rPr>
          <w:rFonts w:ascii="Times New Roman" w:hAnsi="Times New Roman" w:cs="Times New Roman"/>
          <w:sz w:val="24"/>
          <w:szCs w:val="24"/>
        </w:rPr>
      </w:pPr>
      <w:r>
        <w:rPr>
          <w:rFonts w:ascii="Times New Roman" w:hAnsi="Times New Roman" w:cs="Times New Roman"/>
          <w:sz w:val="24"/>
          <w:szCs w:val="24"/>
        </w:rPr>
        <w:t xml:space="preserve">«Что загрязняет воздух в городе? Какие вещества загрязняют воздух?» </w:t>
      </w:r>
      <w:r>
        <w:rPr>
          <w:rFonts w:ascii="Times New Roman" w:hAnsi="Times New Roman" w:cs="Times New Roman"/>
          <w:sz w:val="24"/>
          <w:szCs w:val="24"/>
          <w:lang w:val="en-US"/>
        </w:rPr>
        <w:t>URL</w:t>
      </w:r>
      <w:r w:rsidRPr="00A03F6C">
        <w:rPr>
          <w:rFonts w:ascii="Times New Roman" w:hAnsi="Times New Roman" w:cs="Times New Roman"/>
          <w:sz w:val="24"/>
          <w:szCs w:val="24"/>
        </w:rPr>
        <w:t xml:space="preserve">: </w:t>
      </w:r>
      <w:r w:rsidRPr="00205D28">
        <w:rPr>
          <w:rFonts w:ascii="Times New Roman" w:hAnsi="Times New Roman" w:cs="Times New Roman"/>
          <w:sz w:val="24"/>
          <w:szCs w:val="24"/>
          <w:lang w:val="en-US"/>
        </w:rPr>
        <w:t>http</w:t>
      </w:r>
      <w:r w:rsidRPr="00205D28">
        <w:rPr>
          <w:rFonts w:ascii="Times New Roman" w:hAnsi="Times New Roman" w:cs="Times New Roman"/>
          <w:sz w:val="24"/>
          <w:szCs w:val="24"/>
        </w:rPr>
        <w:t>://</w:t>
      </w:r>
      <w:r w:rsidRPr="00205D28">
        <w:rPr>
          <w:rFonts w:ascii="Times New Roman" w:hAnsi="Times New Roman" w:cs="Times New Roman"/>
          <w:sz w:val="24"/>
          <w:szCs w:val="24"/>
          <w:lang w:val="en-US"/>
        </w:rPr>
        <w:t>fb</w:t>
      </w:r>
      <w:r w:rsidRPr="00205D28">
        <w:rPr>
          <w:rFonts w:ascii="Times New Roman" w:hAnsi="Times New Roman" w:cs="Times New Roman"/>
          <w:sz w:val="24"/>
          <w:szCs w:val="24"/>
        </w:rPr>
        <w:t>.</w:t>
      </w:r>
      <w:r w:rsidRPr="00205D28">
        <w:rPr>
          <w:rFonts w:ascii="Times New Roman" w:hAnsi="Times New Roman" w:cs="Times New Roman"/>
          <w:sz w:val="24"/>
          <w:szCs w:val="24"/>
          <w:lang w:val="en-US"/>
        </w:rPr>
        <w:t>ru</w:t>
      </w:r>
      <w:r w:rsidRPr="00205D28">
        <w:rPr>
          <w:rFonts w:ascii="Times New Roman" w:hAnsi="Times New Roman" w:cs="Times New Roman"/>
          <w:sz w:val="24"/>
          <w:szCs w:val="24"/>
        </w:rPr>
        <w:t>/</w:t>
      </w:r>
      <w:r w:rsidRPr="00205D28">
        <w:rPr>
          <w:rFonts w:ascii="Times New Roman" w:hAnsi="Times New Roman" w:cs="Times New Roman"/>
          <w:sz w:val="24"/>
          <w:szCs w:val="24"/>
          <w:lang w:val="en-US"/>
        </w:rPr>
        <w:t>article</w:t>
      </w:r>
      <w:r w:rsidRPr="00205D28">
        <w:rPr>
          <w:rFonts w:ascii="Times New Roman" w:hAnsi="Times New Roman" w:cs="Times New Roman"/>
          <w:sz w:val="24"/>
          <w:szCs w:val="24"/>
        </w:rPr>
        <w:t>/159040/</w:t>
      </w:r>
      <w:r w:rsidRPr="00205D28">
        <w:rPr>
          <w:rFonts w:ascii="Times New Roman" w:hAnsi="Times New Roman" w:cs="Times New Roman"/>
          <w:sz w:val="24"/>
          <w:szCs w:val="24"/>
          <w:lang w:val="en-US"/>
        </w:rPr>
        <w:t>chto</w:t>
      </w:r>
      <w:r w:rsidRPr="00205D28">
        <w:rPr>
          <w:rFonts w:ascii="Times New Roman" w:hAnsi="Times New Roman" w:cs="Times New Roman"/>
          <w:sz w:val="24"/>
          <w:szCs w:val="24"/>
        </w:rPr>
        <w:t>-</w:t>
      </w:r>
      <w:r w:rsidRPr="00205D28">
        <w:rPr>
          <w:rFonts w:ascii="Times New Roman" w:hAnsi="Times New Roman" w:cs="Times New Roman"/>
          <w:sz w:val="24"/>
          <w:szCs w:val="24"/>
          <w:lang w:val="en-US"/>
        </w:rPr>
        <w:t>zagryaznyaet</w:t>
      </w:r>
      <w:r w:rsidRPr="00205D28">
        <w:rPr>
          <w:rFonts w:ascii="Times New Roman" w:hAnsi="Times New Roman" w:cs="Times New Roman"/>
          <w:sz w:val="24"/>
          <w:szCs w:val="24"/>
        </w:rPr>
        <w:t>-</w:t>
      </w:r>
      <w:r w:rsidRPr="00205D28">
        <w:rPr>
          <w:rFonts w:ascii="Times New Roman" w:hAnsi="Times New Roman" w:cs="Times New Roman"/>
          <w:sz w:val="24"/>
          <w:szCs w:val="24"/>
          <w:lang w:val="en-US"/>
        </w:rPr>
        <w:t>vozduh</w:t>
      </w:r>
      <w:r w:rsidRPr="00205D28">
        <w:rPr>
          <w:rFonts w:ascii="Times New Roman" w:hAnsi="Times New Roman" w:cs="Times New Roman"/>
          <w:sz w:val="24"/>
          <w:szCs w:val="24"/>
        </w:rPr>
        <w:t>-</w:t>
      </w:r>
      <w:r w:rsidRPr="00205D28">
        <w:rPr>
          <w:rFonts w:ascii="Times New Roman" w:hAnsi="Times New Roman" w:cs="Times New Roman"/>
          <w:sz w:val="24"/>
          <w:szCs w:val="24"/>
          <w:lang w:val="en-US"/>
        </w:rPr>
        <w:t>v</w:t>
      </w:r>
      <w:r w:rsidRPr="00205D28">
        <w:rPr>
          <w:rFonts w:ascii="Times New Roman" w:hAnsi="Times New Roman" w:cs="Times New Roman"/>
          <w:sz w:val="24"/>
          <w:szCs w:val="24"/>
        </w:rPr>
        <w:t>-</w:t>
      </w:r>
      <w:r w:rsidRPr="00205D28">
        <w:rPr>
          <w:rFonts w:ascii="Times New Roman" w:hAnsi="Times New Roman" w:cs="Times New Roman"/>
          <w:sz w:val="24"/>
          <w:szCs w:val="24"/>
          <w:lang w:val="en-US"/>
        </w:rPr>
        <w:t>gorode</w:t>
      </w:r>
      <w:r w:rsidRPr="00205D28">
        <w:rPr>
          <w:rFonts w:ascii="Times New Roman" w:hAnsi="Times New Roman" w:cs="Times New Roman"/>
          <w:sz w:val="24"/>
          <w:szCs w:val="24"/>
        </w:rPr>
        <w:t>-</w:t>
      </w:r>
      <w:r w:rsidRPr="00205D28">
        <w:rPr>
          <w:rFonts w:ascii="Times New Roman" w:hAnsi="Times New Roman" w:cs="Times New Roman"/>
          <w:sz w:val="24"/>
          <w:szCs w:val="24"/>
          <w:lang w:val="en-US"/>
        </w:rPr>
        <w:t>kakie</w:t>
      </w:r>
      <w:r w:rsidRPr="00205D28">
        <w:rPr>
          <w:rFonts w:ascii="Times New Roman" w:hAnsi="Times New Roman" w:cs="Times New Roman"/>
          <w:sz w:val="24"/>
          <w:szCs w:val="24"/>
        </w:rPr>
        <w:t>-</w:t>
      </w:r>
      <w:r w:rsidRPr="00205D28">
        <w:rPr>
          <w:rFonts w:ascii="Times New Roman" w:hAnsi="Times New Roman" w:cs="Times New Roman"/>
          <w:sz w:val="24"/>
          <w:szCs w:val="24"/>
          <w:lang w:val="en-US"/>
        </w:rPr>
        <w:t>veschestva</w:t>
      </w:r>
      <w:r w:rsidRPr="00205D28">
        <w:rPr>
          <w:rFonts w:ascii="Times New Roman" w:hAnsi="Times New Roman" w:cs="Times New Roman"/>
          <w:sz w:val="24"/>
          <w:szCs w:val="24"/>
        </w:rPr>
        <w:t>-</w:t>
      </w:r>
      <w:r w:rsidRPr="00205D28">
        <w:rPr>
          <w:rFonts w:ascii="Times New Roman" w:hAnsi="Times New Roman" w:cs="Times New Roman"/>
          <w:sz w:val="24"/>
          <w:szCs w:val="24"/>
          <w:lang w:val="en-US"/>
        </w:rPr>
        <w:t>zagryazyayut</w:t>
      </w:r>
      <w:r w:rsidRPr="00205D28">
        <w:rPr>
          <w:rFonts w:ascii="Times New Roman" w:hAnsi="Times New Roman" w:cs="Times New Roman"/>
          <w:sz w:val="24"/>
          <w:szCs w:val="24"/>
        </w:rPr>
        <w:t>-</w:t>
      </w:r>
      <w:r w:rsidRPr="00205D28">
        <w:rPr>
          <w:rFonts w:ascii="Times New Roman" w:hAnsi="Times New Roman" w:cs="Times New Roman"/>
          <w:sz w:val="24"/>
          <w:szCs w:val="24"/>
          <w:lang w:val="en-US"/>
        </w:rPr>
        <w:t>vozduh</w:t>
      </w:r>
    </w:p>
    <w:p w:rsidR="00981F80" w:rsidRDefault="00981F80" w:rsidP="002B1361">
      <w:pPr>
        <w:spacing w:line="240" w:lineRule="auto"/>
        <w:ind w:firstLine="284"/>
        <w:jc w:val="center"/>
        <w:rPr>
          <w:rFonts w:ascii="Times New Roman" w:hAnsi="Times New Roman" w:cs="Times New Roman"/>
          <w:sz w:val="24"/>
          <w:szCs w:val="24"/>
        </w:rPr>
      </w:pPr>
    </w:p>
    <w:p w:rsidR="00981F80" w:rsidRDefault="00981F80" w:rsidP="002B1361">
      <w:pPr>
        <w:spacing w:line="240" w:lineRule="auto"/>
        <w:ind w:firstLine="284"/>
        <w:jc w:val="center"/>
        <w:rPr>
          <w:rFonts w:ascii="Times New Roman" w:hAnsi="Times New Roman" w:cs="Times New Roman"/>
          <w:sz w:val="24"/>
          <w:szCs w:val="24"/>
        </w:rPr>
      </w:pPr>
    </w:p>
    <w:p w:rsidR="00981F80" w:rsidRDefault="00981F80" w:rsidP="002B1361">
      <w:pPr>
        <w:spacing w:line="240" w:lineRule="auto"/>
        <w:ind w:firstLine="284"/>
        <w:jc w:val="center"/>
        <w:rPr>
          <w:rFonts w:ascii="Times New Roman" w:hAnsi="Times New Roman" w:cs="Times New Roman"/>
          <w:sz w:val="24"/>
          <w:szCs w:val="24"/>
        </w:rPr>
      </w:pPr>
    </w:p>
    <w:p w:rsidR="00981F80" w:rsidRDefault="00981F80" w:rsidP="002B1361">
      <w:pPr>
        <w:spacing w:line="240" w:lineRule="auto"/>
        <w:ind w:firstLine="284"/>
        <w:jc w:val="center"/>
        <w:rPr>
          <w:rFonts w:ascii="Times New Roman" w:hAnsi="Times New Roman" w:cs="Times New Roman"/>
          <w:sz w:val="24"/>
          <w:szCs w:val="24"/>
        </w:rPr>
      </w:pPr>
    </w:p>
    <w:p w:rsidR="00981F80" w:rsidRDefault="00981F80" w:rsidP="002B1361">
      <w:pPr>
        <w:spacing w:line="240" w:lineRule="auto"/>
        <w:ind w:firstLine="284"/>
        <w:jc w:val="center"/>
        <w:rPr>
          <w:rFonts w:ascii="Times New Roman" w:hAnsi="Times New Roman" w:cs="Times New Roman"/>
          <w:sz w:val="24"/>
          <w:szCs w:val="24"/>
        </w:rPr>
      </w:pPr>
    </w:p>
    <w:p w:rsidR="00981F80" w:rsidRDefault="00981F80" w:rsidP="002B1361">
      <w:pPr>
        <w:spacing w:line="240" w:lineRule="auto"/>
        <w:ind w:firstLine="284"/>
        <w:jc w:val="center"/>
        <w:rPr>
          <w:rFonts w:ascii="Times New Roman" w:hAnsi="Times New Roman" w:cs="Times New Roman"/>
          <w:sz w:val="24"/>
          <w:szCs w:val="24"/>
        </w:rPr>
      </w:pPr>
    </w:p>
    <w:p w:rsidR="00981F80" w:rsidRDefault="00981F80" w:rsidP="002B1361">
      <w:pPr>
        <w:spacing w:line="240" w:lineRule="auto"/>
        <w:ind w:firstLine="284"/>
        <w:jc w:val="center"/>
        <w:rPr>
          <w:rFonts w:ascii="Times New Roman" w:hAnsi="Times New Roman" w:cs="Times New Roman"/>
          <w:sz w:val="24"/>
          <w:szCs w:val="24"/>
        </w:rPr>
      </w:pPr>
    </w:p>
    <w:p w:rsidR="00981F80" w:rsidRDefault="00981F80" w:rsidP="002B1361">
      <w:pPr>
        <w:spacing w:line="240" w:lineRule="auto"/>
        <w:ind w:firstLine="284"/>
        <w:jc w:val="center"/>
        <w:rPr>
          <w:rFonts w:ascii="Times New Roman" w:hAnsi="Times New Roman" w:cs="Times New Roman"/>
          <w:sz w:val="24"/>
          <w:szCs w:val="24"/>
        </w:rPr>
      </w:pPr>
    </w:p>
    <w:p w:rsidR="00981F80" w:rsidRPr="00684BF9" w:rsidRDefault="00981F80" w:rsidP="002B1361">
      <w:pPr>
        <w:spacing w:line="240" w:lineRule="auto"/>
        <w:ind w:firstLine="284"/>
        <w:jc w:val="center"/>
        <w:rPr>
          <w:rFonts w:ascii="Times New Roman" w:hAnsi="Times New Roman" w:cs="Times New Roman"/>
          <w:sz w:val="24"/>
          <w:szCs w:val="24"/>
        </w:rPr>
      </w:pPr>
    </w:p>
    <w:p w:rsidR="00981F80" w:rsidRPr="00DB7A56" w:rsidRDefault="00981F80" w:rsidP="002B1361">
      <w:pPr>
        <w:spacing w:line="240" w:lineRule="auto"/>
      </w:pPr>
    </w:p>
    <w:p w:rsidR="00981F80" w:rsidRPr="00E511C1" w:rsidRDefault="00981F80" w:rsidP="002B1361">
      <w:pPr>
        <w:spacing w:line="240" w:lineRule="auto"/>
      </w:pPr>
    </w:p>
    <w:p w:rsidR="00981F80" w:rsidRPr="00E511C1" w:rsidRDefault="00981F80" w:rsidP="002B1361">
      <w:pPr>
        <w:spacing w:line="240" w:lineRule="auto"/>
      </w:pPr>
    </w:p>
    <w:p w:rsidR="00981F80" w:rsidRPr="00981F80" w:rsidRDefault="00981F80" w:rsidP="002B1361">
      <w:pPr>
        <w:spacing w:line="240" w:lineRule="auto"/>
      </w:pPr>
    </w:p>
    <w:sectPr w:rsidR="00981F80" w:rsidRPr="00981F80" w:rsidSect="00A7044C">
      <w:footerReference w:type="default" r:id="rId16"/>
      <w:pgSz w:w="11906" w:h="16838"/>
      <w:pgMar w:top="993" w:right="849" w:bottom="1134" w:left="1134" w:header="708" w:footer="708" w:gutter="0"/>
      <w:pgNumType w:start="1" w:chapStyle="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26168" w:rsidRPr="002123CA" w:rsidRDefault="00F26168" w:rsidP="00CE0E9B">
      <w:pPr>
        <w:spacing w:after="0" w:line="240" w:lineRule="auto"/>
      </w:pPr>
      <w:r>
        <w:separator/>
      </w:r>
    </w:p>
  </w:endnote>
  <w:endnote w:type="continuationSeparator" w:id="0">
    <w:p w:rsidR="00F26168" w:rsidRPr="002123CA" w:rsidRDefault="00F26168" w:rsidP="00CE0E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1024978"/>
      <w:docPartObj>
        <w:docPartGallery w:val="Page Numbers (Bottom of Page)"/>
        <w:docPartUnique/>
      </w:docPartObj>
    </w:sdtPr>
    <w:sdtEndPr/>
    <w:sdtContent>
      <w:p w:rsidR="00E6701D" w:rsidRDefault="00E6701D">
        <w:pPr>
          <w:pStyle w:val="a5"/>
          <w:jc w:val="right"/>
        </w:pPr>
        <w:r>
          <w:fldChar w:fldCharType="begin"/>
        </w:r>
        <w:r>
          <w:instrText xml:space="preserve"> PAGE   \* MERGEFORMAT </w:instrText>
        </w:r>
        <w:r>
          <w:fldChar w:fldCharType="separate"/>
        </w:r>
        <w:r w:rsidR="00D12234">
          <w:rPr>
            <w:noProof/>
          </w:rPr>
          <w:t>19</w:t>
        </w:r>
        <w:r>
          <w:rPr>
            <w:noProof/>
          </w:rPr>
          <w:fldChar w:fldCharType="end"/>
        </w:r>
      </w:p>
    </w:sdtContent>
  </w:sdt>
  <w:p w:rsidR="00E6701D" w:rsidRDefault="00E6701D">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26168" w:rsidRPr="002123CA" w:rsidRDefault="00F26168" w:rsidP="00CE0E9B">
      <w:pPr>
        <w:spacing w:after="0" w:line="240" w:lineRule="auto"/>
      </w:pPr>
      <w:r>
        <w:separator/>
      </w:r>
    </w:p>
  </w:footnote>
  <w:footnote w:type="continuationSeparator" w:id="0">
    <w:p w:rsidR="00F26168" w:rsidRPr="002123CA" w:rsidRDefault="00F26168" w:rsidP="00CE0E9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493F51"/>
    <w:multiLevelType w:val="hybridMultilevel"/>
    <w:tmpl w:val="6952D6C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5E141DD"/>
    <w:multiLevelType w:val="hybridMultilevel"/>
    <w:tmpl w:val="F3D6245C"/>
    <w:lvl w:ilvl="0" w:tplc="04190003">
      <w:start w:val="1"/>
      <w:numFmt w:val="bullet"/>
      <w:lvlText w:val="o"/>
      <w:lvlJc w:val="left"/>
      <w:pPr>
        <w:ind w:left="1004" w:hanging="360"/>
      </w:pPr>
      <w:rPr>
        <w:rFonts w:ascii="Courier New" w:hAnsi="Courier New" w:cs="Courier New"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
    <w:nsid w:val="07591D2F"/>
    <w:multiLevelType w:val="hybridMultilevel"/>
    <w:tmpl w:val="51F47A54"/>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7C37B0F"/>
    <w:multiLevelType w:val="hybridMultilevel"/>
    <w:tmpl w:val="7B861EF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0B936B2"/>
    <w:multiLevelType w:val="hybridMultilevel"/>
    <w:tmpl w:val="10DC490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7B17B40"/>
    <w:multiLevelType w:val="hybridMultilevel"/>
    <w:tmpl w:val="E05A97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85E48B4"/>
    <w:multiLevelType w:val="hybridMultilevel"/>
    <w:tmpl w:val="D19E4E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B5E6122"/>
    <w:multiLevelType w:val="hybridMultilevel"/>
    <w:tmpl w:val="3D08A9FE"/>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33933C47"/>
    <w:multiLevelType w:val="hybridMultilevel"/>
    <w:tmpl w:val="4B8CACEC"/>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9">
    <w:nsid w:val="345B3D1C"/>
    <w:multiLevelType w:val="hybridMultilevel"/>
    <w:tmpl w:val="26968FE0"/>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4B95567E"/>
    <w:multiLevelType w:val="hybridMultilevel"/>
    <w:tmpl w:val="CDC817DE"/>
    <w:lvl w:ilvl="0" w:tplc="03F41A66">
      <w:start w:val="1"/>
      <w:numFmt w:val="upperRoman"/>
      <w:pStyle w:val="1"/>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527C34B5"/>
    <w:multiLevelType w:val="hybridMultilevel"/>
    <w:tmpl w:val="6FEE7862"/>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2">
    <w:nsid w:val="57726DA7"/>
    <w:multiLevelType w:val="hybridMultilevel"/>
    <w:tmpl w:val="DAA6BF50"/>
    <w:lvl w:ilvl="0" w:tplc="04190003">
      <w:start w:val="1"/>
      <w:numFmt w:val="bullet"/>
      <w:lvlText w:val="o"/>
      <w:lvlJc w:val="left"/>
      <w:pPr>
        <w:ind w:left="2160" w:hanging="360"/>
      </w:pPr>
      <w:rPr>
        <w:rFonts w:ascii="Courier New" w:hAnsi="Courier New" w:cs="Courier New"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13">
    <w:nsid w:val="5D70552D"/>
    <w:multiLevelType w:val="hybridMultilevel"/>
    <w:tmpl w:val="AE6E565C"/>
    <w:lvl w:ilvl="0" w:tplc="04190001">
      <w:start w:val="1"/>
      <w:numFmt w:val="bullet"/>
      <w:lvlText w:val=""/>
      <w:lvlJc w:val="left"/>
      <w:pPr>
        <w:ind w:left="1724" w:hanging="360"/>
      </w:pPr>
      <w:rPr>
        <w:rFonts w:ascii="Symbol" w:hAnsi="Symbol" w:hint="default"/>
      </w:rPr>
    </w:lvl>
    <w:lvl w:ilvl="1" w:tplc="04190003" w:tentative="1">
      <w:start w:val="1"/>
      <w:numFmt w:val="bullet"/>
      <w:lvlText w:val="o"/>
      <w:lvlJc w:val="left"/>
      <w:pPr>
        <w:ind w:left="2444" w:hanging="360"/>
      </w:pPr>
      <w:rPr>
        <w:rFonts w:ascii="Courier New" w:hAnsi="Courier New" w:cs="Courier New" w:hint="default"/>
      </w:rPr>
    </w:lvl>
    <w:lvl w:ilvl="2" w:tplc="04190005" w:tentative="1">
      <w:start w:val="1"/>
      <w:numFmt w:val="bullet"/>
      <w:lvlText w:val=""/>
      <w:lvlJc w:val="left"/>
      <w:pPr>
        <w:ind w:left="3164" w:hanging="360"/>
      </w:pPr>
      <w:rPr>
        <w:rFonts w:ascii="Wingdings" w:hAnsi="Wingdings" w:hint="default"/>
      </w:rPr>
    </w:lvl>
    <w:lvl w:ilvl="3" w:tplc="04190001" w:tentative="1">
      <w:start w:val="1"/>
      <w:numFmt w:val="bullet"/>
      <w:lvlText w:val=""/>
      <w:lvlJc w:val="left"/>
      <w:pPr>
        <w:ind w:left="3884" w:hanging="360"/>
      </w:pPr>
      <w:rPr>
        <w:rFonts w:ascii="Symbol" w:hAnsi="Symbol" w:hint="default"/>
      </w:rPr>
    </w:lvl>
    <w:lvl w:ilvl="4" w:tplc="04190003" w:tentative="1">
      <w:start w:val="1"/>
      <w:numFmt w:val="bullet"/>
      <w:lvlText w:val="o"/>
      <w:lvlJc w:val="left"/>
      <w:pPr>
        <w:ind w:left="4604" w:hanging="360"/>
      </w:pPr>
      <w:rPr>
        <w:rFonts w:ascii="Courier New" w:hAnsi="Courier New" w:cs="Courier New" w:hint="default"/>
      </w:rPr>
    </w:lvl>
    <w:lvl w:ilvl="5" w:tplc="04190005" w:tentative="1">
      <w:start w:val="1"/>
      <w:numFmt w:val="bullet"/>
      <w:lvlText w:val=""/>
      <w:lvlJc w:val="left"/>
      <w:pPr>
        <w:ind w:left="5324" w:hanging="360"/>
      </w:pPr>
      <w:rPr>
        <w:rFonts w:ascii="Wingdings" w:hAnsi="Wingdings" w:hint="default"/>
      </w:rPr>
    </w:lvl>
    <w:lvl w:ilvl="6" w:tplc="04190001" w:tentative="1">
      <w:start w:val="1"/>
      <w:numFmt w:val="bullet"/>
      <w:lvlText w:val=""/>
      <w:lvlJc w:val="left"/>
      <w:pPr>
        <w:ind w:left="6044" w:hanging="360"/>
      </w:pPr>
      <w:rPr>
        <w:rFonts w:ascii="Symbol" w:hAnsi="Symbol" w:hint="default"/>
      </w:rPr>
    </w:lvl>
    <w:lvl w:ilvl="7" w:tplc="04190003" w:tentative="1">
      <w:start w:val="1"/>
      <w:numFmt w:val="bullet"/>
      <w:lvlText w:val="o"/>
      <w:lvlJc w:val="left"/>
      <w:pPr>
        <w:ind w:left="6764" w:hanging="360"/>
      </w:pPr>
      <w:rPr>
        <w:rFonts w:ascii="Courier New" w:hAnsi="Courier New" w:cs="Courier New" w:hint="default"/>
      </w:rPr>
    </w:lvl>
    <w:lvl w:ilvl="8" w:tplc="04190005" w:tentative="1">
      <w:start w:val="1"/>
      <w:numFmt w:val="bullet"/>
      <w:lvlText w:val=""/>
      <w:lvlJc w:val="left"/>
      <w:pPr>
        <w:ind w:left="7484" w:hanging="360"/>
      </w:pPr>
      <w:rPr>
        <w:rFonts w:ascii="Wingdings" w:hAnsi="Wingdings" w:hint="default"/>
      </w:rPr>
    </w:lvl>
  </w:abstractNum>
  <w:abstractNum w:abstractNumId="14">
    <w:nsid w:val="6805504C"/>
    <w:multiLevelType w:val="hybridMultilevel"/>
    <w:tmpl w:val="64C8C0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693A33A0"/>
    <w:multiLevelType w:val="hybridMultilevel"/>
    <w:tmpl w:val="847E3C1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6F7F37C8"/>
    <w:multiLevelType w:val="hybridMultilevel"/>
    <w:tmpl w:val="5010D03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7">
    <w:nsid w:val="6FD92368"/>
    <w:multiLevelType w:val="hybridMultilevel"/>
    <w:tmpl w:val="15D269F6"/>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8">
    <w:nsid w:val="7D417D82"/>
    <w:multiLevelType w:val="hybridMultilevel"/>
    <w:tmpl w:val="9F46A9E4"/>
    <w:lvl w:ilvl="0" w:tplc="0419000F">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5"/>
  </w:num>
  <w:num w:numId="2">
    <w:abstractNumId w:val="16"/>
  </w:num>
  <w:num w:numId="3">
    <w:abstractNumId w:val="12"/>
  </w:num>
  <w:num w:numId="4">
    <w:abstractNumId w:val="1"/>
  </w:num>
  <w:num w:numId="5">
    <w:abstractNumId w:val="13"/>
  </w:num>
  <w:num w:numId="6">
    <w:abstractNumId w:val="8"/>
  </w:num>
  <w:num w:numId="7">
    <w:abstractNumId w:val="17"/>
  </w:num>
  <w:num w:numId="8">
    <w:abstractNumId w:val="6"/>
  </w:num>
  <w:num w:numId="9">
    <w:abstractNumId w:val="11"/>
  </w:num>
  <w:num w:numId="10">
    <w:abstractNumId w:val="4"/>
  </w:num>
  <w:num w:numId="11">
    <w:abstractNumId w:val="3"/>
  </w:num>
  <w:num w:numId="12">
    <w:abstractNumId w:val="9"/>
  </w:num>
  <w:num w:numId="13">
    <w:abstractNumId w:val="0"/>
  </w:num>
  <w:num w:numId="14">
    <w:abstractNumId w:val="18"/>
  </w:num>
  <w:num w:numId="15">
    <w:abstractNumId w:val="14"/>
  </w:num>
  <w:num w:numId="16">
    <w:abstractNumId w:val="7"/>
  </w:num>
  <w:num w:numId="17">
    <w:abstractNumId w:val="10"/>
  </w:num>
  <w:num w:numId="18">
    <w:abstractNumId w:val="5"/>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E0E9B"/>
    <w:rsid w:val="00041ADC"/>
    <w:rsid w:val="00086DB8"/>
    <w:rsid w:val="00105FDE"/>
    <w:rsid w:val="00135A91"/>
    <w:rsid w:val="00142707"/>
    <w:rsid w:val="0017304F"/>
    <w:rsid w:val="00174590"/>
    <w:rsid w:val="00187AA2"/>
    <w:rsid w:val="001973F1"/>
    <w:rsid w:val="001A2779"/>
    <w:rsid w:val="00205D28"/>
    <w:rsid w:val="002726FC"/>
    <w:rsid w:val="002B1361"/>
    <w:rsid w:val="002C54FA"/>
    <w:rsid w:val="002D27CF"/>
    <w:rsid w:val="002F1414"/>
    <w:rsid w:val="00337020"/>
    <w:rsid w:val="00353C24"/>
    <w:rsid w:val="0036272E"/>
    <w:rsid w:val="003B0173"/>
    <w:rsid w:val="003F0673"/>
    <w:rsid w:val="004018F0"/>
    <w:rsid w:val="004B308F"/>
    <w:rsid w:val="004B3571"/>
    <w:rsid w:val="00513465"/>
    <w:rsid w:val="00536684"/>
    <w:rsid w:val="00550C3A"/>
    <w:rsid w:val="005A58F0"/>
    <w:rsid w:val="005A693A"/>
    <w:rsid w:val="005B4F1D"/>
    <w:rsid w:val="005C6FC5"/>
    <w:rsid w:val="005D4523"/>
    <w:rsid w:val="005D6D1B"/>
    <w:rsid w:val="00623CA6"/>
    <w:rsid w:val="00672F72"/>
    <w:rsid w:val="00684BF9"/>
    <w:rsid w:val="006959E1"/>
    <w:rsid w:val="006D09AC"/>
    <w:rsid w:val="00700CF6"/>
    <w:rsid w:val="00710B40"/>
    <w:rsid w:val="00727FCB"/>
    <w:rsid w:val="007312A3"/>
    <w:rsid w:val="00746E88"/>
    <w:rsid w:val="00760AF8"/>
    <w:rsid w:val="00780BA8"/>
    <w:rsid w:val="007C1E5C"/>
    <w:rsid w:val="007D3C36"/>
    <w:rsid w:val="007E482A"/>
    <w:rsid w:val="007E787D"/>
    <w:rsid w:val="007F3E4B"/>
    <w:rsid w:val="00801C27"/>
    <w:rsid w:val="00845E4D"/>
    <w:rsid w:val="00883CE4"/>
    <w:rsid w:val="00893D0C"/>
    <w:rsid w:val="008E7F6E"/>
    <w:rsid w:val="008F1F9E"/>
    <w:rsid w:val="00920EA6"/>
    <w:rsid w:val="00967132"/>
    <w:rsid w:val="00981F80"/>
    <w:rsid w:val="009856E9"/>
    <w:rsid w:val="00991359"/>
    <w:rsid w:val="009E119F"/>
    <w:rsid w:val="009E2B12"/>
    <w:rsid w:val="009E717D"/>
    <w:rsid w:val="009F0BEE"/>
    <w:rsid w:val="00A03F6C"/>
    <w:rsid w:val="00A10345"/>
    <w:rsid w:val="00A21379"/>
    <w:rsid w:val="00A26310"/>
    <w:rsid w:val="00A4604E"/>
    <w:rsid w:val="00A51757"/>
    <w:rsid w:val="00A64D63"/>
    <w:rsid w:val="00A7044C"/>
    <w:rsid w:val="00A96AED"/>
    <w:rsid w:val="00A9715D"/>
    <w:rsid w:val="00AA05A5"/>
    <w:rsid w:val="00AA7A8B"/>
    <w:rsid w:val="00AE1250"/>
    <w:rsid w:val="00B03F30"/>
    <w:rsid w:val="00B32985"/>
    <w:rsid w:val="00B86BE0"/>
    <w:rsid w:val="00B91BAA"/>
    <w:rsid w:val="00BF3B10"/>
    <w:rsid w:val="00C244D2"/>
    <w:rsid w:val="00C374EF"/>
    <w:rsid w:val="00C807EF"/>
    <w:rsid w:val="00C9796A"/>
    <w:rsid w:val="00CB3E1A"/>
    <w:rsid w:val="00CE0E9B"/>
    <w:rsid w:val="00D12234"/>
    <w:rsid w:val="00D210D8"/>
    <w:rsid w:val="00D34ADA"/>
    <w:rsid w:val="00D76AF0"/>
    <w:rsid w:val="00DB7A56"/>
    <w:rsid w:val="00DD6644"/>
    <w:rsid w:val="00DE7795"/>
    <w:rsid w:val="00DF2ED2"/>
    <w:rsid w:val="00E03FC8"/>
    <w:rsid w:val="00E1162C"/>
    <w:rsid w:val="00E511C1"/>
    <w:rsid w:val="00E6701D"/>
    <w:rsid w:val="00E72FC9"/>
    <w:rsid w:val="00EC0754"/>
    <w:rsid w:val="00EC7DE1"/>
    <w:rsid w:val="00EE4095"/>
    <w:rsid w:val="00EE50B3"/>
    <w:rsid w:val="00EF21B7"/>
    <w:rsid w:val="00EF5060"/>
    <w:rsid w:val="00F26168"/>
    <w:rsid w:val="00F26A7A"/>
    <w:rsid w:val="00F274F2"/>
    <w:rsid w:val="00F31470"/>
    <w:rsid w:val="00F36DCE"/>
    <w:rsid w:val="00F418EE"/>
    <w:rsid w:val="00F71020"/>
    <w:rsid w:val="00F741F0"/>
    <w:rsid w:val="00F860A9"/>
    <w:rsid w:val="00F9579C"/>
    <w:rsid w:val="00FB0FE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86DB8"/>
  </w:style>
  <w:style w:type="paragraph" w:styleId="10">
    <w:name w:val="heading 1"/>
    <w:basedOn w:val="a"/>
    <w:next w:val="a"/>
    <w:link w:val="11"/>
    <w:uiPriority w:val="9"/>
    <w:qFormat/>
    <w:rsid w:val="00DD664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DD664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CE0E9B"/>
    <w:pPr>
      <w:tabs>
        <w:tab w:val="center" w:pos="4677"/>
        <w:tab w:val="right" w:pos="9355"/>
      </w:tabs>
      <w:spacing w:after="0" w:line="240" w:lineRule="auto"/>
    </w:pPr>
  </w:style>
  <w:style w:type="character" w:customStyle="1" w:styleId="a4">
    <w:name w:val="Верхний колонтитул Знак"/>
    <w:basedOn w:val="a0"/>
    <w:link w:val="a3"/>
    <w:uiPriority w:val="99"/>
    <w:semiHidden/>
    <w:rsid w:val="00CE0E9B"/>
  </w:style>
  <w:style w:type="paragraph" w:styleId="a5">
    <w:name w:val="footer"/>
    <w:basedOn w:val="a"/>
    <w:link w:val="a6"/>
    <w:uiPriority w:val="99"/>
    <w:unhideWhenUsed/>
    <w:rsid w:val="00CE0E9B"/>
    <w:pPr>
      <w:tabs>
        <w:tab w:val="center" w:pos="4677"/>
        <w:tab w:val="right" w:pos="9355"/>
      </w:tabs>
      <w:spacing w:after="0" w:line="240" w:lineRule="auto"/>
    </w:pPr>
  </w:style>
  <w:style w:type="character" w:customStyle="1" w:styleId="a6">
    <w:name w:val="Нижний колонтитул Знак"/>
    <w:basedOn w:val="a0"/>
    <w:link w:val="a5"/>
    <w:uiPriority w:val="99"/>
    <w:rsid w:val="00CE0E9B"/>
  </w:style>
  <w:style w:type="paragraph" w:styleId="a7">
    <w:name w:val="List Paragraph"/>
    <w:basedOn w:val="a"/>
    <w:uiPriority w:val="34"/>
    <w:qFormat/>
    <w:rsid w:val="00CE0E9B"/>
    <w:pPr>
      <w:ind w:left="720"/>
      <w:contextualSpacing/>
    </w:pPr>
  </w:style>
  <w:style w:type="table" w:styleId="a8">
    <w:name w:val="Table Grid"/>
    <w:basedOn w:val="a1"/>
    <w:uiPriority w:val="59"/>
    <w:rsid w:val="00883C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Book Title"/>
    <w:basedOn w:val="a0"/>
    <w:uiPriority w:val="33"/>
    <w:qFormat/>
    <w:rsid w:val="00883CE4"/>
    <w:rPr>
      <w:b/>
      <w:bCs/>
      <w:smallCaps/>
      <w:spacing w:val="5"/>
    </w:rPr>
  </w:style>
  <w:style w:type="character" w:styleId="aa">
    <w:name w:val="Placeholder Text"/>
    <w:basedOn w:val="a0"/>
    <w:uiPriority w:val="99"/>
    <w:semiHidden/>
    <w:rsid w:val="001A2779"/>
    <w:rPr>
      <w:color w:val="808080"/>
    </w:rPr>
  </w:style>
  <w:style w:type="paragraph" w:styleId="ab">
    <w:name w:val="Balloon Text"/>
    <w:basedOn w:val="a"/>
    <w:link w:val="ac"/>
    <w:uiPriority w:val="99"/>
    <w:semiHidden/>
    <w:unhideWhenUsed/>
    <w:rsid w:val="001A2779"/>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1A2779"/>
    <w:rPr>
      <w:rFonts w:ascii="Tahoma" w:hAnsi="Tahoma" w:cs="Tahoma"/>
      <w:sz w:val="16"/>
      <w:szCs w:val="16"/>
    </w:rPr>
  </w:style>
  <w:style w:type="character" w:customStyle="1" w:styleId="apple-converted-space">
    <w:name w:val="apple-converted-space"/>
    <w:basedOn w:val="a0"/>
    <w:rsid w:val="00710B40"/>
  </w:style>
  <w:style w:type="paragraph" w:customStyle="1" w:styleId="p6">
    <w:name w:val="p6"/>
    <w:basedOn w:val="a"/>
    <w:rsid w:val="00710B4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9">
    <w:name w:val="s9"/>
    <w:basedOn w:val="a0"/>
    <w:rsid w:val="00710B40"/>
  </w:style>
  <w:style w:type="paragraph" w:customStyle="1" w:styleId="p8">
    <w:name w:val="p8"/>
    <w:basedOn w:val="a"/>
    <w:rsid w:val="00710B4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7">
    <w:name w:val="s7"/>
    <w:basedOn w:val="a0"/>
    <w:rsid w:val="00710B40"/>
  </w:style>
  <w:style w:type="character" w:customStyle="1" w:styleId="s12">
    <w:name w:val="s12"/>
    <w:basedOn w:val="a0"/>
    <w:rsid w:val="00710B40"/>
  </w:style>
  <w:style w:type="character" w:customStyle="1" w:styleId="s5">
    <w:name w:val="s5"/>
    <w:basedOn w:val="a0"/>
    <w:rsid w:val="00710B40"/>
  </w:style>
  <w:style w:type="character" w:customStyle="1" w:styleId="s8">
    <w:name w:val="s8"/>
    <w:basedOn w:val="a0"/>
    <w:rsid w:val="00710B40"/>
  </w:style>
  <w:style w:type="paragraph" w:customStyle="1" w:styleId="p16">
    <w:name w:val="p16"/>
    <w:basedOn w:val="a"/>
    <w:rsid w:val="00710B4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0">
    <w:name w:val="s10"/>
    <w:basedOn w:val="a0"/>
    <w:rsid w:val="00710B40"/>
  </w:style>
  <w:style w:type="character" w:customStyle="1" w:styleId="s13">
    <w:name w:val="s13"/>
    <w:basedOn w:val="a0"/>
    <w:rsid w:val="00710B40"/>
  </w:style>
  <w:style w:type="character" w:customStyle="1" w:styleId="s14">
    <w:name w:val="s14"/>
    <w:basedOn w:val="a0"/>
    <w:rsid w:val="00710B40"/>
  </w:style>
  <w:style w:type="character" w:customStyle="1" w:styleId="11">
    <w:name w:val="Заголовок 1 Знак"/>
    <w:basedOn w:val="a0"/>
    <w:link w:val="10"/>
    <w:uiPriority w:val="9"/>
    <w:rsid w:val="00DD6644"/>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DD6644"/>
    <w:rPr>
      <w:rFonts w:asciiTheme="majorHAnsi" w:eastAsiaTheme="majorEastAsia" w:hAnsiTheme="majorHAnsi" w:cstheme="majorBidi"/>
      <w:b/>
      <w:bCs/>
      <w:color w:val="4F81BD" w:themeColor="accent1"/>
      <w:sz w:val="26"/>
      <w:szCs w:val="26"/>
    </w:rPr>
  </w:style>
  <w:style w:type="paragraph" w:styleId="ad">
    <w:name w:val="TOC Heading"/>
    <w:basedOn w:val="10"/>
    <w:next w:val="a"/>
    <w:uiPriority w:val="39"/>
    <w:semiHidden/>
    <w:unhideWhenUsed/>
    <w:qFormat/>
    <w:rsid w:val="00DD6644"/>
    <w:pPr>
      <w:outlineLvl w:val="9"/>
    </w:pPr>
  </w:style>
  <w:style w:type="paragraph" w:styleId="1">
    <w:name w:val="toc 1"/>
    <w:basedOn w:val="a"/>
    <w:next w:val="a"/>
    <w:autoRedefine/>
    <w:uiPriority w:val="39"/>
    <w:unhideWhenUsed/>
    <w:rsid w:val="00E03FC8"/>
    <w:pPr>
      <w:numPr>
        <w:numId w:val="17"/>
      </w:numPr>
      <w:tabs>
        <w:tab w:val="left" w:pos="720"/>
        <w:tab w:val="right" w:leader="dot" w:pos="10196"/>
      </w:tabs>
      <w:spacing w:after="100"/>
    </w:pPr>
  </w:style>
  <w:style w:type="paragraph" w:styleId="21">
    <w:name w:val="toc 2"/>
    <w:basedOn w:val="a"/>
    <w:next w:val="a"/>
    <w:autoRedefine/>
    <w:uiPriority w:val="39"/>
    <w:unhideWhenUsed/>
    <w:rsid w:val="00DD6644"/>
    <w:pPr>
      <w:spacing w:after="100"/>
      <w:ind w:left="220"/>
    </w:pPr>
  </w:style>
  <w:style w:type="character" w:styleId="ae">
    <w:name w:val="Hyperlink"/>
    <w:basedOn w:val="a0"/>
    <w:uiPriority w:val="99"/>
    <w:unhideWhenUsed/>
    <w:rsid w:val="00DD6644"/>
    <w:rPr>
      <w:color w:val="0000FF" w:themeColor="hyperlink"/>
      <w:u w:val="single"/>
    </w:rPr>
  </w:style>
  <w:style w:type="character" w:styleId="af">
    <w:name w:val="FollowedHyperlink"/>
    <w:basedOn w:val="a0"/>
    <w:uiPriority w:val="99"/>
    <w:semiHidden/>
    <w:unhideWhenUsed/>
    <w:rsid w:val="00A03F6C"/>
    <w:rPr>
      <w:color w:val="800080" w:themeColor="followedHyperlink"/>
      <w:u w:val="single"/>
    </w:rPr>
  </w:style>
  <w:style w:type="character" w:customStyle="1" w:styleId="style431">
    <w:name w:val="style431"/>
    <w:basedOn w:val="a0"/>
    <w:uiPriority w:val="99"/>
    <w:rsid w:val="00DE7795"/>
    <w:rPr>
      <w:rFonts w:cs="Times New Roman"/>
      <w:b/>
      <w:bCs/>
      <w:color w:val="000000"/>
      <w:sz w:val="24"/>
      <w:szCs w:val="24"/>
    </w:rPr>
  </w:style>
  <w:style w:type="paragraph" w:styleId="af0">
    <w:name w:val="Normal (Web)"/>
    <w:basedOn w:val="a"/>
    <w:uiPriority w:val="99"/>
    <w:unhideWhenUsed/>
    <w:rsid w:val="004018F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r5">
    <w:name w:val="fr5"/>
    <w:basedOn w:val="a"/>
    <w:rsid w:val="00E511C1"/>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86DB8"/>
  </w:style>
  <w:style w:type="paragraph" w:styleId="10">
    <w:name w:val="heading 1"/>
    <w:basedOn w:val="a"/>
    <w:next w:val="a"/>
    <w:link w:val="11"/>
    <w:uiPriority w:val="9"/>
    <w:qFormat/>
    <w:rsid w:val="00DD664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DD664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CE0E9B"/>
    <w:pPr>
      <w:tabs>
        <w:tab w:val="center" w:pos="4677"/>
        <w:tab w:val="right" w:pos="9355"/>
      </w:tabs>
      <w:spacing w:after="0" w:line="240" w:lineRule="auto"/>
    </w:pPr>
  </w:style>
  <w:style w:type="character" w:customStyle="1" w:styleId="a4">
    <w:name w:val="Верхний колонтитул Знак"/>
    <w:basedOn w:val="a0"/>
    <w:link w:val="a3"/>
    <w:uiPriority w:val="99"/>
    <w:semiHidden/>
    <w:rsid w:val="00CE0E9B"/>
  </w:style>
  <w:style w:type="paragraph" w:styleId="a5">
    <w:name w:val="footer"/>
    <w:basedOn w:val="a"/>
    <w:link w:val="a6"/>
    <w:uiPriority w:val="99"/>
    <w:unhideWhenUsed/>
    <w:rsid w:val="00CE0E9B"/>
    <w:pPr>
      <w:tabs>
        <w:tab w:val="center" w:pos="4677"/>
        <w:tab w:val="right" w:pos="9355"/>
      </w:tabs>
      <w:spacing w:after="0" w:line="240" w:lineRule="auto"/>
    </w:pPr>
  </w:style>
  <w:style w:type="character" w:customStyle="1" w:styleId="a6">
    <w:name w:val="Нижний колонтитул Знак"/>
    <w:basedOn w:val="a0"/>
    <w:link w:val="a5"/>
    <w:uiPriority w:val="99"/>
    <w:rsid w:val="00CE0E9B"/>
  </w:style>
  <w:style w:type="paragraph" w:styleId="a7">
    <w:name w:val="List Paragraph"/>
    <w:basedOn w:val="a"/>
    <w:uiPriority w:val="34"/>
    <w:qFormat/>
    <w:rsid w:val="00CE0E9B"/>
    <w:pPr>
      <w:ind w:left="720"/>
      <w:contextualSpacing/>
    </w:pPr>
  </w:style>
  <w:style w:type="table" w:styleId="a8">
    <w:name w:val="Table Grid"/>
    <w:basedOn w:val="a1"/>
    <w:uiPriority w:val="59"/>
    <w:rsid w:val="00883C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Book Title"/>
    <w:basedOn w:val="a0"/>
    <w:uiPriority w:val="33"/>
    <w:qFormat/>
    <w:rsid w:val="00883CE4"/>
    <w:rPr>
      <w:b/>
      <w:bCs/>
      <w:smallCaps/>
      <w:spacing w:val="5"/>
    </w:rPr>
  </w:style>
  <w:style w:type="character" w:styleId="aa">
    <w:name w:val="Placeholder Text"/>
    <w:basedOn w:val="a0"/>
    <w:uiPriority w:val="99"/>
    <w:semiHidden/>
    <w:rsid w:val="001A2779"/>
    <w:rPr>
      <w:color w:val="808080"/>
    </w:rPr>
  </w:style>
  <w:style w:type="paragraph" w:styleId="ab">
    <w:name w:val="Balloon Text"/>
    <w:basedOn w:val="a"/>
    <w:link w:val="ac"/>
    <w:uiPriority w:val="99"/>
    <w:semiHidden/>
    <w:unhideWhenUsed/>
    <w:rsid w:val="001A2779"/>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1A2779"/>
    <w:rPr>
      <w:rFonts w:ascii="Tahoma" w:hAnsi="Tahoma" w:cs="Tahoma"/>
      <w:sz w:val="16"/>
      <w:szCs w:val="16"/>
    </w:rPr>
  </w:style>
  <w:style w:type="character" w:customStyle="1" w:styleId="apple-converted-space">
    <w:name w:val="apple-converted-space"/>
    <w:basedOn w:val="a0"/>
    <w:rsid w:val="00710B40"/>
  </w:style>
  <w:style w:type="paragraph" w:customStyle="1" w:styleId="p6">
    <w:name w:val="p6"/>
    <w:basedOn w:val="a"/>
    <w:rsid w:val="00710B4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9">
    <w:name w:val="s9"/>
    <w:basedOn w:val="a0"/>
    <w:rsid w:val="00710B40"/>
  </w:style>
  <w:style w:type="paragraph" w:customStyle="1" w:styleId="p8">
    <w:name w:val="p8"/>
    <w:basedOn w:val="a"/>
    <w:rsid w:val="00710B4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7">
    <w:name w:val="s7"/>
    <w:basedOn w:val="a0"/>
    <w:rsid w:val="00710B40"/>
  </w:style>
  <w:style w:type="character" w:customStyle="1" w:styleId="s12">
    <w:name w:val="s12"/>
    <w:basedOn w:val="a0"/>
    <w:rsid w:val="00710B40"/>
  </w:style>
  <w:style w:type="character" w:customStyle="1" w:styleId="s5">
    <w:name w:val="s5"/>
    <w:basedOn w:val="a0"/>
    <w:rsid w:val="00710B40"/>
  </w:style>
  <w:style w:type="character" w:customStyle="1" w:styleId="s8">
    <w:name w:val="s8"/>
    <w:basedOn w:val="a0"/>
    <w:rsid w:val="00710B40"/>
  </w:style>
  <w:style w:type="paragraph" w:customStyle="1" w:styleId="p16">
    <w:name w:val="p16"/>
    <w:basedOn w:val="a"/>
    <w:rsid w:val="00710B4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0">
    <w:name w:val="s10"/>
    <w:basedOn w:val="a0"/>
    <w:rsid w:val="00710B40"/>
  </w:style>
  <w:style w:type="character" w:customStyle="1" w:styleId="s13">
    <w:name w:val="s13"/>
    <w:basedOn w:val="a0"/>
    <w:rsid w:val="00710B40"/>
  </w:style>
  <w:style w:type="character" w:customStyle="1" w:styleId="s14">
    <w:name w:val="s14"/>
    <w:basedOn w:val="a0"/>
    <w:rsid w:val="00710B40"/>
  </w:style>
  <w:style w:type="character" w:customStyle="1" w:styleId="11">
    <w:name w:val="Заголовок 1 Знак"/>
    <w:basedOn w:val="a0"/>
    <w:link w:val="10"/>
    <w:uiPriority w:val="9"/>
    <w:rsid w:val="00DD6644"/>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DD6644"/>
    <w:rPr>
      <w:rFonts w:asciiTheme="majorHAnsi" w:eastAsiaTheme="majorEastAsia" w:hAnsiTheme="majorHAnsi" w:cstheme="majorBidi"/>
      <w:b/>
      <w:bCs/>
      <w:color w:val="4F81BD" w:themeColor="accent1"/>
      <w:sz w:val="26"/>
      <w:szCs w:val="26"/>
    </w:rPr>
  </w:style>
  <w:style w:type="paragraph" w:styleId="ad">
    <w:name w:val="TOC Heading"/>
    <w:basedOn w:val="10"/>
    <w:next w:val="a"/>
    <w:uiPriority w:val="39"/>
    <w:semiHidden/>
    <w:unhideWhenUsed/>
    <w:qFormat/>
    <w:rsid w:val="00DD6644"/>
    <w:pPr>
      <w:outlineLvl w:val="9"/>
    </w:pPr>
  </w:style>
  <w:style w:type="paragraph" w:styleId="1">
    <w:name w:val="toc 1"/>
    <w:basedOn w:val="a"/>
    <w:next w:val="a"/>
    <w:autoRedefine/>
    <w:uiPriority w:val="39"/>
    <w:unhideWhenUsed/>
    <w:rsid w:val="00E03FC8"/>
    <w:pPr>
      <w:numPr>
        <w:numId w:val="17"/>
      </w:numPr>
      <w:tabs>
        <w:tab w:val="left" w:pos="720"/>
        <w:tab w:val="right" w:leader="dot" w:pos="10196"/>
      </w:tabs>
      <w:spacing w:after="100"/>
    </w:pPr>
  </w:style>
  <w:style w:type="paragraph" w:styleId="21">
    <w:name w:val="toc 2"/>
    <w:basedOn w:val="a"/>
    <w:next w:val="a"/>
    <w:autoRedefine/>
    <w:uiPriority w:val="39"/>
    <w:unhideWhenUsed/>
    <w:rsid w:val="00DD6644"/>
    <w:pPr>
      <w:spacing w:after="100"/>
      <w:ind w:left="220"/>
    </w:pPr>
  </w:style>
  <w:style w:type="character" w:styleId="ae">
    <w:name w:val="Hyperlink"/>
    <w:basedOn w:val="a0"/>
    <w:uiPriority w:val="99"/>
    <w:unhideWhenUsed/>
    <w:rsid w:val="00DD6644"/>
    <w:rPr>
      <w:color w:val="0000FF" w:themeColor="hyperlink"/>
      <w:u w:val="single"/>
    </w:rPr>
  </w:style>
  <w:style w:type="character" w:styleId="af">
    <w:name w:val="FollowedHyperlink"/>
    <w:basedOn w:val="a0"/>
    <w:uiPriority w:val="99"/>
    <w:semiHidden/>
    <w:unhideWhenUsed/>
    <w:rsid w:val="00A03F6C"/>
    <w:rPr>
      <w:color w:val="800080" w:themeColor="followedHyperlink"/>
      <w:u w:val="single"/>
    </w:rPr>
  </w:style>
  <w:style w:type="character" w:customStyle="1" w:styleId="style431">
    <w:name w:val="style431"/>
    <w:basedOn w:val="a0"/>
    <w:uiPriority w:val="99"/>
    <w:rsid w:val="00DE7795"/>
    <w:rPr>
      <w:rFonts w:cs="Times New Roman"/>
      <w:b/>
      <w:bCs/>
      <w:color w:val="000000"/>
      <w:sz w:val="24"/>
      <w:szCs w:val="24"/>
    </w:rPr>
  </w:style>
  <w:style w:type="paragraph" w:styleId="af0">
    <w:name w:val="Normal (Web)"/>
    <w:basedOn w:val="a"/>
    <w:uiPriority w:val="99"/>
    <w:unhideWhenUsed/>
    <w:rsid w:val="004018F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r5">
    <w:name w:val="fr5"/>
    <w:basedOn w:val="a"/>
    <w:rsid w:val="00E511C1"/>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18809959">
      <w:bodyDiv w:val="1"/>
      <w:marLeft w:val="0"/>
      <w:marRight w:val="0"/>
      <w:marTop w:val="0"/>
      <w:marBottom w:val="0"/>
      <w:divBdr>
        <w:top w:val="none" w:sz="0" w:space="0" w:color="auto"/>
        <w:left w:val="none" w:sz="0" w:space="0" w:color="auto"/>
        <w:bottom w:val="none" w:sz="0" w:space="0" w:color="auto"/>
        <w:right w:val="none" w:sz="0" w:space="0" w:color="auto"/>
      </w:divBdr>
    </w:div>
    <w:div w:id="17418298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E2BB83C-3A78-4964-A66E-29B3B5BF64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23</Pages>
  <Words>5373</Words>
  <Characters>30628</Characters>
  <Application>Microsoft Office Word</Application>
  <DocSecurity>0</DocSecurity>
  <Lines>255</Lines>
  <Paragraphs>71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35930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Любафка</dc:creator>
  <cp:lastModifiedBy>Пользователь</cp:lastModifiedBy>
  <cp:revision>9</cp:revision>
  <cp:lastPrinted>2016-01-27T09:41:00Z</cp:lastPrinted>
  <dcterms:created xsi:type="dcterms:W3CDTF">2022-03-09T19:16:00Z</dcterms:created>
  <dcterms:modified xsi:type="dcterms:W3CDTF">2022-05-12T17:33:00Z</dcterms:modified>
</cp:coreProperties>
</file>