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213FA" w:rsidRPr="004F0CA4" w:rsidRDefault="004F0CA4" w:rsidP="004F0CA4">
      <w:pPr>
        <w:spacing w:after="105"/>
        <w:ind w:right="7"/>
        <w:jc w:val="center"/>
        <w:rPr>
          <w:sz w:val="24"/>
        </w:rPr>
      </w:pPr>
      <w:r w:rsidRPr="004F0CA4">
        <w:rPr>
          <w:rFonts w:ascii="Times New Roman" w:eastAsia="Times New Roman" w:hAnsi="Times New Roman" w:cs="Times New Roman"/>
          <w:sz w:val="28"/>
        </w:rPr>
        <w:t>МИНИСТЕРСТВО НАУКИ</w:t>
      </w:r>
      <w:r w:rsidR="00C213FA" w:rsidRPr="004F0CA4">
        <w:rPr>
          <w:rFonts w:ascii="Times New Roman" w:eastAsia="Times New Roman" w:hAnsi="Times New Roman" w:cs="Times New Roman"/>
          <w:sz w:val="28"/>
        </w:rPr>
        <w:t xml:space="preserve"> И ВЫСШЕГО </w:t>
      </w:r>
      <w:r w:rsidRPr="004F0CA4">
        <w:rPr>
          <w:rFonts w:ascii="Times New Roman" w:eastAsia="Times New Roman" w:hAnsi="Times New Roman" w:cs="Times New Roman"/>
          <w:sz w:val="28"/>
        </w:rPr>
        <w:t>ОБРАЗОВАНИЯ РОССИЙСКОЙ</w:t>
      </w:r>
      <w:r w:rsidR="00C213FA" w:rsidRPr="004F0CA4">
        <w:rPr>
          <w:rFonts w:ascii="Times New Roman" w:eastAsia="Times New Roman" w:hAnsi="Times New Roman" w:cs="Times New Roman"/>
          <w:sz w:val="28"/>
        </w:rPr>
        <w:t xml:space="preserve"> ФЕДЕРАЦИИ </w:t>
      </w:r>
    </w:p>
    <w:p w:rsidR="00C213FA" w:rsidRDefault="00C213FA" w:rsidP="004F0CA4">
      <w:pPr>
        <w:tabs>
          <w:tab w:val="left" w:pos="0"/>
        </w:tabs>
        <w:spacing w:after="21"/>
      </w:pPr>
      <w:r>
        <w:rPr>
          <w:rFonts w:ascii="Times New Roman" w:eastAsia="Times New Roman" w:hAnsi="Times New Roman" w:cs="Times New Roman"/>
          <w:sz w:val="28"/>
        </w:rPr>
        <w:t xml:space="preserve"> </w:t>
      </w:r>
    </w:p>
    <w:p w:rsidR="00C213FA" w:rsidRDefault="00C213FA" w:rsidP="004F0CA4">
      <w:pPr>
        <w:tabs>
          <w:tab w:val="left" w:pos="0"/>
        </w:tabs>
        <w:spacing w:after="0"/>
        <w:ind w:left="-993" w:right="10"/>
        <w:jc w:val="center"/>
      </w:pPr>
      <w:r>
        <w:rPr>
          <w:rFonts w:ascii="Times New Roman" w:eastAsia="Times New Roman" w:hAnsi="Times New Roman" w:cs="Times New Roman"/>
          <w:sz w:val="28"/>
        </w:rPr>
        <w:t xml:space="preserve">             УНИВЕРСИТЕТСКИЙ КОЛЛЕДЖ </w:t>
      </w:r>
    </w:p>
    <w:p w:rsidR="00C213FA" w:rsidRDefault="00C213FA" w:rsidP="004F0CA4">
      <w:pPr>
        <w:pStyle w:val="1"/>
        <w:tabs>
          <w:tab w:val="left" w:pos="0"/>
        </w:tabs>
        <w:spacing w:line="270" w:lineRule="auto"/>
        <w:ind w:left="3392" w:right="0" w:hanging="3251"/>
        <w:jc w:val="left"/>
      </w:pPr>
      <w:r>
        <w:rPr>
          <w:b w:val="0"/>
          <w:sz w:val="28"/>
        </w:rPr>
        <w:t xml:space="preserve">федерального государственного бюджетного образовательного учреждения высшего образования  </w:t>
      </w:r>
    </w:p>
    <w:p w:rsidR="00C213FA" w:rsidRDefault="00C213FA" w:rsidP="004F0CA4">
      <w:pPr>
        <w:tabs>
          <w:tab w:val="left" w:pos="0"/>
        </w:tabs>
        <w:spacing w:after="0"/>
        <w:ind w:left="11" w:right="7" w:hanging="10"/>
        <w:jc w:val="center"/>
      </w:pPr>
      <w:r>
        <w:rPr>
          <w:rFonts w:ascii="Times New Roman" w:eastAsia="Times New Roman" w:hAnsi="Times New Roman" w:cs="Times New Roman"/>
          <w:sz w:val="28"/>
        </w:rPr>
        <w:t xml:space="preserve">«Оренбургский государственный университет»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28"/>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11" w:hanging="10"/>
        <w:jc w:val="center"/>
      </w:pPr>
      <w:r>
        <w:rPr>
          <w:rFonts w:ascii="Times New Roman" w:eastAsia="Times New Roman" w:hAnsi="Times New Roman" w:cs="Times New Roman"/>
          <w:sz w:val="28"/>
        </w:rPr>
        <w:t xml:space="preserve">Экономико-правовое отделение </w:t>
      </w:r>
    </w:p>
    <w:p w:rsidR="00C213FA" w:rsidRDefault="00C213FA" w:rsidP="004F0CA4">
      <w:pPr>
        <w:tabs>
          <w:tab w:val="left" w:pos="0"/>
        </w:tabs>
        <w:spacing w:after="23"/>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11" w:right="4" w:hanging="10"/>
        <w:jc w:val="center"/>
      </w:pPr>
      <w:r>
        <w:rPr>
          <w:rFonts w:ascii="Times New Roman" w:eastAsia="Times New Roman" w:hAnsi="Times New Roman" w:cs="Times New Roman"/>
          <w:sz w:val="28"/>
        </w:rPr>
        <w:t xml:space="preserve">Предметно - цикловая комиссия экономических   дисциплин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76"/>
        <w:ind w:left="64"/>
        <w:jc w:val="center"/>
      </w:pPr>
      <w:r>
        <w:rPr>
          <w:rFonts w:ascii="Times New Roman" w:eastAsia="Times New Roman" w:hAnsi="Times New Roman" w:cs="Times New Roman"/>
          <w:sz w:val="28"/>
        </w:rPr>
        <w:t xml:space="preserve"> </w:t>
      </w:r>
    </w:p>
    <w:p w:rsidR="00C213FA" w:rsidRDefault="00C213FA" w:rsidP="004F0CA4">
      <w:pPr>
        <w:pStyle w:val="1"/>
        <w:tabs>
          <w:tab w:val="left" w:pos="0"/>
        </w:tabs>
      </w:pPr>
      <w:r>
        <w:t xml:space="preserve">КУРСОВАЯ РАБОТА </w:t>
      </w:r>
    </w:p>
    <w:p w:rsidR="00C213FA" w:rsidRDefault="00C213FA" w:rsidP="004F0CA4">
      <w:pPr>
        <w:tabs>
          <w:tab w:val="left" w:pos="0"/>
        </w:tabs>
        <w:spacing w:after="24"/>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11" w:right="5" w:hanging="10"/>
        <w:jc w:val="center"/>
      </w:pPr>
      <w:r>
        <w:rPr>
          <w:rFonts w:ascii="Times New Roman" w:eastAsia="Times New Roman" w:hAnsi="Times New Roman" w:cs="Times New Roman"/>
          <w:sz w:val="28"/>
        </w:rPr>
        <w:t xml:space="preserve">по дисциплине «Экономика организации»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Default="00C213FA" w:rsidP="004F0CA4">
      <w:pPr>
        <w:tabs>
          <w:tab w:val="left" w:pos="0"/>
        </w:tabs>
        <w:spacing w:after="27"/>
        <w:ind w:left="64"/>
        <w:jc w:val="center"/>
      </w:pPr>
      <w:r>
        <w:rPr>
          <w:rFonts w:ascii="Times New Roman" w:eastAsia="Times New Roman" w:hAnsi="Times New Roman" w:cs="Times New Roman"/>
          <w:sz w:val="28"/>
        </w:rPr>
        <w:t xml:space="preserve"> </w:t>
      </w:r>
    </w:p>
    <w:p w:rsidR="00C213FA" w:rsidRPr="008F3A91" w:rsidRDefault="00C213FA" w:rsidP="004F0CA4">
      <w:pPr>
        <w:tabs>
          <w:tab w:val="left" w:pos="0"/>
        </w:tabs>
        <w:jc w:val="center"/>
        <w:rPr>
          <w:rFonts w:ascii="Times New Roman" w:hAnsi="Times New Roman" w:cs="Times New Roman"/>
          <w:sz w:val="28"/>
        </w:rPr>
      </w:pPr>
      <w:r>
        <w:rPr>
          <w:rFonts w:ascii="Times New Roman" w:hAnsi="Times New Roman" w:cs="Times New Roman"/>
          <w:sz w:val="28"/>
        </w:rPr>
        <w:t>Бизнес-</w:t>
      </w:r>
      <w:r w:rsidRPr="008F3A91">
        <w:rPr>
          <w:rFonts w:ascii="Times New Roman" w:hAnsi="Times New Roman" w:cs="Times New Roman"/>
          <w:sz w:val="28"/>
        </w:rPr>
        <w:t xml:space="preserve">план </w:t>
      </w:r>
      <w:r w:rsidR="003E24E4">
        <w:rPr>
          <w:rFonts w:ascii="Times New Roman" w:hAnsi="Times New Roman" w:cs="Times New Roman"/>
          <w:sz w:val="28"/>
        </w:rPr>
        <w:t>Чайной лавки «</w:t>
      </w:r>
      <w:r w:rsidR="003E24E4">
        <w:rPr>
          <w:rFonts w:ascii="Times New Roman" w:hAnsi="Times New Roman" w:cs="Times New Roman"/>
          <w:sz w:val="28"/>
          <w:lang w:val="en-US"/>
        </w:rPr>
        <w:t>Wasserkocher</w:t>
      </w:r>
      <w:r w:rsidRPr="008F3A91">
        <w:rPr>
          <w:rFonts w:ascii="Times New Roman" w:hAnsi="Times New Roman" w:cs="Times New Roman"/>
          <w:sz w:val="28"/>
        </w:rPr>
        <w:t>»</w:t>
      </w:r>
    </w:p>
    <w:p w:rsidR="00C213FA" w:rsidRDefault="00C213FA" w:rsidP="004F0CA4">
      <w:pPr>
        <w:tabs>
          <w:tab w:val="left" w:pos="0"/>
        </w:tabs>
        <w:spacing w:after="0"/>
        <w:ind w:left="64"/>
        <w:jc w:val="center"/>
      </w:pPr>
      <w:r>
        <w:rPr>
          <w:rFonts w:ascii="Times New Roman" w:eastAsia="Times New Roman" w:hAnsi="Times New Roman" w:cs="Times New Roman"/>
          <w:sz w:val="28"/>
        </w:rPr>
        <w:t xml:space="preserve"> </w:t>
      </w:r>
    </w:p>
    <w:p w:rsidR="00C213FA" w:rsidRPr="00A565EA" w:rsidRDefault="00C213FA" w:rsidP="004F0CA4">
      <w:pPr>
        <w:tabs>
          <w:tab w:val="left" w:pos="0"/>
        </w:tabs>
        <w:kinsoku w:val="0"/>
        <w:overflowPunct w:val="0"/>
        <w:autoSpaceDN w:val="0"/>
        <w:adjustRightInd w:val="0"/>
        <w:snapToGrid w:val="0"/>
        <w:jc w:val="center"/>
        <w:rPr>
          <w:rFonts w:ascii="Times New Roman" w:hAnsi="Times New Roman" w:cs="Times New Roman"/>
          <w:sz w:val="28"/>
          <w:szCs w:val="28"/>
        </w:rPr>
      </w:pPr>
      <w:r w:rsidRPr="00A565EA">
        <w:rPr>
          <w:rFonts w:ascii="Times New Roman" w:hAnsi="Times New Roman" w:cs="Times New Roman"/>
          <w:sz w:val="28"/>
          <w:szCs w:val="28"/>
        </w:rPr>
        <w:t>Университетский колледж ОГУ 38.02.01.</w:t>
      </w:r>
      <w:r w:rsidRPr="00A565EA">
        <w:rPr>
          <w:rFonts w:ascii="Times New Roman" w:hAnsi="Times New Roman" w:cs="Times New Roman"/>
          <w:b/>
          <w:sz w:val="28"/>
          <w:szCs w:val="28"/>
        </w:rPr>
        <w:t xml:space="preserve"> </w:t>
      </w:r>
      <w:r w:rsidRPr="00A565EA">
        <w:rPr>
          <w:rFonts w:ascii="Times New Roman" w:hAnsi="Times New Roman" w:cs="Times New Roman"/>
          <w:sz w:val="28"/>
          <w:szCs w:val="28"/>
        </w:rPr>
        <w:t>2023.</w:t>
      </w:r>
      <w:r w:rsidR="000C4EDA">
        <w:rPr>
          <w:rFonts w:ascii="Times New Roman" w:hAnsi="Times New Roman" w:cs="Times New Roman"/>
          <w:sz w:val="28"/>
          <w:szCs w:val="28"/>
        </w:rPr>
        <w:t xml:space="preserve"> </w:t>
      </w:r>
      <w:r w:rsidR="000C4EDA">
        <w:rPr>
          <w:rFonts w:ascii="Times New Roman" w:hAnsi="Times New Roman" w:cs="Times New Roman"/>
          <w:sz w:val="28"/>
          <w:szCs w:val="28"/>
          <w:lang w:val="en-US"/>
        </w:rPr>
        <w:t>79</w:t>
      </w:r>
      <w:r>
        <w:rPr>
          <w:rFonts w:ascii="Times New Roman" w:hAnsi="Times New Roman" w:cs="Times New Roman"/>
          <w:sz w:val="28"/>
          <w:szCs w:val="28"/>
        </w:rPr>
        <w:t xml:space="preserve"> П</w:t>
      </w:r>
    </w:p>
    <w:p w:rsidR="00C213FA" w:rsidRDefault="00C213FA" w:rsidP="00C213FA">
      <w:pPr>
        <w:spacing w:after="0"/>
        <w:ind w:left="64"/>
        <w:jc w:val="center"/>
      </w:pPr>
      <w:r>
        <w:rPr>
          <w:rFonts w:ascii="Times New Roman" w:eastAsia="Times New Roman" w:hAnsi="Times New Roman" w:cs="Times New Roman"/>
          <w:sz w:val="28"/>
        </w:rPr>
        <w:t xml:space="preserve"> </w:t>
      </w:r>
    </w:p>
    <w:p w:rsidR="00C213FA" w:rsidRDefault="00C213FA" w:rsidP="00C213FA">
      <w:pPr>
        <w:spacing w:after="23"/>
        <w:ind w:left="64"/>
        <w:jc w:val="center"/>
      </w:pPr>
      <w:r>
        <w:rPr>
          <w:rFonts w:ascii="Times New Roman" w:eastAsia="Times New Roman" w:hAnsi="Times New Roman" w:cs="Times New Roman"/>
          <w:sz w:val="28"/>
        </w:rPr>
        <w:t xml:space="preserve"> </w:t>
      </w:r>
    </w:p>
    <w:p w:rsidR="00C213FA" w:rsidRDefault="00C213FA" w:rsidP="00C213FA">
      <w:pPr>
        <w:spacing w:after="26" w:line="262" w:lineRule="auto"/>
        <w:ind w:left="5898" w:right="-7" w:hanging="10"/>
        <w:jc w:val="right"/>
      </w:pPr>
      <w:r>
        <w:rPr>
          <w:rFonts w:ascii="Times New Roman" w:eastAsia="Times New Roman" w:hAnsi="Times New Roman" w:cs="Times New Roman"/>
          <w:sz w:val="28"/>
        </w:rPr>
        <w:t xml:space="preserve">Руководитель: </w:t>
      </w:r>
    </w:p>
    <w:p w:rsidR="00C213FA" w:rsidRDefault="00C213FA" w:rsidP="00C213FA">
      <w:pPr>
        <w:spacing w:after="2" w:line="262" w:lineRule="auto"/>
        <w:ind w:left="5898" w:right="-7" w:hanging="10"/>
        <w:jc w:val="right"/>
      </w:pPr>
      <w:r>
        <w:rPr>
          <w:rFonts w:ascii="Times New Roman" w:eastAsia="Times New Roman" w:hAnsi="Times New Roman" w:cs="Times New Roman"/>
          <w:sz w:val="28"/>
        </w:rPr>
        <w:t xml:space="preserve">___________ О.Б. Малахова </w:t>
      </w:r>
    </w:p>
    <w:p w:rsidR="00C213FA" w:rsidRDefault="00C213FA" w:rsidP="00C213FA">
      <w:pPr>
        <w:spacing w:after="61"/>
        <w:ind w:left="2011" w:hanging="10"/>
      </w:pPr>
      <w:r>
        <w:rPr>
          <w:rFonts w:ascii="Times New Roman" w:eastAsia="Times New Roman" w:hAnsi="Times New Roman" w:cs="Times New Roman"/>
          <w:sz w:val="24"/>
        </w:rPr>
        <w:t xml:space="preserve">                                                                        (подпись) </w:t>
      </w:r>
    </w:p>
    <w:p w:rsidR="00C213FA" w:rsidRDefault="00C213FA" w:rsidP="00C213FA">
      <w:pPr>
        <w:tabs>
          <w:tab w:val="left" w:pos="5529"/>
          <w:tab w:val="left" w:pos="5954"/>
        </w:tabs>
        <w:spacing w:after="2" w:line="262" w:lineRule="auto"/>
        <w:ind w:left="5670" w:right="-7"/>
        <w:jc w:val="right"/>
      </w:pPr>
      <w:r>
        <w:rPr>
          <w:rFonts w:ascii="Times New Roman" w:eastAsia="Times New Roman" w:hAnsi="Times New Roman" w:cs="Times New Roman"/>
          <w:sz w:val="28"/>
        </w:rPr>
        <w:t xml:space="preserve">Обучающийся   группы </w:t>
      </w:r>
      <w:r w:rsidRPr="00A565EA">
        <w:rPr>
          <w:rFonts w:ascii="Times New Roman" w:eastAsia="Times New Roman" w:hAnsi="Times New Roman" w:cs="Times New Roman"/>
          <w:sz w:val="28"/>
        </w:rPr>
        <w:t>20КСК-1</w:t>
      </w:r>
      <w:r>
        <w:rPr>
          <w:rFonts w:ascii="Times New Roman" w:eastAsia="Times New Roman" w:hAnsi="Times New Roman" w:cs="Times New Roman"/>
          <w:sz w:val="28"/>
        </w:rPr>
        <w:t xml:space="preserve"> _______________Н.А. Осипов</w:t>
      </w:r>
    </w:p>
    <w:p w:rsidR="00C213FA" w:rsidRDefault="00C213FA" w:rsidP="00C213FA">
      <w:pPr>
        <w:spacing w:after="10"/>
        <w:ind w:left="2011" w:hanging="10"/>
      </w:pPr>
      <w:r>
        <w:rPr>
          <w:rFonts w:ascii="Times New Roman" w:eastAsia="Times New Roman" w:hAnsi="Times New Roman" w:cs="Times New Roman"/>
          <w:sz w:val="24"/>
        </w:rPr>
        <w:t xml:space="preserve">                                                                        (подпись)           </w:t>
      </w:r>
    </w:p>
    <w:p w:rsidR="00C213FA" w:rsidRDefault="00C213FA" w:rsidP="00C213FA">
      <w:pPr>
        <w:spacing w:after="0"/>
      </w:pPr>
      <w:r>
        <w:rPr>
          <w:rFonts w:ascii="Times New Roman" w:eastAsia="Times New Roman" w:hAnsi="Times New Roman" w:cs="Times New Roman"/>
          <w:sz w:val="28"/>
        </w:rPr>
        <w:t xml:space="preserve"> </w:t>
      </w:r>
    </w:p>
    <w:p w:rsidR="00C213FA" w:rsidRDefault="00C213FA" w:rsidP="00C213FA">
      <w:pPr>
        <w:spacing w:after="0"/>
      </w:pPr>
      <w:r>
        <w:rPr>
          <w:rFonts w:ascii="Times New Roman" w:eastAsia="Times New Roman" w:hAnsi="Times New Roman" w:cs="Times New Roman"/>
          <w:sz w:val="28"/>
        </w:rPr>
        <w:t xml:space="preserve"> </w:t>
      </w:r>
    </w:p>
    <w:p w:rsidR="00C213FA" w:rsidRDefault="00C213FA" w:rsidP="00C213FA">
      <w:pPr>
        <w:spacing w:after="0"/>
      </w:pPr>
      <w:r>
        <w:rPr>
          <w:rFonts w:ascii="Times New Roman" w:eastAsia="Times New Roman" w:hAnsi="Times New Roman" w:cs="Times New Roman"/>
          <w:sz w:val="28"/>
        </w:rPr>
        <w:t xml:space="preserve"> </w:t>
      </w:r>
    </w:p>
    <w:p w:rsidR="00C213FA" w:rsidRDefault="00C213FA" w:rsidP="00C213FA">
      <w:pPr>
        <w:spacing w:after="0"/>
      </w:pPr>
      <w:r>
        <w:rPr>
          <w:rFonts w:ascii="Times New Roman" w:eastAsia="Times New Roman" w:hAnsi="Times New Roman" w:cs="Times New Roman"/>
          <w:sz w:val="28"/>
        </w:rPr>
        <w:t xml:space="preserve"> </w:t>
      </w:r>
    </w:p>
    <w:p w:rsidR="004F0CA4" w:rsidRDefault="004F0CA4" w:rsidP="00C213FA">
      <w:pPr>
        <w:pStyle w:val="2"/>
        <w:ind w:left="-15" w:right="0" w:firstLine="0"/>
        <w:jc w:val="center"/>
      </w:pPr>
    </w:p>
    <w:p w:rsidR="00C213FA" w:rsidRDefault="004F0CA4" w:rsidP="00C213FA">
      <w:pPr>
        <w:pStyle w:val="2"/>
        <w:ind w:left="-15" w:right="0" w:firstLine="0"/>
        <w:jc w:val="center"/>
      </w:pPr>
      <w:r>
        <w:t>Оренбург 2023</w:t>
      </w:r>
    </w:p>
    <w:p w:rsidR="00C213FA" w:rsidRDefault="00C213FA" w:rsidP="00C213FA">
      <w:pPr>
        <w:spacing w:after="0"/>
      </w:pPr>
      <w:r>
        <w:rPr>
          <w:rFonts w:ascii="Times New Roman" w:eastAsia="Times New Roman" w:hAnsi="Times New Roman" w:cs="Times New Roman"/>
          <w:sz w:val="28"/>
        </w:rPr>
        <w:t xml:space="preserve"> </w:t>
      </w:r>
    </w:p>
    <w:p w:rsidR="00C213FA" w:rsidRDefault="00C213FA" w:rsidP="004178D2">
      <w:pPr>
        <w:spacing w:after="0" w:line="240" w:lineRule="auto"/>
        <w:ind w:firstLine="709"/>
        <w:jc w:val="both"/>
        <w:rPr>
          <w:rFonts w:ascii="Times New Roman" w:hAnsi="Times New Roman"/>
          <w:b/>
          <w:color w:val="000000" w:themeColor="text1"/>
          <w:sz w:val="28"/>
          <w:szCs w:val="28"/>
        </w:rPr>
      </w:pPr>
    </w:p>
    <w:p w:rsidR="00C213FA" w:rsidRPr="00DF5324" w:rsidRDefault="00A86F25" w:rsidP="00C213FA">
      <w:pPr>
        <w:numPr>
          <w:ilvl w:val="0"/>
          <w:numId w:val="2"/>
        </w:numPr>
        <w:suppressLineNumbers/>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МИНИСТЕРСТВО НАУКИ</w:t>
      </w:r>
      <w:r w:rsidR="00C213FA" w:rsidRPr="00DF5324">
        <w:rPr>
          <w:rFonts w:ascii="Times New Roman" w:eastAsia="Times New Roman" w:hAnsi="Times New Roman" w:cs="Times New Roman"/>
          <w:sz w:val="28"/>
          <w:szCs w:val="28"/>
        </w:rPr>
        <w:t xml:space="preserve"> И ВЫСШЕГО ОБРАЗОВАНИЯ </w:t>
      </w:r>
    </w:p>
    <w:p w:rsidR="00C213FA" w:rsidRPr="00DF5324" w:rsidRDefault="00C213FA" w:rsidP="00C213FA">
      <w:pPr>
        <w:numPr>
          <w:ilvl w:val="0"/>
          <w:numId w:val="2"/>
        </w:numPr>
        <w:suppressLineNumbers/>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РОССИЙСКОЙ ФЕДЕРАЦИИ</w:t>
      </w:r>
    </w:p>
    <w:p w:rsidR="00C213FA" w:rsidRPr="00DF5324" w:rsidRDefault="00C213FA" w:rsidP="00C213FA">
      <w:pPr>
        <w:framePr w:w="10075" w:h="1561" w:hSpace="180" w:wrap="auto" w:vAnchor="text" w:hAnchor="page" w:x="955" w:y="665"/>
        <w:numPr>
          <w:ilvl w:val="0"/>
          <w:numId w:val="2"/>
        </w:numPr>
        <w:shd w:val="clear" w:color="auto" w:fill="FFFFFF"/>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213FA" w:rsidRPr="00DF5324" w:rsidRDefault="00C213FA" w:rsidP="00C213FA">
      <w:pPr>
        <w:framePr w:w="10075" w:h="1561" w:hSpace="180" w:wrap="auto" w:vAnchor="text" w:hAnchor="page" w:x="955" w:y="665"/>
        <w:numPr>
          <w:ilvl w:val="0"/>
          <w:numId w:val="2"/>
        </w:numPr>
        <w:shd w:val="clear" w:color="auto" w:fill="FFFFFF"/>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 xml:space="preserve">высшего образования </w:t>
      </w:r>
    </w:p>
    <w:p w:rsidR="00C213FA" w:rsidRPr="00DF5324" w:rsidRDefault="00C213FA" w:rsidP="00C213FA">
      <w:pPr>
        <w:framePr w:w="10075" w:h="1561" w:hSpace="180" w:wrap="auto" w:vAnchor="text" w:hAnchor="page" w:x="955" w:y="665"/>
        <w:numPr>
          <w:ilvl w:val="0"/>
          <w:numId w:val="2"/>
        </w:numPr>
        <w:shd w:val="clear" w:color="auto" w:fill="FFFFFF"/>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«Оренбургский государственный университет»</w:t>
      </w:r>
    </w:p>
    <w:p w:rsidR="00C213FA" w:rsidRPr="00DF5324" w:rsidRDefault="00C213FA" w:rsidP="00C213FA">
      <w:pPr>
        <w:framePr w:w="10075" w:h="1561" w:hSpace="180" w:wrap="auto" w:vAnchor="text" w:hAnchor="page" w:x="955" w:y="665"/>
        <w:numPr>
          <w:ilvl w:val="0"/>
          <w:numId w:val="2"/>
        </w:numPr>
        <w:autoSpaceDE w:val="0"/>
        <w:autoSpaceDN w:val="0"/>
        <w:spacing w:after="0" w:line="240" w:lineRule="auto"/>
        <w:jc w:val="both"/>
        <w:rPr>
          <w:rFonts w:ascii="Times New Roman" w:eastAsia="Times New Roman" w:hAnsi="Times New Roman" w:cs="Times New Roman"/>
          <w:sz w:val="28"/>
          <w:szCs w:val="28"/>
        </w:rPr>
      </w:pPr>
    </w:p>
    <w:p w:rsidR="00C213FA" w:rsidRPr="00DF5324" w:rsidRDefault="00C213FA" w:rsidP="00C213FA">
      <w:pPr>
        <w:numPr>
          <w:ilvl w:val="0"/>
          <w:numId w:val="2"/>
        </w:numPr>
        <w:suppressLineNumbers/>
        <w:autoSpaceDE w:val="0"/>
        <w:autoSpaceDN w:val="0"/>
        <w:spacing w:after="0" w:line="240" w:lineRule="auto"/>
        <w:jc w:val="center"/>
        <w:rPr>
          <w:rFonts w:ascii="Times New Roman" w:eastAsia="Times New Roman" w:hAnsi="Times New Roman" w:cs="Times New Roman"/>
          <w:sz w:val="28"/>
          <w:szCs w:val="28"/>
        </w:rPr>
      </w:pPr>
    </w:p>
    <w:p w:rsidR="00C213FA" w:rsidRPr="00DF5324" w:rsidRDefault="00C213FA" w:rsidP="00C213FA">
      <w:pPr>
        <w:numPr>
          <w:ilvl w:val="0"/>
          <w:numId w:val="2"/>
        </w:numPr>
        <w:suppressLineNumbers/>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УНИВЕРСИТЕТСКИЙ КОЛЛЕДЖ</w:t>
      </w:r>
    </w:p>
    <w:p w:rsidR="00C213FA" w:rsidRPr="00DF5324" w:rsidRDefault="00C213FA" w:rsidP="00C213FA">
      <w:pPr>
        <w:numPr>
          <w:ilvl w:val="0"/>
          <w:numId w:val="2"/>
        </w:numPr>
        <w:autoSpaceDE w:val="0"/>
        <w:autoSpaceDN w:val="0"/>
        <w:spacing w:after="0" w:line="240" w:lineRule="auto"/>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Предметно-цикловая комиссия экономических дисциплин</w:t>
      </w:r>
    </w:p>
    <w:p w:rsidR="00C213FA" w:rsidRPr="00DF5324" w:rsidRDefault="00C213FA" w:rsidP="00C213FA">
      <w:pPr>
        <w:keepNext/>
        <w:autoSpaceDE w:val="0"/>
        <w:autoSpaceDN w:val="0"/>
        <w:spacing w:after="0" w:line="240" w:lineRule="auto"/>
        <w:ind w:firstLine="851"/>
        <w:jc w:val="center"/>
        <w:outlineLvl w:val="4"/>
        <w:rPr>
          <w:rFonts w:ascii="Times New Roman" w:eastAsia="Times New Roman" w:hAnsi="Times New Roman" w:cs="Times New Roman"/>
          <w:b/>
          <w:bCs/>
          <w:sz w:val="28"/>
          <w:szCs w:val="28"/>
        </w:rPr>
      </w:pPr>
    </w:p>
    <w:p w:rsidR="00C213FA" w:rsidRPr="00DF5324" w:rsidRDefault="00C213FA" w:rsidP="00C213FA">
      <w:pPr>
        <w:keepNext/>
        <w:autoSpaceDE w:val="0"/>
        <w:autoSpaceDN w:val="0"/>
        <w:spacing w:after="0" w:line="240" w:lineRule="auto"/>
        <w:ind w:firstLine="851"/>
        <w:jc w:val="center"/>
        <w:outlineLvl w:val="4"/>
        <w:rPr>
          <w:rFonts w:ascii="Times New Roman" w:eastAsia="Times New Roman" w:hAnsi="Times New Roman" w:cs="Times New Roman"/>
          <w:b/>
          <w:bCs/>
          <w:sz w:val="28"/>
          <w:szCs w:val="28"/>
        </w:rPr>
      </w:pPr>
    </w:p>
    <w:p w:rsidR="00C213FA" w:rsidRPr="00DF5324" w:rsidRDefault="00C213FA" w:rsidP="00A86F25">
      <w:pPr>
        <w:keepNext/>
        <w:autoSpaceDE w:val="0"/>
        <w:autoSpaceDN w:val="0"/>
        <w:spacing w:after="0" w:line="240" w:lineRule="auto"/>
        <w:ind w:firstLine="709"/>
        <w:jc w:val="center"/>
        <w:outlineLvl w:val="4"/>
        <w:rPr>
          <w:rFonts w:ascii="Times New Roman" w:eastAsia="Times New Roman" w:hAnsi="Times New Roman" w:cs="Times New Roman"/>
          <w:b/>
          <w:bCs/>
          <w:sz w:val="28"/>
          <w:szCs w:val="28"/>
        </w:rPr>
      </w:pPr>
      <w:r w:rsidRPr="00DF5324">
        <w:rPr>
          <w:rFonts w:ascii="Times New Roman" w:eastAsia="Times New Roman" w:hAnsi="Times New Roman" w:cs="Times New Roman"/>
          <w:b/>
          <w:bCs/>
          <w:sz w:val="28"/>
          <w:szCs w:val="28"/>
        </w:rPr>
        <w:t xml:space="preserve">Задание </w:t>
      </w:r>
    </w:p>
    <w:p w:rsidR="00C213FA" w:rsidRPr="00DF5324"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на выполнение курсовой работы</w:t>
      </w: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8"/>
          <w:szCs w:val="28"/>
        </w:rPr>
      </w:pPr>
    </w:p>
    <w:p w:rsidR="00C213FA" w:rsidRPr="001E344B"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Тема:</w:t>
      </w:r>
      <w:r w:rsidRPr="00615E5C">
        <w:rPr>
          <w:rFonts w:ascii="Times New Roman" w:eastAsia="Times New Roman" w:hAnsi="Times New Roman" w:cs="Times New Roman"/>
          <w:sz w:val="28"/>
          <w:szCs w:val="28"/>
          <w:u w:val="single"/>
        </w:rPr>
        <w:t xml:space="preserve"> Бизнес-план </w:t>
      </w:r>
      <w:r w:rsidR="004F0CA4">
        <w:rPr>
          <w:rFonts w:ascii="Times New Roman" w:eastAsia="Times New Roman" w:hAnsi="Times New Roman" w:cs="Times New Roman"/>
          <w:sz w:val="28"/>
          <w:szCs w:val="28"/>
          <w:u w:val="single"/>
        </w:rPr>
        <w:t>Чайной лавки</w:t>
      </w:r>
      <w:r w:rsidRPr="00615E5C">
        <w:rPr>
          <w:rFonts w:ascii="Times New Roman" w:eastAsia="Times New Roman" w:hAnsi="Times New Roman" w:cs="Times New Roman"/>
          <w:sz w:val="28"/>
          <w:szCs w:val="28"/>
          <w:u w:val="single"/>
        </w:rPr>
        <w:t xml:space="preserve"> </w:t>
      </w:r>
      <w:r w:rsidR="004F0CA4">
        <w:rPr>
          <w:rFonts w:ascii="Times New Roman" w:hAnsi="Times New Roman" w:cs="Times New Roman"/>
          <w:sz w:val="28"/>
          <w:u w:val="single"/>
        </w:rPr>
        <w:t>«Wasser</w:t>
      </w:r>
      <w:r w:rsidR="004F0CA4">
        <w:rPr>
          <w:rFonts w:ascii="Times New Roman" w:hAnsi="Times New Roman" w:cs="Times New Roman"/>
          <w:sz w:val="28"/>
          <w:u w:val="single"/>
          <w:lang w:val="en-US"/>
        </w:rPr>
        <w:t>kocher</w:t>
      </w:r>
      <w:r w:rsidRPr="001E344B">
        <w:rPr>
          <w:rFonts w:ascii="Times New Roman" w:hAnsi="Times New Roman" w:cs="Times New Roman"/>
          <w:sz w:val="28"/>
          <w:u w:val="single"/>
        </w:rPr>
        <w:t>»</w:t>
      </w:r>
    </w:p>
    <w:p w:rsidR="00C213FA" w:rsidRPr="002742BD" w:rsidRDefault="00C213FA" w:rsidP="00C213FA">
      <w:pPr>
        <w:pStyle w:val="a3"/>
        <w:ind w:firstLine="709"/>
        <w:jc w:val="both"/>
        <w:rPr>
          <w:rFonts w:ascii="Times New Roman" w:hAnsi="Times New Roman"/>
          <w:color w:val="000000"/>
          <w:sz w:val="28"/>
          <w:szCs w:val="28"/>
        </w:rPr>
      </w:pPr>
      <w:r w:rsidRPr="00DF5324">
        <w:rPr>
          <w:rFonts w:ascii="Times New Roman" w:hAnsi="Times New Roman"/>
          <w:sz w:val="28"/>
          <w:szCs w:val="28"/>
        </w:rPr>
        <w:t xml:space="preserve">Исходные </w:t>
      </w:r>
      <w:r w:rsidR="002742BD" w:rsidRPr="00DF5324">
        <w:rPr>
          <w:rFonts w:ascii="Times New Roman" w:hAnsi="Times New Roman"/>
          <w:sz w:val="28"/>
          <w:szCs w:val="28"/>
        </w:rPr>
        <w:t>данные</w:t>
      </w:r>
      <w:r w:rsidR="002742BD">
        <w:rPr>
          <w:rFonts w:ascii="Times New Roman" w:hAnsi="Times New Roman"/>
          <w:sz w:val="28"/>
          <w:szCs w:val="28"/>
        </w:rPr>
        <w:t xml:space="preserve">: </w:t>
      </w:r>
      <w:r w:rsidR="002742BD" w:rsidRPr="001E344B">
        <w:rPr>
          <w:rFonts w:ascii="Times New Roman" w:hAnsi="Times New Roman"/>
          <w:color w:val="000000"/>
          <w:sz w:val="28"/>
          <w:szCs w:val="28"/>
          <w:u w:val="single"/>
        </w:rPr>
        <w:t>Алексейчева</w:t>
      </w:r>
      <w:r w:rsidR="002742BD" w:rsidRPr="002742BD">
        <w:rPr>
          <w:rFonts w:ascii="Times New Roman" w:hAnsi="Times New Roman"/>
          <w:color w:val="000000"/>
          <w:sz w:val="28"/>
          <w:szCs w:val="28"/>
          <w:u w:val="single"/>
        </w:rPr>
        <w:t xml:space="preserve"> Е. Ю., Магомедов М. Д., Костин И. Б. Экономика организации (предприятия). Учебник. — М.: Дашков и Ко. 2020. 290 с.</w:t>
      </w:r>
      <w:r w:rsidR="002742BD">
        <w:rPr>
          <w:rFonts w:ascii="Times New Roman" w:hAnsi="Times New Roman"/>
          <w:color w:val="000000"/>
          <w:sz w:val="28"/>
          <w:szCs w:val="28"/>
          <w:u w:val="single"/>
        </w:rPr>
        <w:t>,</w:t>
      </w:r>
      <w:r w:rsidR="002742BD" w:rsidRPr="002742BD">
        <w:t xml:space="preserve"> </w:t>
      </w:r>
      <w:r w:rsidR="002742BD" w:rsidRPr="002742BD">
        <w:rPr>
          <w:rFonts w:ascii="Times New Roman" w:hAnsi="Times New Roman"/>
          <w:color w:val="000000"/>
          <w:sz w:val="28"/>
          <w:szCs w:val="28"/>
          <w:u w:val="single"/>
        </w:rPr>
        <w:t>Баскакова О.В., Мачабели М.Ш. Экономика организации. — М.: Дашков и Ко. 2019. 306 с.</w:t>
      </w:r>
      <w:r w:rsidR="002742BD">
        <w:rPr>
          <w:rFonts w:ascii="Times New Roman" w:hAnsi="Times New Roman"/>
          <w:color w:val="000000"/>
          <w:sz w:val="28"/>
          <w:szCs w:val="28"/>
          <w:u w:val="single"/>
        </w:rPr>
        <w:t>,</w:t>
      </w:r>
      <w:r w:rsidR="002742BD" w:rsidRPr="002742BD">
        <w:t xml:space="preserve"> </w:t>
      </w:r>
      <w:r w:rsidR="002742BD" w:rsidRPr="002742BD">
        <w:rPr>
          <w:rFonts w:ascii="Times New Roman" w:hAnsi="Times New Roman"/>
          <w:color w:val="000000"/>
          <w:sz w:val="28"/>
          <w:szCs w:val="28"/>
          <w:u w:val="single"/>
        </w:rPr>
        <w:t>Тертышник М. И. Экономика организации. Учебник и прак</w:t>
      </w:r>
      <w:r w:rsidR="002742BD">
        <w:rPr>
          <w:rFonts w:ascii="Times New Roman" w:hAnsi="Times New Roman"/>
          <w:color w:val="000000"/>
          <w:sz w:val="28"/>
          <w:szCs w:val="28"/>
          <w:u w:val="single"/>
        </w:rPr>
        <w:t>тикум. — М.: Юрайт. 2020. 632 с.</w:t>
      </w:r>
      <w:r w:rsidR="002742BD" w:rsidRPr="002742BD">
        <w:rPr>
          <w:rFonts w:ascii="Times New Roman" w:hAnsi="Times New Roman"/>
          <w:color w:val="000000"/>
          <w:position w:val="2"/>
          <w:sz w:val="28"/>
          <w:szCs w:val="28"/>
        </w:rPr>
        <w:t>___________________________________________________</w:t>
      </w:r>
    </w:p>
    <w:p w:rsidR="00C213FA" w:rsidRPr="00DF5324"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p>
    <w:p w:rsidR="00C213FA" w:rsidRPr="00DF5324"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Перечень подлежащих разработке вопросов:</w:t>
      </w:r>
    </w:p>
    <w:p w:rsidR="00C213FA" w:rsidRPr="0027256A"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E344B">
        <w:rPr>
          <w:rFonts w:ascii="Times New Roman" w:eastAsia="Times New Roman" w:hAnsi="Times New Roman" w:cs="Times New Roman"/>
          <w:sz w:val="28"/>
          <w:szCs w:val="28"/>
        </w:rPr>
        <w:t xml:space="preserve"> </w:t>
      </w:r>
      <w:r w:rsidRPr="0027256A">
        <w:rPr>
          <w:rFonts w:ascii="Times New Roman" w:eastAsia="Times New Roman" w:hAnsi="Times New Roman" w:cs="Times New Roman"/>
          <w:sz w:val="28"/>
          <w:szCs w:val="28"/>
          <w:u w:val="single"/>
        </w:rPr>
        <w:t xml:space="preserve">Что </w:t>
      </w:r>
      <w:r w:rsidR="0027256A" w:rsidRPr="0027256A">
        <w:rPr>
          <w:rFonts w:ascii="Times New Roman" w:eastAsia="Times New Roman" w:hAnsi="Times New Roman" w:cs="Times New Roman"/>
          <w:sz w:val="28"/>
          <w:szCs w:val="28"/>
          <w:u w:val="single"/>
        </w:rPr>
        <w:t xml:space="preserve">представляет из себя чайный бизнес? </w:t>
      </w:r>
      <w:r w:rsidR="0027256A" w:rsidRPr="0027256A">
        <w:rPr>
          <w:rFonts w:ascii="Times New Roman" w:eastAsia="Times New Roman" w:hAnsi="Times New Roman" w:cs="Times New Roman"/>
          <w:position w:val="2"/>
          <w:sz w:val="28"/>
          <w:szCs w:val="28"/>
        </w:rPr>
        <w:t>___________________________</w:t>
      </w:r>
    </w:p>
    <w:p w:rsidR="00C213FA" w:rsidRPr="001E344B"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б)</w:t>
      </w:r>
      <w:r w:rsidRPr="001E344B">
        <w:rPr>
          <w:rFonts w:ascii="Times New Roman" w:eastAsia="Times New Roman" w:hAnsi="Times New Roman" w:cs="Times New Roman"/>
          <w:sz w:val="28"/>
          <w:szCs w:val="28"/>
        </w:rPr>
        <w:t xml:space="preserve"> </w:t>
      </w:r>
      <w:r w:rsidRPr="001E344B">
        <w:rPr>
          <w:rFonts w:ascii="Times New Roman" w:eastAsia="Times New Roman" w:hAnsi="Times New Roman" w:cs="Times New Roman"/>
          <w:sz w:val="28"/>
          <w:szCs w:val="28"/>
          <w:u w:val="single"/>
        </w:rPr>
        <w:t xml:space="preserve">Что включает в себя производственный и финансовый </w:t>
      </w:r>
      <w:r w:rsidR="0027256A" w:rsidRPr="001E344B">
        <w:rPr>
          <w:rFonts w:ascii="Times New Roman" w:eastAsia="Times New Roman" w:hAnsi="Times New Roman" w:cs="Times New Roman"/>
          <w:sz w:val="28"/>
          <w:szCs w:val="28"/>
          <w:u w:val="single"/>
        </w:rPr>
        <w:t>план?</w:t>
      </w:r>
      <w:r w:rsidR="0027256A" w:rsidRPr="00F47680">
        <w:rPr>
          <w:rFonts w:ascii="Times New Roman" w:eastAsia="Times New Roman" w:hAnsi="Times New Roman" w:cs="Times New Roman"/>
          <w:sz w:val="28"/>
          <w:szCs w:val="28"/>
        </w:rPr>
        <w:t xml:space="preserve"> _</w:t>
      </w:r>
      <w:r w:rsidRPr="00F47680">
        <w:rPr>
          <w:rFonts w:ascii="Times New Roman" w:eastAsia="Times New Roman" w:hAnsi="Times New Roman" w:cs="Times New Roman"/>
          <w:sz w:val="28"/>
          <w:szCs w:val="28"/>
        </w:rPr>
        <w:t>_________</w:t>
      </w:r>
    </w:p>
    <w:p w:rsidR="00C213FA" w:rsidRPr="001E344B" w:rsidRDefault="00C213FA" w:rsidP="00C213FA">
      <w:pPr>
        <w:autoSpaceDE w:val="0"/>
        <w:autoSpaceDN w:val="0"/>
        <w:spacing w:after="0" w:line="240" w:lineRule="auto"/>
        <w:ind w:firstLine="709"/>
        <w:rPr>
          <w:rFonts w:ascii="Times New Roman" w:eastAsia="Times New Roman" w:hAnsi="Times New Roman" w:cs="Times New Roman"/>
          <w:sz w:val="28"/>
          <w:szCs w:val="28"/>
          <w:u w:val="single"/>
        </w:rPr>
      </w:pPr>
      <w:r w:rsidRPr="00DF5324">
        <w:rPr>
          <w:rFonts w:ascii="Times New Roman" w:eastAsia="Times New Roman" w:hAnsi="Times New Roman" w:cs="Times New Roman"/>
          <w:sz w:val="28"/>
          <w:szCs w:val="28"/>
        </w:rPr>
        <w:t>в</w:t>
      </w:r>
      <w:r w:rsidRPr="001E344B">
        <w:rPr>
          <w:rFonts w:ascii="Times New Roman" w:eastAsia="Times New Roman" w:hAnsi="Times New Roman" w:cs="Times New Roman"/>
          <w:sz w:val="28"/>
          <w:szCs w:val="28"/>
        </w:rPr>
        <w:t xml:space="preserve">) </w:t>
      </w:r>
      <w:r w:rsidR="00F47680">
        <w:rPr>
          <w:rFonts w:ascii="Times New Roman" w:eastAsia="Times New Roman" w:hAnsi="Times New Roman" w:cs="Times New Roman"/>
          <w:sz w:val="28"/>
          <w:szCs w:val="28"/>
          <w:u w:val="single"/>
        </w:rPr>
        <w:t xml:space="preserve">Что входит в категорию товаров чайного </w:t>
      </w:r>
      <w:r w:rsidR="0027256A">
        <w:rPr>
          <w:rFonts w:ascii="Times New Roman" w:eastAsia="Times New Roman" w:hAnsi="Times New Roman" w:cs="Times New Roman"/>
          <w:sz w:val="28"/>
          <w:szCs w:val="28"/>
          <w:u w:val="single"/>
        </w:rPr>
        <w:t>магазина</w:t>
      </w:r>
      <w:r w:rsidR="0027256A" w:rsidRPr="00F47680">
        <w:rPr>
          <w:rFonts w:ascii="Times New Roman" w:eastAsia="Times New Roman" w:hAnsi="Times New Roman" w:cs="Times New Roman"/>
          <w:sz w:val="28"/>
          <w:szCs w:val="28"/>
          <w:u w:val="single"/>
        </w:rPr>
        <w:t>?</w:t>
      </w:r>
      <w:r w:rsidR="0027256A" w:rsidRPr="0027256A">
        <w:rPr>
          <w:rFonts w:ascii="Times New Roman" w:eastAsia="Times New Roman" w:hAnsi="Times New Roman" w:cs="Times New Roman"/>
          <w:position w:val="2"/>
          <w:sz w:val="28"/>
          <w:szCs w:val="28"/>
          <w:u w:val="single"/>
        </w:rPr>
        <w:t xml:space="preserve"> </w:t>
      </w:r>
      <w:r w:rsidR="0027256A" w:rsidRPr="0027256A">
        <w:rPr>
          <w:rFonts w:ascii="Times New Roman" w:eastAsia="Times New Roman" w:hAnsi="Times New Roman" w:cs="Times New Roman"/>
          <w:position w:val="2"/>
          <w:sz w:val="28"/>
          <w:szCs w:val="28"/>
        </w:rPr>
        <w:t>_</w:t>
      </w:r>
      <w:r w:rsidR="00F47680" w:rsidRPr="0027256A">
        <w:rPr>
          <w:rFonts w:ascii="Times New Roman" w:eastAsia="Times New Roman" w:hAnsi="Times New Roman" w:cs="Times New Roman"/>
          <w:position w:val="2"/>
          <w:sz w:val="28"/>
          <w:szCs w:val="28"/>
        </w:rPr>
        <w:t>_________________</w:t>
      </w:r>
    </w:p>
    <w:p w:rsidR="00C213FA" w:rsidRPr="0027256A" w:rsidRDefault="00C213FA" w:rsidP="00C213FA">
      <w:pPr>
        <w:autoSpaceDE w:val="0"/>
        <w:autoSpaceDN w:val="0"/>
        <w:spacing w:after="0" w:line="240" w:lineRule="auto"/>
        <w:ind w:firstLine="709"/>
        <w:rPr>
          <w:rFonts w:ascii="Times New Roman" w:eastAsia="Times New Roman" w:hAnsi="Times New Roman" w:cs="Times New Roman"/>
          <w:position w:val="2"/>
          <w:sz w:val="28"/>
          <w:szCs w:val="28"/>
          <w:u w:val="single"/>
        </w:rPr>
      </w:pPr>
      <w:r w:rsidRPr="00DF5324">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u w:val="single"/>
        </w:rPr>
        <w:t xml:space="preserve">Какие преимущества и недостатки </w:t>
      </w:r>
      <w:r w:rsidR="00F47680">
        <w:rPr>
          <w:rFonts w:ascii="Times New Roman" w:eastAsia="Times New Roman" w:hAnsi="Times New Roman" w:cs="Times New Roman"/>
          <w:sz w:val="28"/>
          <w:szCs w:val="28"/>
          <w:u w:val="single"/>
        </w:rPr>
        <w:t xml:space="preserve">чайного </w:t>
      </w:r>
      <w:r w:rsidR="0027256A">
        <w:rPr>
          <w:rFonts w:ascii="Times New Roman" w:eastAsia="Times New Roman" w:hAnsi="Times New Roman" w:cs="Times New Roman"/>
          <w:sz w:val="28"/>
          <w:szCs w:val="28"/>
          <w:u w:val="single"/>
        </w:rPr>
        <w:t>бизнеса</w:t>
      </w:r>
      <w:r w:rsidR="0027256A" w:rsidRPr="0027256A">
        <w:rPr>
          <w:rFonts w:ascii="Times New Roman" w:eastAsia="Times New Roman" w:hAnsi="Times New Roman" w:cs="Times New Roman"/>
          <w:position w:val="2"/>
          <w:sz w:val="28"/>
          <w:szCs w:val="28"/>
          <w:u w:val="single"/>
        </w:rPr>
        <w:t xml:space="preserve">? </w:t>
      </w:r>
      <w:r w:rsidR="0027256A" w:rsidRPr="0027256A">
        <w:rPr>
          <w:rFonts w:ascii="Times New Roman" w:eastAsia="Times New Roman" w:hAnsi="Times New Roman" w:cs="Times New Roman"/>
          <w:position w:val="2"/>
          <w:sz w:val="28"/>
          <w:szCs w:val="28"/>
        </w:rPr>
        <w:t>_</w:t>
      </w:r>
      <w:r w:rsidR="00F47680" w:rsidRPr="0027256A">
        <w:rPr>
          <w:rFonts w:ascii="Times New Roman" w:eastAsia="Times New Roman" w:hAnsi="Times New Roman" w:cs="Times New Roman"/>
          <w:position w:val="2"/>
          <w:sz w:val="28"/>
          <w:szCs w:val="28"/>
        </w:rPr>
        <w:t>________________</w:t>
      </w:r>
    </w:p>
    <w:p w:rsidR="00C213FA" w:rsidRDefault="00C213FA" w:rsidP="00C213FA">
      <w:pPr>
        <w:autoSpaceDE w:val="0"/>
        <w:autoSpaceDN w:val="0"/>
        <w:spacing w:after="0" w:line="240" w:lineRule="auto"/>
        <w:ind w:firstLine="709"/>
        <w:rPr>
          <w:rFonts w:ascii="Times New Roman" w:eastAsia="Times New Roman" w:hAnsi="Times New Roman" w:cs="Times New Roman"/>
          <w:sz w:val="28"/>
          <w:szCs w:val="28"/>
          <w:u w:val="single"/>
        </w:rPr>
      </w:pPr>
      <w:r w:rsidRPr="00DF5324">
        <w:rPr>
          <w:rFonts w:ascii="Times New Roman" w:eastAsia="Times New Roman" w:hAnsi="Times New Roman" w:cs="Times New Roman"/>
          <w:sz w:val="28"/>
          <w:szCs w:val="28"/>
        </w:rPr>
        <w:t xml:space="preserve">д) </w:t>
      </w:r>
      <w:r w:rsidRPr="001E344B">
        <w:rPr>
          <w:rFonts w:ascii="Times New Roman" w:eastAsia="Times New Roman" w:hAnsi="Times New Roman" w:cs="Times New Roman"/>
          <w:sz w:val="28"/>
          <w:szCs w:val="28"/>
          <w:u w:val="single"/>
        </w:rPr>
        <w:t xml:space="preserve">Как правильно оценить риски для </w:t>
      </w:r>
      <w:r w:rsidR="00F47680">
        <w:rPr>
          <w:rFonts w:ascii="Times New Roman" w:eastAsia="Times New Roman" w:hAnsi="Times New Roman" w:cs="Times New Roman"/>
          <w:sz w:val="28"/>
          <w:szCs w:val="28"/>
          <w:u w:val="single"/>
        </w:rPr>
        <w:t>чай</w:t>
      </w:r>
      <w:r w:rsidRPr="001E344B">
        <w:rPr>
          <w:rFonts w:ascii="Times New Roman" w:eastAsia="Times New Roman" w:hAnsi="Times New Roman" w:cs="Times New Roman"/>
          <w:sz w:val="28"/>
          <w:szCs w:val="28"/>
          <w:u w:val="single"/>
        </w:rPr>
        <w:t>ного бизнеса при наличии</w:t>
      </w:r>
      <w:r w:rsidRPr="00D3085F">
        <w:rPr>
          <w:rFonts w:ascii="Times New Roman" w:eastAsia="Times New Roman" w:hAnsi="Times New Roman" w:cs="Times New Roman"/>
          <w:sz w:val="28"/>
          <w:szCs w:val="28"/>
        </w:rPr>
        <w:t xml:space="preserve">_________ </w:t>
      </w:r>
      <w:r w:rsidR="00220FFE" w:rsidRPr="001E344B">
        <w:rPr>
          <w:rFonts w:ascii="Times New Roman" w:eastAsia="Times New Roman" w:hAnsi="Times New Roman" w:cs="Times New Roman"/>
          <w:sz w:val="28"/>
          <w:szCs w:val="28"/>
          <w:u w:val="single"/>
        </w:rPr>
        <w:t>конкурентов?</w:t>
      </w:r>
      <w:r w:rsidR="00220FFE" w:rsidRPr="00220FFE">
        <w:rPr>
          <w:rFonts w:ascii="Times New Roman" w:eastAsia="Times New Roman" w:hAnsi="Times New Roman" w:cs="Times New Roman"/>
          <w:position w:val="2"/>
          <w:sz w:val="28"/>
          <w:szCs w:val="28"/>
          <w:u w:val="single"/>
        </w:rPr>
        <w:t xml:space="preserve"> </w:t>
      </w:r>
      <w:r w:rsidR="00220FFE" w:rsidRPr="0027256A">
        <w:rPr>
          <w:rFonts w:ascii="Times New Roman" w:eastAsia="Times New Roman" w:hAnsi="Times New Roman" w:cs="Times New Roman"/>
          <w:position w:val="2"/>
          <w:sz w:val="28"/>
          <w:szCs w:val="28"/>
        </w:rPr>
        <w:t>_</w:t>
      </w:r>
      <w:r w:rsidRPr="0027256A">
        <w:rPr>
          <w:rFonts w:ascii="Times New Roman" w:eastAsia="Times New Roman" w:hAnsi="Times New Roman" w:cs="Times New Roman"/>
          <w:position w:val="2"/>
          <w:sz w:val="28"/>
          <w:szCs w:val="28"/>
        </w:rPr>
        <w:t>___________________</w:t>
      </w:r>
      <w:r w:rsidR="00D3085F" w:rsidRPr="0027256A">
        <w:rPr>
          <w:rFonts w:ascii="Times New Roman" w:eastAsia="Times New Roman" w:hAnsi="Times New Roman" w:cs="Times New Roman"/>
          <w:position w:val="2"/>
          <w:sz w:val="28"/>
          <w:szCs w:val="28"/>
        </w:rPr>
        <w:t>__________________________________</w:t>
      </w:r>
      <w:r w:rsidRPr="0027256A">
        <w:rPr>
          <w:rFonts w:ascii="Times New Roman" w:eastAsia="Times New Roman" w:hAnsi="Times New Roman" w:cs="Times New Roman"/>
          <w:position w:val="2"/>
          <w:sz w:val="28"/>
          <w:szCs w:val="28"/>
        </w:rPr>
        <w:t>_____</w:t>
      </w: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Перечень практического материала: ________________________________</w:t>
      </w:r>
      <w:r>
        <w:rPr>
          <w:rFonts w:ascii="Times New Roman" w:eastAsia="Times New Roman" w:hAnsi="Times New Roman" w:cs="Times New Roman"/>
          <w:sz w:val="28"/>
          <w:szCs w:val="28"/>
        </w:rPr>
        <w:t>___</w:t>
      </w:r>
    </w:p>
    <w:p w:rsidR="00C213FA" w:rsidRPr="00DF5324"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_______________________________________________________________</w:t>
      </w:r>
    </w:p>
    <w:p w:rsidR="00C213FA" w:rsidRPr="00DF5324" w:rsidRDefault="00C213FA" w:rsidP="00C213FA">
      <w:pPr>
        <w:autoSpaceDE w:val="0"/>
        <w:autoSpaceDN w:val="0"/>
        <w:spacing w:after="0" w:line="240" w:lineRule="auto"/>
        <w:ind w:firstLine="709"/>
        <w:jc w:val="both"/>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_______________________________________________________________</w:t>
      </w: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Дата выдачи задания: “___” ____________ 202___ г.</w:t>
      </w:r>
    </w:p>
    <w:p w:rsidR="00C213FA" w:rsidRPr="00D3085F"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 xml:space="preserve">Руководитель курсовой работы: </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М</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ал</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а</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хо</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 xml:space="preserve">ва </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О</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кса</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 xml:space="preserve">на </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Б</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ор</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ис</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о</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вн</w:t>
      </w:r>
      <w:r w:rsidR="00E37E43">
        <w:rPr>
          <w:rFonts w:ascii="Times New Roman" w:eastAsia="Times New Roman" w:hAnsi="Times New Roman" w:cs="Times New Roman"/>
          <w:sz w:val="28"/>
          <w:szCs w:val="28"/>
        </w:rPr>
        <w:t>⸏</w:t>
      </w:r>
      <w:r w:rsidR="00D3085F">
        <w:rPr>
          <w:rFonts w:ascii="Times New Roman" w:eastAsia="Times New Roman" w:hAnsi="Times New Roman" w:cs="Times New Roman"/>
          <w:sz w:val="28"/>
          <w:szCs w:val="28"/>
        </w:rPr>
        <w:t>а</w:t>
      </w:r>
      <w:r w:rsidR="00E37E43">
        <w:rPr>
          <w:rFonts w:ascii="Times New Roman" w:eastAsia="Times New Roman" w:hAnsi="Times New Roman" w:cs="Times New Roman"/>
          <w:sz w:val="28"/>
          <w:szCs w:val="28"/>
        </w:rPr>
        <w:t xml:space="preserve"> ⸏⸏⸏⸏⸏_____________</w:t>
      </w: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_______________________________________________________________</w:t>
      </w:r>
      <w:r>
        <w:rPr>
          <w:rFonts w:ascii="Times New Roman" w:eastAsia="Times New Roman" w:hAnsi="Times New Roman" w:cs="Times New Roman"/>
          <w:sz w:val="28"/>
          <w:szCs w:val="28"/>
        </w:rPr>
        <w:t>___</w:t>
      </w: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0"/>
          <w:szCs w:val="20"/>
        </w:rPr>
      </w:pPr>
      <w:r w:rsidRPr="00DF5324">
        <w:rPr>
          <w:rFonts w:ascii="Times New Roman" w:eastAsia="Times New Roman" w:hAnsi="Times New Roman" w:cs="Times New Roman"/>
          <w:sz w:val="20"/>
          <w:szCs w:val="20"/>
        </w:rPr>
        <w:t>(ФИО преподавателя, ученая степень, звание)</w:t>
      </w: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0"/>
          <w:szCs w:val="20"/>
        </w:rPr>
      </w:pP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Исполнитель:</w:t>
      </w:r>
      <w:r>
        <w:rPr>
          <w:rFonts w:ascii="Times New Roman" w:eastAsia="Times New Roman" w:hAnsi="Times New Roman" w:cs="Times New Roman"/>
          <w:sz w:val="28"/>
          <w:szCs w:val="28"/>
        </w:rPr>
        <w:t xml:space="preserve"> </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О</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с</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ип</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 xml:space="preserve">ов </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Н</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и</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ки</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 xml:space="preserve">та </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А</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ле</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кс</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а</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нд</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р</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ов</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и</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 xml:space="preserve">ч, </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2</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0К</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С</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К-</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1,</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 xml:space="preserve"> 3</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-и</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 xml:space="preserve">й </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ку</w:t>
      </w:r>
      <w:r w:rsidR="00E37E43">
        <w:rPr>
          <w:rFonts w:ascii="Times New Roman" w:eastAsia="Times New Roman" w:hAnsi="Times New Roman" w:cs="Times New Roman"/>
          <w:sz w:val="28"/>
          <w:szCs w:val="28"/>
        </w:rPr>
        <w:t>⸏</w:t>
      </w:r>
      <w:r w:rsidRPr="00E37E43">
        <w:rPr>
          <w:rFonts w:ascii="Times New Roman" w:eastAsia="Times New Roman" w:hAnsi="Times New Roman" w:cs="Times New Roman"/>
          <w:sz w:val="28"/>
          <w:szCs w:val="28"/>
        </w:rPr>
        <w:t>рс</w:t>
      </w:r>
      <w:r w:rsidR="00E37E43">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________</w:t>
      </w: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8"/>
          <w:szCs w:val="28"/>
        </w:rPr>
      </w:pPr>
      <w:r w:rsidRPr="00DF5324">
        <w:rPr>
          <w:rFonts w:ascii="Times New Roman" w:eastAsia="Times New Roman" w:hAnsi="Times New Roman" w:cs="Times New Roman"/>
          <w:sz w:val="28"/>
          <w:szCs w:val="28"/>
        </w:rPr>
        <w:t>_______________________________________________________________</w:t>
      </w: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0"/>
          <w:szCs w:val="20"/>
        </w:rPr>
      </w:pPr>
      <w:r w:rsidRPr="00DF5324">
        <w:rPr>
          <w:rFonts w:ascii="Times New Roman" w:eastAsia="Times New Roman" w:hAnsi="Times New Roman" w:cs="Times New Roman"/>
          <w:sz w:val="20"/>
          <w:szCs w:val="20"/>
        </w:rPr>
        <w:t>(ФИО студента, группа, курс)</w:t>
      </w:r>
    </w:p>
    <w:p w:rsidR="00C213FA" w:rsidRPr="00DF5324" w:rsidRDefault="00C213FA" w:rsidP="00C213FA">
      <w:pPr>
        <w:autoSpaceDE w:val="0"/>
        <w:autoSpaceDN w:val="0"/>
        <w:spacing w:after="0" w:line="240" w:lineRule="auto"/>
        <w:ind w:firstLine="709"/>
        <w:jc w:val="center"/>
        <w:rPr>
          <w:rFonts w:ascii="Times New Roman" w:eastAsia="Times New Roman" w:hAnsi="Times New Roman" w:cs="Times New Roman"/>
          <w:sz w:val="20"/>
          <w:szCs w:val="20"/>
        </w:rPr>
      </w:pPr>
    </w:p>
    <w:p w:rsidR="00C213FA" w:rsidRPr="00DF5324" w:rsidRDefault="00C213FA" w:rsidP="00C213FA">
      <w:pPr>
        <w:autoSpaceDE w:val="0"/>
        <w:autoSpaceDN w:val="0"/>
        <w:spacing w:after="0" w:line="240" w:lineRule="auto"/>
        <w:ind w:firstLine="709"/>
        <w:rPr>
          <w:rFonts w:ascii="Times New Roman" w:eastAsia="Times New Roman" w:hAnsi="Times New Roman" w:cs="Times New Roman"/>
          <w:sz w:val="20"/>
          <w:szCs w:val="20"/>
        </w:rPr>
      </w:pPr>
      <w:r w:rsidRPr="00DF5324">
        <w:rPr>
          <w:rFonts w:ascii="Times New Roman" w:eastAsia="Times New Roman" w:hAnsi="Times New Roman" w:cs="Times New Roman"/>
          <w:sz w:val="28"/>
          <w:szCs w:val="28"/>
        </w:rPr>
        <w:t>Дата защиты курсовой “___” ____________202___ г.</w:t>
      </w:r>
    </w:p>
    <w:p w:rsidR="00C213FA" w:rsidRPr="00A86F25" w:rsidRDefault="00C213FA" w:rsidP="00C213FA">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C213FA" w:rsidRPr="00A86F25" w:rsidRDefault="00B86C2F" w:rsidP="00A86F25">
      <w:pPr>
        <w:pStyle w:val="11"/>
      </w:pPr>
      <w:r>
        <w:rPr>
          <w:snapToGrid/>
        </w:rPr>
        <w:lastRenderedPageBreak/>
        <w:pict>
          <v:group id="Group 51" o:spid="_x0000_s1127" style="position:absolute;left:0;text-align:left;margin-left:46.5pt;margin-top:21.25pt;width:522.4pt;height:802.5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">
            <v:rect id="Rectangle 52" o:spid="_x0000_s112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tu8AA&#10;AADbAAAADwAAAGRycy9kb3ducmV2LnhtbERPzYrCMBC+C75DGGFvmupB1mpaqiB4krXrAwzN2Bab&#10;SW1iW/fpN8LC3ubj+51dOppG9NS52rKC5SICQVxYXXOp4Pp9nH+CcB5ZY2OZFLzIQZpMJzuMtR34&#10;Qn3uSxFC2MWooPK+jaV0RUUG3cK2xIG72c6gD7Arpe5wCOGmkasoWkuDNYeGCls6VFTc86dRcPdj&#10;f87K/Oe4ue43xdc+G56PTKmP2ZhtQXga/b/4z33SYf4S3r+E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tu8AAAADbAAAADwAAAAAAAAAAAAAAAACYAgAAZHJzL2Rvd25y&#10;ZXYueG1sUEsFBgAAAAAEAAQA9QAAAIUDAAAAAA==&#10;" filled="f" strokeweight="2pt"/>
            <v:line id="Line 53" o:spid="_x0000_s1129"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54" o:spid="_x0000_s1130"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55" o:spid="_x0000_s1131"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56" o:spid="_x0000_s1132"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57" o:spid="_x0000_s1133"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58" o:spid="_x0000_s1134"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59" o:spid="_x0000_s1135"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60" o:spid="_x0000_s113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61" o:spid="_x0000_s113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rect id="Rectangle 62" o:spid="_x0000_s1138"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style="mso-next-textbox:#Rectangle 62" inset="1pt,1pt,1pt,1pt">
                <w:txbxContent>
                  <w:p w:rsidR="00B86C2F" w:rsidRDefault="00B86C2F" w:rsidP="00A86F25">
                    <w:pPr>
                      <w:pStyle w:val="a9"/>
                      <w:jc w:val="center"/>
                      <w:rPr>
                        <w:sz w:val="18"/>
                      </w:rPr>
                    </w:pPr>
                    <w:r>
                      <w:rPr>
                        <w:sz w:val="18"/>
                      </w:rPr>
                      <w:t>Изм.</w:t>
                    </w:r>
                  </w:p>
                </w:txbxContent>
              </v:textbox>
            </v:rect>
            <v:rect id="Rectangle 63" o:spid="_x0000_s1139"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style="mso-next-textbox:#Rectangle 63" inset="1pt,1pt,1pt,1pt">
                <w:txbxContent>
                  <w:p w:rsidR="00B86C2F" w:rsidRDefault="00B86C2F" w:rsidP="00A86F25">
                    <w:pPr>
                      <w:pStyle w:val="a9"/>
                      <w:jc w:val="center"/>
                      <w:rPr>
                        <w:sz w:val="18"/>
                      </w:rPr>
                    </w:pPr>
                    <w:r>
                      <w:rPr>
                        <w:sz w:val="18"/>
                      </w:rPr>
                      <w:t>Лист</w:t>
                    </w:r>
                  </w:p>
                </w:txbxContent>
              </v:textbox>
            </v:rect>
            <v:rect id="Rectangle 64" o:spid="_x0000_s1140"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style="mso-next-textbox:#Rectangle 64" inset="1pt,1pt,1pt,1pt">
                <w:txbxContent>
                  <w:p w:rsidR="00B86C2F" w:rsidRDefault="00B86C2F" w:rsidP="00A86F25">
                    <w:pPr>
                      <w:pStyle w:val="a9"/>
                      <w:jc w:val="center"/>
                      <w:rPr>
                        <w:sz w:val="18"/>
                      </w:rPr>
                    </w:pPr>
                    <w:r>
                      <w:rPr>
                        <w:sz w:val="18"/>
                      </w:rPr>
                      <w:t>№ докум.</w:t>
                    </w:r>
                  </w:p>
                </w:txbxContent>
              </v:textbox>
            </v:rect>
            <v:rect id="Rectangle 65" o:spid="_x0000_s1141"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style="mso-next-textbox:#Rectangle 65" inset="1pt,1pt,1pt,1pt">
                <w:txbxContent>
                  <w:p w:rsidR="00B86C2F" w:rsidRDefault="00B86C2F" w:rsidP="00A86F25">
                    <w:pPr>
                      <w:pStyle w:val="a9"/>
                      <w:jc w:val="center"/>
                      <w:rPr>
                        <w:sz w:val="18"/>
                      </w:rPr>
                    </w:pPr>
                    <w:r>
                      <w:rPr>
                        <w:sz w:val="18"/>
                      </w:rPr>
                      <w:t>Подпись</w:t>
                    </w:r>
                  </w:p>
                </w:txbxContent>
              </v:textbox>
            </v:rect>
            <v:rect id="Rectangle 66" o:spid="_x0000_s1142"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style="mso-next-textbox:#Rectangle 66" inset="1pt,1pt,1pt,1pt">
                <w:txbxContent>
                  <w:p w:rsidR="00B86C2F" w:rsidRDefault="00B86C2F" w:rsidP="00A86F25">
                    <w:pPr>
                      <w:pStyle w:val="a9"/>
                      <w:jc w:val="center"/>
                      <w:rPr>
                        <w:sz w:val="18"/>
                      </w:rPr>
                    </w:pPr>
                    <w:r>
                      <w:rPr>
                        <w:sz w:val="18"/>
                      </w:rPr>
                      <w:t>Дата</w:t>
                    </w:r>
                  </w:p>
                </w:txbxContent>
              </v:textbox>
            </v:rect>
            <v:rect id="Rectangle 67" o:spid="_x0000_s1143"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style="mso-next-textbox:#Rectangle 67" inset="1pt,1pt,1pt,1pt">
                <w:txbxContent>
                  <w:p w:rsidR="00B86C2F" w:rsidRDefault="00B86C2F" w:rsidP="00A86F25">
                    <w:pPr>
                      <w:pStyle w:val="a9"/>
                      <w:jc w:val="center"/>
                      <w:rPr>
                        <w:sz w:val="18"/>
                      </w:rPr>
                    </w:pPr>
                    <w:r>
                      <w:rPr>
                        <w:sz w:val="18"/>
                      </w:rPr>
                      <w:t>Лист</w:t>
                    </w:r>
                  </w:p>
                </w:txbxContent>
              </v:textbox>
            </v:rect>
            <v:rect id="Rectangle 68" o:spid="_x0000_s1144"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style="mso-next-textbox:#Rectangle 68" inset="1pt,1pt,1pt,1pt">
                <w:txbxContent>
                  <w:p w:rsidR="00B86C2F" w:rsidRPr="00FC531D" w:rsidRDefault="00B86C2F" w:rsidP="00A86F25">
                    <w:pPr>
                      <w:pStyle w:val="a9"/>
                      <w:jc w:val="center"/>
                      <w:rPr>
                        <w:rFonts w:ascii="Times New Roman" w:hAnsi="Times New Roman" w:cs="Times New Roman"/>
                        <w:sz w:val="20"/>
                        <w:lang w:val="ru-RU"/>
                      </w:rPr>
                    </w:pPr>
                    <w:r w:rsidRPr="00FC531D">
                      <w:rPr>
                        <w:rFonts w:ascii="Times New Roman" w:hAnsi="Times New Roman" w:cs="Times New Roman"/>
                        <w:sz w:val="20"/>
                        <w:lang w:val="ru-RU"/>
                      </w:rPr>
                      <w:t>3</w:t>
                    </w:r>
                  </w:p>
                </w:txbxContent>
              </v:textbox>
            </v:rect>
            <v:rect id="Rectangle 69" o:spid="_x0000_s1145" style="position:absolute;left:7760;top:17481;width:12159;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style="mso-next-textbox:#Rectangle 69" inset="1pt,1pt,1pt,1pt">
                <w:txbxContent>
                  <w:p w:rsidR="00B86C2F" w:rsidRPr="008801C1" w:rsidRDefault="00B86C2F" w:rsidP="00A86F25">
                    <w:pPr>
                      <w:spacing w:after="0" w:line="240" w:lineRule="auto"/>
                      <w:jc w:val="center"/>
                      <w:rPr>
                        <w:b/>
                        <w:sz w:val="20"/>
                      </w:rPr>
                    </w:pPr>
                    <w:r w:rsidRPr="008801C1">
                      <w:rPr>
                        <w:rFonts w:ascii="Times New Roman" w:hAnsi="Times New Roman"/>
                        <w:b/>
                        <w:sz w:val="24"/>
                        <w:szCs w:val="28"/>
                      </w:rPr>
                      <w:t>Университетский колледж ОГУ 09.02.01.7021.</w:t>
                    </w:r>
                    <w:r>
                      <w:rPr>
                        <w:rFonts w:ascii="Times New Roman" w:hAnsi="Times New Roman"/>
                        <w:b/>
                        <w:sz w:val="24"/>
                        <w:szCs w:val="28"/>
                      </w:rPr>
                      <w:t xml:space="preserve"> 79</w:t>
                    </w:r>
                    <w:r w:rsidRPr="008801C1">
                      <w:rPr>
                        <w:rFonts w:ascii="Times New Roman" w:hAnsi="Times New Roman"/>
                        <w:b/>
                        <w:sz w:val="24"/>
                        <w:szCs w:val="28"/>
                      </w:rPr>
                      <w:t xml:space="preserve"> П</w:t>
                    </w:r>
                  </w:p>
                </w:txbxContent>
              </v:textbox>
            </v:rect>
            <v:line id="Line 70" o:spid="_x0000_s1146"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71" o:spid="_x0000_s1147"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72" o:spid="_x0000_s1148"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73" o:spid="_x0000_s1149"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74" o:spid="_x0000_s1150"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group id="Group 75" o:spid="_x0000_s1151"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76" o:spid="_x0000_s115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style="mso-next-textbox:#Rectangle 76" inset="1pt,1pt,1pt,1pt">
                  <w:txbxContent>
                    <w:p w:rsidR="00B86C2F" w:rsidRDefault="00B86C2F" w:rsidP="00A86F25">
                      <w:pPr>
                        <w:pStyle w:val="a9"/>
                        <w:rPr>
                          <w:sz w:val="18"/>
                        </w:rPr>
                      </w:pPr>
                      <w:r>
                        <w:rPr>
                          <w:sz w:val="18"/>
                        </w:rPr>
                        <w:t xml:space="preserve"> </w:t>
                      </w:r>
                      <w:r>
                        <w:rPr>
                          <w:sz w:val="18"/>
                          <w:lang w:val="ru-RU"/>
                        </w:rPr>
                        <w:t>Разраб</w:t>
                      </w:r>
                      <w:r>
                        <w:rPr>
                          <w:sz w:val="18"/>
                        </w:rPr>
                        <w:t>.</w:t>
                      </w:r>
                    </w:p>
                  </w:txbxContent>
                </v:textbox>
              </v:rect>
              <v:rect id="Rectangle 77" o:spid="_x0000_s115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77" inset="1pt,1pt,1pt,1pt">
                  <w:txbxContent>
                    <w:p w:rsidR="00B86C2F" w:rsidRPr="00386399" w:rsidRDefault="00B86C2F" w:rsidP="00A86F25">
                      <w:pPr>
                        <w:rPr>
                          <w:rFonts w:ascii="Times New Roman" w:hAnsi="Times New Roman"/>
                          <w:color w:val="000000"/>
                          <w:sz w:val="20"/>
                          <w:szCs w:val="20"/>
                        </w:rPr>
                      </w:pPr>
                      <w:r w:rsidRPr="00994A3D">
                        <w:rPr>
                          <w:color w:val="FF0000"/>
                          <w:sz w:val="16"/>
                          <w:szCs w:val="16"/>
                        </w:rPr>
                        <w:t xml:space="preserve"> </w:t>
                      </w:r>
                      <w:r>
                        <w:rPr>
                          <w:rFonts w:ascii="Times New Roman" w:hAnsi="Times New Roman"/>
                          <w:color w:val="000000"/>
                          <w:sz w:val="20"/>
                          <w:szCs w:val="18"/>
                        </w:rPr>
                        <w:t>Осипов Н.А.</w:t>
                      </w:r>
                    </w:p>
                  </w:txbxContent>
                </v:textbox>
              </v:rect>
            </v:group>
            <v:group id="Group 78" o:spid="_x0000_s1154"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79" o:spid="_x0000_s115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style="mso-next-textbox:#Rectangle 79" inset="1pt,1pt,1pt,1pt">
                  <w:txbxContent>
                    <w:p w:rsidR="00B86C2F" w:rsidRDefault="00B86C2F" w:rsidP="00A86F25">
                      <w:pPr>
                        <w:pStyle w:val="a9"/>
                        <w:rPr>
                          <w:sz w:val="18"/>
                        </w:rPr>
                      </w:pPr>
                      <w:r>
                        <w:rPr>
                          <w:sz w:val="18"/>
                        </w:rPr>
                        <w:t xml:space="preserve"> Провер.</w:t>
                      </w:r>
                    </w:p>
                  </w:txbxContent>
                </v:textbox>
              </v:rect>
              <v:rect id="Rectangle 80" o:spid="_x0000_s115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80" inset="1pt,1pt,1pt,1pt">
                  <w:txbxContent>
                    <w:p w:rsidR="00B86C2F" w:rsidRPr="008801C1" w:rsidRDefault="00B86C2F" w:rsidP="00A86F25">
                      <w:pPr>
                        <w:rPr>
                          <w:rFonts w:ascii="Times New Roman" w:hAnsi="Times New Roman"/>
                          <w:sz w:val="20"/>
                          <w:szCs w:val="20"/>
                        </w:rPr>
                      </w:pPr>
                      <w:r>
                        <w:rPr>
                          <w:rFonts w:ascii="Times New Roman" w:hAnsi="Times New Roman"/>
                          <w:sz w:val="20"/>
                          <w:szCs w:val="20"/>
                        </w:rPr>
                        <w:t>Малахова О.Б.</w:t>
                      </w:r>
                    </w:p>
                  </w:txbxContent>
                </v:textbox>
              </v:rect>
            </v:group>
            <v:group id="Group 81" o:spid="_x0000_s115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82" o:spid="_x0000_s115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82" inset="1pt,1pt,1pt,1pt">
                  <w:txbxContent>
                    <w:p w:rsidR="00B86C2F" w:rsidRPr="009E5A54" w:rsidRDefault="00B86C2F" w:rsidP="00A86F25">
                      <w:pPr>
                        <w:pStyle w:val="a9"/>
                        <w:rPr>
                          <w:sz w:val="18"/>
                          <w:lang w:val="ru-RU"/>
                        </w:rPr>
                      </w:pPr>
                      <w:r>
                        <w:rPr>
                          <w:sz w:val="18"/>
                        </w:rPr>
                        <w:t xml:space="preserve"> Реценз</w:t>
                      </w:r>
                    </w:p>
                  </w:txbxContent>
                </v:textbox>
              </v:rect>
              <v:rect id="Rectangle 83" o:spid="_x0000_s115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83" inset="1pt,1pt,1pt,1pt">
                  <w:txbxContent>
                    <w:p w:rsidR="00B86C2F" w:rsidRPr="00C419CD" w:rsidRDefault="00B86C2F" w:rsidP="00A86F25">
                      <w:pPr>
                        <w:rPr>
                          <w:lang w:val="en-US"/>
                        </w:rPr>
                      </w:pPr>
                    </w:p>
                  </w:txbxContent>
                </v:textbox>
              </v:rect>
            </v:group>
            <v:group id="Group 84" o:spid="_x0000_s1160"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85" o:spid="_x0000_s116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style="mso-next-textbox:#Rectangle 85" inset="1pt,1pt,1pt,1pt">
                  <w:txbxContent>
                    <w:p w:rsidR="00B86C2F" w:rsidRDefault="00B86C2F" w:rsidP="00A86F25">
                      <w:pPr>
                        <w:pStyle w:val="a9"/>
                        <w:rPr>
                          <w:sz w:val="18"/>
                        </w:rPr>
                      </w:pPr>
                      <w:r>
                        <w:rPr>
                          <w:sz w:val="18"/>
                        </w:rPr>
                        <w:t xml:space="preserve"> Н. Контр.</w:t>
                      </w:r>
                    </w:p>
                  </w:txbxContent>
                </v:textbox>
              </v:rect>
              <v:rect id="Rectangle 86" o:spid="_x0000_s116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style="mso-next-textbox:#Rectangle 86" inset="1pt,1pt,1pt,1pt">
                  <w:txbxContent>
                    <w:p w:rsidR="00B86C2F" w:rsidRDefault="00B86C2F" w:rsidP="00A86F25">
                      <w:pPr>
                        <w:pStyle w:val="a9"/>
                        <w:rPr>
                          <w:sz w:val="18"/>
                          <w:lang w:val="ru-RU"/>
                        </w:rPr>
                      </w:pPr>
                    </w:p>
                  </w:txbxContent>
                </v:textbox>
              </v:rect>
            </v:group>
            <v:group id="Group 87" o:spid="_x0000_s1163"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88" o:spid="_x0000_s116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88" inset="1pt,1pt,1pt,1pt">
                  <w:txbxContent>
                    <w:p w:rsidR="00B86C2F" w:rsidRDefault="00B86C2F" w:rsidP="00A86F25">
                      <w:pPr>
                        <w:pStyle w:val="a9"/>
                        <w:rPr>
                          <w:sz w:val="18"/>
                        </w:rPr>
                      </w:pPr>
                      <w:r>
                        <w:rPr>
                          <w:sz w:val="18"/>
                        </w:rPr>
                        <w:t xml:space="preserve"> Утверд.</w:t>
                      </w:r>
                    </w:p>
                  </w:txbxContent>
                </v:textbox>
              </v:rect>
              <v:rect id="Rectangle 89" o:spid="_x0000_s116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style="mso-next-textbox:#Rectangle 89" inset="1pt,1pt,1pt,1pt">
                  <w:txbxContent>
                    <w:p w:rsidR="00B86C2F" w:rsidRDefault="00B86C2F" w:rsidP="00A86F25">
                      <w:pPr>
                        <w:pStyle w:val="a9"/>
                        <w:rPr>
                          <w:sz w:val="18"/>
                          <w:lang w:val="ru-RU"/>
                        </w:rPr>
                      </w:pPr>
                    </w:p>
                  </w:txbxContent>
                </v:textbox>
              </v:rect>
            </v:group>
            <v:line id="Line 90" o:spid="_x0000_s1166"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rect id="Rectangle 91" o:spid="_x0000_s1167"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style="mso-next-textbox:#Rectangle 91" inset="1pt,1pt,1pt,1pt">
                <w:txbxContent>
                  <w:p w:rsidR="00B86C2F" w:rsidRPr="00386399" w:rsidRDefault="00B86C2F" w:rsidP="00A86F25">
                    <w:pPr>
                      <w:spacing w:before="240"/>
                      <w:jc w:val="center"/>
                      <w:rPr>
                        <w:rFonts w:ascii="Times New Roman" w:hAnsi="Times New Roman"/>
                        <w:b/>
                        <w:color w:val="000000"/>
                        <w:sz w:val="28"/>
                        <w:szCs w:val="28"/>
                      </w:rPr>
                    </w:pPr>
                  </w:p>
                </w:txbxContent>
              </v:textbox>
            </v:rect>
            <v:line id="Line 92" o:spid="_x0000_s1168"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93" o:spid="_x0000_s1169"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94" o:spid="_x0000_s1170"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rect id="Rectangle 95" o:spid="_x0000_s1171"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style="mso-next-textbox:#Rectangle 95" inset="1pt,1pt,1pt,1pt">
                <w:txbxContent>
                  <w:p w:rsidR="00B86C2F" w:rsidRDefault="00B86C2F" w:rsidP="00A86F25">
                    <w:pPr>
                      <w:pStyle w:val="a9"/>
                      <w:jc w:val="center"/>
                      <w:rPr>
                        <w:sz w:val="18"/>
                      </w:rPr>
                    </w:pPr>
                    <w:r>
                      <w:rPr>
                        <w:sz w:val="18"/>
                      </w:rPr>
                      <w:t>Лит.</w:t>
                    </w:r>
                  </w:p>
                </w:txbxContent>
              </v:textbox>
            </v:rect>
            <v:rect id="Rectangle 96" o:spid="_x0000_s1172"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style="mso-next-textbox:#Rectangle 96" inset="1pt,1pt,1pt,1pt">
                <w:txbxContent>
                  <w:p w:rsidR="00B86C2F" w:rsidRDefault="00B86C2F" w:rsidP="00A86F25">
                    <w:pPr>
                      <w:pStyle w:val="a9"/>
                      <w:jc w:val="center"/>
                      <w:rPr>
                        <w:sz w:val="18"/>
                      </w:rPr>
                    </w:pPr>
                    <w:r>
                      <w:rPr>
                        <w:sz w:val="18"/>
                      </w:rPr>
                      <w:t>Листов</w:t>
                    </w:r>
                  </w:p>
                </w:txbxContent>
              </v:textbox>
            </v:rect>
            <v:rect id="Rectangle 97" o:spid="_x0000_s1173"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style="mso-next-textbox:#Rectangle 97" inset="1pt,1pt,1pt,1pt">
                <w:txbxContent>
                  <w:p w:rsidR="00B86C2F" w:rsidRPr="00AD69C7" w:rsidRDefault="00B86C2F" w:rsidP="00A86F25">
                    <w:pPr>
                      <w:pStyle w:val="a9"/>
                      <w:jc w:val="center"/>
                    </w:pPr>
                    <w:r>
                      <w:rPr>
                        <w:rFonts w:ascii="Times New Roman" w:hAnsi="Times New Roman" w:cs="Times New Roman"/>
                        <w:color w:val="000000"/>
                        <w:sz w:val="20"/>
                        <w:lang w:val="ru-RU"/>
                      </w:rPr>
                      <w:t>24</w:t>
                    </w:r>
                  </w:p>
                </w:txbxContent>
              </v:textbox>
            </v:rect>
            <v:line id="Line 98" o:spid="_x0000_s1174"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99" o:spid="_x0000_s1175"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rect id="Rectangle 100" o:spid="_x0000_s1176"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style="mso-next-textbox:#Rectangle 100" inset="1pt,1pt,1pt,1pt">
                <w:txbxContent>
                  <w:p w:rsidR="00B86C2F" w:rsidRPr="00386399" w:rsidRDefault="00B86C2F" w:rsidP="00A86F25">
                    <w:pPr>
                      <w:jc w:val="center"/>
                      <w:rPr>
                        <w:rFonts w:ascii="Times New Roman" w:hAnsi="Times New Roman"/>
                        <w:b/>
                        <w:color w:val="000000"/>
                        <w:sz w:val="28"/>
                        <w:szCs w:val="28"/>
                      </w:rPr>
                    </w:pPr>
                    <w:r w:rsidRPr="00386399">
                      <w:rPr>
                        <w:rFonts w:ascii="Times New Roman" w:hAnsi="Times New Roman"/>
                        <w:b/>
                        <w:color w:val="000000"/>
                        <w:sz w:val="28"/>
                        <w:szCs w:val="28"/>
                      </w:rPr>
                      <w:t>20КСК-1</w:t>
                    </w:r>
                  </w:p>
                  <w:p w:rsidR="00B86C2F" w:rsidRDefault="00B86C2F" w:rsidP="00A86F25">
                    <w:pPr>
                      <w:jc w:val="center"/>
                      <w:rPr>
                        <w:sz w:val="28"/>
                        <w:szCs w:val="28"/>
                      </w:rPr>
                    </w:pPr>
                  </w:p>
                  <w:p w:rsidR="00B86C2F" w:rsidRPr="006471AF" w:rsidRDefault="00B86C2F" w:rsidP="00A86F25">
                    <w:pPr>
                      <w:jc w:val="center"/>
                      <w:rPr>
                        <w:sz w:val="28"/>
                        <w:szCs w:val="28"/>
                      </w:rPr>
                    </w:pPr>
                    <w:r>
                      <w:rPr>
                        <w:sz w:val="28"/>
                        <w:szCs w:val="28"/>
                      </w:rPr>
                      <w:t>-2</w:t>
                    </w:r>
                  </w:p>
                </w:txbxContent>
              </v:textbox>
            </v:rect>
            <w10:wrap anchorx="page" anchory="page"/>
            <w10:anchorlock/>
          </v:group>
        </w:pict>
      </w:r>
      <w:r w:rsidR="00C213FA" w:rsidRPr="00A86F25">
        <w:t>Содержание</w:t>
      </w:r>
    </w:p>
    <w:p w:rsidR="00C213FA" w:rsidRPr="00BF5E86" w:rsidRDefault="00C213FA" w:rsidP="00A42922">
      <w:pPr>
        <w:spacing w:line="360" w:lineRule="auto"/>
        <w:ind w:firstLine="709"/>
        <w:rPr>
          <w:rFonts w:ascii="Times New Roman" w:hAnsi="Times New Roman" w:cs="Times New Roman"/>
          <w:sz w:val="28"/>
          <w:szCs w:val="28"/>
          <w:highlight w:val="yellow"/>
        </w:rPr>
      </w:pPr>
    </w:p>
    <w:p w:rsidR="00C213FA" w:rsidRPr="00BF5E86" w:rsidRDefault="00C213FA" w:rsidP="00A42922">
      <w:pPr>
        <w:tabs>
          <w:tab w:val="right" w:leader="dot" w:pos="9923"/>
        </w:tabs>
        <w:spacing w:after="0" w:line="240" w:lineRule="auto"/>
        <w:ind w:firstLine="709"/>
        <w:rPr>
          <w:rFonts w:ascii="Times New Roman" w:hAnsi="Times New Roman" w:cs="Times New Roman"/>
          <w:sz w:val="28"/>
          <w:szCs w:val="28"/>
        </w:rPr>
      </w:pPr>
      <w:r w:rsidRPr="00BF5E86">
        <w:rPr>
          <w:rFonts w:ascii="Times New Roman" w:hAnsi="Times New Roman" w:cs="Times New Roman"/>
          <w:sz w:val="28"/>
          <w:szCs w:val="28"/>
        </w:rPr>
        <w:t>Титульный лист</w:t>
      </w:r>
      <w:r w:rsidRPr="00BF5E86">
        <w:rPr>
          <w:rFonts w:ascii="Times New Roman" w:hAnsi="Times New Roman" w:cs="Times New Roman"/>
          <w:sz w:val="28"/>
          <w:szCs w:val="28"/>
        </w:rPr>
        <w:tab/>
        <w:t>1</w:t>
      </w:r>
    </w:p>
    <w:p w:rsidR="00C213FA" w:rsidRPr="00BF5E86" w:rsidRDefault="00C213FA" w:rsidP="00A42922">
      <w:pPr>
        <w:tabs>
          <w:tab w:val="right" w:leader="dot" w:pos="9923"/>
        </w:tabs>
        <w:spacing w:after="0" w:line="240" w:lineRule="auto"/>
        <w:ind w:firstLine="709"/>
        <w:rPr>
          <w:rFonts w:ascii="Times New Roman" w:hAnsi="Times New Roman" w:cs="Times New Roman"/>
          <w:sz w:val="28"/>
          <w:szCs w:val="28"/>
        </w:rPr>
      </w:pPr>
      <w:r w:rsidRPr="00BF5E86">
        <w:rPr>
          <w:rFonts w:ascii="Times New Roman" w:hAnsi="Times New Roman" w:cs="Times New Roman"/>
          <w:sz w:val="28"/>
          <w:szCs w:val="28"/>
        </w:rPr>
        <w:t>Задание курсовой работы</w:t>
      </w:r>
      <w:r w:rsidRPr="00BF5E86">
        <w:rPr>
          <w:rFonts w:ascii="Times New Roman" w:hAnsi="Times New Roman" w:cs="Times New Roman"/>
          <w:sz w:val="28"/>
          <w:szCs w:val="28"/>
        </w:rPr>
        <w:tab/>
        <w:t>2</w:t>
      </w:r>
    </w:p>
    <w:p w:rsidR="00C213FA" w:rsidRPr="00BF5E86" w:rsidRDefault="00C213FA" w:rsidP="00A42922">
      <w:pPr>
        <w:tabs>
          <w:tab w:val="right" w:leader="dot" w:pos="9923"/>
        </w:tabs>
        <w:spacing w:after="0" w:line="240" w:lineRule="auto"/>
        <w:ind w:firstLine="709"/>
        <w:rPr>
          <w:rFonts w:ascii="Times New Roman" w:hAnsi="Times New Roman" w:cs="Times New Roman"/>
          <w:sz w:val="28"/>
          <w:szCs w:val="28"/>
        </w:rPr>
      </w:pPr>
      <w:r w:rsidRPr="00BF5E86">
        <w:rPr>
          <w:rFonts w:ascii="Times New Roman" w:hAnsi="Times New Roman" w:cs="Times New Roman"/>
          <w:sz w:val="28"/>
          <w:szCs w:val="28"/>
        </w:rPr>
        <w:t>Аннотация</w:t>
      </w:r>
      <w:r w:rsidRPr="00BF5E86">
        <w:rPr>
          <w:rFonts w:ascii="Times New Roman" w:hAnsi="Times New Roman" w:cs="Times New Roman"/>
          <w:sz w:val="28"/>
          <w:szCs w:val="28"/>
        </w:rPr>
        <w:tab/>
        <w:t xml:space="preserve">4 </w:t>
      </w:r>
    </w:p>
    <w:p w:rsidR="00C213FA" w:rsidRPr="00BF5E86" w:rsidRDefault="00A42922" w:rsidP="00A42922">
      <w:pPr>
        <w:pStyle w:val="aa"/>
        <w:tabs>
          <w:tab w:val="right" w:leader="dot" w:pos="992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5</w:t>
      </w:r>
    </w:p>
    <w:p w:rsidR="00C213FA" w:rsidRPr="00574849" w:rsidRDefault="00C213FA" w:rsidP="00A42922">
      <w:pPr>
        <w:tabs>
          <w:tab w:val="right" w:leader="dot" w:pos="9923"/>
        </w:tabs>
        <w:spacing w:after="0" w:line="240" w:lineRule="auto"/>
        <w:ind w:firstLine="709"/>
        <w:rPr>
          <w:rFonts w:ascii="Times New Roman" w:hAnsi="Times New Roman" w:cs="Times New Roman"/>
          <w:sz w:val="28"/>
          <w:szCs w:val="28"/>
        </w:rPr>
      </w:pPr>
      <w:r w:rsidRPr="00574849">
        <w:rPr>
          <w:rFonts w:ascii="Times New Roman" w:hAnsi="Times New Roman" w:cs="Times New Roman"/>
          <w:sz w:val="28"/>
          <w:szCs w:val="28"/>
        </w:rPr>
        <w:t>Описание</w:t>
      </w:r>
      <w:r w:rsidR="00A42922">
        <w:rPr>
          <w:rFonts w:ascii="Times New Roman" w:hAnsi="Times New Roman" w:cs="Times New Roman"/>
          <w:sz w:val="28"/>
          <w:szCs w:val="28"/>
        </w:rPr>
        <w:t xml:space="preserve"> предприятия</w:t>
      </w:r>
      <w:r w:rsidR="00A42922">
        <w:rPr>
          <w:rFonts w:ascii="Times New Roman" w:hAnsi="Times New Roman" w:cs="Times New Roman"/>
          <w:sz w:val="28"/>
          <w:szCs w:val="28"/>
        </w:rPr>
        <w:tab/>
        <w:t>7</w:t>
      </w:r>
    </w:p>
    <w:p w:rsidR="00C213FA" w:rsidRPr="00574849" w:rsidRDefault="00C213FA" w:rsidP="00A42922">
      <w:pPr>
        <w:tabs>
          <w:tab w:val="right" w:leader="dot" w:pos="9923"/>
        </w:tabs>
        <w:spacing w:after="0" w:line="240" w:lineRule="auto"/>
        <w:ind w:firstLine="709"/>
        <w:rPr>
          <w:rFonts w:ascii="Times New Roman" w:hAnsi="Times New Roman" w:cs="Times New Roman"/>
          <w:sz w:val="28"/>
          <w:szCs w:val="28"/>
        </w:rPr>
      </w:pPr>
      <w:r w:rsidRPr="00574849">
        <w:rPr>
          <w:rFonts w:ascii="Times New Roman" w:hAnsi="Times New Roman" w:cs="Times New Roman"/>
          <w:sz w:val="28"/>
          <w:szCs w:val="28"/>
        </w:rPr>
        <w:t>Описание продукции (услуг)</w:t>
      </w:r>
      <w:r w:rsidRPr="00574849">
        <w:rPr>
          <w:rFonts w:ascii="Times New Roman" w:hAnsi="Times New Roman" w:cs="Times New Roman"/>
          <w:sz w:val="28"/>
          <w:szCs w:val="28"/>
        </w:rPr>
        <w:tab/>
        <w:t>9</w:t>
      </w:r>
    </w:p>
    <w:p w:rsidR="00C213FA" w:rsidRPr="00574849" w:rsidRDefault="00C213FA" w:rsidP="00A42922">
      <w:pPr>
        <w:tabs>
          <w:tab w:val="right" w:leader="dot" w:pos="9923"/>
        </w:tabs>
        <w:spacing w:after="0" w:line="240" w:lineRule="auto"/>
        <w:ind w:firstLine="709"/>
        <w:rPr>
          <w:rFonts w:ascii="Times New Roman" w:hAnsi="Times New Roman" w:cs="Times New Roman"/>
          <w:sz w:val="28"/>
          <w:szCs w:val="28"/>
        </w:rPr>
      </w:pPr>
      <w:r w:rsidRPr="00574849">
        <w:rPr>
          <w:rFonts w:ascii="Times New Roman" w:hAnsi="Times New Roman" w:cs="Times New Roman"/>
          <w:sz w:val="28"/>
          <w:szCs w:val="28"/>
        </w:rPr>
        <w:t>Марк</w:t>
      </w:r>
      <w:r w:rsidR="00A42922">
        <w:rPr>
          <w:rFonts w:ascii="Times New Roman" w:hAnsi="Times New Roman" w:cs="Times New Roman"/>
          <w:sz w:val="28"/>
          <w:szCs w:val="28"/>
        </w:rPr>
        <w:t>етинговый план</w:t>
      </w:r>
      <w:r w:rsidR="00A42922">
        <w:rPr>
          <w:rFonts w:ascii="Times New Roman" w:hAnsi="Times New Roman" w:cs="Times New Roman"/>
          <w:sz w:val="28"/>
          <w:szCs w:val="28"/>
        </w:rPr>
        <w:tab/>
        <w:t>12</w:t>
      </w:r>
    </w:p>
    <w:p w:rsidR="00C213FA" w:rsidRPr="00574849" w:rsidRDefault="00C213FA" w:rsidP="00A42922">
      <w:pPr>
        <w:tabs>
          <w:tab w:val="right" w:leader="dot" w:pos="9923"/>
        </w:tabs>
        <w:spacing w:after="0" w:line="240" w:lineRule="auto"/>
        <w:ind w:firstLine="709"/>
        <w:rPr>
          <w:rFonts w:ascii="Times New Roman" w:hAnsi="Times New Roman" w:cs="Times New Roman"/>
          <w:sz w:val="28"/>
          <w:szCs w:val="28"/>
        </w:rPr>
      </w:pPr>
      <w:r w:rsidRPr="00574849">
        <w:rPr>
          <w:rFonts w:ascii="Times New Roman" w:hAnsi="Times New Roman" w:cs="Times New Roman"/>
          <w:sz w:val="28"/>
          <w:szCs w:val="28"/>
        </w:rPr>
        <w:t>Производственный план</w:t>
      </w:r>
      <w:r w:rsidRPr="00574849">
        <w:rPr>
          <w:rFonts w:ascii="Times New Roman" w:hAnsi="Times New Roman" w:cs="Times New Roman"/>
          <w:sz w:val="28"/>
          <w:szCs w:val="28"/>
        </w:rPr>
        <w:tab/>
        <w:t>16</w:t>
      </w:r>
    </w:p>
    <w:p w:rsidR="00C213FA" w:rsidRPr="00574849"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Финансовый план</w:t>
      </w:r>
      <w:r>
        <w:rPr>
          <w:rFonts w:ascii="Times New Roman" w:hAnsi="Times New Roman" w:cs="Times New Roman"/>
          <w:sz w:val="28"/>
          <w:szCs w:val="28"/>
        </w:rPr>
        <w:tab/>
        <w:t>17</w:t>
      </w:r>
    </w:p>
    <w:p w:rsidR="00C213FA" w:rsidRPr="00574849"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Оценка рисков</w:t>
      </w:r>
      <w:r>
        <w:rPr>
          <w:rFonts w:ascii="Times New Roman" w:hAnsi="Times New Roman" w:cs="Times New Roman"/>
          <w:sz w:val="28"/>
          <w:szCs w:val="28"/>
        </w:rPr>
        <w:tab/>
        <w:t>18</w:t>
      </w:r>
    </w:p>
    <w:p w:rsidR="00C213FA" w:rsidRPr="00C213FA"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19</w:t>
      </w:r>
    </w:p>
    <w:p w:rsidR="00C213FA"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Список литературы</w:t>
      </w:r>
      <w:r>
        <w:rPr>
          <w:rFonts w:ascii="Times New Roman" w:hAnsi="Times New Roman" w:cs="Times New Roman"/>
          <w:sz w:val="28"/>
          <w:szCs w:val="28"/>
        </w:rPr>
        <w:tab/>
        <w:t>20</w:t>
      </w:r>
    </w:p>
    <w:p w:rsidR="00A42922"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Приложение А</w:t>
      </w:r>
      <w:r>
        <w:rPr>
          <w:rFonts w:ascii="Times New Roman" w:hAnsi="Times New Roman" w:cs="Times New Roman"/>
          <w:sz w:val="28"/>
          <w:szCs w:val="28"/>
        </w:rPr>
        <w:tab/>
      </w:r>
      <w:r w:rsidR="00220FFE">
        <w:rPr>
          <w:rFonts w:ascii="Times New Roman" w:hAnsi="Times New Roman" w:cs="Times New Roman"/>
          <w:sz w:val="28"/>
          <w:szCs w:val="28"/>
        </w:rPr>
        <w:t>22</w:t>
      </w:r>
    </w:p>
    <w:p w:rsidR="00A42922"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Приложение Б</w:t>
      </w:r>
      <w:r>
        <w:rPr>
          <w:rFonts w:ascii="Times New Roman" w:hAnsi="Times New Roman" w:cs="Times New Roman"/>
          <w:sz w:val="28"/>
          <w:szCs w:val="28"/>
        </w:rPr>
        <w:tab/>
      </w:r>
      <w:r w:rsidR="00220FFE">
        <w:rPr>
          <w:rFonts w:ascii="Times New Roman" w:hAnsi="Times New Roman" w:cs="Times New Roman"/>
          <w:sz w:val="28"/>
          <w:szCs w:val="28"/>
        </w:rPr>
        <w:t>23</w:t>
      </w:r>
    </w:p>
    <w:p w:rsidR="00A42922" w:rsidRPr="00962FC0" w:rsidRDefault="00A42922" w:rsidP="00A42922">
      <w:pPr>
        <w:tabs>
          <w:tab w:val="right" w:leader="dot" w:pos="992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Приложение В</w:t>
      </w:r>
      <w:r>
        <w:rPr>
          <w:rFonts w:ascii="Times New Roman" w:hAnsi="Times New Roman" w:cs="Times New Roman"/>
          <w:sz w:val="28"/>
          <w:szCs w:val="28"/>
        </w:rPr>
        <w:tab/>
      </w:r>
      <w:r w:rsidR="00220FFE">
        <w:rPr>
          <w:rFonts w:ascii="Times New Roman" w:hAnsi="Times New Roman" w:cs="Times New Roman"/>
          <w:sz w:val="28"/>
          <w:szCs w:val="28"/>
        </w:rPr>
        <w:t>24</w:t>
      </w:r>
    </w:p>
    <w:p w:rsidR="00C213FA" w:rsidRPr="00F25EB6" w:rsidRDefault="00C213FA" w:rsidP="00A42922">
      <w:pPr>
        <w:ind w:firstLine="709"/>
        <w:rPr>
          <w:rFonts w:ascii="Times New Roman" w:eastAsia="Times New Roman" w:hAnsi="Times New Roman" w:cs="Times New Roman"/>
          <w:color w:val="000000"/>
          <w:sz w:val="40"/>
          <w:szCs w:val="28"/>
        </w:rPr>
      </w:pPr>
      <w:r w:rsidRPr="00137728">
        <w:rPr>
          <w:rFonts w:ascii="Times New Roman" w:hAnsi="Times New Roman" w:cs="Times New Roman"/>
          <w:snapToGrid w:val="0"/>
          <w:sz w:val="28"/>
          <w:szCs w:val="28"/>
        </w:rPr>
        <w:br w:type="page"/>
      </w:r>
    </w:p>
    <w:p w:rsidR="00A42922" w:rsidRDefault="00A42922" w:rsidP="00962FC0">
      <w:pPr>
        <w:spacing w:after="0" w:line="240" w:lineRule="auto"/>
        <w:jc w:val="center"/>
        <w:rPr>
          <w:rFonts w:ascii="Times New Roman" w:hAnsi="Times New Roman" w:cs="Times New Roman"/>
          <w:b/>
          <w:sz w:val="32"/>
        </w:rPr>
        <w:sectPr w:rsidR="00A42922" w:rsidSect="00C213FA">
          <w:pgSz w:w="11906" w:h="16838"/>
          <w:pgMar w:top="1134" w:right="850" w:bottom="1134" w:left="993" w:header="708" w:footer="708" w:gutter="0"/>
          <w:cols w:space="708"/>
          <w:docGrid w:linePitch="360"/>
        </w:sectPr>
      </w:pPr>
    </w:p>
    <w:p w:rsidR="00962FC0" w:rsidRPr="00615E5C" w:rsidRDefault="00962FC0" w:rsidP="00962FC0">
      <w:pPr>
        <w:spacing w:after="0" w:line="240" w:lineRule="auto"/>
        <w:jc w:val="center"/>
        <w:rPr>
          <w:rFonts w:ascii="Times New Roman" w:hAnsi="Times New Roman" w:cs="Times New Roman"/>
          <w:b/>
          <w:sz w:val="32"/>
        </w:rPr>
      </w:pPr>
      <w:r w:rsidRPr="00615E5C">
        <w:rPr>
          <w:rFonts w:ascii="Times New Roman" w:hAnsi="Times New Roman" w:cs="Times New Roman"/>
          <w:b/>
          <w:sz w:val="32"/>
        </w:rPr>
        <w:lastRenderedPageBreak/>
        <w:t>Аннотация</w:t>
      </w:r>
    </w:p>
    <w:p w:rsidR="00962FC0" w:rsidRPr="00F6776E" w:rsidRDefault="00962FC0" w:rsidP="00962FC0">
      <w:pPr>
        <w:spacing w:after="0" w:line="240" w:lineRule="auto"/>
        <w:ind w:firstLine="709"/>
        <w:rPr>
          <w:rFonts w:ascii="Times New Roman" w:hAnsi="Times New Roman" w:cs="Times New Roman"/>
          <w:sz w:val="28"/>
          <w:highlight w:val="yellow"/>
        </w:rPr>
      </w:pPr>
    </w:p>
    <w:p w:rsidR="00962FC0" w:rsidRPr="00615E5C" w:rsidRDefault="00962FC0" w:rsidP="00962FC0">
      <w:pPr>
        <w:spacing w:after="0" w:line="240" w:lineRule="auto"/>
        <w:ind w:firstLine="709"/>
        <w:rPr>
          <w:rFonts w:ascii="Times New Roman" w:hAnsi="Times New Roman" w:cs="Times New Roman"/>
          <w:sz w:val="28"/>
        </w:rPr>
      </w:pPr>
    </w:p>
    <w:p w:rsidR="00962FC0" w:rsidRPr="00615E5C" w:rsidRDefault="00962FC0" w:rsidP="00962FC0">
      <w:pPr>
        <w:spacing w:after="0" w:line="240" w:lineRule="auto"/>
        <w:ind w:firstLine="709"/>
        <w:rPr>
          <w:rFonts w:ascii="Times New Roman" w:hAnsi="Times New Roman" w:cs="Times New Roman"/>
          <w:sz w:val="28"/>
        </w:rPr>
      </w:pPr>
      <w:r w:rsidRPr="00615E5C">
        <w:rPr>
          <w:rFonts w:ascii="Times New Roman" w:hAnsi="Times New Roman" w:cs="Times New Roman"/>
          <w:sz w:val="28"/>
        </w:rPr>
        <w:t>В данной курсовой работе рассматриваются теоретические и практические вопросы создания и</w:t>
      </w:r>
      <w:r w:rsidR="003E24E4">
        <w:rPr>
          <w:rFonts w:ascii="Times New Roman" w:hAnsi="Times New Roman" w:cs="Times New Roman"/>
          <w:sz w:val="28"/>
        </w:rPr>
        <w:t xml:space="preserve"> </w:t>
      </w:r>
      <w:r w:rsidRPr="00615E5C">
        <w:rPr>
          <w:rFonts w:ascii="Times New Roman" w:hAnsi="Times New Roman" w:cs="Times New Roman"/>
          <w:sz w:val="28"/>
        </w:rPr>
        <w:t xml:space="preserve">формирования </w:t>
      </w:r>
      <w:r>
        <w:rPr>
          <w:rFonts w:ascii="Times New Roman" w:hAnsi="Times New Roman" w:cs="Times New Roman"/>
          <w:sz w:val="28"/>
        </w:rPr>
        <w:t xml:space="preserve">чайного </w:t>
      </w:r>
      <w:r w:rsidRPr="00615E5C">
        <w:rPr>
          <w:rFonts w:ascii="Times New Roman" w:hAnsi="Times New Roman" w:cs="Times New Roman"/>
          <w:sz w:val="28"/>
        </w:rPr>
        <w:t>магазина на рынке услуг потребителей.</w:t>
      </w:r>
    </w:p>
    <w:p w:rsidR="00962FC0" w:rsidRPr="00615E5C" w:rsidRDefault="00962FC0" w:rsidP="00962FC0">
      <w:pPr>
        <w:spacing w:after="0" w:line="240" w:lineRule="auto"/>
        <w:ind w:firstLine="709"/>
        <w:rPr>
          <w:rFonts w:ascii="Times New Roman" w:hAnsi="Times New Roman" w:cs="Times New Roman"/>
          <w:sz w:val="28"/>
        </w:rPr>
      </w:pPr>
      <w:r w:rsidRPr="00615E5C">
        <w:rPr>
          <w:rFonts w:ascii="Times New Roman" w:hAnsi="Times New Roman" w:cs="Times New Roman"/>
          <w:sz w:val="28"/>
        </w:rPr>
        <w:t>Структура ВКР выглядит следующим образом.</w:t>
      </w:r>
    </w:p>
    <w:p w:rsidR="00962FC0" w:rsidRPr="00527725" w:rsidRDefault="00962FC0" w:rsidP="00962FC0">
      <w:pPr>
        <w:spacing w:after="0" w:line="240" w:lineRule="auto"/>
        <w:ind w:firstLine="709"/>
        <w:rPr>
          <w:rFonts w:ascii="Times New Roman" w:hAnsi="Times New Roman" w:cs="Times New Roman"/>
          <w:sz w:val="28"/>
        </w:rPr>
      </w:pPr>
      <w:r w:rsidRPr="00527725">
        <w:rPr>
          <w:rFonts w:ascii="Times New Roman" w:hAnsi="Times New Roman" w:cs="Times New Roman"/>
          <w:sz w:val="28"/>
        </w:rPr>
        <w:t>Первый раздел отражает теоретические аспекты организации ведения рыбного бизнеса</w:t>
      </w:r>
      <w:r w:rsidR="003E24E4">
        <w:rPr>
          <w:rFonts w:ascii="Times New Roman" w:hAnsi="Times New Roman" w:cs="Times New Roman"/>
          <w:sz w:val="28"/>
        </w:rPr>
        <w:t xml:space="preserve"> </w:t>
      </w:r>
      <w:r w:rsidRPr="00527725">
        <w:rPr>
          <w:rFonts w:ascii="Times New Roman" w:hAnsi="Times New Roman" w:cs="Times New Roman"/>
          <w:sz w:val="28"/>
        </w:rPr>
        <w:t>в России: раскрывается принцип бизнеса, его сущность,</w:t>
      </w:r>
      <w:r w:rsidR="003E24E4">
        <w:rPr>
          <w:rFonts w:ascii="Times New Roman" w:hAnsi="Times New Roman" w:cs="Times New Roman"/>
          <w:sz w:val="28"/>
        </w:rPr>
        <w:t xml:space="preserve"> </w:t>
      </w:r>
      <w:r w:rsidR="00AD598D">
        <w:rPr>
          <w:rFonts w:ascii="Times New Roman" w:hAnsi="Times New Roman" w:cs="Times New Roman"/>
          <w:sz w:val="28"/>
        </w:rPr>
        <w:t>также раскрыты основные формы управления</w:t>
      </w:r>
      <w:r w:rsidRPr="00527725">
        <w:rPr>
          <w:rFonts w:ascii="Times New Roman" w:hAnsi="Times New Roman" w:cs="Times New Roman"/>
          <w:sz w:val="28"/>
        </w:rPr>
        <w:t xml:space="preserve">. </w:t>
      </w:r>
    </w:p>
    <w:p w:rsidR="00962FC0" w:rsidRDefault="00962FC0" w:rsidP="00962FC0">
      <w:pPr>
        <w:spacing w:after="0" w:line="240" w:lineRule="auto"/>
        <w:ind w:firstLine="709"/>
        <w:rPr>
          <w:rFonts w:ascii="Times New Roman" w:hAnsi="Times New Roman" w:cs="Times New Roman"/>
          <w:sz w:val="28"/>
        </w:rPr>
      </w:pPr>
      <w:r w:rsidRPr="00527725">
        <w:rPr>
          <w:rFonts w:ascii="Times New Roman" w:hAnsi="Times New Roman" w:cs="Times New Roman"/>
          <w:sz w:val="28"/>
        </w:rPr>
        <w:t xml:space="preserve">Во втором разделе рассмотрено создание финансового </w:t>
      </w:r>
      <w:r w:rsidR="00AD598D">
        <w:rPr>
          <w:rFonts w:ascii="Times New Roman" w:hAnsi="Times New Roman" w:cs="Times New Roman"/>
          <w:sz w:val="28"/>
        </w:rPr>
        <w:t>плана введения бизнеса</w:t>
      </w:r>
      <w:r w:rsidRPr="00527725">
        <w:rPr>
          <w:rFonts w:ascii="Times New Roman" w:hAnsi="Times New Roman" w:cs="Times New Roman"/>
          <w:sz w:val="28"/>
        </w:rPr>
        <w:t>. Дана организационно-экономическая</w:t>
      </w:r>
      <w:r w:rsidR="003E24E4">
        <w:rPr>
          <w:rFonts w:ascii="Times New Roman" w:hAnsi="Times New Roman" w:cs="Times New Roman"/>
          <w:sz w:val="28"/>
        </w:rPr>
        <w:t xml:space="preserve"> </w:t>
      </w:r>
      <w:r w:rsidRPr="00527725">
        <w:rPr>
          <w:rFonts w:ascii="Times New Roman" w:hAnsi="Times New Roman" w:cs="Times New Roman"/>
          <w:sz w:val="28"/>
        </w:rPr>
        <w:t xml:space="preserve">характеристика деятельности </w:t>
      </w:r>
      <w:r w:rsidR="00AD598D">
        <w:rPr>
          <w:rFonts w:ascii="Times New Roman" w:hAnsi="Times New Roman" w:cs="Times New Roman"/>
          <w:sz w:val="28"/>
        </w:rPr>
        <w:t>чайного</w:t>
      </w:r>
      <w:r w:rsidRPr="00527725">
        <w:rPr>
          <w:rFonts w:ascii="Times New Roman" w:hAnsi="Times New Roman" w:cs="Times New Roman"/>
          <w:sz w:val="28"/>
        </w:rPr>
        <w:t xml:space="preserve"> магазина.</w:t>
      </w:r>
      <w:r w:rsidR="003E24E4">
        <w:rPr>
          <w:rFonts w:ascii="Times New Roman" w:hAnsi="Times New Roman" w:cs="Times New Roman"/>
          <w:sz w:val="28"/>
        </w:rPr>
        <w:t xml:space="preserve"> </w:t>
      </w:r>
    </w:p>
    <w:p w:rsidR="00962FC0" w:rsidRPr="00527725" w:rsidRDefault="00962FC0" w:rsidP="00962FC0">
      <w:pPr>
        <w:spacing w:after="0" w:line="240" w:lineRule="auto"/>
        <w:ind w:firstLine="709"/>
        <w:rPr>
          <w:rFonts w:ascii="Times New Roman" w:hAnsi="Times New Roman" w:cs="Times New Roman"/>
          <w:sz w:val="28"/>
        </w:rPr>
      </w:pPr>
      <w:r>
        <w:rPr>
          <w:rFonts w:ascii="Times New Roman" w:hAnsi="Times New Roman" w:cs="Times New Roman"/>
          <w:sz w:val="28"/>
        </w:rPr>
        <w:t>Рассмотрены основные условия размещения чайного магазина и организации оборудования при меньших затратах на искусственное изменение ландшафта.</w:t>
      </w:r>
    </w:p>
    <w:p w:rsidR="00962FC0" w:rsidRDefault="00962FC0" w:rsidP="00962FC0">
      <w:pPr>
        <w:spacing w:after="0" w:line="240" w:lineRule="auto"/>
        <w:ind w:firstLine="709"/>
        <w:rPr>
          <w:rFonts w:ascii="Times New Roman" w:hAnsi="Times New Roman" w:cs="Times New Roman"/>
          <w:sz w:val="28"/>
        </w:rPr>
      </w:pPr>
      <w:r w:rsidRPr="00527725">
        <w:rPr>
          <w:rFonts w:ascii="Times New Roman" w:hAnsi="Times New Roman" w:cs="Times New Roman"/>
          <w:sz w:val="28"/>
        </w:rPr>
        <w:t xml:space="preserve">Большое внимание в ВКР уделено оценки рисков </w:t>
      </w:r>
      <w:r w:rsidR="00AD598D">
        <w:rPr>
          <w:rFonts w:ascii="Times New Roman" w:hAnsi="Times New Roman" w:cs="Times New Roman"/>
          <w:sz w:val="28"/>
        </w:rPr>
        <w:t>с учетом популярности товара на рынке и оценки конкурентов.</w:t>
      </w:r>
    </w:p>
    <w:p w:rsidR="00962FC0" w:rsidRPr="00527725" w:rsidRDefault="00962FC0" w:rsidP="00962FC0">
      <w:pPr>
        <w:spacing w:after="0" w:line="240" w:lineRule="auto"/>
        <w:ind w:firstLine="709"/>
        <w:rPr>
          <w:rFonts w:ascii="Times New Roman" w:hAnsi="Times New Roman" w:cs="Times New Roman"/>
          <w:sz w:val="28"/>
        </w:rPr>
      </w:pPr>
      <w:r>
        <w:rPr>
          <w:rFonts w:ascii="Times New Roman" w:hAnsi="Times New Roman" w:cs="Times New Roman"/>
          <w:sz w:val="28"/>
        </w:rPr>
        <w:t>Определены основные покупатели и их предпочтения для создания основного оборотного товара с использованием скидок на них.</w:t>
      </w:r>
    </w:p>
    <w:p w:rsidR="00962FC0" w:rsidRPr="00527725" w:rsidRDefault="00962FC0" w:rsidP="00962FC0">
      <w:pPr>
        <w:spacing w:after="0" w:line="240" w:lineRule="auto"/>
        <w:ind w:firstLine="709"/>
        <w:rPr>
          <w:rFonts w:ascii="Times New Roman" w:hAnsi="Times New Roman" w:cs="Times New Roman"/>
          <w:sz w:val="28"/>
        </w:rPr>
      </w:pPr>
      <w:r w:rsidRPr="00527725">
        <w:rPr>
          <w:rFonts w:ascii="Times New Roman" w:hAnsi="Times New Roman" w:cs="Times New Roman"/>
          <w:sz w:val="28"/>
        </w:rPr>
        <w:t>Проведен анализ эффективности существующих механизмов осуществления управления и сформулированы основные проблемы и перспективы</w:t>
      </w:r>
      <w:r w:rsidR="003E24E4">
        <w:rPr>
          <w:rFonts w:ascii="Times New Roman" w:hAnsi="Times New Roman" w:cs="Times New Roman"/>
          <w:sz w:val="28"/>
        </w:rPr>
        <w:t xml:space="preserve"> </w:t>
      </w:r>
      <w:r w:rsidRPr="00527725">
        <w:rPr>
          <w:rFonts w:ascii="Times New Roman" w:hAnsi="Times New Roman" w:cs="Times New Roman"/>
          <w:sz w:val="28"/>
        </w:rPr>
        <w:t xml:space="preserve">создания </w:t>
      </w:r>
      <w:r w:rsidR="00AD598D">
        <w:rPr>
          <w:rFonts w:ascii="Times New Roman" w:hAnsi="Times New Roman" w:cs="Times New Roman"/>
          <w:sz w:val="28"/>
        </w:rPr>
        <w:t>чайного</w:t>
      </w:r>
      <w:r w:rsidRPr="00527725">
        <w:rPr>
          <w:rFonts w:ascii="Times New Roman" w:hAnsi="Times New Roman" w:cs="Times New Roman"/>
          <w:sz w:val="28"/>
        </w:rPr>
        <w:t xml:space="preserve"> бизнеса на примере конкурентов.</w:t>
      </w:r>
    </w:p>
    <w:p w:rsidR="00962FC0" w:rsidRDefault="00962FC0" w:rsidP="00962FC0">
      <w:pPr>
        <w:spacing w:after="0" w:line="240" w:lineRule="auto"/>
        <w:ind w:firstLine="709"/>
        <w:rPr>
          <w:rFonts w:ascii="Times New Roman" w:hAnsi="Times New Roman" w:cs="Times New Roman"/>
          <w:sz w:val="28"/>
        </w:rPr>
      </w:pPr>
      <w:r w:rsidRPr="00527725">
        <w:rPr>
          <w:rFonts w:ascii="Times New Roman" w:hAnsi="Times New Roman" w:cs="Times New Roman"/>
          <w:sz w:val="28"/>
        </w:rPr>
        <w:t>Разработана методика развития и</w:t>
      </w:r>
      <w:r w:rsidR="003E24E4">
        <w:rPr>
          <w:rFonts w:ascii="Times New Roman" w:hAnsi="Times New Roman" w:cs="Times New Roman"/>
          <w:sz w:val="28"/>
        </w:rPr>
        <w:t xml:space="preserve"> </w:t>
      </w:r>
      <w:r>
        <w:rPr>
          <w:rFonts w:ascii="Times New Roman" w:hAnsi="Times New Roman" w:cs="Times New Roman"/>
          <w:sz w:val="28"/>
        </w:rPr>
        <w:t>чайного</w:t>
      </w:r>
      <w:r w:rsidRPr="00527725">
        <w:rPr>
          <w:rFonts w:ascii="Times New Roman" w:hAnsi="Times New Roman" w:cs="Times New Roman"/>
          <w:sz w:val="28"/>
        </w:rPr>
        <w:t xml:space="preserve"> магазина для повышения эффективности </w:t>
      </w:r>
      <w:r w:rsidR="00AD598D">
        <w:rPr>
          <w:rFonts w:ascii="Times New Roman" w:hAnsi="Times New Roman" w:cs="Times New Roman"/>
          <w:sz w:val="28"/>
        </w:rPr>
        <w:t>обслуживания клиентов</w:t>
      </w:r>
      <w:r w:rsidRPr="00527725">
        <w:rPr>
          <w:rFonts w:ascii="Times New Roman" w:hAnsi="Times New Roman" w:cs="Times New Roman"/>
          <w:sz w:val="28"/>
        </w:rPr>
        <w:t>.</w:t>
      </w:r>
    </w:p>
    <w:p w:rsidR="00AD598D" w:rsidRDefault="00962FC0" w:rsidP="00962FC0">
      <w:pPr>
        <w:spacing w:after="0" w:line="240" w:lineRule="auto"/>
        <w:ind w:firstLine="709"/>
        <w:rPr>
          <w:rFonts w:ascii="Times New Roman" w:hAnsi="Times New Roman" w:cs="Times New Roman"/>
          <w:sz w:val="28"/>
        </w:rPr>
      </w:pPr>
      <w:r>
        <w:rPr>
          <w:rFonts w:ascii="Times New Roman" w:hAnsi="Times New Roman" w:cs="Times New Roman"/>
          <w:sz w:val="28"/>
        </w:rPr>
        <w:t>Рассмотрена продукция</w:t>
      </w:r>
      <w:r w:rsidR="00AD598D">
        <w:rPr>
          <w:rFonts w:ascii="Times New Roman" w:hAnsi="Times New Roman" w:cs="Times New Roman"/>
          <w:sz w:val="28"/>
        </w:rPr>
        <w:t>,</w:t>
      </w:r>
      <w:r>
        <w:rPr>
          <w:rFonts w:ascii="Times New Roman" w:hAnsi="Times New Roman" w:cs="Times New Roman"/>
          <w:sz w:val="28"/>
        </w:rPr>
        <w:t xml:space="preserve"> которую следует ввести в оборот торговли, для подавления конкурентов</w:t>
      </w:r>
      <w:r w:rsidR="00AD598D">
        <w:rPr>
          <w:rFonts w:ascii="Times New Roman" w:hAnsi="Times New Roman" w:cs="Times New Roman"/>
          <w:sz w:val="28"/>
        </w:rPr>
        <w:t>.</w:t>
      </w:r>
    </w:p>
    <w:p w:rsidR="00962FC0" w:rsidRDefault="00962FC0" w:rsidP="00962FC0">
      <w:pPr>
        <w:spacing w:after="0" w:line="240" w:lineRule="auto"/>
        <w:ind w:firstLine="709"/>
        <w:rPr>
          <w:rFonts w:ascii="Times New Roman" w:hAnsi="Times New Roman" w:cs="Times New Roman"/>
          <w:sz w:val="28"/>
        </w:rPr>
      </w:pPr>
      <w:r>
        <w:rPr>
          <w:rFonts w:ascii="Times New Roman" w:hAnsi="Times New Roman" w:cs="Times New Roman"/>
          <w:sz w:val="28"/>
        </w:rPr>
        <w:t>Определены основные факторы рисков, а также способы защиты от них или уменьшения убытков в случае возникновения убытков по той или иной причине.</w:t>
      </w:r>
    </w:p>
    <w:p w:rsidR="00962FC0" w:rsidRPr="00F6776E" w:rsidRDefault="00962FC0" w:rsidP="00962FC0">
      <w:pPr>
        <w:spacing w:after="0" w:line="240" w:lineRule="auto"/>
        <w:ind w:firstLine="709"/>
        <w:rPr>
          <w:rFonts w:ascii="Times New Roman" w:hAnsi="Times New Roman" w:cs="Times New Roman"/>
          <w:sz w:val="28"/>
        </w:rPr>
      </w:pPr>
      <w:r w:rsidRPr="00790E83">
        <w:rPr>
          <w:rFonts w:ascii="Times New Roman" w:hAnsi="Times New Roman" w:cs="Times New Roman"/>
          <w:sz w:val="28"/>
        </w:rPr>
        <w:t xml:space="preserve">Работа выполнена печатным способом на </w:t>
      </w:r>
      <w:r w:rsidR="00A24BB2" w:rsidRPr="00A24BB2">
        <w:rPr>
          <w:rFonts w:ascii="Times New Roman" w:hAnsi="Times New Roman" w:cs="Times New Roman"/>
          <w:sz w:val="28"/>
        </w:rPr>
        <w:t>24</w:t>
      </w:r>
      <w:r w:rsidRPr="00790E83">
        <w:rPr>
          <w:rFonts w:ascii="Times New Roman" w:hAnsi="Times New Roman" w:cs="Times New Roman"/>
          <w:sz w:val="28"/>
        </w:rPr>
        <w:t xml:space="preserve"> страниц</w:t>
      </w:r>
      <w:r w:rsidR="00A24BB2">
        <w:rPr>
          <w:rFonts w:ascii="Times New Roman" w:hAnsi="Times New Roman" w:cs="Times New Roman"/>
          <w:sz w:val="28"/>
        </w:rPr>
        <w:t>ы</w:t>
      </w:r>
      <w:r w:rsidRPr="00790E83">
        <w:rPr>
          <w:rFonts w:ascii="Times New Roman" w:hAnsi="Times New Roman" w:cs="Times New Roman"/>
          <w:sz w:val="28"/>
        </w:rPr>
        <w:t xml:space="preserve"> с использованием </w:t>
      </w:r>
      <w:r w:rsidR="00A24BB2" w:rsidRPr="00A24BB2">
        <w:rPr>
          <w:rFonts w:ascii="Times New Roman" w:hAnsi="Times New Roman" w:cs="Times New Roman"/>
          <w:sz w:val="28"/>
        </w:rPr>
        <w:t>18</w:t>
      </w:r>
      <w:r w:rsidRPr="00790E83">
        <w:rPr>
          <w:rFonts w:ascii="Times New Roman" w:hAnsi="Times New Roman" w:cs="Times New Roman"/>
          <w:sz w:val="28"/>
        </w:rPr>
        <w:t xml:space="preserve"> источников, содержит </w:t>
      </w:r>
      <w:r w:rsidR="00A24BB2" w:rsidRPr="00A24BB2">
        <w:rPr>
          <w:rFonts w:ascii="Times New Roman" w:hAnsi="Times New Roman" w:cs="Times New Roman"/>
          <w:sz w:val="28"/>
        </w:rPr>
        <w:t>9</w:t>
      </w:r>
      <w:r w:rsidRPr="00790E83">
        <w:rPr>
          <w:rFonts w:ascii="Times New Roman" w:hAnsi="Times New Roman" w:cs="Times New Roman"/>
          <w:sz w:val="28"/>
        </w:rPr>
        <w:t xml:space="preserve"> таблиц</w:t>
      </w:r>
      <w:r w:rsidRPr="002661DA">
        <w:rPr>
          <w:rFonts w:ascii="Times New Roman" w:hAnsi="Times New Roman" w:cs="Times New Roman"/>
          <w:sz w:val="28"/>
        </w:rPr>
        <w:t xml:space="preserve">, </w:t>
      </w:r>
      <w:r w:rsidRPr="00A24BB2">
        <w:rPr>
          <w:rFonts w:ascii="Times New Roman" w:hAnsi="Times New Roman" w:cs="Times New Roman"/>
          <w:sz w:val="28"/>
        </w:rPr>
        <w:t>3</w:t>
      </w:r>
      <w:r w:rsidRPr="002661DA">
        <w:rPr>
          <w:rFonts w:ascii="Times New Roman" w:hAnsi="Times New Roman" w:cs="Times New Roman"/>
          <w:sz w:val="28"/>
        </w:rPr>
        <w:t xml:space="preserve"> рисунка.</w:t>
      </w:r>
    </w:p>
    <w:p w:rsidR="00962FC0" w:rsidRPr="00F6776E" w:rsidRDefault="00962FC0" w:rsidP="00962FC0">
      <w:pPr>
        <w:spacing w:after="0" w:line="240" w:lineRule="auto"/>
        <w:ind w:firstLine="709"/>
        <w:rPr>
          <w:rFonts w:ascii="Times New Roman" w:eastAsia="Times New Roman" w:hAnsi="Times New Roman" w:cs="Times New Roman"/>
          <w:b/>
          <w:bCs/>
          <w:color w:val="000000"/>
          <w:sz w:val="36"/>
          <w:szCs w:val="28"/>
        </w:rPr>
      </w:pPr>
    </w:p>
    <w:p w:rsidR="00C213FA" w:rsidRDefault="00C213FA" w:rsidP="00C213FA">
      <w:pPr>
        <w:rPr>
          <w:rFonts w:ascii="Times New Roman" w:eastAsia="Times New Roman" w:hAnsi="Times New Roman" w:cs="Times New Roman"/>
          <w:color w:val="000000"/>
          <w:sz w:val="40"/>
          <w:szCs w:val="28"/>
        </w:rPr>
      </w:pPr>
    </w:p>
    <w:p w:rsidR="00962FC0" w:rsidRDefault="00962FC0">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453C1C" w:rsidRPr="00A42922" w:rsidRDefault="00A42922" w:rsidP="00962FC0">
      <w:pPr>
        <w:spacing w:after="0" w:line="240" w:lineRule="auto"/>
        <w:jc w:val="center"/>
        <w:rPr>
          <w:rFonts w:ascii="Times New Roman" w:hAnsi="Times New Roman"/>
          <w:b/>
          <w:color w:val="000000" w:themeColor="text1"/>
          <w:sz w:val="32"/>
          <w:szCs w:val="28"/>
        </w:rPr>
      </w:pPr>
      <w:r>
        <w:rPr>
          <w:rFonts w:ascii="Times New Roman" w:hAnsi="Times New Roman"/>
          <w:b/>
          <w:color w:val="000000" w:themeColor="text1"/>
          <w:sz w:val="32"/>
          <w:szCs w:val="28"/>
        </w:rPr>
        <w:lastRenderedPageBreak/>
        <w:t>Введение</w:t>
      </w:r>
    </w:p>
    <w:p w:rsidR="00962FC0" w:rsidRPr="001D260B" w:rsidRDefault="00962FC0" w:rsidP="00A42922">
      <w:pPr>
        <w:spacing w:after="0" w:line="240" w:lineRule="auto"/>
        <w:jc w:val="both"/>
        <w:rPr>
          <w:rFonts w:ascii="Times New Roman" w:hAnsi="Times New Roman"/>
          <w:color w:val="000000" w:themeColor="text1"/>
          <w:sz w:val="28"/>
          <w:szCs w:val="28"/>
        </w:rPr>
      </w:pPr>
    </w:p>
    <w:p w:rsidR="001E4376" w:rsidRPr="001D260B" w:rsidRDefault="00C67ABD" w:rsidP="00F16B7E">
      <w:pPr>
        <w:spacing w:after="0" w:line="240" w:lineRule="auto"/>
        <w:ind w:firstLine="709"/>
        <w:jc w:val="both"/>
        <w:rPr>
          <w:rFonts w:ascii="Times New Roman" w:hAnsi="Times New Roman"/>
          <w:color w:val="000000" w:themeColor="text1"/>
          <w:sz w:val="28"/>
          <w:szCs w:val="28"/>
        </w:rPr>
      </w:pPr>
      <w:r w:rsidRPr="001D260B">
        <w:rPr>
          <w:rFonts w:ascii="Times New Roman" w:hAnsi="Times New Roman"/>
          <w:color w:val="000000" w:themeColor="text1"/>
          <w:sz w:val="28"/>
          <w:szCs w:val="28"/>
        </w:rPr>
        <w:t>Бизнес-план – это официальный документ, который кратко, точно и в доступной форме описывает все основные стороны вашей будущей предпринимательской деятельности. Правильно составленный бизнес-план должен отвечать на основной вопрос: «Стоит ли браться за это дело</w:t>
      </w:r>
      <w:r w:rsidR="001E4376" w:rsidRPr="001D260B">
        <w:rPr>
          <w:rFonts w:ascii="Times New Roman" w:hAnsi="Times New Roman"/>
          <w:color w:val="000000" w:themeColor="text1"/>
          <w:sz w:val="28"/>
          <w:szCs w:val="28"/>
        </w:rPr>
        <w:t xml:space="preserve">?». </w:t>
      </w:r>
    </w:p>
    <w:p w:rsidR="00C67ABD" w:rsidRPr="001D260B" w:rsidRDefault="00C67AB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Бизнес-планирование</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представляется</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одним</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из</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наиболее</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всеобъемлющих, значимых,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эффективных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инструментов</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реализации</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функций</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планирования</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 управления,</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как</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новым,</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так</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существующим</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предприятием.</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Тематике</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бизнес-планирования, его сущности и целей, структуры и составляющих, а также методики реализации посвящено множество работ ученых и практиков. Число таких работ стремительно</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увеличивается</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последние годы</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связи</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с</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возрастающей потребностью населения к самостоятельному ведению бизнеса.</w:t>
      </w:r>
    </w:p>
    <w:p w:rsidR="00C67ABD" w:rsidRPr="001D260B" w:rsidRDefault="00C67AB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Можно справедливо отметить что, планирование необходимо любому</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предприятию,</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особенно</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кризисных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условиях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условиях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повышенной нестабильности внешней среды, поскольку представляет собой динамичный процесс, позволяющий предвидеть и учесть изменения внешней среды, а также адаптировать внутренние факторы производства для дальнейшего развития и роста. Более того, рыночная система хозяйствования ориентирует предприятие на планирование как непрерывный</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творческий</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процесс</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в</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условиях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неопределенности</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и непредсказуемости.</w:t>
      </w:r>
    </w:p>
    <w:p w:rsidR="004178D2" w:rsidRPr="001D260B" w:rsidRDefault="004178D2"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szCs w:val="28"/>
          <w:bdr w:val="none" w:sz="0" w:space="0" w:color="auto" w:frame="1"/>
        </w:rPr>
        <w:t>В условиях рыночной экономики выживает лишь то предприятие, которое наиболее грамотно и компетентно определит требования рынка, создаст и организует производство продукции, пользующейся спросом, обеспечит высоким доходом высококвалифицированных работников.</w:t>
      </w:r>
    </w:p>
    <w:p w:rsidR="00C67ABD" w:rsidRPr="001D260B" w:rsidRDefault="00C67AB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Качественный бизнес</w:t>
      </w:r>
      <w:r w:rsidR="002742BD">
        <w:rPr>
          <w:rFonts w:ascii="Times New Roman" w:hAnsi="Times New Roman" w:cs="Times New Roman"/>
          <w:color w:val="000000" w:themeColor="text1"/>
          <w:sz w:val="28"/>
        </w:rPr>
        <w:t>–</w:t>
      </w:r>
      <w:r w:rsidRPr="001D260B">
        <w:rPr>
          <w:rFonts w:ascii="Times New Roman" w:hAnsi="Times New Roman" w:cs="Times New Roman"/>
          <w:color w:val="000000" w:themeColor="text1"/>
          <w:sz w:val="28"/>
        </w:rPr>
        <w:t>план позволяет решить следующие важнейшие задачи:</w:t>
      </w:r>
    </w:p>
    <w:p w:rsidR="00453C1C"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453C1C" w:rsidRPr="001D260B">
        <w:rPr>
          <w:rFonts w:ascii="Times New Roman" w:hAnsi="Times New Roman" w:cs="Times New Roman"/>
          <w:color w:val="000000" w:themeColor="text1"/>
          <w:sz w:val="28"/>
        </w:rPr>
        <w:t xml:space="preserve"> определение перспективности рынка сбыта</w:t>
      </w:r>
    </w:p>
    <w:p w:rsidR="00C67ABD"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3E24E4">
        <w:rPr>
          <w:rFonts w:ascii="Times New Roman" w:hAnsi="Times New Roman" w:cs="Times New Roman"/>
          <w:color w:val="000000" w:themeColor="text1"/>
          <w:sz w:val="28"/>
        </w:rPr>
        <w:t xml:space="preserve"> </w:t>
      </w:r>
      <w:r w:rsidR="00453C1C" w:rsidRPr="001D260B">
        <w:rPr>
          <w:rFonts w:ascii="Times New Roman" w:hAnsi="Times New Roman" w:cs="Times New Roman"/>
          <w:color w:val="000000" w:themeColor="text1"/>
          <w:sz w:val="28"/>
        </w:rPr>
        <w:t>привлечение</w:t>
      </w:r>
      <w:r w:rsidR="00C67ABD" w:rsidRPr="001D260B">
        <w:rPr>
          <w:rFonts w:ascii="Times New Roman" w:hAnsi="Times New Roman" w:cs="Times New Roman"/>
          <w:color w:val="000000" w:themeColor="text1"/>
          <w:sz w:val="28"/>
        </w:rPr>
        <w:t xml:space="preserve"> кредит</w:t>
      </w:r>
      <w:r w:rsidR="00453C1C" w:rsidRPr="001D260B">
        <w:rPr>
          <w:rFonts w:ascii="Times New Roman" w:hAnsi="Times New Roman" w:cs="Times New Roman"/>
          <w:color w:val="000000" w:themeColor="text1"/>
          <w:sz w:val="28"/>
        </w:rPr>
        <w:t>ных средств</w:t>
      </w:r>
      <w:r w:rsidR="00C67ABD" w:rsidRPr="001D260B">
        <w:rPr>
          <w:rFonts w:ascii="Times New Roman" w:hAnsi="Times New Roman" w:cs="Times New Roman"/>
          <w:color w:val="000000" w:themeColor="text1"/>
          <w:sz w:val="28"/>
        </w:rPr>
        <w:t>;</w:t>
      </w:r>
    </w:p>
    <w:p w:rsidR="00C67ABD"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3E24E4">
        <w:rPr>
          <w:rFonts w:ascii="Times New Roman" w:hAnsi="Times New Roman" w:cs="Times New Roman"/>
          <w:color w:val="000000" w:themeColor="text1"/>
          <w:sz w:val="28"/>
        </w:rPr>
        <w:t xml:space="preserve"> </w:t>
      </w:r>
      <w:r w:rsidR="003E24E4" w:rsidRPr="001D260B">
        <w:rPr>
          <w:rFonts w:ascii="Times New Roman" w:hAnsi="Times New Roman" w:cs="Times New Roman"/>
          <w:color w:val="000000" w:themeColor="text1"/>
          <w:sz w:val="28"/>
        </w:rPr>
        <w:t>определение направления</w:t>
      </w:r>
      <w:r w:rsidR="00C67ABD" w:rsidRPr="001D260B">
        <w:rPr>
          <w:rFonts w:ascii="Times New Roman" w:hAnsi="Times New Roman" w:cs="Times New Roman"/>
          <w:color w:val="000000" w:themeColor="text1"/>
          <w:sz w:val="28"/>
        </w:rPr>
        <w:t xml:space="preserve"> деятельности фирмы;</w:t>
      </w:r>
    </w:p>
    <w:p w:rsidR="00453C1C"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3E24E4">
        <w:rPr>
          <w:rFonts w:ascii="Times New Roman" w:hAnsi="Times New Roman" w:cs="Times New Roman"/>
          <w:color w:val="000000" w:themeColor="text1"/>
          <w:sz w:val="28"/>
        </w:rPr>
        <w:t xml:space="preserve"> </w:t>
      </w:r>
      <w:r w:rsidR="00453C1C" w:rsidRPr="001D260B">
        <w:rPr>
          <w:rFonts w:ascii="Times New Roman" w:hAnsi="Times New Roman" w:cs="Times New Roman"/>
          <w:color w:val="000000" w:themeColor="text1"/>
          <w:sz w:val="28"/>
        </w:rPr>
        <w:t>составление стратегии</w:t>
      </w:r>
      <w:r w:rsidR="00C67ABD" w:rsidRPr="001D260B">
        <w:rPr>
          <w:rFonts w:ascii="Times New Roman" w:hAnsi="Times New Roman" w:cs="Times New Roman"/>
          <w:color w:val="000000" w:themeColor="text1"/>
          <w:sz w:val="28"/>
        </w:rPr>
        <w:t xml:space="preserve"> достижения поставленных целей</w:t>
      </w:r>
    </w:p>
    <w:p w:rsidR="00C67ABD"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453C1C" w:rsidRPr="001D260B">
        <w:rPr>
          <w:rFonts w:ascii="Times New Roman" w:hAnsi="Times New Roman" w:cs="Times New Roman"/>
          <w:color w:val="000000" w:themeColor="text1"/>
          <w:sz w:val="28"/>
        </w:rPr>
        <w:t xml:space="preserve"> составление конкретных управленческих решений и инструментов</w:t>
      </w:r>
      <w:r w:rsidR="00C67ABD" w:rsidRPr="001D260B">
        <w:rPr>
          <w:rFonts w:ascii="Times New Roman" w:hAnsi="Times New Roman" w:cs="Times New Roman"/>
          <w:color w:val="000000" w:themeColor="text1"/>
          <w:sz w:val="28"/>
        </w:rPr>
        <w:t>;</w:t>
      </w:r>
    </w:p>
    <w:p w:rsidR="00C67ABD"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3E24E4">
        <w:rPr>
          <w:rFonts w:ascii="Times New Roman" w:hAnsi="Times New Roman" w:cs="Times New Roman"/>
          <w:color w:val="000000" w:themeColor="text1"/>
          <w:sz w:val="28"/>
        </w:rPr>
        <w:t xml:space="preserve"> </w:t>
      </w:r>
      <w:r w:rsidR="00453C1C" w:rsidRPr="001D260B">
        <w:rPr>
          <w:rFonts w:ascii="Times New Roman" w:hAnsi="Times New Roman" w:cs="Times New Roman"/>
          <w:color w:val="000000" w:themeColor="text1"/>
          <w:sz w:val="28"/>
        </w:rPr>
        <w:t>предоставление</w:t>
      </w:r>
      <w:r w:rsidR="00C67ABD" w:rsidRPr="001D260B">
        <w:rPr>
          <w:rFonts w:ascii="Times New Roman" w:hAnsi="Times New Roman" w:cs="Times New Roman"/>
          <w:color w:val="000000" w:themeColor="text1"/>
          <w:sz w:val="28"/>
        </w:rPr>
        <w:t xml:space="preserve"> владельцу бизнеса инструменты его оценки;</w:t>
      </w:r>
    </w:p>
    <w:p w:rsidR="00C67ABD" w:rsidRPr="001D260B" w:rsidRDefault="00D76F8D"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w:t>
      </w:r>
      <w:r w:rsidR="003E24E4">
        <w:rPr>
          <w:rFonts w:ascii="Times New Roman" w:hAnsi="Times New Roman" w:cs="Times New Roman"/>
          <w:color w:val="000000" w:themeColor="text1"/>
          <w:sz w:val="28"/>
        </w:rPr>
        <w:t xml:space="preserve"> </w:t>
      </w:r>
      <w:r w:rsidR="00453C1C" w:rsidRPr="001D260B">
        <w:rPr>
          <w:rFonts w:ascii="Times New Roman" w:hAnsi="Times New Roman" w:cs="Times New Roman"/>
          <w:color w:val="000000" w:themeColor="text1"/>
          <w:sz w:val="28"/>
        </w:rPr>
        <w:t>минимизация рисков, связанных</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с</w:t>
      </w:r>
      <w:r w:rsidR="003E24E4">
        <w:rPr>
          <w:rFonts w:ascii="Times New Roman" w:hAnsi="Times New Roman" w:cs="Times New Roman"/>
          <w:color w:val="000000" w:themeColor="text1"/>
          <w:sz w:val="28"/>
        </w:rPr>
        <w:t xml:space="preserve"> </w:t>
      </w:r>
      <w:r w:rsidRPr="001D260B">
        <w:rPr>
          <w:rFonts w:ascii="Times New Roman" w:hAnsi="Times New Roman" w:cs="Times New Roman"/>
          <w:color w:val="000000" w:themeColor="text1"/>
          <w:sz w:val="28"/>
        </w:rPr>
        <w:t xml:space="preserve">открытием или реорганизацией </w:t>
      </w:r>
      <w:r w:rsidR="00C67ABD" w:rsidRPr="001D260B">
        <w:rPr>
          <w:rFonts w:ascii="Times New Roman" w:hAnsi="Times New Roman" w:cs="Times New Roman"/>
          <w:color w:val="000000" w:themeColor="text1"/>
          <w:sz w:val="28"/>
        </w:rPr>
        <w:t>бизнеса.</w:t>
      </w:r>
    </w:p>
    <w:p w:rsidR="001E4376" w:rsidRPr="001D260B" w:rsidRDefault="001E4376"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Для реализации бизнес</w:t>
      </w:r>
      <w:r w:rsidR="002742BD">
        <w:rPr>
          <w:rFonts w:ascii="Times New Roman" w:hAnsi="Times New Roman" w:cs="Times New Roman"/>
          <w:color w:val="000000" w:themeColor="text1"/>
          <w:sz w:val="28"/>
        </w:rPr>
        <w:t>–</w:t>
      </w:r>
      <w:r w:rsidRPr="001D260B">
        <w:rPr>
          <w:rFonts w:ascii="Times New Roman" w:hAnsi="Times New Roman" w:cs="Times New Roman"/>
          <w:color w:val="000000" w:themeColor="text1"/>
          <w:sz w:val="28"/>
        </w:rPr>
        <w:t>плана потребуется соблюдение двух принципов</w:t>
      </w:r>
      <w:r w:rsidR="004178D2" w:rsidRPr="001D260B">
        <w:rPr>
          <w:rFonts w:ascii="Times New Roman" w:hAnsi="Times New Roman" w:cs="Times New Roman"/>
          <w:color w:val="000000" w:themeColor="text1"/>
          <w:sz w:val="28"/>
        </w:rPr>
        <w:t>:</w:t>
      </w:r>
    </w:p>
    <w:p w:rsidR="001E4376" w:rsidRPr="001D260B" w:rsidRDefault="002742BD" w:rsidP="00F16B7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1E4376" w:rsidRPr="001D260B">
        <w:rPr>
          <w:rFonts w:ascii="Times New Roman" w:hAnsi="Times New Roman" w:cs="Times New Roman"/>
          <w:color w:val="000000" w:themeColor="text1"/>
          <w:sz w:val="28"/>
        </w:rPr>
        <w:t xml:space="preserve"> принцип минимизации –</w:t>
      </w:r>
      <w:r w:rsidR="004178D2" w:rsidRPr="001D260B">
        <w:rPr>
          <w:rFonts w:ascii="Times New Roman" w:hAnsi="Times New Roman" w:cs="Times New Roman"/>
          <w:color w:val="000000" w:themeColor="text1"/>
          <w:sz w:val="28"/>
        </w:rPr>
        <w:t xml:space="preserve"> получение результата</w:t>
      </w:r>
      <w:r w:rsidR="001E4376" w:rsidRPr="001D260B">
        <w:rPr>
          <w:rFonts w:ascii="Times New Roman" w:hAnsi="Times New Roman" w:cs="Times New Roman"/>
          <w:color w:val="000000" w:themeColor="text1"/>
          <w:sz w:val="28"/>
        </w:rPr>
        <w:t xml:space="preserve"> при наименьших затратах</w:t>
      </w:r>
      <w:r w:rsidR="004178D2" w:rsidRPr="001D260B">
        <w:rPr>
          <w:rFonts w:ascii="Times New Roman" w:hAnsi="Times New Roman" w:cs="Times New Roman"/>
          <w:color w:val="000000" w:themeColor="text1"/>
          <w:sz w:val="28"/>
        </w:rPr>
        <w:t>;</w:t>
      </w:r>
    </w:p>
    <w:p w:rsidR="004178D2" w:rsidRPr="001D260B" w:rsidRDefault="002742BD" w:rsidP="004178D2">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1E4376" w:rsidRPr="001D260B">
        <w:rPr>
          <w:rFonts w:ascii="Times New Roman" w:hAnsi="Times New Roman" w:cs="Times New Roman"/>
          <w:color w:val="000000" w:themeColor="text1"/>
          <w:sz w:val="28"/>
        </w:rPr>
        <w:t xml:space="preserve"> принцип максимизации – достижение </w:t>
      </w:r>
      <w:r w:rsidR="004178D2" w:rsidRPr="001D260B">
        <w:rPr>
          <w:rFonts w:ascii="Times New Roman" w:hAnsi="Times New Roman" w:cs="Times New Roman"/>
          <w:color w:val="000000" w:themeColor="text1"/>
          <w:sz w:val="28"/>
        </w:rPr>
        <w:t>максимального результата при заданном объеме затрат;</w:t>
      </w:r>
    </w:p>
    <w:p w:rsidR="004178D2" w:rsidRPr="001D260B" w:rsidRDefault="004178D2" w:rsidP="004178D2">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Темой курсового проекта является организация бизнес-плана чайной лавки.</w:t>
      </w:r>
    </w:p>
    <w:p w:rsidR="001E4376" w:rsidRPr="001D260B" w:rsidRDefault="001E4376"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Чайная лавка – место, где можно найти различные, качественные сорта чая</w:t>
      </w:r>
      <w:r w:rsidR="00995919" w:rsidRPr="001D260B">
        <w:rPr>
          <w:rFonts w:ascii="Times New Roman" w:hAnsi="Times New Roman" w:cs="Times New Roman"/>
          <w:color w:val="000000" w:themeColor="text1"/>
          <w:sz w:val="28"/>
        </w:rPr>
        <w:t>.</w:t>
      </w:r>
    </w:p>
    <w:p w:rsidR="00995919" w:rsidRPr="001D260B" w:rsidRDefault="00995919" w:rsidP="00F16B7E">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Чай является одним из популярных и старых напитков в России. В настоящее Россия занимает четвёртую строчку по объему потребления чая.</w:t>
      </w:r>
      <w:r w:rsidR="00E67BBC" w:rsidRPr="001D260B">
        <w:rPr>
          <w:rFonts w:ascii="Times New Roman" w:hAnsi="Times New Roman" w:cs="Times New Roman"/>
          <w:color w:val="000000" w:themeColor="text1"/>
          <w:sz w:val="28"/>
        </w:rPr>
        <w:t xml:space="preserve"> В среднем в России люди пот</w:t>
      </w:r>
      <w:r w:rsidR="00961E5B" w:rsidRPr="001D260B">
        <w:rPr>
          <w:rFonts w:ascii="Times New Roman" w:hAnsi="Times New Roman" w:cs="Times New Roman"/>
          <w:color w:val="000000" w:themeColor="text1"/>
          <w:sz w:val="28"/>
        </w:rPr>
        <w:t>ребляют по 3 чашки чая в день. И популярность чая постоянно колеблется.</w:t>
      </w:r>
    </w:p>
    <w:p w:rsidR="00E67BBC" w:rsidRPr="001D260B" w:rsidRDefault="00995919" w:rsidP="009B71F0">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lastRenderedPageBreak/>
        <w:t>Чайная лавка предоставляет возможность купить любой доступный сорт чая, попробовать новый сорт, узнать его историю.</w:t>
      </w:r>
      <w:r w:rsidR="003E24E4">
        <w:rPr>
          <w:rFonts w:ascii="Times New Roman" w:hAnsi="Times New Roman" w:cs="Times New Roman"/>
          <w:color w:val="000000" w:themeColor="text1"/>
          <w:sz w:val="28"/>
        </w:rPr>
        <w:t xml:space="preserve"> </w:t>
      </w:r>
      <w:r w:rsidR="00E67BBC" w:rsidRPr="001D260B">
        <w:rPr>
          <w:rFonts w:ascii="Times New Roman" w:hAnsi="Times New Roman" w:cs="Times New Roman"/>
          <w:color w:val="000000" w:themeColor="text1"/>
          <w:sz w:val="28"/>
        </w:rPr>
        <w:t>Клиентам предоставляется свежие и иные сорта чая по их предпочтению. Невысокие цены, разнообразность ассортимента, индивидуальный подход к обслуживанию клиентов – всё это относится к чайной лавке.</w:t>
      </w:r>
    </w:p>
    <w:p w:rsidR="00E67BBC" w:rsidRPr="001D260B" w:rsidRDefault="00E67BBC" w:rsidP="009B71F0">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Ориентироваться стоит на все возможные группы клиентов, ведь чай потребляет как молодежь, так и клиенты более зрелого возраста. Однако клиенты среднего возраста имеют наибольшую численность.</w:t>
      </w:r>
    </w:p>
    <w:p w:rsidR="00153B07" w:rsidRDefault="00E67BBC" w:rsidP="00153B07">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 xml:space="preserve">Чай </w:t>
      </w:r>
      <w:r w:rsidR="003E24E4" w:rsidRPr="001D260B">
        <w:rPr>
          <w:rFonts w:ascii="Times New Roman" w:hAnsi="Times New Roman" w:cs="Times New Roman"/>
          <w:color w:val="000000" w:themeColor="text1"/>
          <w:sz w:val="28"/>
        </w:rPr>
        <w:t>предпочитают,</w:t>
      </w:r>
      <w:r w:rsidRPr="001D260B">
        <w:rPr>
          <w:rFonts w:ascii="Times New Roman" w:hAnsi="Times New Roman" w:cs="Times New Roman"/>
          <w:color w:val="000000" w:themeColor="text1"/>
          <w:sz w:val="28"/>
        </w:rPr>
        <w:t xml:space="preserve"> как женщины, так и мужчины одинаково.</w:t>
      </w:r>
    </w:p>
    <w:p w:rsidR="00153B07" w:rsidRDefault="009B71F0" w:rsidP="00153B07">
      <w:pPr>
        <w:spacing w:after="0" w:line="240" w:lineRule="auto"/>
        <w:ind w:firstLine="709"/>
        <w:jc w:val="both"/>
        <w:rPr>
          <w:rFonts w:ascii="Times New Roman" w:hAnsi="Times New Roman" w:cs="Times New Roman"/>
          <w:color w:val="000000" w:themeColor="text1"/>
          <w:sz w:val="28"/>
        </w:rPr>
      </w:pPr>
      <w:r w:rsidRPr="001D260B">
        <w:rPr>
          <w:rFonts w:ascii="Times New Roman" w:hAnsi="Times New Roman" w:cs="Times New Roman"/>
          <w:color w:val="000000" w:themeColor="text1"/>
          <w:sz w:val="28"/>
        </w:rPr>
        <w:t>Помимо возможности купить г</w:t>
      </w:r>
      <w:r w:rsidR="005E3201">
        <w:rPr>
          <w:rFonts w:ascii="Times New Roman" w:hAnsi="Times New Roman" w:cs="Times New Roman"/>
          <w:color w:val="000000" w:themeColor="text1"/>
          <w:sz w:val="28"/>
        </w:rPr>
        <w:t xml:space="preserve">отовый чай, лавка позволяет </w:t>
      </w:r>
      <w:r w:rsidRPr="001D260B">
        <w:rPr>
          <w:rFonts w:ascii="Times New Roman" w:hAnsi="Times New Roman" w:cs="Times New Roman"/>
          <w:color w:val="000000" w:themeColor="text1"/>
          <w:sz w:val="28"/>
        </w:rPr>
        <w:t>узнать рецепт необычных чаев для любителей, попробовать составить свой чай из различных листьев, купить чайный набор, сервис для чая.</w:t>
      </w:r>
    </w:p>
    <w:p w:rsidR="00153B07" w:rsidRDefault="00153B07">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153B07" w:rsidRPr="00BE647E" w:rsidRDefault="00153B07" w:rsidP="00F47680">
      <w:pPr>
        <w:spacing w:after="0" w:line="240" w:lineRule="auto"/>
        <w:jc w:val="center"/>
        <w:rPr>
          <w:rFonts w:ascii="Times New Roman" w:hAnsi="Times New Roman" w:cs="Times New Roman"/>
          <w:b/>
          <w:bCs/>
          <w:color w:val="000000" w:themeColor="text1"/>
          <w:sz w:val="32"/>
          <w:szCs w:val="24"/>
        </w:rPr>
      </w:pPr>
      <w:r w:rsidRPr="00BE647E">
        <w:rPr>
          <w:rFonts w:ascii="Times New Roman" w:hAnsi="Times New Roman" w:cs="Times New Roman"/>
          <w:b/>
          <w:bCs/>
          <w:color w:val="000000" w:themeColor="text1"/>
          <w:sz w:val="32"/>
          <w:szCs w:val="24"/>
        </w:rPr>
        <w:lastRenderedPageBreak/>
        <w:t>Описание предприятия</w:t>
      </w:r>
    </w:p>
    <w:p w:rsidR="00153B07" w:rsidRDefault="00153B07" w:rsidP="009B71F0">
      <w:pPr>
        <w:spacing w:after="0" w:line="240" w:lineRule="auto"/>
        <w:ind w:firstLine="709"/>
        <w:jc w:val="both"/>
        <w:rPr>
          <w:rFonts w:ascii="Times New Roman" w:hAnsi="Times New Roman" w:cs="Times New Roman"/>
          <w:color w:val="000000" w:themeColor="text1"/>
          <w:sz w:val="28"/>
        </w:rPr>
      </w:pPr>
    </w:p>
    <w:p w:rsidR="00C67ABD" w:rsidRDefault="00153B07" w:rsidP="009B71F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ООО «</w:t>
      </w:r>
      <w:r>
        <w:rPr>
          <w:rFonts w:ascii="Times New Roman" w:hAnsi="Times New Roman" w:cs="Times New Roman"/>
          <w:color w:val="000000" w:themeColor="text1"/>
          <w:sz w:val="28"/>
          <w:lang w:val="en-US"/>
        </w:rPr>
        <w:t>Wasserkocher</w:t>
      </w:r>
      <w:r>
        <w:rPr>
          <w:rFonts w:ascii="Times New Roman" w:hAnsi="Times New Roman" w:cs="Times New Roman"/>
          <w:color w:val="000000" w:themeColor="text1"/>
          <w:sz w:val="28"/>
        </w:rPr>
        <w:t xml:space="preserve">» </w:t>
      </w:r>
      <w:r w:rsidR="006145C7">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это новая чайная компания, чей целью является предоставление чая из любой точки света. </w:t>
      </w:r>
    </w:p>
    <w:p w:rsidR="006145C7" w:rsidRDefault="00153B07" w:rsidP="009B71F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городе довольно развит бизнес продажи чая</w:t>
      </w:r>
      <w:r w:rsidR="006145C7">
        <w:rPr>
          <w:rFonts w:ascii="Times New Roman" w:hAnsi="Times New Roman" w:cs="Times New Roman"/>
          <w:color w:val="000000" w:themeColor="text1"/>
          <w:sz w:val="28"/>
        </w:rPr>
        <w:t xml:space="preserve">, но похожих на нашу не найдутся. В этой чайной лавке клиенты смогут найти всё себе по вкусу. </w:t>
      </w:r>
    </w:p>
    <w:p w:rsidR="00153B07" w:rsidRDefault="006145C7" w:rsidP="009B71F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Чайная лавка предоставляет различные сорта чая, виды чая, напитки чая, книги рецептов чая.</w:t>
      </w:r>
    </w:p>
    <w:p w:rsidR="006145C7" w:rsidRDefault="006145C7" w:rsidP="006145C7">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Из видов чая он предоставляет</w:t>
      </w:r>
      <w:r w:rsidR="005A2AE9">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заварочные чаи в пакетиках, листовые сорта чая, гранулированные сорта, прессованные, ягодные чаи, фруктовые чаи, овощные ча</w:t>
      </w:r>
      <w:r w:rsidR="008333FF">
        <w:rPr>
          <w:rFonts w:ascii="Times New Roman" w:hAnsi="Times New Roman" w:cs="Times New Roman"/>
          <w:color w:val="000000" w:themeColor="text1"/>
          <w:sz w:val="28"/>
        </w:rPr>
        <w:t>и</w:t>
      </w:r>
      <w:r>
        <w:rPr>
          <w:rFonts w:ascii="Times New Roman" w:hAnsi="Times New Roman" w:cs="Times New Roman"/>
          <w:color w:val="000000" w:themeColor="text1"/>
          <w:sz w:val="28"/>
        </w:rPr>
        <w:t xml:space="preserve">, </w:t>
      </w:r>
      <w:r w:rsidR="008333FF">
        <w:rPr>
          <w:rFonts w:ascii="Times New Roman" w:hAnsi="Times New Roman" w:cs="Times New Roman"/>
          <w:color w:val="000000" w:themeColor="text1"/>
          <w:sz w:val="28"/>
        </w:rPr>
        <w:t>алкогольные чаи, а также смешанные чая.</w:t>
      </w:r>
    </w:p>
    <w:p w:rsidR="005A2AE9" w:rsidRDefault="008333FF" w:rsidP="004F0CA4">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Из сортов чая компания «</w:t>
      </w:r>
      <w:r>
        <w:rPr>
          <w:rFonts w:ascii="Times New Roman" w:hAnsi="Times New Roman" w:cs="Times New Roman"/>
          <w:color w:val="000000" w:themeColor="text1"/>
          <w:sz w:val="28"/>
          <w:lang w:val="en-US"/>
        </w:rPr>
        <w:t>Wasserkocher</w:t>
      </w:r>
      <w:r>
        <w:rPr>
          <w:rFonts w:ascii="Times New Roman" w:hAnsi="Times New Roman" w:cs="Times New Roman"/>
          <w:color w:val="000000" w:themeColor="text1"/>
          <w:sz w:val="28"/>
        </w:rPr>
        <w:t>» предоставляет</w:t>
      </w:r>
      <w:r w:rsidR="005A2AE9">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зелёные, белые, жёлтые, чёрные чаи, а также улун и пуэр.</w:t>
      </w:r>
    </w:p>
    <w:p w:rsidR="005A2AE9" w:rsidRDefault="005A2AE9"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color w:val="000000" w:themeColor="text1"/>
          <w:sz w:val="28"/>
        </w:rPr>
        <w:t>В качестве напитков компания предоставляет: холодный чай, горячий чай, тёплый чай,</w:t>
      </w:r>
      <w:r w:rsidR="003E24E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чай с молоком, чай с мёдом, чай с сахаром, чай со сгущёнкой, чай с вареньем, чай с лимоном, чай с огурцом,, чай морковный</w:t>
      </w:r>
      <w:r w:rsidR="00232901">
        <w:rPr>
          <w:rFonts w:ascii="Times New Roman" w:hAnsi="Times New Roman" w:cs="Times New Roman"/>
          <w:color w:val="000000" w:themeColor="text1"/>
          <w:sz w:val="28"/>
        </w:rPr>
        <w:t>, чай улун, чай чёрный, чай зелёный, чай белый, чай жёлтый, чай пуэр, чай с бергамотом, чай с пшеном, чай с имбирём (с имбирём и мёдом</w:t>
      </w:r>
      <w:r w:rsidR="00232901" w:rsidRPr="00232901">
        <w:rPr>
          <w:rFonts w:ascii="Times New Roman" w:hAnsi="Times New Roman" w:cs="Times New Roman"/>
          <w:color w:val="000000" w:themeColor="text1"/>
          <w:sz w:val="28"/>
        </w:rPr>
        <w:t>;</w:t>
      </w:r>
      <w:r w:rsidR="00232901">
        <w:rPr>
          <w:rFonts w:ascii="Times New Roman" w:hAnsi="Times New Roman" w:cs="Times New Roman"/>
          <w:color w:val="000000" w:themeColor="text1"/>
          <w:sz w:val="28"/>
        </w:rPr>
        <w:t xml:space="preserve"> с имбирём и лимоном</w:t>
      </w:r>
      <w:r w:rsidR="00232901" w:rsidRPr="00232901">
        <w:rPr>
          <w:rFonts w:ascii="Times New Roman" w:hAnsi="Times New Roman" w:cs="Times New Roman"/>
          <w:color w:val="000000" w:themeColor="text1"/>
          <w:sz w:val="28"/>
        </w:rPr>
        <w:t>;</w:t>
      </w:r>
      <w:r w:rsidR="00232901">
        <w:rPr>
          <w:rFonts w:ascii="Times New Roman" w:hAnsi="Times New Roman" w:cs="Times New Roman"/>
          <w:color w:val="000000" w:themeColor="text1"/>
          <w:sz w:val="28"/>
        </w:rPr>
        <w:t xml:space="preserve"> с имбирём, лимоном и мёдом</w:t>
      </w:r>
      <w:r w:rsidR="00232901" w:rsidRPr="00232901">
        <w:rPr>
          <w:rFonts w:ascii="Times New Roman" w:hAnsi="Times New Roman" w:cs="Times New Roman"/>
          <w:color w:val="000000" w:themeColor="text1"/>
          <w:sz w:val="28"/>
        </w:rPr>
        <w:t>)</w:t>
      </w:r>
      <w:r w:rsidR="00232901">
        <w:rPr>
          <w:rFonts w:ascii="Times New Roman" w:hAnsi="Times New Roman" w:cs="Times New Roman"/>
          <w:color w:val="000000" w:themeColor="text1"/>
          <w:sz w:val="28"/>
        </w:rPr>
        <w:t>, чай с облепихой, чай с апельсином, чай с ананасом, чай алкогольный, чай с яблоком, чай с анисом, чабрецом, чай с апельсиновыми корками,</w:t>
      </w:r>
      <w:r w:rsidR="003E24E4">
        <w:rPr>
          <w:rFonts w:ascii="Times New Roman" w:hAnsi="Times New Roman" w:cs="Times New Roman"/>
          <w:color w:val="000000" w:themeColor="text1"/>
          <w:sz w:val="28"/>
        </w:rPr>
        <w:t xml:space="preserve"> </w:t>
      </w:r>
      <w:r w:rsidR="00ED2002">
        <w:rPr>
          <w:rFonts w:ascii="Times New Roman" w:hAnsi="Times New Roman" w:cs="Times New Roman"/>
          <w:bCs/>
          <w:color w:val="000000" w:themeColor="text1"/>
          <w:sz w:val="28"/>
        </w:rPr>
        <w:t xml:space="preserve">вода минеральная, </w:t>
      </w:r>
      <w:r w:rsidR="00232901">
        <w:rPr>
          <w:rFonts w:ascii="Times New Roman" w:hAnsi="Times New Roman" w:cs="Times New Roman"/>
          <w:color w:val="000000" w:themeColor="text1"/>
          <w:sz w:val="28"/>
        </w:rPr>
        <w:t>чай с брусникой, чай с базиликом, чай с барбарисом, чай с бананом, чай с вишней, чай с водкой, чай</w:t>
      </w:r>
      <w:r w:rsidR="00780A4E">
        <w:rPr>
          <w:rFonts w:ascii="Times New Roman" w:hAnsi="Times New Roman" w:cs="Times New Roman"/>
          <w:color w:val="000000" w:themeColor="text1"/>
          <w:sz w:val="28"/>
        </w:rPr>
        <w:t xml:space="preserve"> с виски, ч</w:t>
      </w:r>
      <w:r w:rsidR="00232901">
        <w:rPr>
          <w:rFonts w:ascii="Times New Roman" w:hAnsi="Times New Roman" w:cs="Times New Roman"/>
          <w:color w:val="000000" w:themeColor="text1"/>
          <w:sz w:val="28"/>
        </w:rPr>
        <w:t>ай с виноградом, чай с вином, чай с валерианой, чай с васильком, чай с грейпфрутом, чай с гвоздикой, чай с гибискусом, чай с грибом рейши, чай с гранатом, чай с голубикой, чай с грибами, чай с джином, чай с дымком, чай с дыней, чай с душицей и мятой, чай с ежевикой, чай с еловыми иголками, чай с еловыми шишками,</w:t>
      </w:r>
      <w:r w:rsidR="003E24E4">
        <w:rPr>
          <w:rFonts w:ascii="Times New Roman" w:hAnsi="Times New Roman" w:cs="Times New Roman"/>
          <w:color w:val="000000" w:themeColor="text1"/>
          <w:sz w:val="28"/>
        </w:rPr>
        <w:t xml:space="preserve"> </w:t>
      </w:r>
      <w:r w:rsidR="00ED2002">
        <w:rPr>
          <w:rFonts w:ascii="Times New Roman" w:hAnsi="Times New Roman" w:cs="Times New Roman"/>
          <w:bCs/>
          <w:color w:val="000000" w:themeColor="text1"/>
          <w:sz w:val="28"/>
        </w:rPr>
        <w:t>вода газированная,</w:t>
      </w:r>
      <w:r w:rsidR="003E24E4">
        <w:rPr>
          <w:rFonts w:ascii="Times New Roman" w:hAnsi="Times New Roman" w:cs="Times New Roman"/>
          <w:bCs/>
          <w:color w:val="000000" w:themeColor="text1"/>
          <w:sz w:val="28"/>
        </w:rPr>
        <w:t xml:space="preserve"> </w:t>
      </w:r>
      <w:r w:rsidR="00232901">
        <w:rPr>
          <w:rFonts w:ascii="Times New Roman" w:hAnsi="Times New Roman" w:cs="Times New Roman"/>
          <w:color w:val="000000" w:themeColor="text1"/>
          <w:sz w:val="28"/>
        </w:rPr>
        <w:t>чай с жасмином, чай с женьшенем, чай с земляникой, чай с зверобоем, чай с золотой плесенью (</w:t>
      </w:r>
      <w:r w:rsidR="00232901">
        <w:rPr>
          <w:rFonts w:ascii="Times New Roman" w:hAnsi="Times New Roman" w:cs="Times New Roman"/>
          <w:bCs/>
          <w:color w:val="000000" w:themeColor="text1"/>
          <w:sz w:val="28"/>
        </w:rPr>
        <w:t xml:space="preserve">или чай Хэй ЧаЦзиньХуа), чай с сусальным золотом, чай из клюквы, чай из ромашки, чай из крапивы, чай из калины, чай из куркумы, чай из клевера, чай из помидора, чай из шиповника, </w:t>
      </w:r>
      <w:r w:rsidR="00222ED0">
        <w:rPr>
          <w:rFonts w:ascii="Times New Roman" w:hAnsi="Times New Roman" w:cs="Times New Roman"/>
          <w:bCs/>
          <w:color w:val="000000" w:themeColor="text1"/>
          <w:sz w:val="28"/>
        </w:rPr>
        <w:t xml:space="preserve">чай с корицей, чай с кардамоном, чай с коньяком, чай с карамелью, чай с лавандой, чай с лаймом, чай с мятой, чай с мелиссой, чай с малиной, чай с фенхелем, чай с наватом, чай с османтусом (или Гуй ХуаЧа), чай с перцем, чай с персиком, чай с пах-пахом (или насыщенный кислородом чай), чай с пажитником, чай с помело, чай с пустырником, чай с пургеном, </w:t>
      </w:r>
      <w:r w:rsidR="003E24E4">
        <w:rPr>
          <w:rFonts w:ascii="Times New Roman" w:hAnsi="Times New Roman" w:cs="Times New Roman"/>
          <w:bCs/>
          <w:color w:val="000000" w:themeColor="text1"/>
          <w:sz w:val="28"/>
        </w:rPr>
        <w:t xml:space="preserve">вода очищенная, </w:t>
      </w:r>
      <w:r w:rsidR="00222ED0">
        <w:rPr>
          <w:rFonts w:ascii="Times New Roman" w:hAnsi="Times New Roman" w:cs="Times New Roman"/>
          <w:bCs/>
          <w:color w:val="000000" w:themeColor="text1"/>
          <w:sz w:val="28"/>
        </w:rPr>
        <w:t xml:space="preserve">чай с путассу, чай с паприкой, чай с розмарином, чай с рябиной, чай с расторопшей, чай с розой, чай с саусепом, чай с соком, чай с сушёными фруктами, чай с семенами чиа, чай с семенами льна, чай с семенами укропа, чай с сенной, чай с семенами феньхеля, чай с сиропом, </w:t>
      </w:r>
      <w:r w:rsidR="0015426C">
        <w:rPr>
          <w:rFonts w:ascii="Times New Roman" w:hAnsi="Times New Roman" w:cs="Times New Roman"/>
          <w:bCs/>
          <w:color w:val="000000" w:themeColor="text1"/>
          <w:sz w:val="28"/>
        </w:rPr>
        <w:t xml:space="preserve">чай с тапиокой, чай с типсмами, чай с тимьяном, чай с таком, чай с трюфелем, чай с тмином, чай с тархуном, чай с уксусом, чай с урюком, чай с курагой, чай с фейхоа, чай с финиками, чай с хурмой, чай с хвоей, чай с хмелем, чай с хризантемой (или ЦзюйХуа), чай с хлорофиллом, чай с халвой, чай с хреном, чай с цукатами, чай с цикорием, чай с цедрой грейпфрута, чай с цедрой апельсина, чай с чёрной смородиной, чай с черникой, чай </w:t>
      </w:r>
      <w:r w:rsidR="0015426C">
        <w:rPr>
          <w:rFonts w:ascii="Times New Roman" w:hAnsi="Times New Roman" w:cs="Times New Roman"/>
          <w:bCs/>
          <w:color w:val="000000" w:themeColor="text1"/>
          <w:sz w:val="28"/>
        </w:rPr>
        <w:lastRenderedPageBreak/>
        <w:t>с чагой, чай с шиповником, чай с шалфеем, чай с шоколадом, чай с эхинацеей, чай с эстрагоном, чай с эвкалиптом, чай с юдзу</w:t>
      </w:r>
      <w:r w:rsidR="00ED2002">
        <w:rPr>
          <w:rFonts w:ascii="Times New Roman" w:hAnsi="Times New Roman" w:cs="Times New Roman"/>
          <w:bCs/>
          <w:color w:val="000000" w:themeColor="text1"/>
          <w:sz w:val="28"/>
        </w:rPr>
        <w:t>.</w:t>
      </w:r>
    </w:p>
    <w:p w:rsidR="0015426C" w:rsidRDefault="003677DE"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Также наша компания предоставляет доставку продукции на территории Российской Федерации.</w:t>
      </w:r>
    </w:p>
    <w:p w:rsidR="009379BD" w:rsidRDefault="009379BD"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Чайная лавка работает по будням с 8:00 до 21:00 с перерывами на обед с 15:00 до 15:30. </w:t>
      </w:r>
    </w:p>
    <w:p w:rsidR="00BA1C5E" w:rsidRDefault="00BA1C5E"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Работники могут оказать вам помощь в выборе продукции по вашим предпочтениям. </w:t>
      </w:r>
    </w:p>
    <w:p w:rsidR="00BE647E" w:rsidRDefault="00BA1C5E"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Как итог, данная чайная лавка, созданная для продажи прекрасного в мире напитка под названием чай, </w:t>
      </w:r>
      <w:r w:rsidR="00E66DC5">
        <w:rPr>
          <w:rFonts w:ascii="Times New Roman" w:hAnsi="Times New Roman" w:cs="Times New Roman"/>
          <w:bCs/>
          <w:color w:val="000000" w:themeColor="text1"/>
          <w:sz w:val="28"/>
        </w:rPr>
        <w:t xml:space="preserve">имеет большие шансы расшириться и в последствии стать одной из ведущих компаний в отрасли производства и продажи чая. </w:t>
      </w:r>
    </w:p>
    <w:p w:rsidR="00BE647E" w:rsidRDefault="00BE647E">
      <w:pPr>
        <w:rPr>
          <w:rFonts w:ascii="Times New Roman" w:hAnsi="Times New Roman" w:cs="Times New Roman"/>
          <w:bCs/>
          <w:color w:val="000000" w:themeColor="text1"/>
          <w:sz w:val="28"/>
        </w:rPr>
      </w:pPr>
      <w:r>
        <w:rPr>
          <w:rFonts w:ascii="Times New Roman" w:hAnsi="Times New Roman" w:cs="Times New Roman"/>
          <w:bCs/>
          <w:color w:val="000000" w:themeColor="text1"/>
          <w:sz w:val="28"/>
        </w:rPr>
        <w:br w:type="page"/>
      </w:r>
    </w:p>
    <w:p w:rsidR="00BA1C5E" w:rsidRPr="00BE647E" w:rsidRDefault="00BE647E" w:rsidP="00F47680">
      <w:pPr>
        <w:spacing w:after="0" w:line="240" w:lineRule="auto"/>
        <w:jc w:val="center"/>
        <w:rPr>
          <w:rFonts w:ascii="Times New Roman" w:hAnsi="Times New Roman" w:cs="Times New Roman"/>
          <w:b/>
          <w:color w:val="000000" w:themeColor="text1"/>
          <w:sz w:val="32"/>
          <w:szCs w:val="24"/>
        </w:rPr>
      </w:pPr>
      <w:r w:rsidRPr="00BE647E">
        <w:rPr>
          <w:rFonts w:ascii="Times New Roman" w:hAnsi="Times New Roman" w:cs="Times New Roman"/>
          <w:b/>
          <w:color w:val="000000" w:themeColor="text1"/>
          <w:sz w:val="32"/>
          <w:szCs w:val="24"/>
        </w:rPr>
        <w:lastRenderedPageBreak/>
        <w:t>Описание продукции (услуг)</w:t>
      </w:r>
    </w:p>
    <w:p w:rsidR="00BE647E" w:rsidRDefault="00BE647E" w:rsidP="005A2AE9">
      <w:pPr>
        <w:spacing w:after="0" w:line="240" w:lineRule="auto"/>
        <w:ind w:firstLine="709"/>
        <w:jc w:val="both"/>
        <w:rPr>
          <w:rFonts w:ascii="Times New Roman" w:hAnsi="Times New Roman" w:cs="Times New Roman"/>
          <w:bCs/>
          <w:color w:val="000000" w:themeColor="text1"/>
          <w:sz w:val="28"/>
        </w:rPr>
      </w:pPr>
    </w:p>
    <w:p w:rsidR="004A63C6" w:rsidRDefault="00EF358C" w:rsidP="004A63C6">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Клиенты могут купить или заказать на выбор любую доступную чайную продукцию, ассортимент чаев для заваривания чая достаточно широк, чтобы клиент смог найти то что ему по вкусу, так же клиенты могут заказать чайный напиток себе по вкусу. </w:t>
      </w:r>
      <w:r w:rsidR="003E24E4">
        <w:rPr>
          <w:rFonts w:ascii="Times New Roman" w:hAnsi="Times New Roman" w:cs="Times New Roman"/>
          <w:bCs/>
          <w:color w:val="000000" w:themeColor="text1"/>
          <w:sz w:val="28"/>
        </w:rPr>
        <w:t>Помимо этого,</w:t>
      </w:r>
      <w:r>
        <w:rPr>
          <w:rFonts w:ascii="Times New Roman" w:hAnsi="Times New Roman" w:cs="Times New Roman"/>
          <w:bCs/>
          <w:color w:val="000000" w:themeColor="text1"/>
          <w:sz w:val="28"/>
        </w:rPr>
        <w:t xml:space="preserve"> есть дополнительные товары</w:t>
      </w:r>
      <w:r w:rsidRPr="00EF358C">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 посуда, приборы для заваривания чая, книги с чайными рецептами. Приходя </w:t>
      </w:r>
      <w:r w:rsidR="003E24E4">
        <w:rPr>
          <w:rFonts w:ascii="Times New Roman" w:hAnsi="Times New Roman" w:cs="Times New Roman"/>
          <w:bCs/>
          <w:color w:val="000000" w:themeColor="text1"/>
          <w:sz w:val="28"/>
        </w:rPr>
        <w:t>в чайную лавку,</w:t>
      </w:r>
      <w:r>
        <w:rPr>
          <w:rFonts w:ascii="Times New Roman" w:hAnsi="Times New Roman" w:cs="Times New Roman"/>
          <w:bCs/>
          <w:color w:val="000000" w:themeColor="text1"/>
          <w:sz w:val="28"/>
        </w:rPr>
        <w:t xml:space="preserve"> клиент всегда на</w:t>
      </w:r>
      <w:r w:rsidR="00AD598D">
        <w:rPr>
          <w:rFonts w:ascii="Times New Roman" w:hAnsi="Times New Roman" w:cs="Times New Roman"/>
          <w:bCs/>
          <w:color w:val="000000" w:themeColor="text1"/>
          <w:sz w:val="28"/>
        </w:rPr>
        <w:t>йдет, то что связано с чаем.</w:t>
      </w:r>
    </w:p>
    <w:p w:rsidR="00AD598D" w:rsidRDefault="00AD598D"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Постоянные клиенты получают особые привилегии в виде скидок на определенные сорта чая на их выбор.</w:t>
      </w:r>
    </w:p>
    <w:p w:rsidR="00AD598D" w:rsidRDefault="00AD598D"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Для привлечения клиентов используется приятный аромат чаев, который окутывает всю лавку и территорию вокруг нее.</w:t>
      </w:r>
    </w:p>
    <w:p w:rsidR="00AD598D" w:rsidRDefault="00AD598D"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 товары включены всевозможный ассортимент чая и дополнения к нему.</w:t>
      </w:r>
    </w:p>
    <w:p w:rsidR="00537052" w:rsidRDefault="00537052"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Развесной чай удобен для заварки для многократного использования и имеет более выраженный вкус и аромат</w:t>
      </w:r>
      <w:r w:rsidR="00CD0A1A">
        <w:rPr>
          <w:rFonts w:ascii="Times New Roman" w:hAnsi="Times New Roman" w:cs="Times New Roman"/>
          <w:bCs/>
          <w:color w:val="000000" w:themeColor="text1"/>
          <w:sz w:val="28"/>
        </w:rPr>
        <w:t>.</w:t>
      </w:r>
    </w:p>
    <w:p w:rsidR="00105E58" w:rsidRDefault="00105E58"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Цена зависит от заказанной продукции, в таблице 1 указан диапазон цен на развесной чай.</w:t>
      </w:r>
    </w:p>
    <w:p w:rsidR="00AD598D" w:rsidRDefault="00AD598D" w:rsidP="005A2AE9">
      <w:pPr>
        <w:spacing w:after="0" w:line="240" w:lineRule="auto"/>
        <w:ind w:firstLine="709"/>
        <w:jc w:val="both"/>
        <w:rPr>
          <w:rFonts w:ascii="Times New Roman" w:hAnsi="Times New Roman" w:cs="Times New Roman"/>
          <w:bCs/>
          <w:color w:val="000000" w:themeColor="text1"/>
          <w:sz w:val="28"/>
        </w:rPr>
      </w:pPr>
    </w:p>
    <w:p w:rsidR="00AD598D" w:rsidRDefault="00AD598D"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Таблица 1 </w:t>
      </w:r>
      <w:r w:rsidR="00105E58">
        <w:rPr>
          <w:rFonts w:ascii="Times New Roman" w:hAnsi="Times New Roman" w:cs="Times New Roman"/>
          <w:bCs/>
          <w:color w:val="000000" w:themeColor="text1"/>
          <w:sz w:val="28"/>
        </w:rPr>
        <w:t>– Описание развесного чая</w:t>
      </w:r>
    </w:p>
    <w:tbl>
      <w:tblPr>
        <w:tblStyle w:val="a8"/>
        <w:tblW w:w="0" w:type="auto"/>
        <w:tblLook w:val="04A0" w:firstRow="1" w:lastRow="0" w:firstColumn="1" w:lastColumn="0" w:noHBand="0" w:noVBand="1"/>
      </w:tblPr>
      <w:tblGrid>
        <w:gridCol w:w="4785"/>
        <w:gridCol w:w="4786"/>
      </w:tblGrid>
      <w:tr w:rsidR="00310D54" w:rsidTr="00310D54">
        <w:tc>
          <w:tcPr>
            <w:tcW w:w="4785"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Сорт</w:t>
            </w:r>
          </w:p>
        </w:tc>
        <w:tc>
          <w:tcPr>
            <w:tcW w:w="4786"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Цена за 100 г.</w:t>
            </w:r>
          </w:p>
        </w:tc>
      </w:tr>
      <w:tr w:rsidR="00310D54" w:rsidTr="00310D54">
        <w:tc>
          <w:tcPr>
            <w:tcW w:w="4785"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Зеленый</w:t>
            </w:r>
          </w:p>
        </w:tc>
        <w:tc>
          <w:tcPr>
            <w:tcW w:w="4786" w:type="dxa"/>
          </w:tcPr>
          <w:p w:rsidR="00310D54" w:rsidRDefault="00105E58"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100</w:t>
            </w:r>
            <w:r>
              <w:rPr>
                <w:rFonts w:ascii="Times New Roman" w:hAnsi="Times New Roman" w:cs="Times New Roman"/>
                <w:bCs/>
                <w:color w:val="000000" w:themeColor="text1"/>
                <w:sz w:val="28"/>
              </w:rPr>
              <w:t xml:space="preserve">до </w:t>
            </w:r>
            <w:r w:rsidR="00FE3F56">
              <w:rPr>
                <w:rFonts w:ascii="Times New Roman" w:hAnsi="Times New Roman" w:cs="Times New Roman"/>
                <w:bCs/>
                <w:color w:val="000000" w:themeColor="text1"/>
                <w:sz w:val="28"/>
              </w:rPr>
              <w:t>2 000 000</w:t>
            </w:r>
            <w:r>
              <w:rPr>
                <w:rFonts w:ascii="Times New Roman" w:hAnsi="Times New Roman" w:cs="Times New Roman"/>
                <w:bCs/>
                <w:color w:val="000000" w:themeColor="text1"/>
                <w:sz w:val="28"/>
              </w:rPr>
              <w:t xml:space="preserve"> руб.</w:t>
            </w:r>
          </w:p>
        </w:tc>
      </w:tr>
      <w:tr w:rsidR="00310D54" w:rsidTr="00310D54">
        <w:tc>
          <w:tcPr>
            <w:tcW w:w="4785"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Черный</w:t>
            </w:r>
          </w:p>
        </w:tc>
        <w:tc>
          <w:tcPr>
            <w:tcW w:w="4786" w:type="dxa"/>
          </w:tcPr>
          <w:p w:rsidR="00310D54" w:rsidRDefault="00105E58"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80</w:t>
            </w:r>
            <w:r>
              <w:rPr>
                <w:rFonts w:ascii="Times New Roman" w:hAnsi="Times New Roman" w:cs="Times New Roman"/>
                <w:bCs/>
                <w:color w:val="000000" w:themeColor="text1"/>
                <w:sz w:val="28"/>
              </w:rPr>
              <w:t xml:space="preserve"> до </w:t>
            </w:r>
            <w:r w:rsidR="00FE3F56">
              <w:rPr>
                <w:rFonts w:ascii="Times New Roman" w:hAnsi="Times New Roman" w:cs="Times New Roman"/>
                <w:bCs/>
                <w:color w:val="000000" w:themeColor="text1"/>
                <w:sz w:val="28"/>
              </w:rPr>
              <w:t>144 000</w:t>
            </w:r>
            <w:r>
              <w:rPr>
                <w:rFonts w:ascii="Times New Roman" w:hAnsi="Times New Roman" w:cs="Times New Roman"/>
                <w:bCs/>
                <w:color w:val="000000" w:themeColor="text1"/>
                <w:sz w:val="28"/>
              </w:rPr>
              <w:t xml:space="preserve"> руб.</w:t>
            </w:r>
          </w:p>
        </w:tc>
      </w:tr>
      <w:tr w:rsidR="00310D54" w:rsidTr="00310D54">
        <w:tc>
          <w:tcPr>
            <w:tcW w:w="4785"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Белый</w:t>
            </w:r>
          </w:p>
        </w:tc>
        <w:tc>
          <w:tcPr>
            <w:tcW w:w="4786" w:type="dxa"/>
          </w:tcPr>
          <w:p w:rsidR="00310D54" w:rsidRDefault="00105E58"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160</w:t>
            </w:r>
            <w:r>
              <w:rPr>
                <w:rFonts w:ascii="Times New Roman" w:hAnsi="Times New Roman" w:cs="Times New Roman"/>
                <w:bCs/>
                <w:color w:val="000000" w:themeColor="text1"/>
                <w:sz w:val="28"/>
              </w:rPr>
              <w:t xml:space="preserve"> до 1</w:t>
            </w:r>
            <w:r w:rsidR="00FE3F56">
              <w:rPr>
                <w:rFonts w:ascii="Times New Roman" w:hAnsi="Times New Roman" w:cs="Times New Roman"/>
                <w:bCs/>
                <w:color w:val="000000" w:themeColor="text1"/>
                <w:sz w:val="28"/>
              </w:rPr>
              <w:t> 280 000</w:t>
            </w:r>
            <w:r>
              <w:rPr>
                <w:rFonts w:ascii="Times New Roman" w:hAnsi="Times New Roman" w:cs="Times New Roman"/>
                <w:bCs/>
                <w:color w:val="000000" w:themeColor="text1"/>
                <w:sz w:val="28"/>
              </w:rPr>
              <w:t xml:space="preserve"> руб.</w:t>
            </w:r>
          </w:p>
        </w:tc>
      </w:tr>
      <w:tr w:rsidR="00310D54" w:rsidTr="00310D54">
        <w:tc>
          <w:tcPr>
            <w:tcW w:w="4785" w:type="dxa"/>
          </w:tcPr>
          <w:p w:rsidR="00310D54" w:rsidRDefault="00105E58"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Желтый</w:t>
            </w:r>
          </w:p>
        </w:tc>
        <w:tc>
          <w:tcPr>
            <w:tcW w:w="4786" w:type="dxa"/>
          </w:tcPr>
          <w:p w:rsidR="00310D54" w:rsidRDefault="00105E58"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150</w:t>
            </w:r>
            <w:r>
              <w:rPr>
                <w:rFonts w:ascii="Times New Roman" w:hAnsi="Times New Roman" w:cs="Times New Roman"/>
                <w:bCs/>
                <w:color w:val="000000" w:themeColor="text1"/>
                <w:sz w:val="28"/>
              </w:rPr>
              <w:t xml:space="preserve"> до 63</w:t>
            </w:r>
            <w:r w:rsidR="00FE3F56">
              <w:rPr>
                <w:rFonts w:ascii="Times New Roman" w:hAnsi="Times New Roman" w:cs="Times New Roman"/>
                <w:bCs/>
                <w:color w:val="000000" w:themeColor="text1"/>
                <w:sz w:val="28"/>
              </w:rPr>
              <w:t xml:space="preserve"> 000</w:t>
            </w:r>
            <w:r>
              <w:rPr>
                <w:rFonts w:ascii="Times New Roman" w:hAnsi="Times New Roman" w:cs="Times New Roman"/>
                <w:bCs/>
                <w:color w:val="000000" w:themeColor="text1"/>
                <w:sz w:val="28"/>
              </w:rPr>
              <w:t xml:space="preserve"> руб</w:t>
            </w:r>
            <w:r w:rsidR="00690EEA">
              <w:rPr>
                <w:rFonts w:ascii="Times New Roman" w:hAnsi="Times New Roman" w:cs="Times New Roman"/>
                <w:bCs/>
                <w:color w:val="000000" w:themeColor="text1"/>
                <w:sz w:val="28"/>
              </w:rPr>
              <w:t>.</w:t>
            </w:r>
          </w:p>
        </w:tc>
      </w:tr>
      <w:tr w:rsidR="00310D54" w:rsidTr="00310D54">
        <w:tc>
          <w:tcPr>
            <w:tcW w:w="4785" w:type="dxa"/>
          </w:tcPr>
          <w:p w:rsidR="00310D54" w:rsidRDefault="00690EEA"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Улун</w:t>
            </w:r>
          </w:p>
        </w:tc>
        <w:tc>
          <w:tcPr>
            <w:tcW w:w="4786" w:type="dxa"/>
          </w:tcPr>
          <w:p w:rsidR="00310D54" w:rsidRPr="00690EEA" w:rsidRDefault="00690EEA"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200</w:t>
            </w:r>
            <w:r>
              <w:rPr>
                <w:rFonts w:ascii="Times New Roman" w:hAnsi="Times New Roman" w:cs="Times New Roman"/>
                <w:bCs/>
                <w:color w:val="000000" w:themeColor="text1"/>
                <w:sz w:val="28"/>
              </w:rPr>
              <w:t xml:space="preserve"> до </w:t>
            </w:r>
            <w:r w:rsidR="00FE3F56">
              <w:rPr>
                <w:rFonts w:ascii="Times New Roman" w:hAnsi="Times New Roman" w:cs="Times New Roman"/>
                <w:bCs/>
                <w:color w:val="000000" w:themeColor="text1"/>
                <w:sz w:val="28"/>
              </w:rPr>
              <w:t>360 000</w:t>
            </w:r>
            <w:r>
              <w:rPr>
                <w:rFonts w:ascii="Times New Roman" w:hAnsi="Times New Roman" w:cs="Times New Roman"/>
                <w:bCs/>
                <w:color w:val="000000" w:themeColor="text1"/>
                <w:sz w:val="28"/>
              </w:rPr>
              <w:t xml:space="preserve"> руб.</w:t>
            </w:r>
          </w:p>
        </w:tc>
      </w:tr>
      <w:tr w:rsidR="00310D54" w:rsidTr="00310D54">
        <w:tc>
          <w:tcPr>
            <w:tcW w:w="4785" w:type="dxa"/>
          </w:tcPr>
          <w:p w:rsidR="00310D54" w:rsidRDefault="00690EEA"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Пуэр</w:t>
            </w:r>
          </w:p>
        </w:tc>
        <w:tc>
          <w:tcPr>
            <w:tcW w:w="4786" w:type="dxa"/>
          </w:tcPr>
          <w:p w:rsidR="00310D54" w:rsidRDefault="00690EEA"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250</w:t>
            </w:r>
            <w:r>
              <w:rPr>
                <w:rFonts w:ascii="Times New Roman" w:hAnsi="Times New Roman" w:cs="Times New Roman"/>
                <w:bCs/>
                <w:color w:val="000000" w:themeColor="text1"/>
                <w:sz w:val="28"/>
              </w:rPr>
              <w:t xml:space="preserve"> до </w:t>
            </w:r>
            <w:r w:rsidR="00FE3F56">
              <w:rPr>
                <w:rFonts w:ascii="Times New Roman" w:hAnsi="Times New Roman" w:cs="Times New Roman"/>
                <w:bCs/>
                <w:color w:val="000000" w:themeColor="text1"/>
                <w:sz w:val="28"/>
              </w:rPr>
              <w:t>80 000</w:t>
            </w:r>
            <w:r>
              <w:rPr>
                <w:rFonts w:ascii="Times New Roman" w:hAnsi="Times New Roman" w:cs="Times New Roman"/>
                <w:bCs/>
                <w:color w:val="000000" w:themeColor="text1"/>
                <w:sz w:val="28"/>
              </w:rPr>
              <w:t xml:space="preserve"> руб.</w:t>
            </w:r>
          </w:p>
        </w:tc>
      </w:tr>
    </w:tbl>
    <w:p w:rsidR="00310D54" w:rsidRDefault="00310D54" w:rsidP="005A2AE9">
      <w:pPr>
        <w:spacing w:after="0" w:line="240" w:lineRule="auto"/>
        <w:ind w:firstLine="709"/>
        <w:jc w:val="both"/>
        <w:rPr>
          <w:rFonts w:ascii="Times New Roman" w:hAnsi="Times New Roman" w:cs="Times New Roman"/>
          <w:bCs/>
          <w:color w:val="000000" w:themeColor="text1"/>
          <w:sz w:val="28"/>
        </w:rPr>
      </w:pPr>
    </w:p>
    <w:p w:rsidR="00537052" w:rsidRDefault="00537052"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Пакетированный чай очень удобен для быстрой заварки</w:t>
      </w:r>
    </w:p>
    <w:p w:rsidR="00690EEA" w:rsidRDefault="00690EEA"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 таблице 2 представлены чаи в пакетиках, пирамидках, капсулах и т.п. Указан диапазон цены.</w:t>
      </w:r>
    </w:p>
    <w:p w:rsidR="00690EEA" w:rsidRDefault="00690EEA" w:rsidP="005A2AE9">
      <w:pPr>
        <w:spacing w:after="0" w:line="240" w:lineRule="auto"/>
        <w:ind w:firstLine="709"/>
        <w:jc w:val="both"/>
        <w:rPr>
          <w:rFonts w:ascii="Times New Roman" w:hAnsi="Times New Roman" w:cs="Times New Roman"/>
          <w:bCs/>
          <w:color w:val="000000" w:themeColor="text1"/>
          <w:sz w:val="28"/>
        </w:rPr>
      </w:pPr>
    </w:p>
    <w:p w:rsidR="00462B43" w:rsidRDefault="00462B43"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Таблица 2 – Описание пакетированного чая</w:t>
      </w:r>
    </w:p>
    <w:tbl>
      <w:tblPr>
        <w:tblStyle w:val="a8"/>
        <w:tblW w:w="0" w:type="auto"/>
        <w:tblLook w:val="04A0" w:firstRow="1" w:lastRow="0" w:firstColumn="1" w:lastColumn="0" w:noHBand="0" w:noVBand="1"/>
      </w:tblPr>
      <w:tblGrid>
        <w:gridCol w:w="5139"/>
        <w:gridCol w:w="5140"/>
      </w:tblGrid>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Продукция</w:t>
            </w:r>
          </w:p>
        </w:tc>
        <w:tc>
          <w:tcPr>
            <w:tcW w:w="5140" w:type="dxa"/>
          </w:tcPr>
          <w:p w:rsidR="00690EEA" w:rsidRDefault="00690EEA"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Цена (зависит от продукции) за 1 шт.</w:t>
            </w:r>
          </w:p>
        </w:tc>
      </w:tr>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Зеленый чай</w:t>
            </w:r>
          </w:p>
        </w:tc>
        <w:tc>
          <w:tcPr>
            <w:tcW w:w="5140" w:type="dxa"/>
          </w:tcPr>
          <w:p w:rsidR="00690EEA" w:rsidRDefault="00537052"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От </w:t>
            </w:r>
            <w:r w:rsidR="00FE3F56">
              <w:rPr>
                <w:rFonts w:ascii="Times New Roman" w:hAnsi="Times New Roman" w:cs="Times New Roman"/>
                <w:bCs/>
                <w:color w:val="000000" w:themeColor="text1"/>
                <w:sz w:val="28"/>
              </w:rPr>
              <w:t>80</w:t>
            </w:r>
            <w:r>
              <w:rPr>
                <w:rFonts w:ascii="Times New Roman" w:hAnsi="Times New Roman" w:cs="Times New Roman"/>
                <w:bCs/>
                <w:color w:val="000000" w:themeColor="text1"/>
                <w:sz w:val="28"/>
              </w:rPr>
              <w:t xml:space="preserve"> до 1</w:t>
            </w:r>
            <w:r w:rsidR="00FE3F56">
              <w:rPr>
                <w:rFonts w:ascii="Times New Roman" w:hAnsi="Times New Roman" w:cs="Times New Roman"/>
                <w:bCs/>
                <w:color w:val="000000" w:themeColor="text1"/>
                <w:sz w:val="28"/>
              </w:rPr>
              <w:t xml:space="preserve"> 600</w:t>
            </w:r>
            <w:r>
              <w:rPr>
                <w:rFonts w:ascii="Times New Roman" w:hAnsi="Times New Roman" w:cs="Times New Roman"/>
                <w:bCs/>
                <w:color w:val="000000" w:themeColor="text1"/>
                <w:sz w:val="28"/>
              </w:rPr>
              <w:t xml:space="preserve"> руб.</w:t>
            </w:r>
          </w:p>
        </w:tc>
      </w:tr>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Черный чай </w:t>
            </w:r>
          </w:p>
        </w:tc>
        <w:tc>
          <w:tcPr>
            <w:tcW w:w="5140" w:type="dxa"/>
          </w:tcPr>
          <w:p w:rsidR="00690EEA"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От 80</w:t>
            </w:r>
            <w:r w:rsidR="00537052">
              <w:rPr>
                <w:rFonts w:ascii="Times New Roman" w:hAnsi="Times New Roman" w:cs="Times New Roman"/>
                <w:bCs/>
                <w:color w:val="000000" w:themeColor="text1"/>
                <w:sz w:val="28"/>
              </w:rPr>
              <w:t xml:space="preserve"> до 1</w:t>
            </w:r>
            <w:r>
              <w:rPr>
                <w:rFonts w:ascii="Times New Roman" w:hAnsi="Times New Roman" w:cs="Times New Roman"/>
                <w:bCs/>
                <w:color w:val="000000" w:themeColor="text1"/>
                <w:sz w:val="28"/>
              </w:rPr>
              <w:t xml:space="preserve"> 600</w:t>
            </w:r>
            <w:r w:rsidR="00537052">
              <w:rPr>
                <w:rFonts w:ascii="Times New Roman" w:hAnsi="Times New Roman" w:cs="Times New Roman"/>
                <w:bCs/>
                <w:color w:val="000000" w:themeColor="text1"/>
                <w:sz w:val="28"/>
              </w:rPr>
              <w:t xml:space="preserve"> руб.</w:t>
            </w:r>
          </w:p>
        </w:tc>
      </w:tr>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Белый чай</w:t>
            </w:r>
          </w:p>
        </w:tc>
        <w:tc>
          <w:tcPr>
            <w:tcW w:w="5140" w:type="dxa"/>
          </w:tcPr>
          <w:p w:rsidR="00690EEA"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От 100 до 2 000</w:t>
            </w:r>
            <w:r w:rsidR="00537052">
              <w:rPr>
                <w:rFonts w:ascii="Times New Roman" w:hAnsi="Times New Roman" w:cs="Times New Roman"/>
                <w:bCs/>
                <w:color w:val="000000" w:themeColor="text1"/>
                <w:sz w:val="28"/>
              </w:rPr>
              <w:t xml:space="preserve"> руб.</w:t>
            </w:r>
          </w:p>
        </w:tc>
      </w:tr>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Улун</w:t>
            </w:r>
          </w:p>
        </w:tc>
        <w:tc>
          <w:tcPr>
            <w:tcW w:w="5140" w:type="dxa"/>
          </w:tcPr>
          <w:p w:rsidR="00690EEA"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От 160 до 2 400</w:t>
            </w:r>
            <w:r w:rsidR="00537052">
              <w:rPr>
                <w:rFonts w:ascii="Times New Roman" w:hAnsi="Times New Roman" w:cs="Times New Roman"/>
                <w:bCs/>
                <w:color w:val="000000" w:themeColor="text1"/>
                <w:sz w:val="28"/>
              </w:rPr>
              <w:t xml:space="preserve"> руб.</w:t>
            </w:r>
          </w:p>
        </w:tc>
      </w:tr>
      <w:tr w:rsidR="00690EEA" w:rsidTr="00690EEA">
        <w:tc>
          <w:tcPr>
            <w:tcW w:w="5139" w:type="dxa"/>
          </w:tcPr>
          <w:p w:rsidR="00690EEA"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Пуэр</w:t>
            </w:r>
          </w:p>
        </w:tc>
        <w:tc>
          <w:tcPr>
            <w:tcW w:w="5140" w:type="dxa"/>
          </w:tcPr>
          <w:p w:rsidR="00690EEA"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От 60 до 2600</w:t>
            </w:r>
            <w:r w:rsidR="00537052">
              <w:rPr>
                <w:rFonts w:ascii="Times New Roman" w:hAnsi="Times New Roman" w:cs="Times New Roman"/>
                <w:bCs/>
                <w:color w:val="000000" w:themeColor="text1"/>
                <w:sz w:val="28"/>
              </w:rPr>
              <w:t xml:space="preserve"> руб.</w:t>
            </w:r>
          </w:p>
        </w:tc>
      </w:tr>
      <w:tr w:rsidR="00537052" w:rsidTr="00690EEA">
        <w:tc>
          <w:tcPr>
            <w:tcW w:w="5139" w:type="dxa"/>
          </w:tcPr>
          <w:p w:rsidR="00537052" w:rsidRDefault="0053705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Набор чаев</w:t>
            </w:r>
          </w:p>
        </w:tc>
        <w:tc>
          <w:tcPr>
            <w:tcW w:w="5140" w:type="dxa"/>
          </w:tcPr>
          <w:p w:rsidR="00537052"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От 600</w:t>
            </w:r>
            <w:r w:rsidR="00537052">
              <w:rPr>
                <w:rFonts w:ascii="Times New Roman" w:hAnsi="Times New Roman" w:cs="Times New Roman"/>
                <w:bCs/>
                <w:color w:val="000000" w:themeColor="text1"/>
                <w:sz w:val="28"/>
              </w:rPr>
              <w:t xml:space="preserve"> до </w:t>
            </w:r>
            <w:r>
              <w:rPr>
                <w:rFonts w:ascii="Times New Roman" w:hAnsi="Times New Roman" w:cs="Times New Roman"/>
                <w:bCs/>
                <w:color w:val="000000" w:themeColor="text1"/>
                <w:sz w:val="28"/>
              </w:rPr>
              <w:t>10 000</w:t>
            </w:r>
            <w:r w:rsidR="00462B43">
              <w:rPr>
                <w:rFonts w:ascii="Times New Roman" w:hAnsi="Times New Roman" w:cs="Times New Roman"/>
                <w:bCs/>
                <w:color w:val="000000" w:themeColor="text1"/>
                <w:sz w:val="28"/>
              </w:rPr>
              <w:t xml:space="preserve"> руб.</w:t>
            </w:r>
          </w:p>
        </w:tc>
      </w:tr>
    </w:tbl>
    <w:p w:rsidR="00690EEA" w:rsidRDefault="00690EEA" w:rsidP="005A2AE9">
      <w:pPr>
        <w:spacing w:after="0" w:line="240" w:lineRule="auto"/>
        <w:ind w:firstLine="709"/>
        <w:jc w:val="both"/>
        <w:rPr>
          <w:rFonts w:ascii="Times New Roman" w:hAnsi="Times New Roman" w:cs="Times New Roman"/>
          <w:bCs/>
          <w:color w:val="000000" w:themeColor="text1"/>
          <w:sz w:val="28"/>
        </w:rPr>
      </w:pPr>
    </w:p>
    <w:p w:rsidR="00462B43" w:rsidRDefault="00462B43"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Цена напитков зависит от цены выбранного чая и составляет </w:t>
      </w:r>
      <w:r w:rsidRPr="00462B43">
        <w:rPr>
          <w:rFonts w:ascii="Times New Roman" w:hAnsi="Times New Roman" w:cs="Times New Roman"/>
          <w:bCs/>
          <w:color w:val="000000" w:themeColor="text1"/>
          <w:sz w:val="28"/>
        </w:rPr>
        <w:t>1/15, 1/10</w:t>
      </w:r>
      <w:r>
        <w:rPr>
          <w:rFonts w:ascii="Times New Roman" w:hAnsi="Times New Roman" w:cs="Times New Roman"/>
          <w:bCs/>
          <w:color w:val="000000" w:themeColor="text1"/>
          <w:sz w:val="28"/>
        </w:rPr>
        <w:t xml:space="preserve"> или полную цену.</w:t>
      </w:r>
      <w:r w:rsidR="00893F0B">
        <w:rPr>
          <w:rFonts w:ascii="Times New Roman" w:hAnsi="Times New Roman" w:cs="Times New Roman"/>
          <w:bCs/>
          <w:color w:val="000000" w:themeColor="text1"/>
          <w:sz w:val="28"/>
        </w:rPr>
        <w:t xml:space="preserve"> Возможны смешивания чаев по желанию клиента.</w:t>
      </w:r>
    </w:p>
    <w:p w:rsidR="00CD0A1A" w:rsidRDefault="00CD0A1A"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Посуда для чая используется особыми любителями напитка, для увеличения эффективности заваривания чая, хранения добавок к чаю, повышения наслаждения чаем.</w:t>
      </w:r>
    </w:p>
    <w:p w:rsidR="00FA2C9F" w:rsidRPr="00FA2C9F" w:rsidRDefault="00FA2C9F" w:rsidP="00FA2C9F">
      <w:pPr>
        <w:spacing w:after="0" w:line="240" w:lineRule="auto"/>
        <w:ind w:firstLine="709"/>
        <w:jc w:val="both"/>
        <w:rPr>
          <w:rFonts w:ascii="Times New Roman" w:hAnsi="Times New Roman" w:cs="Times New Roman"/>
          <w:bCs/>
          <w:color w:val="000000" w:themeColor="text1"/>
          <w:sz w:val="28"/>
          <w:lang w:val="en-US"/>
        </w:rPr>
      </w:pPr>
      <w:r>
        <w:rPr>
          <w:rFonts w:ascii="Times New Roman" w:hAnsi="Times New Roman" w:cs="Times New Roman"/>
          <w:bCs/>
          <w:color w:val="000000" w:themeColor="text1"/>
          <w:sz w:val="28"/>
        </w:rPr>
        <w:t>Используемая посуда прямо влияет на наслаждение употреблением чая. В особенности материал из которого она изготовлена</w:t>
      </w:r>
      <w:r>
        <w:rPr>
          <w:rFonts w:ascii="Times New Roman" w:hAnsi="Times New Roman" w:cs="Times New Roman"/>
          <w:bCs/>
          <w:color w:val="000000" w:themeColor="text1"/>
          <w:sz w:val="28"/>
          <w:lang w:val="en-US"/>
        </w:rPr>
        <w:t>:</w:t>
      </w:r>
    </w:p>
    <w:p w:rsidR="00FA2C9F" w:rsidRPr="004D0B30" w:rsidRDefault="00FA2C9F" w:rsidP="004D0B30">
      <w:pPr>
        <w:pStyle w:val="aa"/>
        <w:numPr>
          <w:ilvl w:val="0"/>
          <w:numId w:val="3"/>
        </w:numPr>
        <w:tabs>
          <w:tab w:val="left" w:pos="993"/>
        </w:tabs>
        <w:spacing w:after="0" w:line="240" w:lineRule="auto"/>
        <w:ind w:left="0" w:firstLine="709"/>
        <w:jc w:val="both"/>
        <w:rPr>
          <w:rFonts w:ascii="Times New Roman" w:hAnsi="Times New Roman" w:cs="Times New Roman"/>
          <w:bCs/>
          <w:color w:val="000000" w:themeColor="text1"/>
          <w:sz w:val="28"/>
        </w:rPr>
      </w:pPr>
      <w:r w:rsidRPr="004D0B30">
        <w:rPr>
          <w:rFonts w:ascii="Times New Roman" w:hAnsi="Times New Roman" w:cs="Times New Roman"/>
          <w:bCs/>
          <w:color w:val="000000" w:themeColor="text1"/>
          <w:sz w:val="28"/>
        </w:rPr>
        <w:t>Керамическая посуда – предмет востребованный. Устойчивая, экологически безопасная, для здоровья тоже, в составе нет органических примесей. Не впитывает цвет и аромат. Не меняет вкус. Такая посуда – красивый аксессуар. Поддается разнообразному декорированию. От покрытия цветной глазурью до фактуры. Материал не ржавеет, но требует бережного обращения. Хрупкий.</w:t>
      </w:r>
    </w:p>
    <w:p w:rsidR="00FA2C9F" w:rsidRPr="004D0B30" w:rsidRDefault="004D0B30" w:rsidP="004D0B30">
      <w:pPr>
        <w:pStyle w:val="aa"/>
        <w:numPr>
          <w:ilvl w:val="0"/>
          <w:numId w:val="3"/>
        </w:numPr>
        <w:tabs>
          <w:tab w:val="left" w:pos="993"/>
        </w:tabs>
        <w:spacing w:after="0" w:line="240" w:lineRule="auto"/>
        <w:ind w:left="0" w:firstLine="709"/>
        <w:jc w:val="both"/>
        <w:rPr>
          <w:rFonts w:ascii="Times New Roman" w:hAnsi="Times New Roman" w:cs="Times New Roman"/>
          <w:bCs/>
          <w:color w:val="000000" w:themeColor="text1"/>
          <w:sz w:val="28"/>
        </w:rPr>
      </w:pPr>
      <w:r w:rsidRPr="004D0B30">
        <w:rPr>
          <w:rFonts w:ascii="Times New Roman" w:hAnsi="Times New Roman" w:cs="Times New Roman"/>
          <w:bCs/>
          <w:color w:val="000000" w:themeColor="text1"/>
          <w:sz w:val="28"/>
        </w:rPr>
        <w:t>Боросиликатное стекло -</w:t>
      </w:r>
      <w:r w:rsidR="00FA2C9F" w:rsidRPr="004D0B30">
        <w:rPr>
          <w:rFonts w:ascii="Times New Roman" w:hAnsi="Times New Roman" w:cs="Times New Roman"/>
          <w:bCs/>
          <w:color w:val="000000" w:themeColor="text1"/>
          <w:sz w:val="28"/>
        </w:rPr>
        <w:t xml:space="preserve"> химически инертно</w:t>
      </w:r>
      <w:r w:rsidRPr="004D0B30">
        <w:rPr>
          <w:rFonts w:ascii="Times New Roman" w:hAnsi="Times New Roman" w:cs="Times New Roman"/>
          <w:bCs/>
          <w:color w:val="000000" w:themeColor="text1"/>
          <w:sz w:val="28"/>
        </w:rPr>
        <w:t>е</w:t>
      </w:r>
      <w:r w:rsidR="00FA2C9F" w:rsidRPr="004D0B30">
        <w:rPr>
          <w:rFonts w:ascii="Times New Roman" w:hAnsi="Times New Roman" w:cs="Times New Roman"/>
          <w:bCs/>
          <w:color w:val="000000" w:themeColor="text1"/>
          <w:sz w:val="28"/>
        </w:rPr>
        <w:t xml:space="preserve"> к содержимому, не красится, не приобретает запах. От ре</w:t>
      </w:r>
      <w:r w:rsidRPr="004D0B30">
        <w:rPr>
          <w:rFonts w:ascii="Times New Roman" w:hAnsi="Times New Roman" w:cs="Times New Roman"/>
          <w:bCs/>
          <w:color w:val="000000" w:themeColor="text1"/>
          <w:sz w:val="28"/>
        </w:rPr>
        <w:t>гулярной эксплуатации стеклянная посуда не будет</w:t>
      </w:r>
      <w:r w:rsidR="00FA2C9F" w:rsidRPr="004D0B30">
        <w:rPr>
          <w:rFonts w:ascii="Times New Roman" w:hAnsi="Times New Roman" w:cs="Times New Roman"/>
          <w:bCs/>
          <w:color w:val="000000" w:themeColor="text1"/>
          <w:sz w:val="28"/>
        </w:rPr>
        <w:t xml:space="preserve"> пахнуть кофе или горячим шоколадом. </w:t>
      </w:r>
      <w:r w:rsidRPr="004D0B30">
        <w:rPr>
          <w:rFonts w:ascii="Times New Roman" w:hAnsi="Times New Roman" w:cs="Times New Roman"/>
          <w:bCs/>
          <w:color w:val="000000" w:themeColor="text1"/>
          <w:sz w:val="28"/>
        </w:rPr>
        <w:t>Г</w:t>
      </w:r>
      <w:r w:rsidR="00FA2C9F" w:rsidRPr="004D0B30">
        <w:rPr>
          <w:rFonts w:ascii="Times New Roman" w:hAnsi="Times New Roman" w:cs="Times New Roman"/>
          <w:bCs/>
          <w:color w:val="000000" w:themeColor="text1"/>
          <w:sz w:val="28"/>
        </w:rPr>
        <w:t xml:space="preserve">лавная изюминка – прозрачная основа. Она позволяет видеть, как заваривается напиток. Стеклянная </w:t>
      </w:r>
      <w:r w:rsidRPr="004D0B30">
        <w:rPr>
          <w:rFonts w:ascii="Times New Roman" w:hAnsi="Times New Roman" w:cs="Times New Roman"/>
          <w:bCs/>
          <w:color w:val="000000" w:themeColor="text1"/>
          <w:sz w:val="28"/>
        </w:rPr>
        <w:t>посуда</w:t>
      </w:r>
      <w:r w:rsidR="00FA2C9F" w:rsidRPr="004D0B30">
        <w:rPr>
          <w:rFonts w:ascii="Times New Roman" w:hAnsi="Times New Roman" w:cs="Times New Roman"/>
          <w:bCs/>
          <w:color w:val="000000" w:themeColor="text1"/>
          <w:sz w:val="28"/>
        </w:rPr>
        <w:t xml:space="preserve"> с двойными стенками устроена по типу термоса. Между внешней и внутренней поверхностями у нее вакуум. Из-за этого чай дольше не остывает. Не царапается, термостойкое, не трескается от кипятка, не темнеет со временем.</w:t>
      </w:r>
    </w:p>
    <w:p w:rsidR="004D0B30" w:rsidRDefault="004D0B30" w:rsidP="004D0B30">
      <w:pPr>
        <w:pStyle w:val="aa"/>
        <w:numPr>
          <w:ilvl w:val="0"/>
          <w:numId w:val="3"/>
        </w:numPr>
        <w:tabs>
          <w:tab w:val="left" w:pos="993"/>
        </w:tabs>
        <w:spacing w:after="0" w:line="240" w:lineRule="auto"/>
        <w:ind w:left="0" w:firstLine="709"/>
        <w:jc w:val="both"/>
        <w:rPr>
          <w:rFonts w:ascii="Times New Roman" w:hAnsi="Times New Roman" w:cs="Times New Roman"/>
          <w:bCs/>
          <w:color w:val="000000" w:themeColor="text1"/>
          <w:sz w:val="28"/>
        </w:rPr>
      </w:pPr>
      <w:r w:rsidRPr="004D0B30">
        <w:rPr>
          <w:rFonts w:ascii="Times New Roman" w:hAnsi="Times New Roman" w:cs="Times New Roman"/>
          <w:bCs/>
          <w:color w:val="000000" w:themeColor="text1"/>
          <w:sz w:val="28"/>
        </w:rPr>
        <w:t xml:space="preserve">Фарфор - посуда очень легкая, но прочная. Несмотря на внешнюю хрупкость, обладает высокой механической прочностью. Не царапается, не склонна к образованию сколов, не ржавеет. Традиционный фарфор имеет тонкие стенки, при ударе издает протяжный мелодичный звон, похожий на хрустальный. Часто фарфоровые кружки оставляют чисто белыми, чтобы подчеркнуть основной компонент в их составе – белую глину или каолин. </w:t>
      </w:r>
      <w:r w:rsidR="003E24E4" w:rsidRPr="004D0B30">
        <w:rPr>
          <w:rFonts w:ascii="Times New Roman" w:hAnsi="Times New Roman" w:cs="Times New Roman"/>
          <w:bCs/>
          <w:color w:val="000000" w:themeColor="text1"/>
          <w:sz w:val="28"/>
        </w:rPr>
        <w:t>На самых дорогих образцах</w:t>
      </w:r>
      <w:r w:rsidRPr="004D0B30">
        <w:rPr>
          <w:rFonts w:ascii="Times New Roman" w:hAnsi="Times New Roman" w:cs="Times New Roman"/>
          <w:bCs/>
          <w:color w:val="000000" w:themeColor="text1"/>
          <w:sz w:val="28"/>
        </w:rPr>
        <w:t xml:space="preserve"> имеется роспись.</w:t>
      </w:r>
    </w:p>
    <w:p w:rsidR="00632762" w:rsidRPr="003E24E4" w:rsidRDefault="00632762" w:rsidP="003E24E4">
      <w:pPr>
        <w:pStyle w:val="aa"/>
        <w:numPr>
          <w:ilvl w:val="0"/>
          <w:numId w:val="3"/>
        </w:numPr>
        <w:tabs>
          <w:tab w:val="left" w:pos="993"/>
        </w:tabs>
        <w:spacing w:after="0" w:line="240" w:lineRule="auto"/>
        <w:ind w:left="0"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Глина</w:t>
      </w:r>
    </w:p>
    <w:p w:rsidR="00CD0A1A" w:rsidRDefault="00CD0A1A"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Цены указаны </w:t>
      </w:r>
      <w:r w:rsidR="00FA2C9F">
        <w:rPr>
          <w:rFonts w:ascii="Times New Roman" w:hAnsi="Times New Roman" w:cs="Times New Roman"/>
          <w:bCs/>
          <w:color w:val="000000" w:themeColor="text1"/>
          <w:sz w:val="28"/>
        </w:rPr>
        <w:t>в зависимости от материала изделия в таблице 3.</w:t>
      </w:r>
    </w:p>
    <w:p w:rsidR="00FA2C9F" w:rsidRDefault="00FA2C9F" w:rsidP="005A2AE9">
      <w:pPr>
        <w:spacing w:after="0" w:line="240" w:lineRule="auto"/>
        <w:ind w:firstLine="709"/>
        <w:jc w:val="both"/>
        <w:rPr>
          <w:rFonts w:ascii="Times New Roman" w:hAnsi="Times New Roman" w:cs="Times New Roman"/>
          <w:bCs/>
          <w:color w:val="000000" w:themeColor="text1"/>
          <w:sz w:val="28"/>
        </w:rPr>
      </w:pPr>
    </w:p>
    <w:p w:rsidR="00FA2C9F" w:rsidRDefault="00FA2C9F" w:rsidP="005A2AE9">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Таблица 3 – Описание чайной посуды</w:t>
      </w:r>
    </w:p>
    <w:tbl>
      <w:tblPr>
        <w:tblStyle w:val="a8"/>
        <w:tblW w:w="5000" w:type="pct"/>
        <w:tblLook w:val="04A0" w:firstRow="1" w:lastRow="0" w:firstColumn="1" w:lastColumn="0" w:noHBand="0" w:noVBand="1"/>
      </w:tblPr>
      <w:tblGrid>
        <w:gridCol w:w="2055"/>
        <w:gridCol w:w="2056"/>
        <w:gridCol w:w="2056"/>
        <w:gridCol w:w="2056"/>
        <w:gridCol w:w="2056"/>
      </w:tblGrid>
      <w:tr w:rsidR="00FE3F56" w:rsidTr="00FE3F56">
        <w:tc>
          <w:tcPr>
            <w:tcW w:w="1000" w:type="pct"/>
            <w:vMerge w:val="restar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Вид продукции</w:t>
            </w:r>
          </w:p>
        </w:tc>
        <w:tc>
          <w:tcPr>
            <w:tcW w:w="4000" w:type="pct"/>
            <w:gridSpan w:val="4"/>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Материал продукции</w:t>
            </w:r>
          </w:p>
        </w:tc>
      </w:tr>
      <w:tr w:rsidR="00FE3F56" w:rsidTr="00FE3F56">
        <w:tc>
          <w:tcPr>
            <w:tcW w:w="1000" w:type="pct"/>
            <w:vMerge/>
          </w:tcPr>
          <w:p w:rsidR="00FE3F56" w:rsidRDefault="00FE3F56" w:rsidP="005A2AE9">
            <w:pPr>
              <w:jc w:val="both"/>
              <w:rPr>
                <w:rFonts w:ascii="Times New Roman" w:hAnsi="Times New Roman" w:cs="Times New Roman"/>
                <w:bCs/>
                <w:color w:val="000000" w:themeColor="text1"/>
                <w:sz w:val="28"/>
              </w:rPr>
            </w:pP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Керамика</w:t>
            </w: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Стекло</w:t>
            </w: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Фарфор</w:t>
            </w: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Другое</w:t>
            </w:r>
          </w:p>
        </w:tc>
      </w:tr>
      <w:tr w:rsidR="00FE3F56" w:rsidTr="00FE3F56">
        <w:tc>
          <w:tcPr>
            <w:tcW w:w="1000" w:type="pct"/>
          </w:tcPr>
          <w:p w:rsidR="00FE3F56" w:rsidRP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Кружка</w:t>
            </w:r>
            <w:r>
              <w:rPr>
                <w:rFonts w:ascii="Times New Roman" w:hAnsi="Times New Roman" w:cs="Times New Roman"/>
                <w:bCs/>
                <w:color w:val="000000" w:themeColor="text1"/>
                <w:sz w:val="28"/>
                <w:lang w:val="en-US"/>
              </w:rPr>
              <w:t>/</w:t>
            </w:r>
            <w:r>
              <w:rPr>
                <w:rFonts w:ascii="Times New Roman" w:hAnsi="Times New Roman" w:cs="Times New Roman"/>
                <w:bCs/>
                <w:color w:val="000000" w:themeColor="text1"/>
                <w:sz w:val="28"/>
              </w:rPr>
              <w:t>Чашка</w:t>
            </w: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250 – 13</w:t>
            </w:r>
            <w:r w:rsidR="00C42186">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500 руб.</w:t>
            </w:r>
          </w:p>
        </w:tc>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200 –</w:t>
            </w:r>
            <w:r w:rsidR="00C42186">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12 500 руб.</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w:t>
            </w:r>
            <w:r w:rsidR="00FE3F56">
              <w:rPr>
                <w:rFonts w:ascii="Times New Roman" w:hAnsi="Times New Roman" w:cs="Times New Roman"/>
                <w:bCs/>
                <w:color w:val="000000" w:themeColor="text1"/>
                <w:sz w:val="28"/>
              </w:rPr>
              <w:t xml:space="preserve"> – 15 000 руб.</w:t>
            </w:r>
          </w:p>
        </w:tc>
        <w:tc>
          <w:tcPr>
            <w:tcW w:w="1000" w:type="pct"/>
          </w:tcPr>
          <w:p w:rsidR="00FE3F56" w:rsidRDefault="00FE3F56" w:rsidP="00FE3F56">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 – 16 000 руб.</w:t>
            </w:r>
          </w:p>
        </w:tc>
      </w:tr>
      <w:tr w:rsidR="00FE3F56" w:rsidTr="00FE3F56">
        <w:tc>
          <w:tcPr>
            <w:tcW w:w="1000" w:type="pct"/>
          </w:tcPr>
          <w:p w:rsidR="00FE3F56" w:rsidRDefault="00FE3F5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Заварной чайник</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 –</w:t>
            </w:r>
            <w:r w:rsidR="00251F44">
              <w:rPr>
                <w:rFonts w:ascii="Times New Roman" w:hAnsi="Times New Roman" w:cs="Times New Roman"/>
                <w:bCs/>
                <w:color w:val="000000" w:themeColor="text1"/>
                <w:sz w:val="28"/>
              </w:rPr>
              <w:t xml:space="preserve"> 2</w:t>
            </w:r>
            <w:r>
              <w:rPr>
                <w:rFonts w:ascii="Times New Roman" w:hAnsi="Times New Roman" w:cs="Times New Roman"/>
                <w:bCs/>
                <w:color w:val="000000" w:themeColor="text1"/>
                <w:sz w:val="28"/>
              </w:rPr>
              <w:t>5 000 руб.</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 – 16 500 руб.</w:t>
            </w:r>
          </w:p>
        </w:tc>
        <w:tc>
          <w:tcPr>
            <w:tcW w:w="1000" w:type="pct"/>
          </w:tcPr>
          <w:p w:rsidR="00FE3F5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1 000</w:t>
            </w:r>
            <w:r w:rsidR="00C42186">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1</w:t>
            </w:r>
            <w:r w:rsidR="00C42186">
              <w:rPr>
                <w:rFonts w:ascii="Times New Roman" w:hAnsi="Times New Roman" w:cs="Times New Roman"/>
                <w:bCs/>
                <w:color w:val="000000" w:themeColor="text1"/>
                <w:sz w:val="28"/>
              </w:rPr>
              <w:t>6 450 руб.</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750 – 50 000 руб.</w:t>
            </w:r>
          </w:p>
        </w:tc>
      </w:tr>
      <w:tr w:rsidR="00FE3F56" w:rsidTr="00FE3F56">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Блюдце</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100 – 3 500 руб.</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100 – 3 500 руб.</w:t>
            </w:r>
          </w:p>
        </w:tc>
        <w:tc>
          <w:tcPr>
            <w:tcW w:w="1000" w:type="pct"/>
          </w:tcPr>
          <w:p w:rsidR="00FE3F5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350</w:t>
            </w:r>
            <w:r w:rsidR="00C42186">
              <w:rPr>
                <w:rFonts w:ascii="Times New Roman" w:hAnsi="Times New Roman" w:cs="Times New Roman"/>
                <w:bCs/>
                <w:color w:val="000000" w:themeColor="text1"/>
                <w:sz w:val="28"/>
              </w:rPr>
              <w:t xml:space="preserve"> – 3 500 руб.</w:t>
            </w:r>
          </w:p>
        </w:tc>
        <w:tc>
          <w:tcPr>
            <w:tcW w:w="1000" w:type="pct"/>
          </w:tcPr>
          <w:p w:rsidR="00FE3F5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3 500 – 18 000 руб.</w:t>
            </w:r>
          </w:p>
        </w:tc>
      </w:tr>
      <w:tr w:rsidR="00C42186" w:rsidTr="00FE3F56">
        <w:tc>
          <w:tcPr>
            <w:tcW w:w="1000" w:type="pct"/>
          </w:tcPr>
          <w:p w:rsidR="00C42186" w:rsidRDefault="00C42186"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Сахарница</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250 – 13 500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300 – 10 000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700 – 15 000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 – 10 000 руб.</w:t>
            </w:r>
          </w:p>
        </w:tc>
      </w:tr>
      <w:tr w:rsidR="00C42186" w:rsidTr="00FE3F56">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Молочник</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350 – 13 500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250 – 10 000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300 – 10 000 руб.</w:t>
            </w:r>
          </w:p>
        </w:tc>
        <w:tc>
          <w:tcPr>
            <w:tcW w:w="1000" w:type="pct"/>
          </w:tcPr>
          <w:p w:rsidR="00C42186"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500 – 10 000 руб.</w:t>
            </w:r>
          </w:p>
        </w:tc>
      </w:tr>
      <w:tr w:rsidR="00251F44" w:rsidTr="00FE3F56">
        <w:tc>
          <w:tcPr>
            <w:tcW w:w="1000" w:type="pct"/>
          </w:tcPr>
          <w:p w:rsidR="00251F44" w:rsidRPr="00251F44"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Чайная ложка</w:t>
            </w:r>
          </w:p>
        </w:tc>
        <w:tc>
          <w:tcPr>
            <w:tcW w:w="1000" w:type="pct"/>
          </w:tcPr>
          <w:p w:rsidR="00251F44"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w:t>
            </w:r>
          </w:p>
        </w:tc>
        <w:tc>
          <w:tcPr>
            <w:tcW w:w="1000" w:type="pct"/>
          </w:tcPr>
          <w:p w:rsidR="00251F44"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w:t>
            </w:r>
          </w:p>
        </w:tc>
        <w:tc>
          <w:tcPr>
            <w:tcW w:w="1000" w:type="pct"/>
          </w:tcPr>
          <w:p w:rsidR="00251F44" w:rsidRDefault="00251F44"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w:t>
            </w:r>
          </w:p>
        </w:tc>
        <w:tc>
          <w:tcPr>
            <w:tcW w:w="1000" w:type="pct"/>
          </w:tcPr>
          <w:p w:rsidR="00251F44" w:rsidRPr="00632762" w:rsidRDefault="00632762" w:rsidP="005A2AE9">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50 </w:t>
            </w:r>
            <w:r>
              <w:rPr>
                <w:rFonts w:ascii="Times New Roman" w:hAnsi="Times New Roman" w:cs="Times New Roman"/>
                <w:bCs/>
                <w:color w:val="000000" w:themeColor="text1"/>
                <w:sz w:val="28"/>
                <w:lang w:val="en-US"/>
              </w:rPr>
              <w:t xml:space="preserve">– 1 750 </w:t>
            </w:r>
            <w:r>
              <w:rPr>
                <w:rFonts w:ascii="Times New Roman" w:hAnsi="Times New Roman" w:cs="Times New Roman"/>
                <w:bCs/>
                <w:color w:val="000000" w:themeColor="text1"/>
                <w:sz w:val="28"/>
              </w:rPr>
              <w:t>руб.</w:t>
            </w:r>
          </w:p>
        </w:tc>
      </w:tr>
    </w:tbl>
    <w:p w:rsidR="00780A4E" w:rsidRDefault="00780A4E" w:rsidP="00780A4E">
      <w:pPr>
        <w:spacing w:after="0" w:line="240" w:lineRule="auto"/>
        <w:jc w:val="both"/>
        <w:rPr>
          <w:rFonts w:ascii="Times New Roman" w:hAnsi="Times New Roman" w:cs="Times New Roman"/>
          <w:bCs/>
          <w:color w:val="000000" w:themeColor="text1"/>
          <w:sz w:val="28"/>
          <w:lang w:val="en-US"/>
        </w:rPr>
      </w:pPr>
    </w:p>
    <w:p w:rsidR="00780A4E" w:rsidRDefault="00780A4E" w:rsidP="00780A4E">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Так же лавка предоставляет некоторые отдельные напитки и добавки в чай указанные в таблице 4.</w:t>
      </w:r>
      <w:r w:rsidR="006F0EF3">
        <w:rPr>
          <w:rFonts w:ascii="Times New Roman" w:hAnsi="Times New Roman" w:cs="Times New Roman"/>
          <w:bCs/>
          <w:color w:val="000000" w:themeColor="text1"/>
          <w:sz w:val="28"/>
        </w:rPr>
        <w:t xml:space="preserve"> Охлажденная вода увеличена в цене на 15 руб.</w:t>
      </w:r>
    </w:p>
    <w:p w:rsidR="00780A4E" w:rsidRDefault="00780A4E" w:rsidP="00780A4E">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Таблица 4 – Описание дополнительной продукции</w:t>
      </w:r>
    </w:p>
    <w:tbl>
      <w:tblPr>
        <w:tblStyle w:val="a8"/>
        <w:tblW w:w="0" w:type="auto"/>
        <w:tblLook w:val="04A0" w:firstRow="1" w:lastRow="0" w:firstColumn="1" w:lastColumn="0" w:noHBand="0" w:noVBand="1"/>
      </w:tblPr>
      <w:tblGrid>
        <w:gridCol w:w="5139"/>
        <w:gridCol w:w="5140"/>
      </w:tblGrid>
      <w:tr w:rsidR="00780A4E" w:rsidTr="00780A4E">
        <w:tc>
          <w:tcPr>
            <w:tcW w:w="5139" w:type="dxa"/>
          </w:tcPr>
          <w:p w:rsid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Продукция</w:t>
            </w:r>
          </w:p>
        </w:tc>
        <w:tc>
          <w:tcPr>
            <w:tcW w:w="5140" w:type="dxa"/>
          </w:tcPr>
          <w:p w:rsid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Цена</w:t>
            </w:r>
          </w:p>
        </w:tc>
      </w:tr>
      <w:tr w:rsidR="00780A4E" w:rsidTr="00780A4E">
        <w:tc>
          <w:tcPr>
            <w:tcW w:w="5139" w:type="dxa"/>
          </w:tcPr>
          <w:p w:rsidR="00780A4E" w:rsidRP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очищенная 0.5л.</w:t>
            </w:r>
          </w:p>
        </w:tc>
        <w:tc>
          <w:tcPr>
            <w:tcW w:w="5140" w:type="dxa"/>
          </w:tcPr>
          <w:p w:rsid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30 руб.</w:t>
            </w:r>
          </w:p>
        </w:tc>
      </w:tr>
      <w:tr w:rsidR="00780A4E" w:rsidTr="00780A4E">
        <w:tc>
          <w:tcPr>
            <w:tcW w:w="5139" w:type="dxa"/>
          </w:tcPr>
          <w:p w:rsid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очищенная 1л.</w:t>
            </w:r>
          </w:p>
        </w:tc>
        <w:tc>
          <w:tcPr>
            <w:tcW w:w="5140" w:type="dxa"/>
          </w:tcPr>
          <w:p w:rsidR="00780A4E" w:rsidRDefault="00780A4E"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60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минеральная 0.5л.</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75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минеральная 1л.</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105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газированная 0.5л.</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35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Вода газированная 1л.</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65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Добавление дольки лимона в чай</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10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Пакетик с сахаром 20гр. </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8 руб.</w:t>
            </w:r>
          </w:p>
        </w:tc>
      </w:tr>
      <w:tr w:rsidR="006F0EF3" w:rsidTr="00780A4E">
        <w:tc>
          <w:tcPr>
            <w:tcW w:w="5139"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Добавление варенья в чай</w:t>
            </w:r>
          </w:p>
        </w:tc>
        <w:tc>
          <w:tcPr>
            <w:tcW w:w="5140" w:type="dxa"/>
          </w:tcPr>
          <w:p w:rsidR="006F0EF3" w:rsidRDefault="006F0EF3"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20 – 105 руб.</w:t>
            </w:r>
          </w:p>
        </w:tc>
      </w:tr>
      <w:tr w:rsidR="00301435" w:rsidTr="00780A4E">
        <w:tc>
          <w:tcPr>
            <w:tcW w:w="5139" w:type="dxa"/>
          </w:tcPr>
          <w:p w:rsidR="00301435" w:rsidRDefault="00301435"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Пакет маленький </w:t>
            </w:r>
          </w:p>
        </w:tc>
        <w:tc>
          <w:tcPr>
            <w:tcW w:w="5140" w:type="dxa"/>
          </w:tcPr>
          <w:p w:rsidR="00301435" w:rsidRDefault="00301435"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5 руб.</w:t>
            </w:r>
          </w:p>
        </w:tc>
      </w:tr>
      <w:tr w:rsidR="00301435" w:rsidTr="00780A4E">
        <w:tc>
          <w:tcPr>
            <w:tcW w:w="5139" w:type="dxa"/>
          </w:tcPr>
          <w:p w:rsidR="00301435" w:rsidRDefault="00301435"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Пакет большой</w:t>
            </w:r>
          </w:p>
        </w:tc>
        <w:tc>
          <w:tcPr>
            <w:tcW w:w="5140" w:type="dxa"/>
          </w:tcPr>
          <w:p w:rsidR="00301435" w:rsidRDefault="00301435" w:rsidP="00780A4E">
            <w:pPr>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9 руб.</w:t>
            </w:r>
          </w:p>
        </w:tc>
      </w:tr>
    </w:tbl>
    <w:p w:rsidR="00780A4E" w:rsidRDefault="00780A4E" w:rsidP="00780A4E">
      <w:pPr>
        <w:spacing w:after="0" w:line="240" w:lineRule="auto"/>
        <w:ind w:firstLine="709"/>
        <w:jc w:val="both"/>
        <w:rPr>
          <w:rFonts w:ascii="Times New Roman" w:hAnsi="Times New Roman" w:cs="Times New Roman"/>
          <w:bCs/>
          <w:color w:val="000000" w:themeColor="text1"/>
          <w:sz w:val="28"/>
        </w:rPr>
      </w:pPr>
    </w:p>
    <w:p w:rsidR="006F0EF3" w:rsidRDefault="006F0EF3" w:rsidP="00301435">
      <w:pPr>
        <w:spacing w:after="0" w:line="240" w:lineRule="auto"/>
        <w:ind w:firstLine="709"/>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Таким образом чайная лавка «</w:t>
      </w:r>
      <w:r>
        <w:rPr>
          <w:rFonts w:ascii="Times New Roman" w:hAnsi="Times New Roman" w:cs="Times New Roman"/>
          <w:bCs/>
          <w:color w:val="000000" w:themeColor="text1"/>
          <w:sz w:val="28"/>
          <w:lang w:val="en-US"/>
        </w:rPr>
        <w:t>Wasserkocher</w:t>
      </w:r>
      <w:r>
        <w:rPr>
          <w:rFonts w:ascii="Times New Roman" w:hAnsi="Times New Roman" w:cs="Times New Roman"/>
          <w:bCs/>
          <w:color w:val="000000" w:themeColor="text1"/>
          <w:sz w:val="28"/>
        </w:rPr>
        <w:t>»</w:t>
      </w:r>
      <w:r w:rsidRPr="006F0E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обладает подавляющей конкурентоспособностью благодаря продукции.</w:t>
      </w:r>
    </w:p>
    <w:p w:rsidR="006F0EF3" w:rsidRDefault="006F0EF3" w:rsidP="00301435">
      <w:pPr>
        <w:spacing w:after="0" w:line="240" w:lineRule="auto"/>
        <w:ind w:firstLine="709"/>
        <w:rPr>
          <w:rFonts w:ascii="Times New Roman" w:hAnsi="Times New Roman" w:cs="Times New Roman"/>
          <w:bCs/>
          <w:color w:val="000000" w:themeColor="text1"/>
          <w:sz w:val="28"/>
        </w:rPr>
      </w:pPr>
      <w:r>
        <w:rPr>
          <w:rFonts w:ascii="Times New Roman" w:hAnsi="Times New Roman" w:cs="Times New Roman"/>
          <w:bCs/>
          <w:color w:val="000000" w:themeColor="text1"/>
          <w:sz w:val="28"/>
        </w:rPr>
        <w:br w:type="page"/>
      </w:r>
    </w:p>
    <w:p w:rsidR="00301435" w:rsidRPr="00A86F25" w:rsidRDefault="00301435" w:rsidP="00301435">
      <w:pPr>
        <w:spacing w:after="0" w:line="240" w:lineRule="auto"/>
        <w:jc w:val="center"/>
        <w:rPr>
          <w:rFonts w:ascii="Times New Roman" w:hAnsi="Times New Roman" w:cs="Times New Roman"/>
          <w:b/>
          <w:bCs/>
          <w:color w:val="000000" w:themeColor="text1"/>
          <w:sz w:val="32"/>
        </w:rPr>
      </w:pPr>
      <w:r w:rsidRPr="00A86F25">
        <w:rPr>
          <w:rFonts w:ascii="Times New Roman" w:hAnsi="Times New Roman" w:cs="Times New Roman"/>
          <w:b/>
          <w:bCs/>
          <w:color w:val="000000" w:themeColor="text1"/>
          <w:sz w:val="32"/>
        </w:rPr>
        <w:lastRenderedPageBreak/>
        <w:t>Маркетинговый план</w:t>
      </w:r>
    </w:p>
    <w:p w:rsidR="006F0EF3" w:rsidRDefault="006F0EF3" w:rsidP="00301435">
      <w:pPr>
        <w:spacing w:after="0" w:line="240" w:lineRule="auto"/>
        <w:ind w:firstLine="709"/>
        <w:rPr>
          <w:rFonts w:ascii="Times New Roman" w:hAnsi="Times New Roman" w:cs="Times New Roman"/>
          <w:sz w:val="28"/>
        </w:rPr>
      </w:pPr>
    </w:p>
    <w:p w:rsidR="00AC0778" w:rsidRDefault="00AC0778" w:rsidP="002957B8">
      <w:pPr>
        <w:spacing w:after="0" w:line="240" w:lineRule="auto"/>
        <w:ind w:firstLine="709"/>
        <w:rPr>
          <w:rFonts w:ascii="Times New Roman" w:hAnsi="Times New Roman" w:cs="Times New Roman"/>
          <w:sz w:val="28"/>
        </w:rPr>
      </w:pPr>
      <w:r>
        <w:rPr>
          <w:rFonts w:ascii="Times New Roman" w:hAnsi="Times New Roman" w:cs="Times New Roman"/>
          <w:sz w:val="28"/>
        </w:rPr>
        <w:t xml:space="preserve">В современном мире каждый человек может позволить себе попробовать различные сорта чаев независимо от их финансового положения. Главным слоганом лавки будет «Попробуйте чай всего мира», что олицетворяет большой ассортимент чая. В отличии от других лавок, </w:t>
      </w:r>
      <w:r>
        <w:rPr>
          <w:rFonts w:ascii="Times New Roman" w:hAnsi="Times New Roman" w:cs="Times New Roman"/>
          <w:sz w:val="28"/>
          <w:lang w:val="en-US"/>
        </w:rPr>
        <w:t>Wasserkocher</w:t>
      </w:r>
      <w:r>
        <w:rPr>
          <w:rFonts w:ascii="Times New Roman" w:hAnsi="Times New Roman" w:cs="Times New Roman"/>
          <w:sz w:val="28"/>
        </w:rPr>
        <w:t xml:space="preserve"> не ориентируется на популярность той или иной марки чая, в лавке продается множество различных чаев.</w:t>
      </w:r>
    </w:p>
    <w:p w:rsidR="002957B8" w:rsidRDefault="00301435" w:rsidP="002957B8">
      <w:pPr>
        <w:spacing w:after="0" w:line="240" w:lineRule="auto"/>
        <w:ind w:firstLine="709"/>
        <w:rPr>
          <w:rFonts w:ascii="Times New Roman" w:hAnsi="Times New Roman" w:cs="Times New Roman"/>
          <w:sz w:val="28"/>
        </w:rPr>
      </w:pPr>
      <w:r>
        <w:rPr>
          <w:rFonts w:ascii="Times New Roman" w:hAnsi="Times New Roman" w:cs="Times New Roman"/>
          <w:sz w:val="28"/>
        </w:rPr>
        <w:t xml:space="preserve">В связи с уникальностью и потребительских предпочтений клиентов первое впечатление на клиентов будет оказывать внешний вид здания и внутренний интерьер помещения. </w:t>
      </w:r>
      <w:r w:rsidRPr="00301435">
        <w:rPr>
          <w:rFonts w:ascii="Times New Roman" w:hAnsi="Times New Roman" w:cs="Times New Roman"/>
          <w:sz w:val="28"/>
        </w:rPr>
        <w:t>Интерьер помещения будет сочетать в себе уникальность и в то же время играть на типичных ассоциациях. У большинства покупателей чай и чаепитие ассоциируются с домашним уютом. Поэтому в оформлении чаще всего используются коричневые, шоколадные и золотые цвета, классическая мебель, вежливый и интеллигентный персонал, обходительное обращение и индивидуальный подход к каждому клиенту. Кроме того, поскольку покупатель стал более разборчивым, хорошим выходом станет возможность дегустации чая перед покупкой.</w:t>
      </w:r>
    </w:p>
    <w:p w:rsidR="002957B8" w:rsidRDefault="002957B8" w:rsidP="002957B8">
      <w:pPr>
        <w:spacing w:after="0" w:line="240" w:lineRule="auto"/>
        <w:ind w:firstLine="709"/>
        <w:rPr>
          <w:rFonts w:ascii="Times New Roman" w:hAnsi="Times New Roman" w:cs="Times New Roman"/>
          <w:sz w:val="28"/>
        </w:rPr>
      </w:pPr>
      <w:r>
        <w:rPr>
          <w:rFonts w:ascii="Times New Roman" w:hAnsi="Times New Roman" w:cs="Times New Roman"/>
          <w:sz w:val="28"/>
        </w:rPr>
        <w:t>Внешний вид здания должен иметь</w:t>
      </w:r>
      <w:r w:rsidR="003B0A9E">
        <w:rPr>
          <w:rFonts w:ascii="Times New Roman" w:hAnsi="Times New Roman" w:cs="Times New Roman"/>
          <w:sz w:val="28"/>
        </w:rPr>
        <w:t xml:space="preserve"> ассоциацию с благородным заведением</w:t>
      </w:r>
      <w:r w:rsidR="00AC0778">
        <w:rPr>
          <w:rFonts w:ascii="Times New Roman" w:hAnsi="Times New Roman" w:cs="Times New Roman"/>
          <w:sz w:val="28"/>
        </w:rPr>
        <w:t>, которое может обслужить клиента на высшем уровне, первое что увидит клиент логотип фирмы, который должен олицетворять лицо компании</w:t>
      </w:r>
      <w:r w:rsidR="003B0A9E">
        <w:rPr>
          <w:rFonts w:ascii="Times New Roman" w:hAnsi="Times New Roman" w:cs="Times New Roman"/>
          <w:sz w:val="28"/>
        </w:rPr>
        <w:t>.</w:t>
      </w:r>
    </w:p>
    <w:p w:rsidR="003B0A9E" w:rsidRDefault="003B0A9E" w:rsidP="002957B8">
      <w:pPr>
        <w:spacing w:after="0" w:line="240" w:lineRule="auto"/>
        <w:ind w:firstLine="709"/>
        <w:rPr>
          <w:rFonts w:ascii="Times New Roman" w:hAnsi="Times New Roman" w:cs="Times New Roman"/>
          <w:sz w:val="28"/>
        </w:rPr>
      </w:pPr>
      <w:r>
        <w:rPr>
          <w:rFonts w:ascii="Times New Roman" w:hAnsi="Times New Roman" w:cs="Times New Roman"/>
          <w:sz w:val="28"/>
        </w:rPr>
        <w:t>На рисунке 1 представлен логотип компании</w:t>
      </w:r>
    </w:p>
    <w:p w:rsidR="003B0A9E" w:rsidRDefault="003B0A9E" w:rsidP="002957B8">
      <w:pPr>
        <w:spacing w:after="0" w:line="240" w:lineRule="auto"/>
        <w:ind w:firstLine="709"/>
        <w:rPr>
          <w:rFonts w:ascii="Times New Roman" w:hAnsi="Times New Roman" w:cs="Times New Roman"/>
          <w:sz w:val="28"/>
        </w:rPr>
      </w:pPr>
    </w:p>
    <w:p w:rsidR="003B0A9E" w:rsidRDefault="003B0A9E" w:rsidP="003B0A9E">
      <w:pPr>
        <w:spacing w:after="0" w:line="240" w:lineRule="auto"/>
        <w:jc w:val="center"/>
        <w:rPr>
          <w:rFonts w:ascii="Times New Roman" w:hAnsi="Times New Roman" w:cs="Times New Roman"/>
          <w:sz w:val="28"/>
        </w:rPr>
      </w:pPr>
      <w:r w:rsidRPr="003B0A9E">
        <w:rPr>
          <w:rFonts w:ascii="Times New Roman" w:hAnsi="Times New Roman" w:cs="Times New Roman"/>
          <w:noProof/>
          <w:sz w:val="28"/>
        </w:rPr>
        <w:drawing>
          <wp:inline distT="0" distB="0" distL="0" distR="0" wp14:anchorId="681F32C7" wp14:editId="1B3718FC">
            <wp:extent cx="3801005" cy="378195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1005" cy="3781953"/>
                    </a:xfrm>
                    <a:prstGeom prst="rect">
                      <a:avLst/>
                    </a:prstGeom>
                  </pic:spPr>
                </pic:pic>
              </a:graphicData>
            </a:graphic>
          </wp:inline>
        </w:drawing>
      </w:r>
    </w:p>
    <w:p w:rsidR="002957B8" w:rsidRDefault="002957B8" w:rsidP="002957B8">
      <w:pPr>
        <w:spacing w:after="0" w:line="240" w:lineRule="auto"/>
        <w:ind w:firstLine="709"/>
        <w:rPr>
          <w:rFonts w:ascii="Times New Roman" w:hAnsi="Times New Roman" w:cs="Times New Roman"/>
          <w:sz w:val="28"/>
        </w:rPr>
      </w:pPr>
    </w:p>
    <w:p w:rsidR="003B0A9E" w:rsidRDefault="003B0A9E" w:rsidP="002957B8">
      <w:pPr>
        <w:spacing w:after="0" w:line="240" w:lineRule="auto"/>
        <w:ind w:firstLine="709"/>
        <w:rPr>
          <w:rFonts w:ascii="Times New Roman" w:hAnsi="Times New Roman" w:cs="Times New Roman"/>
          <w:sz w:val="28"/>
        </w:rPr>
      </w:pPr>
      <w:r>
        <w:rPr>
          <w:rFonts w:ascii="Times New Roman" w:hAnsi="Times New Roman" w:cs="Times New Roman"/>
          <w:sz w:val="28"/>
        </w:rPr>
        <w:t>Рисунок 1 – Логотип чайной лавки</w:t>
      </w:r>
    </w:p>
    <w:p w:rsidR="003B0A9E" w:rsidRDefault="003B0A9E" w:rsidP="002957B8">
      <w:pPr>
        <w:spacing w:after="0" w:line="240" w:lineRule="auto"/>
        <w:ind w:firstLine="709"/>
        <w:rPr>
          <w:rFonts w:ascii="Times New Roman" w:hAnsi="Times New Roman" w:cs="Times New Roman"/>
          <w:sz w:val="28"/>
        </w:rPr>
      </w:pPr>
    </w:p>
    <w:p w:rsidR="003B0A9E" w:rsidRDefault="003B0A9E" w:rsidP="002957B8">
      <w:pPr>
        <w:spacing w:after="0" w:line="240" w:lineRule="auto"/>
        <w:ind w:firstLine="709"/>
        <w:rPr>
          <w:rFonts w:ascii="Times New Roman" w:hAnsi="Times New Roman" w:cs="Times New Roman"/>
          <w:sz w:val="28"/>
        </w:rPr>
      </w:pPr>
      <w:r>
        <w:rPr>
          <w:rFonts w:ascii="Times New Roman" w:hAnsi="Times New Roman" w:cs="Times New Roman"/>
          <w:sz w:val="28"/>
        </w:rPr>
        <w:lastRenderedPageBreak/>
        <w:t>Для привлечения внимания потенциальных клиентов вывеска должна бросаться в глаза во время прогулки. Поэтому будет использована панель на кронштейне. (рисунок 2).</w:t>
      </w:r>
    </w:p>
    <w:p w:rsidR="003B0A9E" w:rsidRDefault="003B0A9E" w:rsidP="002957B8">
      <w:pPr>
        <w:spacing w:after="0" w:line="240" w:lineRule="auto"/>
        <w:ind w:firstLine="709"/>
        <w:rPr>
          <w:rFonts w:ascii="Times New Roman" w:hAnsi="Times New Roman" w:cs="Times New Roman"/>
          <w:sz w:val="28"/>
        </w:rPr>
      </w:pPr>
    </w:p>
    <w:p w:rsidR="003B0A9E" w:rsidRDefault="003B0A9E" w:rsidP="003B0A9E">
      <w:pPr>
        <w:spacing w:after="0" w:line="240" w:lineRule="auto"/>
        <w:jc w:val="center"/>
        <w:rPr>
          <w:rFonts w:ascii="Times New Roman" w:hAnsi="Times New Roman" w:cs="Times New Roman"/>
          <w:sz w:val="28"/>
        </w:rPr>
      </w:pPr>
      <w:r w:rsidRPr="003B0A9E">
        <w:rPr>
          <w:rFonts w:ascii="Times New Roman" w:hAnsi="Times New Roman" w:cs="Times New Roman"/>
          <w:noProof/>
          <w:sz w:val="28"/>
        </w:rPr>
        <w:drawing>
          <wp:inline distT="0" distB="0" distL="0" distR="0" wp14:anchorId="6B482BD2" wp14:editId="2B8BB997">
            <wp:extent cx="4077269" cy="47441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7269" cy="4744112"/>
                    </a:xfrm>
                    <a:prstGeom prst="rect">
                      <a:avLst/>
                    </a:prstGeom>
                  </pic:spPr>
                </pic:pic>
              </a:graphicData>
            </a:graphic>
          </wp:inline>
        </w:drawing>
      </w:r>
    </w:p>
    <w:p w:rsidR="003B0A9E" w:rsidRDefault="003B0A9E" w:rsidP="002957B8">
      <w:pPr>
        <w:spacing w:after="0" w:line="240" w:lineRule="auto"/>
        <w:ind w:firstLine="709"/>
        <w:rPr>
          <w:rFonts w:ascii="Times New Roman" w:hAnsi="Times New Roman" w:cs="Times New Roman"/>
          <w:sz w:val="28"/>
        </w:rPr>
      </w:pPr>
    </w:p>
    <w:p w:rsidR="003B0A9E" w:rsidRDefault="003B0A9E" w:rsidP="002957B8">
      <w:pPr>
        <w:spacing w:after="0" w:line="240" w:lineRule="auto"/>
        <w:ind w:firstLine="709"/>
        <w:rPr>
          <w:rFonts w:ascii="Times New Roman" w:hAnsi="Times New Roman" w:cs="Times New Roman"/>
          <w:sz w:val="28"/>
        </w:rPr>
      </w:pPr>
      <w:r>
        <w:rPr>
          <w:rFonts w:ascii="Times New Roman" w:hAnsi="Times New Roman" w:cs="Times New Roman"/>
          <w:sz w:val="28"/>
        </w:rPr>
        <w:t>Рисунок 2 – Вывеска с логотипом на кронштейне</w:t>
      </w:r>
    </w:p>
    <w:p w:rsidR="003B0A9E" w:rsidRDefault="003B0A9E" w:rsidP="002957B8">
      <w:pPr>
        <w:spacing w:after="0" w:line="240" w:lineRule="auto"/>
        <w:ind w:firstLine="709"/>
        <w:rPr>
          <w:rFonts w:ascii="Times New Roman" w:hAnsi="Times New Roman" w:cs="Times New Roman"/>
          <w:sz w:val="28"/>
        </w:rPr>
      </w:pPr>
    </w:p>
    <w:p w:rsidR="00301435" w:rsidRDefault="00301435" w:rsidP="00301435">
      <w:pPr>
        <w:spacing w:after="0" w:line="240" w:lineRule="auto"/>
        <w:ind w:firstLine="709"/>
        <w:rPr>
          <w:rFonts w:ascii="Times New Roman" w:hAnsi="Times New Roman" w:cs="Times New Roman"/>
          <w:sz w:val="28"/>
        </w:rPr>
      </w:pPr>
      <w:r w:rsidRPr="00301435">
        <w:rPr>
          <w:rFonts w:ascii="Times New Roman" w:hAnsi="Times New Roman" w:cs="Times New Roman"/>
          <w:sz w:val="28"/>
        </w:rPr>
        <w:t>Чаще всего около 60% покупателей чанных бутиков являются постоянными. Еще 40% - случайные прохожие, заинтересовавшиеся вывеской магазина или ароматом, доносящимся из-за двери. Учитывая этот факт, встает необходимость как в рекламе, ориентированной на постоянных клиентов, так и в маркетинговых ходах для импульсивных покупок. В качестве последнего чайными точками активно практикуется использование запахов. Для этого на прилавках в открытых баночках выставляются наиболее ароматные чаи, что положительно влияет на прибыль магазина.  Для создания постоянной клиентуры необходимо ввести системы поощрения и программы лояльности. В нашем случае будут приняты следующие:</w:t>
      </w:r>
    </w:p>
    <w:p w:rsidR="00301435" w:rsidRPr="00301435" w:rsidRDefault="002742BD" w:rsidP="00301435">
      <w:pPr>
        <w:spacing w:after="0" w:line="240" w:lineRule="auto"/>
        <w:ind w:firstLine="709"/>
        <w:rPr>
          <w:rFonts w:ascii="Times New Roman" w:hAnsi="Times New Roman" w:cs="Times New Roman"/>
          <w:sz w:val="28"/>
        </w:rPr>
      </w:pPr>
      <w:r>
        <w:rPr>
          <w:rFonts w:ascii="Times New Roman" w:hAnsi="Times New Roman" w:cs="Times New Roman"/>
          <w:sz w:val="28"/>
        </w:rPr>
        <w:t>–</w:t>
      </w:r>
      <w:r w:rsidR="00301435">
        <w:rPr>
          <w:rFonts w:ascii="Times New Roman" w:hAnsi="Times New Roman" w:cs="Times New Roman"/>
          <w:sz w:val="28"/>
        </w:rPr>
        <w:t xml:space="preserve"> введение карты постоянного покупателя, дающей скидку в 10% на 10 чаев, выбранных им, которая вручается клиенту совершившего 100 покупок в лавке</w:t>
      </w:r>
      <w:r w:rsidR="00301435" w:rsidRPr="00301435">
        <w:rPr>
          <w:rFonts w:ascii="Times New Roman" w:hAnsi="Times New Roman" w:cs="Times New Roman"/>
          <w:sz w:val="28"/>
        </w:rPr>
        <w:t>;</w:t>
      </w:r>
    </w:p>
    <w:p w:rsidR="00301435" w:rsidRDefault="002742BD" w:rsidP="00301435">
      <w:pPr>
        <w:spacing w:after="0" w:line="240" w:lineRule="auto"/>
        <w:ind w:firstLine="709"/>
        <w:rPr>
          <w:rFonts w:ascii="Times New Roman" w:hAnsi="Times New Roman" w:cs="Times New Roman"/>
          <w:sz w:val="28"/>
        </w:rPr>
      </w:pPr>
      <w:r>
        <w:rPr>
          <w:rFonts w:ascii="Times New Roman" w:hAnsi="Times New Roman" w:cs="Times New Roman"/>
          <w:sz w:val="28"/>
        </w:rPr>
        <w:t>–</w:t>
      </w:r>
      <w:r w:rsidR="00301435" w:rsidRPr="00301435">
        <w:rPr>
          <w:rFonts w:ascii="Times New Roman" w:hAnsi="Times New Roman" w:cs="Times New Roman"/>
          <w:sz w:val="28"/>
        </w:rPr>
        <w:t xml:space="preserve"> применение фирменной фасовочной продукции (упаковки, баночки с логотипом фирмы);</w:t>
      </w:r>
    </w:p>
    <w:p w:rsidR="00301435" w:rsidRPr="00301435" w:rsidRDefault="002742BD" w:rsidP="00301435">
      <w:pPr>
        <w:spacing w:after="0" w:line="240" w:lineRule="auto"/>
        <w:ind w:firstLine="709"/>
        <w:rPr>
          <w:rFonts w:ascii="Times New Roman" w:hAnsi="Times New Roman" w:cs="Times New Roman"/>
          <w:sz w:val="28"/>
        </w:rPr>
      </w:pPr>
      <w:r>
        <w:rPr>
          <w:rFonts w:ascii="Times New Roman" w:hAnsi="Times New Roman" w:cs="Times New Roman"/>
          <w:sz w:val="28"/>
        </w:rPr>
        <w:lastRenderedPageBreak/>
        <w:t>–</w:t>
      </w:r>
      <w:r w:rsidR="00301435" w:rsidRPr="00301435">
        <w:rPr>
          <w:rFonts w:ascii="Times New Roman" w:hAnsi="Times New Roman" w:cs="Times New Roman"/>
          <w:sz w:val="28"/>
        </w:rPr>
        <w:t xml:space="preserve"> ведение сайта с каталогом, а также чайно</w:t>
      </w:r>
      <w:r w:rsidR="00301435">
        <w:rPr>
          <w:rFonts w:ascii="Times New Roman" w:hAnsi="Times New Roman" w:cs="Times New Roman"/>
          <w:sz w:val="28"/>
        </w:rPr>
        <w:t>го блога руководителем проекта;</w:t>
      </w:r>
    </w:p>
    <w:p w:rsidR="00301435" w:rsidRDefault="002742BD" w:rsidP="00301435">
      <w:pPr>
        <w:spacing w:after="0" w:line="240" w:lineRule="auto"/>
        <w:ind w:firstLine="709"/>
        <w:rPr>
          <w:rFonts w:ascii="Times New Roman" w:hAnsi="Times New Roman" w:cs="Times New Roman"/>
          <w:sz w:val="28"/>
        </w:rPr>
      </w:pPr>
      <w:r>
        <w:rPr>
          <w:rFonts w:ascii="Times New Roman" w:hAnsi="Times New Roman" w:cs="Times New Roman"/>
          <w:sz w:val="28"/>
        </w:rPr>
        <w:t>–</w:t>
      </w:r>
      <w:r w:rsidR="00301435" w:rsidRPr="00301435">
        <w:rPr>
          <w:rFonts w:ascii="Times New Roman" w:hAnsi="Times New Roman" w:cs="Times New Roman"/>
          <w:sz w:val="28"/>
        </w:rPr>
        <w:t xml:space="preserve"> </w:t>
      </w:r>
      <w:r w:rsidR="00301435">
        <w:rPr>
          <w:rFonts w:ascii="Times New Roman" w:hAnsi="Times New Roman" w:cs="Times New Roman"/>
          <w:sz w:val="28"/>
        </w:rPr>
        <w:t>привлечение клиентов с помощью рекламы</w:t>
      </w:r>
      <w:r w:rsidR="00301435" w:rsidRPr="00301435">
        <w:rPr>
          <w:rFonts w:ascii="Times New Roman" w:hAnsi="Times New Roman" w:cs="Times New Roman"/>
          <w:sz w:val="28"/>
        </w:rPr>
        <w:t>;</w:t>
      </w:r>
    </w:p>
    <w:p w:rsidR="00D70F65" w:rsidRDefault="002742BD" w:rsidP="0030143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проведение акций</w:t>
      </w:r>
      <w:r w:rsidR="00D70F65" w:rsidRPr="004D1839">
        <w:rPr>
          <w:rFonts w:ascii="Times New Roman" w:hAnsi="Times New Roman" w:cs="Times New Roman"/>
          <w:sz w:val="28"/>
        </w:rPr>
        <w:t>;</w:t>
      </w:r>
    </w:p>
    <w:p w:rsid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sidRPr="004D1839">
        <w:rPr>
          <w:rFonts w:ascii="Times New Roman" w:hAnsi="Times New Roman" w:cs="Times New Roman"/>
          <w:sz w:val="28"/>
        </w:rPr>
        <w:t xml:space="preserve"> </w:t>
      </w:r>
      <w:r w:rsidR="00D70F65">
        <w:rPr>
          <w:rFonts w:ascii="Times New Roman" w:hAnsi="Times New Roman" w:cs="Times New Roman"/>
          <w:sz w:val="28"/>
        </w:rPr>
        <w:t>введение бонусной программы.</w:t>
      </w:r>
    </w:p>
    <w:p w:rsidR="00AC0778" w:rsidRDefault="00AC0778" w:rsidP="00AC0778">
      <w:pPr>
        <w:spacing w:after="0" w:line="240" w:lineRule="auto"/>
        <w:ind w:firstLine="709"/>
        <w:rPr>
          <w:rFonts w:ascii="Times New Roman" w:hAnsi="Times New Roman" w:cs="Times New Roman"/>
          <w:sz w:val="28"/>
        </w:rPr>
      </w:pPr>
      <w:r>
        <w:rPr>
          <w:rFonts w:ascii="Times New Roman" w:hAnsi="Times New Roman" w:cs="Times New Roman"/>
          <w:sz w:val="28"/>
        </w:rPr>
        <w:t>За каждую 100 покупку от 200 рублей и при наличии карты постоянного покупателя клиент будет получать бесплатно футболку с логотипом лавки (рисунок 3).</w:t>
      </w:r>
    </w:p>
    <w:p w:rsidR="00A86F25" w:rsidRDefault="00A86F25" w:rsidP="00AC0778">
      <w:pPr>
        <w:spacing w:after="0" w:line="240" w:lineRule="auto"/>
        <w:ind w:firstLine="709"/>
        <w:rPr>
          <w:rFonts w:ascii="Times New Roman" w:hAnsi="Times New Roman" w:cs="Times New Roman"/>
          <w:sz w:val="28"/>
        </w:rPr>
      </w:pPr>
    </w:p>
    <w:p w:rsidR="00A86F25" w:rsidRDefault="00A86F25" w:rsidP="00A86F25">
      <w:pPr>
        <w:spacing w:after="0" w:line="240" w:lineRule="auto"/>
        <w:jc w:val="center"/>
        <w:rPr>
          <w:rFonts w:ascii="Times New Roman" w:hAnsi="Times New Roman" w:cs="Times New Roman"/>
          <w:sz w:val="28"/>
        </w:rPr>
      </w:pPr>
      <w:r>
        <w:rPr>
          <w:noProof/>
        </w:rPr>
        <w:drawing>
          <wp:inline distT="0" distB="0" distL="0" distR="0" wp14:anchorId="316BCF3F" wp14:editId="0FFA6321">
            <wp:extent cx="4138987" cy="4248150"/>
            <wp:effectExtent l="0" t="0" r="0" b="0"/>
            <wp:docPr id="3" name="Рисунок 3" descr="https://sun9-75.userapi.com/impg/k2LbhSnGkfBgTMHmLlDJvb07-zz0qn_bv-1s_A/p7DyR5oSjuM.jpg?size=721x685&amp;quality=96&amp;sign=f0c31b3371e92afba23b1dab2575ad3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5.userapi.com/impg/k2LbhSnGkfBgTMHmLlDJvb07-zz0qn_bv-1s_A/p7DyR5oSjuM.jpg?size=721x685&amp;quality=96&amp;sign=f0c31b3371e92afba23b1dab2575ad36&amp;type=album"/>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20" t="18671" r="11598"/>
                    <a:stretch/>
                  </pic:blipFill>
                  <pic:spPr bwMode="auto">
                    <a:xfrm>
                      <a:off x="0" y="0"/>
                      <a:ext cx="4154563" cy="4264137"/>
                    </a:xfrm>
                    <a:prstGeom prst="rect">
                      <a:avLst/>
                    </a:prstGeom>
                    <a:noFill/>
                    <a:ln>
                      <a:noFill/>
                    </a:ln>
                    <a:extLst>
                      <a:ext uri="{53640926-AAD7-44D8-BBD7-CCE9431645EC}">
                        <a14:shadowObscured xmlns:a14="http://schemas.microsoft.com/office/drawing/2010/main"/>
                      </a:ext>
                    </a:extLst>
                  </pic:spPr>
                </pic:pic>
              </a:graphicData>
            </a:graphic>
          </wp:inline>
        </w:drawing>
      </w:r>
    </w:p>
    <w:p w:rsidR="00A86F25" w:rsidRDefault="00A86F25" w:rsidP="00A86F25">
      <w:pPr>
        <w:spacing w:after="0" w:line="240" w:lineRule="auto"/>
        <w:ind w:firstLine="709"/>
        <w:rPr>
          <w:rFonts w:ascii="Times New Roman" w:hAnsi="Times New Roman" w:cs="Times New Roman"/>
          <w:sz w:val="28"/>
        </w:rPr>
      </w:pPr>
    </w:p>
    <w:p w:rsidR="00A86F25" w:rsidRDefault="00A86F25" w:rsidP="00A86F25">
      <w:pPr>
        <w:spacing w:after="0" w:line="240" w:lineRule="auto"/>
        <w:ind w:firstLine="709"/>
        <w:rPr>
          <w:rFonts w:ascii="Times New Roman" w:hAnsi="Times New Roman" w:cs="Times New Roman"/>
          <w:sz w:val="28"/>
        </w:rPr>
      </w:pPr>
      <w:r>
        <w:rPr>
          <w:rFonts w:ascii="Times New Roman" w:hAnsi="Times New Roman" w:cs="Times New Roman"/>
          <w:sz w:val="28"/>
        </w:rPr>
        <w:t xml:space="preserve">Рисунок 3 – Футболка с логотипом лавки </w:t>
      </w:r>
    </w:p>
    <w:p w:rsidR="00A86F25" w:rsidRDefault="00A86F25" w:rsidP="00AC0778">
      <w:pPr>
        <w:spacing w:after="0" w:line="240" w:lineRule="auto"/>
        <w:ind w:firstLine="709"/>
        <w:rPr>
          <w:rFonts w:ascii="Times New Roman" w:hAnsi="Times New Roman" w:cs="Times New Roman"/>
          <w:sz w:val="28"/>
        </w:rPr>
      </w:pPr>
    </w:p>
    <w:p w:rsidR="00D70F65" w:rsidRPr="00D70F65" w:rsidRDefault="00D70F65" w:rsidP="00D70F65">
      <w:pPr>
        <w:spacing w:after="0" w:line="240" w:lineRule="auto"/>
        <w:ind w:firstLine="709"/>
        <w:rPr>
          <w:rFonts w:ascii="Times New Roman" w:hAnsi="Times New Roman" w:cs="Times New Roman"/>
          <w:sz w:val="28"/>
        </w:rPr>
      </w:pPr>
      <w:r w:rsidRPr="00D70F65">
        <w:rPr>
          <w:rFonts w:ascii="Times New Roman" w:hAnsi="Times New Roman" w:cs="Times New Roman"/>
          <w:sz w:val="28"/>
        </w:rPr>
        <w:t xml:space="preserve">В современном бизнесе реклама является одним из мощных орудий для привлечения внимания потребителей. Рекламой может служить газета, радио и ТВ, баннеры и листовки. Кроме того, достигнув определенного уровня, можно выступить спонсором всевозможных мероприятий. </w:t>
      </w:r>
      <w:r w:rsidR="00B86C2F">
        <w:rPr>
          <w:rFonts w:ascii="Times New Roman" w:hAnsi="Times New Roman" w:cs="Times New Roman"/>
          <w:sz w:val="28"/>
        </w:rPr>
        <w:t>Возраст клиентов, колеблется от 14-60</w:t>
      </w:r>
      <w:r w:rsidRPr="00D70F65">
        <w:rPr>
          <w:rFonts w:ascii="Times New Roman" w:hAnsi="Times New Roman" w:cs="Times New Roman"/>
          <w:sz w:val="28"/>
        </w:rPr>
        <w:t xml:space="preserve"> лет. </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заказывается яркая вывеска с неоновой подсветкой. Это привлекает посетителей в темное время суток. Как показывает практика, на эти часы приходится до 40% дневной выручки;</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оформляется фасад здания снаружи;</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арендуется баннер в непосредственной близости от места торговли;</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наносится специальная разметка</w:t>
      </w:r>
      <w:r>
        <w:rPr>
          <w:rFonts w:ascii="Times New Roman" w:hAnsi="Times New Roman" w:cs="Times New Roman"/>
          <w:sz w:val="28"/>
        </w:rPr>
        <w:t>–</w:t>
      </w:r>
      <w:r w:rsidR="00D70F65" w:rsidRPr="00D70F65">
        <w:rPr>
          <w:rFonts w:ascii="Times New Roman" w:hAnsi="Times New Roman" w:cs="Times New Roman"/>
          <w:sz w:val="28"/>
        </w:rPr>
        <w:t>указатели на дороге — этот способ рекламы не требует затрат и отлично работает;</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заказывается печатную продукцию — листовки, флаеры, буклеты;</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lastRenderedPageBreak/>
        <w:t>–</w:t>
      </w:r>
      <w:r w:rsidR="00D70F65">
        <w:rPr>
          <w:rFonts w:ascii="Times New Roman" w:hAnsi="Times New Roman" w:cs="Times New Roman"/>
          <w:sz w:val="28"/>
        </w:rPr>
        <w:t xml:space="preserve"> </w:t>
      </w:r>
      <w:r w:rsidR="00D70F65" w:rsidRPr="00D70F65">
        <w:rPr>
          <w:rFonts w:ascii="Times New Roman" w:hAnsi="Times New Roman" w:cs="Times New Roman"/>
          <w:sz w:val="28"/>
        </w:rPr>
        <w:t>создаётся свой сайт, за которым следим специально нанятый человек и наполняет его, организовывается с</w:t>
      </w:r>
      <w:r w:rsidR="00D70F65">
        <w:rPr>
          <w:rFonts w:ascii="Times New Roman" w:hAnsi="Times New Roman" w:cs="Times New Roman"/>
          <w:sz w:val="28"/>
        </w:rPr>
        <w:t>лужба доставки продуктов на дом</w:t>
      </w:r>
      <w:r w:rsidR="00D70F65" w:rsidRPr="00D70F65">
        <w:rPr>
          <w:rFonts w:ascii="Times New Roman" w:hAnsi="Times New Roman" w:cs="Times New Roman"/>
          <w:sz w:val="28"/>
        </w:rPr>
        <w:t>;</w:t>
      </w:r>
    </w:p>
    <w:p w:rsidR="00D70F65" w:rsidRPr="00D70F65" w:rsidRDefault="002742BD" w:rsidP="00D70F6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зарегистрироваться в социальных сетях и завести страничку с рекламой о своем магазине;</w:t>
      </w:r>
    </w:p>
    <w:p w:rsidR="00AC0778" w:rsidRPr="00AC0778" w:rsidRDefault="002742BD" w:rsidP="00A86F25">
      <w:pPr>
        <w:spacing w:after="0" w:line="240" w:lineRule="auto"/>
        <w:ind w:firstLine="709"/>
        <w:rPr>
          <w:rFonts w:ascii="Times New Roman" w:hAnsi="Times New Roman" w:cs="Times New Roman"/>
          <w:sz w:val="28"/>
        </w:rPr>
      </w:pPr>
      <w:r>
        <w:rPr>
          <w:rFonts w:ascii="Times New Roman" w:hAnsi="Times New Roman" w:cs="Times New Roman"/>
          <w:sz w:val="28"/>
        </w:rPr>
        <w:t>–</w:t>
      </w:r>
      <w:r w:rsidR="00D70F65">
        <w:rPr>
          <w:rFonts w:ascii="Times New Roman" w:hAnsi="Times New Roman" w:cs="Times New Roman"/>
          <w:sz w:val="28"/>
        </w:rPr>
        <w:t xml:space="preserve"> </w:t>
      </w:r>
      <w:r w:rsidR="00D70F65" w:rsidRPr="00D70F65">
        <w:rPr>
          <w:rFonts w:ascii="Times New Roman" w:hAnsi="Times New Roman" w:cs="Times New Roman"/>
          <w:sz w:val="28"/>
        </w:rPr>
        <w:t xml:space="preserve">регулярно </w:t>
      </w:r>
      <w:r w:rsidR="00D70F65">
        <w:rPr>
          <w:rFonts w:ascii="Times New Roman" w:hAnsi="Times New Roman" w:cs="Times New Roman"/>
          <w:sz w:val="28"/>
        </w:rPr>
        <w:t xml:space="preserve">проводить акции, делать скидки </w:t>
      </w:r>
      <w:r>
        <w:rPr>
          <w:rFonts w:ascii="Times New Roman" w:hAnsi="Times New Roman" w:cs="Times New Roman"/>
          <w:sz w:val="28"/>
        </w:rPr>
        <w:t>–</w:t>
      </w:r>
      <w:r w:rsidR="00D70F65" w:rsidRPr="00D70F65">
        <w:rPr>
          <w:rFonts w:ascii="Times New Roman" w:hAnsi="Times New Roman" w:cs="Times New Roman"/>
          <w:sz w:val="28"/>
        </w:rPr>
        <w:t xml:space="preserve"> это с</w:t>
      </w:r>
      <w:r w:rsidR="00AC0778">
        <w:rPr>
          <w:rFonts w:ascii="Times New Roman" w:hAnsi="Times New Roman" w:cs="Times New Roman"/>
          <w:sz w:val="28"/>
        </w:rPr>
        <w:t>ильный маркетинговый инструмент</w:t>
      </w:r>
      <w:r w:rsidR="00AC0778" w:rsidRPr="00AC0778">
        <w:rPr>
          <w:rFonts w:ascii="Times New Roman" w:hAnsi="Times New Roman" w:cs="Times New Roman"/>
          <w:sz w:val="28"/>
        </w:rPr>
        <w:t>;</w:t>
      </w:r>
    </w:p>
    <w:p w:rsidR="00D70F65" w:rsidRPr="00D70F65" w:rsidRDefault="00D70F65" w:rsidP="00D70F65">
      <w:pPr>
        <w:spacing w:after="0" w:line="240" w:lineRule="auto"/>
        <w:ind w:firstLine="709"/>
        <w:rPr>
          <w:rFonts w:ascii="Times New Roman" w:hAnsi="Times New Roman" w:cs="Times New Roman"/>
          <w:sz w:val="28"/>
        </w:rPr>
      </w:pPr>
      <w:r w:rsidRPr="00D70F65">
        <w:rPr>
          <w:rFonts w:ascii="Times New Roman" w:hAnsi="Times New Roman" w:cs="Times New Roman"/>
          <w:sz w:val="28"/>
        </w:rPr>
        <w:t>На создание сайта, а также на распространение рекламы, на начальном этапе предполагается использовать рекламный бюджет в сумме 60 000 руб.</w:t>
      </w:r>
    </w:p>
    <w:p w:rsidR="007108F1" w:rsidRDefault="00D70F65" w:rsidP="00D70F65">
      <w:pPr>
        <w:spacing w:after="0" w:line="240" w:lineRule="auto"/>
        <w:ind w:firstLine="709"/>
        <w:rPr>
          <w:rFonts w:ascii="Times New Roman" w:hAnsi="Times New Roman" w:cs="Times New Roman"/>
          <w:sz w:val="28"/>
        </w:rPr>
      </w:pPr>
      <w:r w:rsidRPr="00D70F65">
        <w:rPr>
          <w:rFonts w:ascii="Times New Roman" w:hAnsi="Times New Roman" w:cs="Times New Roman"/>
          <w:sz w:val="28"/>
        </w:rPr>
        <w:t>В ежемесячном режиме на рекламу предполагается расходовать минимум 15 000 рублей.</w:t>
      </w:r>
    </w:p>
    <w:p w:rsidR="00A86F25" w:rsidRDefault="00A86F25" w:rsidP="00D70F65">
      <w:pPr>
        <w:spacing w:after="0" w:line="240" w:lineRule="auto"/>
        <w:ind w:firstLine="709"/>
        <w:rPr>
          <w:rFonts w:ascii="Times New Roman" w:hAnsi="Times New Roman" w:cs="Times New Roman"/>
          <w:sz w:val="28"/>
        </w:rPr>
      </w:pPr>
      <w:r>
        <w:rPr>
          <w:rFonts w:ascii="Times New Roman" w:hAnsi="Times New Roman" w:cs="Times New Roman"/>
          <w:sz w:val="28"/>
        </w:rPr>
        <w:t>Данный маркетинговый план рассчитан в долгосрочной перспективе.</w:t>
      </w:r>
    </w:p>
    <w:p w:rsidR="007108F1" w:rsidRDefault="007108F1">
      <w:pPr>
        <w:rPr>
          <w:rFonts w:ascii="Times New Roman" w:hAnsi="Times New Roman" w:cs="Times New Roman"/>
          <w:sz w:val="28"/>
        </w:rPr>
      </w:pPr>
      <w:r>
        <w:rPr>
          <w:rFonts w:ascii="Times New Roman" w:hAnsi="Times New Roman" w:cs="Times New Roman"/>
          <w:sz w:val="28"/>
        </w:rPr>
        <w:br w:type="page"/>
      </w:r>
    </w:p>
    <w:p w:rsidR="00D70F65" w:rsidRPr="00A86F25" w:rsidRDefault="007108F1" w:rsidP="007108F1">
      <w:pPr>
        <w:spacing w:after="0" w:line="240" w:lineRule="auto"/>
        <w:jc w:val="center"/>
        <w:rPr>
          <w:rFonts w:ascii="Times New Roman" w:hAnsi="Times New Roman" w:cs="Times New Roman"/>
          <w:b/>
          <w:sz w:val="32"/>
        </w:rPr>
      </w:pPr>
      <w:r w:rsidRPr="00A86F25">
        <w:rPr>
          <w:rFonts w:ascii="Times New Roman" w:hAnsi="Times New Roman" w:cs="Times New Roman"/>
          <w:b/>
          <w:sz w:val="32"/>
        </w:rPr>
        <w:lastRenderedPageBreak/>
        <w:t>Производственный план</w:t>
      </w:r>
    </w:p>
    <w:p w:rsidR="007108F1" w:rsidRDefault="007108F1" w:rsidP="00A86F25">
      <w:pPr>
        <w:spacing w:after="0" w:line="240" w:lineRule="auto"/>
        <w:rPr>
          <w:rFonts w:ascii="Times New Roman" w:hAnsi="Times New Roman" w:cs="Times New Roman"/>
          <w:sz w:val="28"/>
        </w:rPr>
      </w:pPr>
    </w:p>
    <w:p w:rsidR="002957B8" w:rsidRDefault="007108F1" w:rsidP="00D70F65">
      <w:pPr>
        <w:spacing w:after="0" w:line="240" w:lineRule="auto"/>
        <w:ind w:firstLine="709"/>
        <w:rPr>
          <w:rFonts w:ascii="Times New Roman" w:hAnsi="Times New Roman" w:cs="Times New Roman"/>
          <w:sz w:val="28"/>
        </w:rPr>
      </w:pPr>
      <w:r w:rsidRPr="007108F1">
        <w:rPr>
          <w:rFonts w:ascii="Times New Roman" w:hAnsi="Times New Roman" w:cs="Times New Roman"/>
          <w:sz w:val="28"/>
        </w:rPr>
        <w:t>Магазин чая будет расп</w:t>
      </w:r>
      <w:r>
        <w:rPr>
          <w:rFonts w:ascii="Times New Roman" w:hAnsi="Times New Roman" w:cs="Times New Roman"/>
          <w:sz w:val="28"/>
        </w:rPr>
        <w:t>оложен в городе с населением 550 тыс.</w:t>
      </w:r>
      <w:r w:rsidRPr="007108F1">
        <w:rPr>
          <w:rFonts w:ascii="Times New Roman" w:hAnsi="Times New Roman" w:cs="Times New Roman"/>
          <w:sz w:val="28"/>
        </w:rPr>
        <w:t xml:space="preserve"> человек на улице с высокой проходимостью, на первой линии домов. Для размещения магазина будет использовано арендованное помещение общей площадью 30 кв. метров, в котором планируе</w:t>
      </w:r>
      <w:r>
        <w:rPr>
          <w:rFonts w:ascii="Times New Roman" w:hAnsi="Times New Roman" w:cs="Times New Roman"/>
          <w:sz w:val="28"/>
        </w:rPr>
        <w:t>тся оборудовать торговый зал, не</w:t>
      </w:r>
      <w:r w:rsidRPr="007108F1">
        <w:rPr>
          <w:rFonts w:ascii="Times New Roman" w:hAnsi="Times New Roman" w:cs="Times New Roman"/>
          <w:sz w:val="28"/>
        </w:rPr>
        <w:t>большой склад и зону дегустации. Помещение потребует ремонта, на кото</w:t>
      </w:r>
      <w:r>
        <w:rPr>
          <w:rFonts w:ascii="Times New Roman" w:hAnsi="Times New Roman" w:cs="Times New Roman"/>
          <w:sz w:val="28"/>
        </w:rPr>
        <w:t>рый будет выделено 180 000 рублей</w:t>
      </w:r>
    </w:p>
    <w:p w:rsidR="007108F1" w:rsidRDefault="007108F1" w:rsidP="00D70F65">
      <w:pPr>
        <w:spacing w:after="0" w:line="240" w:lineRule="auto"/>
        <w:ind w:firstLine="709"/>
        <w:rPr>
          <w:rFonts w:ascii="Times New Roman" w:hAnsi="Times New Roman" w:cs="Times New Roman"/>
          <w:sz w:val="28"/>
        </w:rPr>
      </w:pPr>
      <w:r w:rsidRPr="007108F1">
        <w:rPr>
          <w:rFonts w:ascii="Times New Roman" w:hAnsi="Times New Roman" w:cs="Times New Roman"/>
          <w:sz w:val="28"/>
        </w:rPr>
        <w:t>Также для чайного бутика будет закуплено оборудование, стоимость ко</w:t>
      </w:r>
      <w:r>
        <w:rPr>
          <w:rFonts w:ascii="Times New Roman" w:hAnsi="Times New Roman" w:cs="Times New Roman"/>
          <w:sz w:val="28"/>
        </w:rPr>
        <w:t>торого отображена в таблице 5.</w:t>
      </w:r>
    </w:p>
    <w:p w:rsidR="007108F1" w:rsidRDefault="007108F1" w:rsidP="007108F1">
      <w:pPr>
        <w:spacing w:after="0" w:line="240" w:lineRule="auto"/>
        <w:rPr>
          <w:rFonts w:ascii="Times New Roman" w:hAnsi="Times New Roman" w:cs="Times New Roman"/>
          <w:sz w:val="28"/>
        </w:rPr>
      </w:pPr>
    </w:p>
    <w:p w:rsidR="007108F1" w:rsidRDefault="007108F1" w:rsidP="007108F1">
      <w:pPr>
        <w:spacing w:after="0" w:line="240" w:lineRule="auto"/>
        <w:rPr>
          <w:rFonts w:ascii="Times New Roman" w:hAnsi="Times New Roman" w:cs="Times New Roman"/>
          <w:sz w:val="28"/>
        </w:rPr>
      </w:pPr>
      <w:r>
        <w:rPr>
          <w:rFonts w:ascii="Times New Roman" w:hAnsi="Times New Roman" w:cs="Times New Roman"/>
          <w:sz w:val="28"/>
        </w:rPr>
        <w:t xml:space="preserve">Таблица 5 – Затраты на оборудование </w:t>
      </w:r>
    </w:p>
    <w:tbl>
      <w:tblPr>
        <w:tblStyle w:val="a8"/>
        <w:tblW w:w="5000" w:type="pct"/>
        <w:tblLook w:val="04A0" w:firstRow="1" w:lastRow="0" w:firstColumn="1" w:lastColumn="0" w:noHBand="0" w:noVBand="1"/>
      </w:tblPr>
      <w:tblGrid>
        <w:gridCol w:w="4167"/>
        <w:gridCol w:w="1758"/>
        <w:gridCol w:w="1809"/>
        <w:gridCol w:w="2545"/>
      </w:tblGrid>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bCs/>
                <w:sz w:val="28"/>
                <w:szCs w:val="28"/>
              </w:rPr>
              <w:t>Наименование</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Цена</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bCs/>
                <w:sz w:val="28"/>
                <w:szCs w:val="28"/>
              </w:rPr>
              <w:t>Кол-во, шт.</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Стоимость</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Электронные весы</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Прилавок</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500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500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Витрина для чая</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500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10</w:t>
            </w:r>
          </w:p>
        </w:tc>
        <w:tc>
          <w:tcPr>
            <w:tcW w:w="1238" w:type="pct"/>
            <w:shd w:val="clear" w:color="auto" w:fill="auto"/>
            <w:hideMark/>
          </w:tcPr>
          <w:p w:rsidR="007108F1" w:rsidRPr="007108F1" w:rsidRDefault="005745C6" w:rsidP="007108F1">
            <w:pPr>
              <w:rPr>
                <w:rFonts w:ascii="Times New Roman" w:eastAsia="Times New Roman" w:hAnsi="Times New Roman" w:cs="Times New Roman"/>
                <w:sz w:val="28"/>
                <w:szCs w:val="28"/>
              </w:rPr>
            </w:pPr>
            <w:r>
              <w:rPr>
                <w:rFonts w:ascii="Times New Roman" w:eastAsia="Times New Roman" w:hAnsi="Times New Roman" w:cs="Times New Roman"/>
                <w:sz w:val="28"/>
                <w:szCs w:val="28"/>
              </w:rPr>
              <w:t>115 0</w:t>
            </w:r>
            <w:r w:rsidR="007108F1" w:rsidRPr="007108F1">
              <w:rPr>
                <w:rFonts w:ascii="Times New Roman" w:eastAsia="Times New Roman" w:hAnsi="Times New Roman" w:cs="Times New Roman"/>
                <w:sz w:val="28"/>
                <w:szCs w:val="28"/>
              </w:rPr>
              <w:t>00</w:t>
            </w:r>
            <w:r w:rsidR="007108F1">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Кассовое оборудование</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Вывеска</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Униформа сотрудников</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24</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Световое оборудование</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Мебель для зоны дегустации</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90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90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Сантехника</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7108F1" w:rsidRPr="007108F1" w:rsidTr="007108F1">
        <w:tc>
          <w:tcPr>
            <w:tcW w:w="2027"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Прочее</w:t>
            </w:r>
          </w:p>
        </w:tc>
        <w:tc>
          <w:tcPr>
            <w:tcW w:w="855"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c>
          <w:tcPr>
            <w:tcW w:w="880"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1</w:t>
            </w:r>
          </w:p>
        </w:tc>
        <w:tc>
          <w:tcPr>
            <w:tcW w:w="1238" w:type="pct"/>
            <w:shd w:val="clear" w:color="auto" w:fill="auto"/>
            <w:hideMark/>
          </w:tcPr>
          <w:p w:rsidR="007108F1" w:rsidRPr="007108F1" w:rsidRDefault="007108F1" w:rsidP="007108F1">
            <w:pPr>
              <w:rPr>
                <w:rFonts w:ascii="Times New Roman" w:eastAsia="Times New Roman" w:hAnsi="Times New Roman" w:cs="Times New Roman"/>
                <w:sz w:val="28"/>
                <w:szCs w:val="28"/>
              </w:rPr>
            </w:pPr>
            <w:r w:rsidRPr="007108F1">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7108F1">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bl>
    <w:p w:rsidR="007108F1" w:rsidRDefault="007108F1" w:rsidP="00D70F65">
      <w:pPr>
        <w:spacing w:after="0" w:line="240" w:lineRule="auto"/>
        <w:ind w:firstLine="709"/>
        <w:rPr>
          <w:rFonts w:ascii="Times New Roman" w:hAnsi="Times New Roman" w:cs="Times New Roman"/>
          <w:sz w:val="28"/>
        </w:rPr>
      </w:pPr>
    </w:p>
    <w:p w:rsidR="005745C6" w:rsidRDefault="005745C6" w:rsidP="005745C6">
      <w:pPr>
        <w:spacing w:after="0" w:line="240" w:lineRule="auto"/>
        <w:ind w:firstLine="709"/>
        <w:rPr>
          <w:rFonts w:ascii="Times New Roman" w:hAnsi="Times New Roman" w:cs="Times New Roman"/>
          <w:sz w:val="28"/>
        </w:rPr>
      </w:pPr>
      <w:r w:rsidRPr="005745C6">
        <w:rPr>
          <w:rFonts w:ascii="Times New Roman" w:hAnsi="Times New Roman" w:cs="Times New Roman"/>
          <w:sz w:val="28"/>
        </w:rPr>
        <w:t xml:space="preserve">Помимо приведенного в перечне оборудования для магазина чая, также понадобится закупить фасовочный материал и нанести на него фирменную символику. </w:t>
      </w:r>
      <w:r>
        <w:rPr>
          <w:rFonts w:ascii="Times New Roman" w:hAnsi="Times New Roman" w:cs="Times New Roman"/>
          <w:sz w:val="28"/>
        </w:rPr>
        <w:t xml:space="preserve">Это </w:t>
      </w:r>
      <w:r w:rsidRPr="005745C6">
        <w:rPr>
          <w:rFonts w:ascii="Times New Roman" w:hAnsi="Times New Roman" w:cs="Times New Roman"/>
          <w:sz w:val="28"/>
        </w:rPr>
        <w:t>обойдется в сумму около 50 тыс. руб.</w:t>
      </w:r>
    </w:p>
    <w:p w:rsidR="005745C6" w:rsidRDefault="005745C6" w:rsidP="005745C6">
      <w:pPr>
        <w:spacing w:after="0" w:line="240" w:lineRule="auto"/>
        <w:ind w:firstLine="709"/>
        <w:rPr>
          <w:rFonts w:ascii="Times New Roman" w:hAnsi="Times New Roman" w:cs="Times New Roman"/>
          <w:sz w:val="28"/>
        </w:rPr>
      </w:pPr>
      <w:r>
        <w:rPr>
          <w:rFonts w:ascii="Times New Roman" w:hAnsi="Times New Roman" w:cs="Times New Roman"/>
          <w:sz w:val="28"/>
        </w:rPr>
        <w:t>Штатное расписание чайной лавки приведено в таблице 6.</w:t>
      </w:r>
    </w:p>
    <w:p w:rsidR="005745C6" w:rsidRDefault="005745C6" w:rsidP="005745C6">
      <w:pPr>
        <w:spacing w:after="0" w:line="240" w:lineRule="auto"/>
        <w:ind w:firstLine="709"/>
        <w:rPr>
          <w:rFonts w:ascii="Times New Roman" w:hAnsi="Times New Roman" w:cs="Times New Roman"/>
          <w:sz w:val="28"/>
        </w:rPr>
      </w:pPr>
    </w:p>
    <w:p w:rsidR="005745C6" w:rsidRPr="005745C6" w:rsidRDefault="005745C6" w:rsidP="005745C6">
      <w:pPr>
        <w:spacing w:after="0" w:line="240" w:lineRule="auto"/>
        <w:ind w:firstLine="709"/>
        <w:rPr>
          <w:rFonts w:ascii="Times New Roman" w:hAnsi="Times New Roman" w:cs="Times New Roman"/>
          <w:sz w:val="28"/>
        </w:rPr>
      </w:pPr>
      <w:r>
        <w:rPr>
          <w:rFonts w:ascii="Times New Roman" w:hAnsi="Times New Roman" w:cs="Times New Roman"/>
          <w:sz w:val="28"/>
        </w:rPr>
        <w:t>Таблица 6 – Организационная структура управления компанией</w:t>
      </w:r>
    </w:p>
    <w:tbl>
      <w:tblPr>
        <w:tblStyle w:val="a8"/>
        <w:tblW w:w="5000" w:type="pct"/>
        <w:tblLook w:val="04A0" w:firstRow="1" w:lastRow="0" w:firstColumn="1" w:lastColumn="0" w:noHBand="0" w:noVBand="1"/>
      </w:tblPr>
      <w:tblGrid>
        <w:gridCol w:w="4791"/>
        <w:gridCol w:w="2707"/>
        <w:gridCol w:w="2781"/>
      </w:tblGrid>
      <w:tr w:rsidR="005745C6" w:rsidRPr="005745C6" w:rsidTr="005745C6">
        <w:tc>
          <w:tcPr>
            <w:tcW w:w="2330" w:type="pct"/>
            <w:hideMark/>
          </w:tcPr>
          <w:p w:rsidR="005745C6" w:rsidRPr="005745C6" w:rsidRDefault="005745C6" w:rsidP="005745C6">
            <w:pPr>
              <w:rPr>
                <w:rFonts w:ascii="Times New Roman" w:eastAsia="Times New Roman" w:hAnsi="Times New Roman" w:cs="Times New Roman"/>
                <w:sz w:val="28"/>
                <w:szCs w:val="28"/>
              </w:rPr>
            </w:pPr>
            <w:r w:rsidRPr="005745C6">
              <w:rPr>
                <w:rFonts w:ascii="Times New Roman" w:eastAsia="Times New Roman" w:hAnsi="Times New Roman" w:cs="Times New Roman"/>
                <w:bCs/>
                <w:sz w:val="28"/>
                <w:szCs w:val="28"/>
              </w:rPr>
              <w:t>Должность</w:t>
            </w:r>
          </w:p>
        </w:tc>
        <w:tc>
          <w:tcPr>
            <w:tcW w:w="1317" w:type="pct"/>
            <w:hideMark/>
          </w:tcPr>
          <w:p w:rsidR="005745C6" w:rsidRPr="005745C6" w:rsidRDefault="005745C6" w:rsidP="005745C6">
            <w:pPr>
              <w:rPr>
                <w:rFonts w:ascii="Times New Roman" w:eastAsia="Times New Roman" w:hAnsi="Times New Roman" w:cs="Times New Roman"/>
                <w:sz w:val="28"/>
                <w:szCs w:val="28"/>
              </w:rPr>
            </w:pPr>
            <w:r w:rsidRPr="005745C6">
              <w:rPr>
                <w:rFonts w:ascii="Times New Roman" w:eastAsia="Times New Roman" w:hAnsi="Times New Roman" w:cs="Times New Roman"/>
                <w:bCs/>
                <w:sz w:val="28"/>
                <w:szCs w:val="28"/>
              </w:rPr>
              <w:t>Кол-во, чел.</w:t>
            </w:r>
          </w:p>
        </w:tc>
        <w:tc>
          <w:tcPr>
            <w:tcW w:w="1353" w:type="pct"/>
            <w:hideMark/>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Зарплата</w:t>
            </w:r>
          </w:p>
        </w:tc>
      </w:tr>
      <w:tr w:rsidR="005745C6" w:rsidRPr="005745C6" w:rsidTr="005745C6">
        <w:tc>
          <w:tcPr>
            <w:tcW w:w="2330" w:type="pct"/>
            <w:hideMark/>
          </w:tcPr>
          <w:p w:rsidR="005745C6" w:rsidRPr="005745C6" w:rsidRDefault="005745C6" w:rsidP="005745C6">
            <w:pPr>
              <w:rPr>
                <w:rFonts w:ascii="Times New Roman" w:eastAsia="Times New Roman" w:hAnsi="Times New Roman" w:cs="Times New Roman"/>
                <w:sz w:val="28"/>
                <w:szCs w:val="28"/>
              </w:rPr>
            </w:pPr>
            <w:r w:rsidRPr="005745C6">
              <w:rPr>
                <w:rFonts w:ascii="Times New Roman" w:eastAsia="Times New Roman" w:hAnsi="Times New Roman" w:cs="Times New Roman"/>
                <w:sz w:val="28"/>
                <w:szCs w:val="28"/>
              </w:rPr>
              <w:t>Продавец-консультант</w:t>
            </w:r>
          </w:p>
        </w:tc>
        <w:tc>
          <w:tcPr>
            <w:tcW w:w="1317" w:type="pct"/>
            <w:hideMark/>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pct"/>
            <w:hideMark/>
          </w:tcPr>
          <w:p w:rsidR="005745C6" w:rsidRPr="005745C6" w:rsidRDefault="005745C6" w:rsidP="005745C6">
            <w:pPr>
              <w:rPr>
                <w:rFonts w:ascii="Times New Roman" w:eastAsia="Times New Roman" w:hAnsi="Times New Roman" w:cs="Times New Roman"/>
                <w:sz w:val="28"/>
                <w:szCs w:val="28"/>
              </w:rPr>
            </w:pPr>
            <w:r w:rsidRPr="00574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w:t>
            </w:r>
            <w:r w:rsidRPr="005745C6">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5745C6" w:rsidRPr="005745C6" w:rsidTr="005745C6">
        <w:tc>
          <w:tcPr>
            <w:tcW w:w="2330" w:type="pct"/>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sz w:val="28"/>
                <w:szCs w:val="28"/>
              </w:rPr>
              <w:t>Уборщица</w:t>
            </w:r>
          </w:p>
        </w:tc>
        <w:tc>
          <w:tcPr>
            <w:tcW w:w="1317" w:type="pct"/>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53" w:type="pct"/>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sz w:val="28"/>
                <w:szCs w:val="28"/>
              </w:rPr>
              <w:t>9000 руб.</w:t>
            </w:r>
          </w:p>
        </w:tc>
      </w:tr>
      <w:tr w:rsidR="005745C6" w:rsidRPr="005745C6" w:rsidTr="005745C6">
        <w:tc>
          <w:tcPr>
            <w:tcW w:w="3647" w:type="pct"/>
            <w:gridSpan w:val="2"/>
            <w:hideMark/>
          </w:tcPr>
          <w:p w:rsidR="005745C6" w:rsidRPr="005745C6" w:rsidRDefault="005745C6" w:rsidP="005745C6">
            <w:pPr>
              <w:rPr>
                <w:rFonts w:ascii="Times New Roman" w:eastAsia="Times New Roman" w:hAnsi="Times New Roman" w:cs="Times New Roman"/>
                <w:sz w:val="28"/>
                <w:szCs w:val="28"/>
              </w:rPr>
            </w:pPr>
            <w:r w:rsidRPr="005745C6">
              <w:rPr>
                <w:rFonts w:ascii="Times New Roman" w:eastAsia="Times New Roman" w:hAnsi="Times New Roman" w:cs="Times New Roman"/>
                <w:bCs/>
                <w:sz w:val="28"/>
                <w:szCs w:val="28"/>
              </w:rPr>
              <w:t>Итого:</w:t>
            </w:r>
          </w:p>
        </w:tc>
        <w:tc>
          <w:tcPr>
            <w:tcW w:w="1353" w:type="pct"/>
            <w:hideMark/>
          </w:tcPr>
          <w:p w:rsidR="005745C6" w:rsidRPr="005745C6" w:rsidRDefault="005745C6" w:rsidP="005745C6">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53</w:t>
            </w:r>
            <w:r w:rsidRPr="005745C6">
              <w:rPr>
                <w:rFonts w:ascii="Times New Roman" w:eastAsia="Times New Roman" w:hAnsi="Times New Roman" w:cs="Times New Roman"/>
                <w:bCs/>
                <w:sz w:val="28"/>
                <w:szCs w:val="28"/>
              </w:rPr>
              <w:t xml:space="preserve"> 000</w:t>
            </w:r>
          </w:p>
        </w:tc>
      </w:tr>
    </w:tbl>
    <w:p w:rsidR="005745C6" w:rsidRDefault="005745C6" w:rsidP="00D70F65">
      <w:pPr>
        <w:spacing w:after="0" w:line="240" w:lineRule="auto"/>
        <w:ind w:firstLine="709"/>
        <w:rPr>
          <w:rFonts w:ascii="Times New Roman" w:hAnsi="Times New Roman" w:cs="Times New Roman"/>
          <w:sz w:val="28"/>
        </w:rPr>
      </w:pPr>
    </w:p>
    <w:p w:rsidR="00A86F25" w:rsidRDefault="00A86F25" w:rsidP="00D70F65">
      <w:pPr>
        <w:spacing w:after="0" w:line="240" w:lineRule="auto"/>
        <w:ind w:firstLine="709"/>
        <w:rPr>
          <w:rFonts w:ascii="Times New Roman" w:hAnsi="Times New Roman" w:cs="Times New Roman"/>
          <w:sz w:val="28"/>
        </w:rPr>
      </w:pPr>
      <w:r>
        <w:rPr>
          <w:rFonts w:ascii="Times New Roman" w:hAnsi="Times New Roman" w:cs="Times New Roman"/>
          <w:sz w:val="28"/>
        </w:rPr>
        <w:t>Обязанностью продавца-консультанта будет обслуживание клиентов, оценка предпочтений клиентов, и введение общения для построения доверия у клиента.</w:t>
      </w:r>
    </w:p>
    <w:p w:rsidR="00A86F25" w:rsidRDefault="00A86F25" w:rsidP="00D70F65">
      <w:pPr>
        <w:spacing w:after="0" w:line="240" w:lineRule="auto"/>
        <w:ind w:firstLine="709"/>
        <w:rPr>
          <w:rFonts w:ascii="Times New Roman" w:hAnsi="Times New Roman" w:cs="Times New Roman"/>
          <w:sz w:val="28"/>
        </w:rPr>
      </w:pPr>
      <w:r>
        <w:rPr>
          <w:rFonts w:ascii="Times New Roman" w:hAnsi="Times New Roman" w:cs="Times New Roman"/>
          <w:sz w:val="28"/>
        </w:rPr>
        <w:t>Работать лавка будет каждый день с 8.00 до 22.00.</w:t>
      </w:r>
    </w:p>
    <w:p w:rsidR="00A86F25" w:rsidRDefault="00A86F25">
      <w:pPr>
        <w:rPr>
          <w:rFonts w:ascii="Times New Roman" w:hAnsi="Times New Roman" w:cs="Times New Roman"/>
          <w:sz w:val="28"/>
        </w:rPr>
      </w:pPr>
      <w:r>
        <w:rPr>
          <w:rFonts w:ascii="Times New Roman" w:hAnsi="Times New Roman" w:cs="Times New Roman"/>
          <w:sz w:val="28"/>
        </w:rPr>
        <w:br w:type="page"/>
      </w:r>
    </w:p>
    <w:p w:rsidR="00A86F25" w:rsidRDefault="00A86F25" w:rsidP="00A86F25">
      <w:pPr>
        <w:spacing w:after="0" w:line="240" w:lineRule="auto"/>
        <w:jc w:val="center"/>
        <w:rPr>
          <w:rFonts w:ascii="Times New Roman" w:hAnsi="Times New Roman" w:cs="Times New Roman"/>
          <w:b/>
          <w:sz w:val="28"/>
        </w:rPr>
      </w:pPr>
      <w:r w:rsidRPr="00A86F25">
        <w:rPr>
          <w:rFonts w:ascii="Times New Roman" w:hAnsi="Times New Roman" w:cs="Times New Roman"/>
          <w:b/>
          <w:sz w:val="32"/>
        </w:rPr>
        <w:lastRenderedPageBreak/>
        <w:t>Финансовый план</w:t>
      </w:r>
    </w:p>
    <w:p w:rsidR="00A86F25" w:rsidRDefault="00A86F25" w:rsidP="002742BD">
      <w:pPr>
        <w:spacing w:after="0" w:line="240" w:lineRule="auto"/>
        <w:rPr>
          <w:rFonts w:ascii="Times New Roman" w:hAnsi="Times New Roman" w:cs="Times New Roman"/>
          <w:b/>
          <w:sz w:val="28"/>
        </w:rPr>
      </w:pPr>
    </w:p>
    <w:p w:rsidR="00A86F25" w:rsidRDefault="002742BD" w:rsidP="00A86F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Открытие чайной лавки </w:t>
      </w:r>
      <w:r w:rsidR="006A41F3">
        <w:rPr>
          <w:rFonts w:ascii="Times New Roman" w:hAnsi="Times New Roman" w:cs="Times New Roman"/>
          <w:sz w:val="28"/>
        </w:rPr>
        <w:t>потребует привлечения 1 54</w:t>
      </w:r>
      <w:r w:rsidRPr="002742BD">
        <w:rPr>
          <w:rFonts w:ascii="Times New Roman" w:hAnsi="Times New Roman" w:cs="Times New Roman"/>
          <w:sz w:val="28"/>
        </w:rPr>
        <w:t>7 200 руб. Проект будет реализован с привлечением собственных денежных средств. Структура инвестици</w:t>
      </w:r>
      <w:r>
        <w:rPr>
          <w:rFonts w:ascii="Times New Roman" w:hAnsi="Times New Roman" w:cs="Times New Roman"/>
          <w:sz w:val="28"/>
        </w:rPr>
        <w:t>онных затрат приведена в таблице 7</w:t>
      </w:r>
      <w:r w:rsidRPr="002742BD">
        <w:rPr>
          <w:rFonts w:ascii="Times New Roman" w:hAnsi="Times New Roman" w:cs="Times New Roman"/>
          <w:sz w:val="28"/>
        </w:rPr>
        <w:t>.</w:t>
      </w:r>
    </w:p>
    <w:p w:rsidR="002742BD" w:rsidRDefault="002742BD" w:rsidP="00A86F25">
      <w:pPr>
        <w:spacing w:after="0" w:line="240" w:lineRule="auto"/>
        <w:ind w:firstLine="709"/>
        <w:jc w:val="both"/>
        <w:rPr>
          <w:rFonts w:ascii="Times New Roman" w:hAnsi="Times New Roman" w:cs="Times New Roman"/>
          <w:sz w:val="28"/>
        </w:rPr>
      </w:pPr>
    </w:p>
    <w:p w:rsidR="002742BD" w:rsidRDefault="002742BD" w:rsidP="00A86F25">
      <w:pPr>
        <w:spacing w:after="0" w:line="240" w:lineRule="auto"/>
        <w:ind w:firstLine="709"/>
        <w:jc w:val="both"/>
        <w:rPr>
          <w:rFonts w:ascii="Times New Roman" w:hAnsi="Times New Roman" w:cs="Times New Roman"/>
          <w:sz w:val="28"/>
        </w:rPr>
      </w:pPr>
      <w:r>
        <w:rPr>
          <w:rFonts w:ascii="Times New Roman" w:hAnsi="Times New Roman" w:cs="Times New Roman"/>
          <w:sz w:val="28"/>
        </w:rPr>
        <w:t>Таблица 7</w:t>
      </w:r>
      <w:r w:rsidR="00AD1F00">
        <w:rPr>
          <w:rFonts w:ascii="Times New Roman" w:hAnsi="Times New Roman" w:cs="Times New Roman"/>
          <w:sz w:val="28"/>
        </w:rPr>
        <w:t xml:space="preserve"> – Начальные вложения</w:t>
      </w:r>
    </w:p>
    <w:tbl>
      <w:tblPr>
        <w:tblStyle w:val="a8"/>
        <w:tblW w:w="5000" w:type="pct"/>
        <w:tblLook w:val="04A0" w:firstRow="1" w:lastRow="0" w:firstColumn="1" w:lastColumn="0" w:noHBand="0" w:noVBand="1"/>
      </w:tblPr>
      <w:tblGrid>
        <w:gridCol w:w="6965"/>
        <w:gridCol w:w="3314"/>
      </w:tblGrid>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bCs/>
                <w:sz w:val="28"/>
                <w:szCs w:val="28"/>
              </w:rPr>
              <w:t>Статья затрат</w:t>
            </w:r>
          </w:p>
        </w:tc>
        <w:tc>
          <w:tcPr>
            <w:tcW w:w="1612" w:type="pct"/>
            <w:hideMark/>
          </w:tcPr>
          <w:p w:rsidR="006A41F3" w:rsidRPr="002742BD" w:rsidRDefault="006A41F3" w:rsidP="002742BD">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Сумма</w:t>
            </w:r>
          </w:p>
        </w:tc>
      </w:tr>
      <w:tr w:rsidR="002742BD" w:rsidRPr="002742BD" w:rsidTr="002742BD">
        <w:tc>
          <w:tcPr>
            <w:tcW w:w="5000" w:type="pct"/>
            <w:gridSpan w:val="2"/>
            <w:hideMark/>
          </w:tcPr>
          <w:p w:rsidR="002742BD" w:rsidRPr="002742BD" w:rsidRDefault="002742BD" w:rsidP="002742BD">
            <w:pPr>
              <w:rPr>
                <w:rFonts w:ascii="Times New Roman" w:eastAsia="Times New Roman" w:hAnsi="Times New Roman" w:cs="Times New Roman"/>
                <w:sz w:val="28"/>
                <w:szCs w:val="28"/>
              </w:rPr>
            </w:pPr>
            <w:r w:rsidRPr="002742BD">
              <w:rPr>
                <w:rFonts w:ascii="Times New Roman" w:eastAsia="Times New Roman" w:hAnsi="Times New Roman" w:cs="Times New Roman"/>
                <w:i/>
                <w:iCs/>
                <w:sz w:val="28"/>
                <w:szCs w:val="28"/>
              </w:rPr>
              <w:t>Вложения в недвижимость</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Ремонт помещения+дизайн-проект</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225</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2742BD" w:rsidRPr="002742BD" w:rsidTr="002742BD">
        <w:tc>
          <w:tcPr>
            <w:tcW w:w="5000" w:type="pct"/>
            <w:gridSpan w:val="2"/>
            <w:hideMark/>
          </w:tcPr>
          <w:p w:rsidR="002742BD" w:rsidRPr="002742BD" w:rsidRDefault="002742BD" w:rsidP="002742BD">
            <w:pPr>
              <w:rPr>
                <w:rFonts w:ascii="Times New Roman" w:eastAsia="Times New Roman" w:hAnsi="Times New Roman" w:cs="Times New Roman"/>
                <w:sz w:val="28"/>
                <w:szCs w:val="28"/>
              </w:rPr>
            </w:pPr>
            <w:r w:rsidRPr="002742BD">
              <w:rPr>
                <w:rFonts w:ascii="Times New Roman" w:eastAsia="Times New Roman" w:hAnsi="Times New Roman" w:cs="Times New Roman"/>
                <w:i/>
                <w:iCs/>
                <w:sz w:val="28"/>
                <w:szCs w:val="28"/>
              </w:rPr>
              <w:t>Оборудование помещения</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Закупка оборудования</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367</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руб.</w:t>
            </w:r>
          </w:p>
        </w:tc>
      </w:tr>
      <w:tr w:rsidR="002742BD" w:rsidRPr="002742BD" w:rsidTr="002742BD">
        <w:tc>
          <w:tcPr>
            <w:tcW w:w="5000" w:type="pct"/>
            <w:gridSpan w:val="2"/>
            <w:hideMark/>
          </w:tcPr>
          <w:p w:rsidR="002742BD" w:rsidRPr="002742BD" w:rsidRDefault="002742BD" w:rsidP="002742BD">
            <w:pPr>
              <w:rPr>
                <w:rFonts w:ascii="Times New Roman" w:eastAsia="Times New Roman" w:hAnsi="Times New Roman" w:cs="Times New Roman"/>
                <w:sz w:val="28"/>
                <w:szCs w:val="28"/>
              </w:rPr>
            </w:pPr>
            <w:r w:rsidRPr="002742BD">
              <w:rPr>
                <w:rFonts w:ascii="Times New Roman" w:eastAsia="Times New Roman" w:hAnsi="Times New Roman" w:cs="Times New Roman"/>
                <w:i/>
                <w:iCs/>
                <w:sz w:val="28"/>
                <w:szCs w:val="28"/>
              </w:rPr>
              <w:t>Нематериальные активы</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Создание сайта</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80</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Процедуры регистрации и оформления</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Стартовая рекламная кампания</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60</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2742BD" w:rsidRPr="002742BD" w:rsidTr="002742BD">
        <w:tc>
          <w:tcPr>
            <w:tcW w:w="5000" w:type="pct"/>
            <w:gridSpan w:val="2"/>
            <w:hideMark/>
          </w:tcPr>
          <w:p w:rsidR="002742BD" w:rsidRPr="002742BD" w:rsidRDefault="002742BD" w:rsidP="002742BD">
            <w:pPr>
              <w:rPr>
                <w:rFonts w:ascii="Times New Roman" w:eastAsia="Times New Roman" w:hAnsi="Times New Roman" w:cs="Times New Roman"/>
                <w:sz w:val="28"/>
                <w:szCs w:val="28"/>
              </w:rPr>
            </w:pPr>
            <w:r w:rsidRPr="002742BD">
              <w:rPr>
                <w:rFonts w:ascii="Times New Roman" w:eastAsia="Times New Roman" w:hAnsi="Times New Roman" w:cs="Times New Roman"/>
                <w:i/>
                <w:iCs/>
                <w:sz w:val="28"/>
                <w:szCs w:val="28"/>
              </w:rPr>
              <w:t>Оборотные средства</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Оборотные средства</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200</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r w:rsidR="006A41F3" w:rsidRPr="002742BD" w:rsidTr="006A41F3">
        <w:tc>
          <w:tcPr>
            <w:tcW w:w="3388"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Стартовое товарное наполнение</w:t>
            </w:r>
          </w:p>
        </w:tc>
        <w:tc>
          <w:tcPr>
            <w:tcW w:w="1612" w:type="pct"/>
            <w:hideMark/>
          </w:tcPr>
          <w:p w:rsidR="006A41F3" w:rsidRPr="002742BD" w:rsidRDefault="006A41F3" w:rsidP="002742BD">
            <w:pPr>
              <w:rPr>
                <w:rFonts w:ascii="Times New Roman" w:eastAsia="Times New Roman" w:hAnsi="Times New Roman" w:cs="Times New Roman"/>
                <w:sz w:val="28"/>
                <w:szCs w:val="28"/>
              </w:rPr>
            </w:pPr>
            <w:r w:rsidRPr="002742BD">
              <w:rPr>
                <w:rFonts w:ascii="Times New Roman" w:eastAsia="Times New Roman" w:hAnsi="Times New Roman" w:cs="Times New Roman"/>
                <w:sz w:val="28"/>
                <w:szCs w:val="28"/>
              </w:rPr>
              <w:t>500</w:t>
            </w:r>
            <w:r>
              <w:rPr>
                <w:rFonts w:ascii="Times New Roman" w:eastAsia="Times New Roman" w:hAnsi="Times New Roman" w:cs="Times New Roman"/>
                <w:sz w:val="28"/>
                <w:szCs w:val="28"/>
              </w:rPr>
              <w:t> </w:t>
            </w:r>
            <w:r w:rsidRPr="002742BD">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руб.</w:t>
            </w:r>
          </w:p>
        </w:tc>
      </w:tr>
    </w:tbl>
    <w:p w:rsidR="002742BD" w:rsidRDefault="002742BD" w:rsidP="00A86F25">
      <w:pPr>
        <w:spacing w:after="0" w:line="240" w:lineRule="auto"/>
        <w:ind w:firstLine="709"/>
        <w:jc w:val="both"/>
        <w:rPr>
          <w:rFonts w:ascii="Times New Roman" w:hAnsi="Times New Roman" w:cs="Times New Roman"/>
          <w:sz w:val="28"/>
        </w:rPr>
      </w:pPr>
    </w:p>
    <w:p w:rsidR="00AD1F00" w:rsidRDefault="00AD1F00" w:rsidP="00A86F25">
      <w:pPr>
        <w:spacing w:after="0" w:line="240" w:lineRule="auto"/>
        <w:ind w:firstLine="709"/>
        <w:jc w:val="both"/>
        <w:rPr>
          <w:rFonts w:ascii="Times New Roman" w:hAnsi="Times New Roman" w:cs="Times New Roman"/>
          <w:sz w:val="28"/>
        </w:rPr>
      </w:pPr>
      <w:r>
        <w:rPr>
          <w:rFonts w:ascii="Times New Roman" w:hAnsi="Times New Roman" w:cs="Times New Roman"/>
          <w:sz w:val="28"/>
        </w:rPr>
        <w:t>После начального вложения последует ежемесячные затраты, что должны окупиться ежемесячным доходом (таблица 8).</w:t>
      </w:r>
    </w:p>
    <w:p w:rsidR="00AD1F00" w:rsidRDefault="00AD1F00" w:rsidP="00A86F25">
      <w:pPr>
        <w:spacing w:after="0" w:line="240" w:lineRule="auto"/>
        <w:ind w:firstLine="709"/>
        <w:jc w:val="both"/>
        <w:rPr>
          <w:rFonts w:ascii="Times New Roman" w:hAnsi="Times New Roman" w:cs="Times New Roman"/>
          <w:sz w:val="28"/>
        </w:rPr>
      </w:pPr>
    </w:p>
    <w:p w:rsidR="00AD1F00" w:rsidRDefault="00AD1F00" w:rsidP="00A86F25">
      <w:pPr>
        <w:spacing w:after="0" w:line="240" w:lineRule="auto"/>
        <w:ind w:firstLine="709"/>
        <w:jc w:val="both"/>
        <w:rPr>
          <w:rFonts w:ascii="Times New Roman" w:hAnsi="Times New Roman" w:cs="Times New Roman"/>
          <w:sz w:val="28"/>
        </w:rPr>
      </w:pPr>
      <w:r>
        <w:rPr>
          <w:rFonts w:ascii="Times New Roman" w:hAnsi="Times New Roman" w:cs="Times New Roman"/>
          <w:sz w:val="28"/>
        </w:rPr>
        <w:t>Таблица 8 – Ежемесячные расходы</w:t>
      </w:r>
    </w:p>
    <w:tbl>
      <w:tblPr>
        <w:tblStyle w:val="a8"/>
        <w:tblW w:w="0" w:type="auto"/>
        <w:tblLook w:val="04A0" w:firstRow="1" w:lastRow="0" w:firstColumn="1" w:lastColumn="0" w:noHBand="0" w:noVBand="1"/>
      </w:tblPr>
      <w:tblGrid>
        <w:gridCol w:w="5139"/>
        <w:gridCol w:w="5140"/>
      </w:tblGrid>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Статья затрат</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Сумма</w:t>
            </w:r>
          </w:p>
        </w:tc>
      </w:tr>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Арендная плата</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20 000 руб.</w:t>
            </w:r>
          </w:p>
        </w:tc>
      </w:tr>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Зарплата персоналу</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53 000 руб.</w:t>
            </w:r>
          </w:p>
        </w:tc>
      </w:tr>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Бухгалтерское обслуживание</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5 000 руб.</w:t>
            </w:r>
          </w:p>
        </w:tc>
      </w:tr>
      <w:tr w:rsidR="00AD1F00" w:rsidTr="00AD1F00">
        <w:tc>
          <w:tcPr>
            <w:tcW w:w="5139" w:type="dxa"/>
          </w:tcPr>
          <w:p w:rsidR="00AD1F00" w:rsidRDefault="00AD1F00" w:rsidP="00AD1F00">
            <w:pPr>
              <w:tabs>
                <w:tab w:val="left" w:pos="1290"/>
              </w:tabs>
              <w:jc w:val="both"/>
              <w:rPr>
                <w:rFonts w:ascii="Times New Roman" w:hAnsi="Times New Roman" w:cs="Times New Roman"/>
                <w:sz w:val="28"/>
              </w:rPr>
            </w:pPr>
            <w:r>
              <w:rPr>
                <w:rFonts w:ascii="Times New Roman" w:hAnsi="Times New Roman" w:cs="Times New Roman"/>
                <w:sz w:val="28"/>
              </w:rPr>
              <w:t>Докупка товара</w:t>
            </w:r>
            <w:r>
              <w:rPr>
                <w:rFonts w:ascii="Times New Roman" w:hAnsi="Times New Roman" w:cs="Times New Roman"/>
                <w:sz w:val="28"/>
              </w:rPr>
              <w:tab/>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225 000 руб.</w:t>
            </w:r>
          </w:p>
        </w:tc>
      </w:tr>
      <w:tr w:rsidR="00AD1F00" w:rsidTr="00AD1F00">
        <w:tc>
          <w:tcPr>
            <w:tcW w:w="5139" w:type="dxa"/>
          </w:tcPr>
          <w:p w:rsidR="00AD1F00" w:rsidRDefault="00AD1F00" w:rsidP="00AD1F00">
            <w:pPr>
              <w:tabs>
                <w:tab w:val="left" w:pos="1290"/>
              </w:tabs>
              <w:jc w:val="both"/>
              <w:rPr>
                <w:rFonts w:ascii="Times New Roman" w:hAnsi="Times New Roman" w:cs="Times New Roman"/>
                <w:sz w:val="28"/>
              </w:rPr>
            </w:pPr>
            <w:r>
              <w:rPr>
                <w:rFonts w:ascii="Times New Roman" w:hAnsi="Times New Roman" w:cs="Times New Roman"/>
                <w:sz w:val="28"/>
              </w:rPr>
              <w:t>Коммунальные платежи</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 xml:space="preserve"> 9 000 руб.</w:t>
            </w:r>
          </w:p>
        </w:tc>
      </w:tr>
      <w:tr w:rsidR="00AD1F00" w:rsidTr="00AD1F00">
        <w:tc>
          <w:tcPr>
            <w:tcW w:w="5139" w:type="dxa"/>
          </w:tcPr>
          <w:p w:rsidR="00AD1F00" w:rsidRDefault="00AD1F00" w:rsidP="00AD1F00">
            <w:pPr>
              <w:tabs>
                <w:tab w:val="left" w:pos="1290"/>
              </w:tabs>
              <w:jc w:val="both"/>
              <w:rPr>
                <w:rFonts w:ascii="Times New Roman" w:hAnsi="Times New Roman" w:cs="Times New Roman"/>
                <w:sz w:val="28"/>
              </w:rPr>
            </w:pPr>
            <w:r>
              <w:rPr>
                <w:rFonts w:ascii="Times New Roman" w:hAnsi="Times New Roman" w:cs="Times New Roman"/>
                <w:sz w:val="28"/>
              </w:rPr>
              <w:t>Закупка упаковки</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12 000 руб.</w:t>
            </w:r>
          </w:p>
        </w:tc>
      </w:tr>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Налоговые платежи</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13 000 руб.</w:t>
            </w:r>
          </w:p>
        </w:tc>
      </w:tr>
      <w:tr w:rsidR="00AD1F00" w:rsidTr="00AD1F00">
        <w:tc>
          <w:tcPr>
            <w:tcW w:w="5139"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Затраты на рекламу</w:t>
            </w:r>
          </w:p>
        </w:tc>
        <w:tc>
          <w:tcPr>
            <w:tcW w:w="5140" w:type="dxa"/>
          </w:tcPr>
          <w:p w:rsidR="00AD1F00" w:rsidRDefault="00AD1F00" w:rsidP="00A86F25">
            <w:pPr>
              <w:jc w:val="both"/>
              <w:rPr>
                <w:rFonts w:ascii="Times New Roman" w:hAnsi="Times New Roman" w:cs="Times New Roman"/>
                <w:sz w:val="28"/>
              </w:rPr>
            </w:pPr>
            <w:r>
              <w:rPr>
                <w:rFonts w:ascii="Times New Roman" w:hAnsi="Times New Roman" w:cs="Times New Roman"/>
                <w:sz w:val="28"/>
              </w:rPr>
              <w:t>15 000 руб.</w:t>
            </w:r>
          </w:p>
        </w:tc>
      </w:tr>
    </w:tbl>
    <w:p w:rsidR="00AD1F00" w:rsidRDefault="00AD1F00" w:rsidP="00A86F25">
      <w:pPr>
        <w:spacing w:after="0" w:line="240" w:lineRule="auto"/>
        <w:ind w:firstLine="709"/>
        <w:jc w:val="both"/>
        <w:rPr>
          <w:rFonts w:ascii="Times New Roman" w:hAnsi="Times New Roman" w:cs="Times New Roman"/>
          <w:sz w:val="28"/>
        </w:rPr>
      </w:pPr>
    </w:p>
    <w:p w:rsidR="00AD1F00" w:rsidRDefault="006F65DB" w:rsidP="00A86F25">
      <w:pPr>
        <w:spacing w:after="0" w:line="240" w:lineRule="auto"/>
        <w:ind w:firstLine="709"/>
        <w:jc w:val="both"/>
        <w:rPr>
          <w:rFonts w:ascii="Times New Roman" w:hAnsi="Times New Roman" w:cs="Times New Roman"/>
          <w:sz w:val="28"/>
        </w:rPr>
      </w:pPr>
      <w:r w:rsidRPr="006F65DB">
        <w:rPr>
          <w:rFonts w:ascii="Times New Roman" w:hAnsi="Times New Roman" w:cs="Times New Roman"/>
          <w:sz w:val="28"/>
        </w:rPr>
        <w:t>Для магазина, расположенного на центральной улице или в торговом центре города с населением более 500 000 человек, исходные данные выглядят следующим образом: Проходимость — 100 человек в день; Покупательская активность — 30% посетителей; Средний чек — 500 рублей; Средняя торговая наценка — 100%. При таком количестве клиентов месячный оборот магазина составит 450 тысяч рублей (или 180–200 кг чая), а чистая прибыль за вычетом текущих расходов — 100 тысяч рублей. Учитывая, что плановые объемы продаж достигаются примерно на второй–третий месяц работы, можно предположить, что инвестиции в открытие чайной лавки окупятся через 9–12 месяцев при рентабельности 26–30%.</w:t>
      </w:r>
    </w:p>
    <w:p w:rsidR="007F23E4" w:rsidRPr="00DA3587" w:rsidRDefault="007F23E4" w:rsidP="007F23E4">
      <w:pPr>
        <w:spacing w:after="0" w:line="240" w:lineRule="auto"/>
        <w:jc w:val="center"/>
        <w:rPr>
          <w:rFonts w:ascii="Times New Roman" w:hAnsi="Times New Roman" w:cs="Times New Roman"/>
          <w:b/>
          <w:sz w:val="32"/>
        </w:rPr>
      </w:pPr>
      <w:r w:rsidRPr="00DA3587">
        <w:rPr>
          <w:rFonts w:ascii="Times New Roman" w:hAnsi="Times New Roman" w:cs="Times New Roman"/>
          <w:b/>
          <w:sz w:val="32"/>
        </w:rPr>
        <w:lastRenderedPageBreak/>
        <w:t>Оценка рисков</w:t>
      </w:r>
    </w:p>
    <w:p w:rsidR="007F23E4" w:rsidRDefault="007F23E4" w:rsidP="00A86F25">
      <w:pPr>
        <w:spacing w:after="0" w:line="240" w:lineRule="auto"/>
        <w:ind w:firstLine="709"/>
        <w:jc w:val="both"/>
        <w:rPr>
          <w:rFonts w:ascii="Times New Roman" w:hAnsi="Times New Roman" w:cs="Times New Roman"/>
          <w:b/>
          <w:sz w:val="28"/>
        </w:rPr>
      </w:pPr>
    </w:p>
    <w:p w:rsidR="007F23E4" w:rsidRPr="007F23E4" w:rsidRDefault="007F23E4" w:rsidP="00A86F25">
      <w:pPr>
        <w:spacing w:after="0" w:line="240" w:lineRule="auto"/>
        <w:ind w:firstLine="709"/>
        <w:jc w:val="both"/>
        <w:rPr>
          <w:rFonts w:ascii="Times New Roman" w:hAnsi="Times New Roman" w:cs="Times New Roman"/>
          <w:sz w:val="28"/>
        </w:rPr>
      </w:pPr>
      <w:r w:rsidRPr="007F23E4">
        <w:rPr>
          <w:rFonts w:ascii="Times New Roman" w:hAnsi="Times New Roman" w:cs="Times New Roman"/>
          <w:sz w:val="28"/>
        </w:rPr>
        <w:t xml:space="preserve">В данном бизнес плане </w:t>
      </w:r>
      <w:r>
        <w:rPr>
          <w:rFonts w:ascii="Times New Roman" w:hAnsi="Times New Roman" w:cs="Times New Roman"/>
          <w:sz w:val="28"/>
        </w:rPr>
        <w:t>чайной лавки</w:t>
      </w:r>
      <w:r w:rsidRPr="007F23E4">
        <w:rPr>
          <w:rFonts w:ascii="Times New Roman" w:hAnsi="Times New Roman" w:cs="Times New Roman"/>
          <w:sz w:val="28"/>
        </w:rPr>
        <w:t xml:space="preserve"> предусмотрены различные риски, ведь на успех проекта могут оказывать как внешние факторы, не зависящие от руководства, так и внутренние.</w:t>
      </w:r>
    </w:p>
    <w:p w:rsidR="007F23E4" w:rsidRDefault="007F23E4" w:rsidP="00A86F25">
      <w:pPr>
        <w:spacing w:after="0" w:line="240" w:lineRule="auto"/>
        <w:ind w:firstLine="709"/>
        <w:jc w:val="both"/>
        <w:rPr>
          <w:rFonts w:ascii="Times New Roman" w:hAnsi="Times New Roman" w:cs="Times New Roman"/>
          <w:sz w:val="28"/>
        </w:rPr>
      </w:pPr>
    </w:p>
    <w:p w:rsidR="007F23E4" w:rsidRDefault="00A24BB2" w:rsidP="00A86F25">
      <w:pPr>
        <w:spacing w:after="0" w:line="240" w:lineRule="auto"/>
        <w:ind w:firstLine="709"/>
        <w:jc w:val="both"/>
        <w:rPr>
          <w:rFonts w:ascii="Times New Roman" w:hAnsi="Times New Roman" w:cs="Times New Roman"/>
          <w:sz w:val="28"/>
        </w:rPr>
      </w:pPr>
      <w:r>
        <w:rPr>
          <w:rFonts w:ascii="Times New Roman" w:hAnsi="Times New Roman" w:cs="Times New Roman"/>
          <w:sz w:val="28"/>
        </w:rPr>
        <w:t>Таблица 9 – Оценка рисков</w:t>
      </w:r>
    </w:p>
    <w:tbl>
      <w:tblPr>
        <w:tblStyle w:val="a8"/>
        <w:tblW w:w="4765" w:type="pct"/>
        <w:tblLook w:val="04A0" w:firstRow="1" w:lastRow="0" w:firstColumn="1" w:lastColumn="0" w:noHBand="0" w:noVBand="1"/>
      </w:tblPr>
      <w:tblGrid>
        <w:gridCol w:w="2138"/>
        <w:gridCol w:w="1724"/>
        <w:gridCol w:w="1716"/>
        <w:gridCol w:w="4218"/>
      </w:tblGrid>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bCs/>
                <w:sz w:val="28"/>
                <w:szCs w:val="28"/>
              </w:rPr>
              <w:t>Риск</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bCs/>
                <w:sz w:val="28"/>
                <w:szCs w:val="28"/>
              </w:rPr>
              <w:t>Вероятность наступления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bCs/>
                <w:sz w:val="28"/>
                <w:szCs w:val="28"/>
              </w:rPr>
              <w:t>Степень тяжести последствий</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bCs/>
                <w:sz w:val="28"/>
                <w:szCs w:val="28"/>
              </w:rPr>
              <w:t>Меры по предотвращению</w:t>
            </w:r>
          </w:p>
        </w:tc>
      </w:tr>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Нестабильность спроса</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средняя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средняя</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Расположение в проходимом месте, применение маркетинговых инструментов, программ, повышающих лояльность, формирование спроса с учетом последний тенденций</w:t>
            </w:r>
          </w:p>
        </w:tc>
      </w:tr>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Повышение закупочных цен поставщиками</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средняя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средняя</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Закупки продукции бóльшими объемами для получения скидок, сокращение издержек, пересмотр цен на продукцию, оптимизация ассортиментного предложения</w:t>
            </w:r>
          </w:p>
        </w:tc>
      </w:tr>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Повышение арендной платы</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низкая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средняя</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Заключение долгосрочного договора аренды с фиксированной ставкой в рублях, пользование услугами юриста при заключение договора</w:t>
            </w:r>
          </w:p>
        </w:tc>
      </w:tr>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ование негативного образа лавки</w:t>
            </w:r>
            <w:r w:rsidRPr="007F23E4">
              <w:rPr>
                <w:rFonts w:ascii="Times New Roman" w:eastAsia="Times New Roman" w:hAnsi="Times New Roman" w:cs="Times New Roman"/>
                <w:sz w:val="28"/>
                <w:szCs w:val="28"/>
              </w:rPr>
              <w:t xml:space="preserve"> у населения</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низкая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высокая</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Найм квалифицированного персонала, прохождение обучения, повышенное внимание уровню сервиса, соблюдение условий хранения чая</w:t>
            </w:r>
          </w:p>
        </w:tc>
      </w:tr>
      <w:tr w:rsidR="007F23E4" w:rsidRPr="007F23E4" w:rsidTr="00DA3587">
        <w:tc>
          <w:tcPr>
            <w:tcW w:w="1091"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Чрезвычайная ситуация, пожар, катаклизм</w:t>
            </w:r>
          </w:p>
        </w:tc>
        <w:tc>
          <w:tcPr>
            <w:tcW w:w="880"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низкая</w:t>
            </w:r>
          </w:p>
        </w:tc>
        <w:tc>
          <w:tcPr>
            <w:tcW w:w="876"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высокая</w:t>
            </w:r>
          </w:p>
        </w:tc>
        <w:tc>
          <w:tcPr>
            <w:tcW w:w="2153" w:type="pct"/>
            <w:hideMark/>
          </w:tcPr>
          <w:p w:rsidR="007F23E4" w:rsidRPr="007F23E4" w:rsidRDefault="007F23E4" w:rsidP="007F23E4">
            <w:pPr>
              <w:rPr>
                <w:rFonts w:ascii="Times New Roman" w:eastAsia="Times New Roman" w:hAnsi="Times New Roman" w:cs="Times New Roman"/>
                <w:sz w:val="28"/>
                <w:szCs w:val="28"/>
              </w:rPr>
            </w:pPr>
            <w:r w:rsidRPr="007F23E4">
              <w:rPr>
                <w:rFonts w:ascii="Times New Roman" w:eastAsia="Times New Roman" w:hAnsi="Times New Roman" w:cs="Times New Roman"/>
                <w:sz w:val="28"/>
                <w:szCs w:val="28"/>
              </w:rPr>
              <w:t>Наличие охранно-пожарной сигнализации, страхование</w:t>
            </w:r>
          </w:p>
        </w:tc>
      </w:tr>
    </w:tbl>
    <w:p w:rsidR="007F23E4" w:rsidRDefault="007F23E4" w:rsidP="00A86F25">
      <w:pPr>
        <w:spacing w:after="0" w:line="240" w:lineRule="auto"/>
        <w:ind w:firstLine="709"/>
        <w:jc w:val="both"/>
        <w:rPr>
          <w:rFonts w:ascii="Times New Roman" w:hAnsi="Times New Roman" w:cs="Times New Roman"/>
          <w:sz w:val="28"/>
        </w:rPr>
      </w:pPr>
    </w:p>
    <w:p w:rsidR="00DA3587" w:rsidRDefault="00DA3587" w:rsidP="00DA3587">
      <w:pPr>
        <w:pStyle w:val="a3"/>
        <w:ind w:firstLine="709"/>
        <w:jc w:val="both"/>
        <w:rPr>
          <w:rFonts w:ascii="Times New Roman" w:hAnsi="Times New Roman"/>
          <w:color w:val="000000"/>
          <w:sz w:val="28"/>
          <w:szCs w:val="28"/>
        </w:rPr>
      </w:pPr>
      <w:r w:rsidRPr="001E1B67">
        <w:rPr>
          <w:rFonts w:ascii="Times New Roman" w:hAnsi="Times New Roman"/>
          <w:color w:val="000000"/>
          <w:sz w:val="28"/>
          <w:szCs w:val="28"/>
        </w:rPr>
        <w:t xml:space="preserve">Для уменьшения негативных последствий финансовых, экономических и политических рисков необходимо четко определить приоритеты в распределении ресурсов, прогнозировать и учитывать в планах деятельности организации возможные изменения в экономике и действия конкурентов, создавать благоприятную обстановку для работников, контролировать финансовую деятельность предприятия и активно осуществлять инвестиции капитала. </w:t>
      </w:r>
    </w:p>
    <w:p w:rsidR="00DA3587" w:rsidRPr="00DA3587" w:rsidRDefault="00DA3587" w:rsidP="00DA3587">
      <w:pPr>
        <w:pStyle w:val="a3"/>
        <w:jc w:val="center"/>
        <w:rPr>
          <w:rFonts w:ascii="Times New Roman" w:hAnsi="Times New Roman"/>
          <w:b/>
          <w:color w:val="000000"/>
          <w:sz w:val="28"/>
          <w:szCs w:val="28"/>
        </w:rPr>
      </w:pPr>
      <w:r w:rsidRPr="00DA3587">
        <w:rPr>
          <w:rFonts w:ascii="Times New Roman" w:hAnsi="Times New Roman"/>
          <w:b/>
          <w:color w:val="000000"/>
          <w:sz w:val="32"/>
          <w:szCs w:val="28"/>
        </w:rPr>
        <w:lastRenderedPageBreak/>
        <w:t>Заключение</w:t>
      </w:r>
    </w:p>
    <w:p w:rsidR="007F23E4" w:rsidRDefault="007F23E4" w:rsidP="00A86F25">
      <w:pPr>
        <w:spacing w:after="0" w:line="240" w:lineRule="auto"/>
        <w:ind w:firstLine="709"/>
        <w:jc w:val="both"/>
        <w:rPr>
          <w:rFonts w:ascii="Times New Roman" w:hAnsi="Times New Roman" w:cs="Times New Roman"/>
          <w:sz w:val="28"/>
        </w:rPr>
      </w:pPr>
    </w:p>
    <w:p w:rsidR="00DA3587" w:rsidRDefault="00DA3587" w:rsidP="00854C3B">
      <w:pPr>
        <w:spacing w:after="0" w:line="240" w:lineRule="auto"/>
        <w:ind w:firstLine="709"/>
        <w:jc w:val="both"/>
        <w:rPr>
          <w:rFonts w:ascii="Times New Roman" w:hAnsi="Times New Roman" w:cs="Times New Roman"/>
          <w:sz w:val="28"/>
        </w:rPr>
      </w:pPr>
      <w:r w:rsidRPr="00DA3587">
        <w:rPr>
          <w:rFonts w:ascii="Times New Roman" w:hAnsi="Times New Roman" w:cs="Times New Roman"/>
          <w:sz w:val="28"/>
        </w:rPr>
        <w:t xml:space="preserve">В </w:t>
      </w:r>
      <w:r>
        <w:rPr>
          <w:rFonts w:ascii="Times New Roman" w:hAnsi="Times New Roman" w:cs="Times New Roman"/>
          <w:sz w:val="28"/>
        </w:rPr>
        <w:t xml:space="preserve">лавке </w:t>
      </w:r>
      <w:r w:rsidRPr="00DA3587">
        <w:rPr>
          <w:rFonts w:ascii="Times New Roman" w:hAnsi="Times New Roman" w:cs="Times New Roman"/>
          <w:sz w:val="28"/>
        </w:rPr>
        <w:t xml:space="preserve">будет обеспечен отличный сервис и консультации клиентам, а также помощь при выборе </w:t>
      </w:r>
      <w:r>
        <w:rPr>
          <w:rFonts w:ascii="Times New Roman" w:hAnsi="Times New Roman" w:cs="Times New Roman"/>
          <w:sz w:val="28"/>
        </w:rPr>
        <w:t>чая.</w:t>
      </w:r>
    </w:p>
    <w:p w:rsidR="005947E3" w:rsidRDefault="005947E3"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Благодаря хорошему сервису и качественной продукции количество постоянных клиентов будет увеличиваться, а с ними будет увеличиваться и популярность компании.</w:t>
      </w:r>
    </w:p>
    <w:p w:rsidR="005947E3" w:rsidRDefault="00DA3587" w:rsidP="00854C3B">
      <w:pPr>
        <w:spacing w:after="0" w:line="240" w:lineRule="auto"/>
        <w:ind w:firstLine="709"/>
        <w:jc w:val="both"/>
        <w:rPr>
          <w:rFonts w:ascii="Times New Roman" w:hAnsi="Times New Roman" w:cs="Times New Roman"/>
          <w:sz w:val="28"/>
        </w:rPr>
      </w:pPr>
      <w:r w:rsidRPr="00DA3587">
        <w:rPr>
          <w:rFonts w:ascii="Times New Roman" w:hAnsi="Times New Roman" w:cs="Times New Roman"/>
          <w:sz w:val="28"/>
        </w:rPr>
        <w:t>Магазин будет приносить, непрерывные результаты и достигнет высокой прибыльности в ближайшее время и для этого необход</w:t>
      </w:r>
      <w:r>
        <w:rPr>
          <w:rFonts w:ascii="Times New Roman" w:hAnsi="Times New Roman" w:cs="Times New Roman"/>
          <w:sz w:val="28"/>
        </w:rPr>
        <w:t>имо правильно выбрать поставщиков</w:t>
      </w:r>
      <w:r w:rsidRPr="00DA3587">
        <w:rPr>
          <w:rFonts w:ascii="Times New Roman" w:hAnsi="Times New Roman" w:cs="Times New Roman"/>
          <w:sz w:val="28"/>
        </w:rPr>
        <w:t>.</w:t>
      </w:r>
    </w:p>
    <w:p w:rsidR="007030EF" w:rsidRDefault="007030EF"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Для ухода за чайным магазином не требуется много персонала, что позволяет значительно сэкономить деньги. А если нанять персонал, знающий своё дело и что он продает, то можно</w:t>
      </w:r>
      <w:r w:rsidR="00A24BB2">
        <w:rPr>
          <w:rFonts w:ascii="Times New Roman" w:hAnsi="Times New Roman" w:cs="Times New Roman"/>
          <w:sz w:val="28"/>
        </w:rPr>
        <w:t xml:space="preserve"> получить </w:t>
      </w:r>
      <w:bookmarkStart w:id="0" w:name="_GoBack"/>
      <w:r w:rsidR="00A24BB2">
        <w:rPr>
          <w:rFonts w:ascii="Times New Roman" w:hAnsi="Times New Roman" w:cs="Times New Roman"/>
          <w:sz w:val="28"/>
        </w:rPr>
        <w:t>квалифицированного работника, умеющего привлекать клиентов.</w:t>
      </w:r>
      <w:r w:rsidR="00EB047F">
        <w:rPr>
          <w:rFonts w:ascii="Times New Roman" w:hAnsi="Times New Roman" w:cs="Times New Roman"/>
          <w:sz w:val="28"/>
        </w:rPr>
        <w:t xml:space="preserve">                                                                                                                                                                                                 </w:t>
      </w:r>
      <w:bookmarkEnd w:id="0"/>
    </w:p>
    <w:p w:rsidR="00DA3587" w:rsidRDefault="00DA3587"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 возникновения риска из него можно легко выйти, а в случае банкротства бизнес продается по цене выше начального вложения.</w:t>
      </w:r>
    </w:p>
    <w:p w:rsidR="00DA3587" w:rsidRDefault="0056486B"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Для привлечения большего числа клиентов нужно следование трендам, традициям, знаниям для обновления ассортимента, общения с молодым поколением.</w:t>
      </w:r>
    </w:p>
    <w:p w:rsidR="0056486B" w:rsidRDefault="0056486B"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Для следующего расширения следует арендовать большие плодородные участки земли для выращивания собственного чая и получения частичной независимости от поставщиков. Увеличение числа магазинов в одном городе увеличит клиентуру и прибыль без необходимости набирания популярности.</w:t>
      </w:r>
    </w:p>
    <w:p w:rsidR="005947E3" w:rsidRDefault="0056486B"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Открытие магазинов в другом городе потребует увеличить персонал, добавив в него управляющих.</w:t>
      </w:r>
      <w:r w:rsidR="005947E3">
        <w:rPr>
          <w:rFonts w:ascii="Times New Roman" w:hAnsi="Times New Roman" w:cs="Times New Roman"/>
          <w:sz w:val="28"/>
        </w:rPr>
        <w:t xml:space="preserve"> Создание сайта поспособствует маркетингу и созданию новых услуг.</w:t>
      </w:r>
    </w:p>
    <w:p w:rsidR="005947E3" w:rsidRDefault="005947E3" w:rsidP="00854C3B">
      <w:pPr>
        <w:spacing w:after="0" w:line="240" w:lineRule="auto"/>
        <w:ind w:firstLine="709"/>
        <w:jc w:val="both"/>
        <w:rPr>
          <w:rFonts w:ascii="Times New Roman" w:hAnsi="Times New Roman" w:cs="Times New Roman"/>
          <w:sz w:val="28"/>
        </w:rPr>
      </w:pPr>
      <w:r>
        <w:rPr>
          <w:rFonts w:ascii="Times New Roman" w:hAnsi="Times New Roman" w:cs="Times New Roman"/>
          <w:sz w:val="28"/>
        </w:rPr>
        <w:t>Дальнейшее развития бизнеса будет зависеть от популярности компании и рентабельности открывать магазины в тех или иных городах. Это этого потребуется изучить прибыльность чайных магазинов, предпочтения населения и количество конкурентов.</w:t>
      </w:r>
    </w:p>
    <w:p w:rsidR="005947E3" w:rsidRDefault="0056486B" w:rsidP="00854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быть уверенным, что</w:t>
      </w:r>
      <w:r w:rsidRPr="006F19B5">
        <w:rPr>
          <w:rFonts w:ascii="Times New Roman" w:hAnsi="Times New Roman" w:cs="Times New Roman"/>
          <w:sz w:val="28"/>
          <w:szCs w:val="28"/>
        </w:rPr>
        <w:t xml:space="preserve"> </w:t>
      </w:r>
      <w:r>
        <w:rPr>
          <w:rFonts w:ascii="Times New Roman" w:hAnsi="Times New Roman" w:cs="Times New Roman"/>
          <w:sz w:val="28"/>
          <w:szCs w:val="28"/>
        </w:rPr>
        <w:t>чайная лавка</w:t>
      </w:r>
      <w:r w:rsidRPr="006F19B5">
        <w:rPr>
          <w:rFonts w:ascii="Times New Roman" w:hAnsi="Times New Roman" w:cs="Times New Roman"/>
          <w:sz w:val="28"/>
          <w:szCs w:val="28"/>
        </w:rPr>
        <w:t xml:space="preserve"> бу</w:t>
      </w:r>
      <w:r>
        <w:rPr>
          <w:rFonts w:ascii="Times New Roman" w:hAnsi="Times New Roman" w:cs="Times New Roman"/>
          <w:sz w:val="28"/>
          <w:szCs w:val="28"/>
        </w:rPr>
        <w:t>дет успешной не только в одном городе, но и во многих других. Магазин предоставляет</w:t>
      </w:r>
      <w:r w:rsidRPr="006F19B5">
        <w:rPr>
          <w:rFonts w:ascii="Times New Roman" w:hAnsi="Times New Roman" w:cs="Times New Roman"/>
          <w:sz w:val="28"/>
          <w:szCs w:val="28"/>
        </w:rPr>
        <w:t xml:space="preserve"> широкий ассор</w:t>
      </w:r>
      <w:r>
        <w:rPr>
          <w:rFonts w:ascii="Times New Roman" w:hAnsi="Times New Roman" w:cs="Times New Roman"/>
          <w:sz w:val="28"/>
          <w:szCs w:val="28"/>
        </w:rPr>
        <w:t>тимент чай, что</w:t>
      </w:r>
      <w:r w:rsidRPr="006F19B5">
        <w:rPr>
          <w:rFonts w:ascii="Times New Roman" w:hAnsi="Times New Roman" w:cs="Times New Roman"/>
          <w:sz w:val="28"/>
          <w:szCs w:val="28"/>
        </w:rPr>
        <w:t xml:space="preserve"> </w:t>
      </w:r>
      <w:r>
        <w:rPr>
          <w:rFonts w:ascii="Times New Roman" w:hAnsi="Times New Roman" w:cs="Times New Roman"/>
          <w:sz w:val="28"/>
          <w:szCs w:val="28"/>
        </w:rPr>
        <w:t>удовлетворяет</w:t>
      </w:r>
      <w:r w:rsidRPr="006F19B5">
        <w:rPr>
          <w:rFonts w:ascii="Times New Roman" w:hAnsi="Times New Roman" w:cs="Times New Roman"/>
          <w:sz w:val="28"/>
          <w:szCs w:val="28"/>
        </w:rPr>
        <w:t xml:space="preserve"> разнообразн</w:t>
      </w:r>
      <w:r>
        <w:rPr>
          <w:rFonts w:ascii="Times New Roman" w:hAnsi="Times New Roman" w:cs="Times New Roman"/>
          <w:sz w:val="28"/>
          <w:szCs w:val="28"/>
        </w:rPr>
        <w:t>ые потребности и предпочтения клиентов.</w:t>
      </w:r>
    </w:p>
    <w:p w:rsidR="005947E3" w:rsidRDefault="005947E3">
      <w:pPr>
        <w:rPr>
          <w:rFonts w:ascii="Times New Roman" w:hAnsi="Times New Roman" w:cs="Times New Roman"/>
          <w:sz w:val="28"/>
          <w:szCs w:val="28"/>
        </w:rPr>
      </w:pPr>
      <w:r>
        <w:rPr>
          <w:rFonts w:ascii="Times New Roman" w:hAnsi="Times New Roman" w:cs="Times New Roman"/>
          <w:sz w:val="28"/>
          <w:szCs w:val="28"/>
        </w:rPr>
        <w:br w:type="page"/>
      </w:r>
    </w:p>
    <w:p w:rsidR="005947E3" w:rsidRPr="008B50BB" w:rsidRDefault="005947E3" w:rsidP="005947E3">
      <w:pPr>
        <w:pStyle w:val="a3"/>
        <w:ind w:right="-1"/>
        <w:jc w:val="center"/>
        <w:rPr>
          <w:rFonts w:ascii="Times New Roman" w:hAnsi="Times New Roman"/>
          <w:b/>
          <w:sz w:val="32"/>
          <w:szCs w:val="32"/>
        </w:rPr>
      </w:pPr>
      <w:r w:rsidRPr="008B50BB">
        <w:rPr>
          <w:rFonts w:ascii="Times New Roman" w:hAnsi="Times New Roman"/>
          <w:b/>
          <w:sz w:val="32"/>
          <w:szCs w:val="32"/>
        </w:rPr>
        <w:lastRenderedPageBreak/>
        <w:t>Список использованных источников</w:t>
      </w:r>
    </w:p>
    <w:p w:rsidR="005947E3" w:rsidRDefault="005947E3" w:rsidP="00D5551C">
      <w:pPr>
        <w:pStyle w:val="aa"/>
        <w:tabs>
          <w:tab w:val="left" w:pos="993"/>
        </w:tabs>
        <w:ind w:left="0" w:firstLine="709"/>
        <w:rPr>
          <w:rFonts w:ascii="Times New Roman" w:eastAsiaTheme="minorEastAsia" w:hAnsi="Times New Roman" w:cs="Times New Roman"/>
          <w:sz w:val="28"/>
          <w:lang w:eastAsia="ru-RU"/>
        </w:rPr>
      </w:pPr>
    </w:p>
    <w:p w:rsidR="005947E3" w:rsidRPr="005947E3" w:rsidRDefault="005947E3"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5947E3">
        <w:rPr>
          <w:rFonts w:ascii="Times New Roman" w:hAnsi="Times New Roman" w:cs="Times New Roman"/>
          <w:sz w:val="28"/>
        </w:rPr>
        <w:t>Чай // Товарный словарь. Том 9 / Гл. ред. И.А. Пугачев. — М.: Госторгиздат, 1961. — Стб. 440—460.</w:t>
      </w:r>
    </w:p>
    <w:p w:rsidR="005947E3" w:rsidRDefault="005947E3"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5947E3">
        <w:rPr>
          <w:rFonts w:ascii="Times New Roman" w:hAnsi="Times New Roman" w:cs="Times New Roman"/>
          <w:sz w:val="28"/>
        </w:rPr>
        <w:t>Лупикова, Е. В.  Бухгалтерский учет. Теория бухгалтерского учета : учебное пособие для среднего профессионального образования / Е. В. Лупикова. — 3-е изд., перераб. и доп. — Москва : Издательство Юрайт, 2021. — 244 с. — ISBN 978-5-9916-8995-3.</w:t>
      </w:r>
    </w:p>
    <w:p w:rsidR="005947E3" w:rsidRDefault="005947E3"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5947E3">
        <w:rPr>
          <w:rFonts w:ascii="Times New Roman" w:hAnsi="Times New Roman" w:cs="Times New Roman"/>
          <w:sz w:val="28"/>
        </w:rPr>
        <w:t>Курамшин А.И. Чайные церемонии химиков // Химия и жизнь : журнал. — 2017. — № 2.</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Похлёбкин В.В. Чай : Его типы, свойства, употребление. — 3-е изд., пер. и доп. — М.: Лёгкая и пищевая промышленность, 1981. — 120 с.</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Голубков, Е. П.  Маркетинг для профессионалов: практический курс : учебник и практикум для бакалавриата и магистратуры / Е. П. Голубков. — Москва : Издательство Юрайт, 2022. — 474 с. — (Бакалавр и магистр. Академический курс). — ISBN 978-5-9916-3749-7.</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Тихомиров, Владимир Андреевич. Культура и производство чая на Цейлоне и в Китае. — 1892.</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Кузьмина М.С. Управление затратами предприятия. — М.: Кнорус, 2015. — С. 11—18. — 310 с. — ISBN 978-5-406-02474-4.</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Сергеев И. В. Экономика предприятия: Учебное пособие. — М.: Финансы и статистика, 2000.</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Шеремет А. Д. Бухгалтерский учёт // Всемирная история экономической мысли: В 6 томах / Гл. ред. В. Н. Черковец. — М.: Мысль, 1987. — Т. I. От зарождения экономической мысли до первых теоретических систем политической жизни. — С. 478—484. — 606 с.</w:t>
      </w:r>
      <w:r>
        <w:rPr>
          <w:rFonts w:ascii="Times New Roman" w:hAnsi="Times New Roman" w:cs="Times New Roman"/>
          <w:sz w:val="28"/>
        </w:rPr>
        <w:t xml:space="preserve"> </w:t>
      </w:r>
      <w:r w:rsidRPr="00854C3B">
        <w:rPr>
          <w:rFonts w:ascii="Times New Roman" w:hAnsi="Times New Roman" w:cs="Times New Roman"/>
          <w:sz w:val="28"/>
        </w:rPr>
        <w:t>— ISBN 5-244-00038-1.</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Ивашковский С. Н. Экономика для менеджеров. Микро- и макроуровень. Учебное пособие. М.: Дело. 2019. 408 с.</w:t>
      </w:r>
    </w:p>
    <w:p w:rsidR="00854C3B" w:rsidRDefault="00854C3B"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854C3B">
        <w:rPr>
          <w:rFonts w:ascii="Times New Roman" w:hAnsi="Times New Roman" w:cs="Times New Roman"/>
          <w:sz w:val="28"/>
        </w:rPr>
        <w:t>Корнеева, И. В.  Маркетинг : учебник и практикум для вузов / И. В. Корнеева, В. Е. Хруцкий. — Москва : Издательство Юрайт, 2023. — 436 с. — (Высшее образование). — ISBN 978-5-534-03565-0.</w:t>
      </w:r>
    </w:p>
    <w:p w:rsidR="00D5551C" w:rsidRDefault="00D5551C"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D5551C">
        <w:rPr>
          <w:rFonts w:ascii="Times New Roman" w:hAnsi="Times New Roman" w:cs="Times New Roman"/>
          <w:sz w:val="28"/>
        </w:rPr>
        <w:t>Гавров С. Н. Перспективные риски российской экономики// Гуманитарии в XXI веке. — НН: ННГУ, 2013. — С. 117—123.</w:t>
      </w:r>
    </w:p>
    <w:p w:rsidR="00D5551C" w:rsidRDefault="00D5551C" w:rsidP="00220FFE">
      <w:pPr>
        <w:pStyle w:val="aa"/>
        <w:numPr>
          <w:ilvl w:val="0"/>
          <w:numId w:val="5"/>
        </w:numPr>
        <w:tabs>
          <w:tab w:val="left" w:pos="1134"/>
        </w:tabs>
        <w:spacing w:after="0" w:line="240" w:lineRule="auto"/>
        <w:ind w:left="0" w:firstLine="709"/>
        <w:jc w:val="both"/>
        <w:rPr>
          <w:rFonts w:ascii="Times New Roman" w:hAnsi="Times New Roman" w:cs="Times New Roman"/>
          <w:sz w:val="28"/>
        </w:rPr>
      </w:pPr>
      <w:r w:rsidRPr="00D5551C">
        <w:rPr>
          <w:rFonts w:ascii="Times New Roman" w:hAnsi="Times New Roman" w:cs="Times New Roman"/>
          <w:sz w:val="28"/>
        </w:rPr>
        <w:t>Кафе // Энциклопедический словарь Брокгауза и Ефрона : в 86 т. (82 т. и 4 доп.). — СПб., 1890—1907.</w:t>
      </w:r>
    </w:p>
    <w:p w:rsidR="00A42922" w:rsidRPr="00A42922" w:rsidRDefault="00A42922" w:rsidP="00220FFE">
      <w:pPr>
        <w:pStyle w:val="aa"/>
        <w:numPr>
          <w:ilvl w:val="0"/>
          <w:numId w:val="5"/>
        </w:numPr>
        <w:tabs>
          <w:tab w:val="left" w:pos="1134"/>
        </w:tabs>
        <w:ind w:left="0" w:firstLine="709"/>
        <w:rPr>
          <w:rFonts w:ascii="Times New Roman" w:hAnsi="Times New Roman" w:cs="Times New Roman"/>
          <w:sz w:val="28"/>
        </w:rPr>
      </w:pPr>
      <w:r w:rsidRPr="00A42922">
        <w:rPr>
          <w:rFonts w:ascii="Times New Roman" w:hAnsi="Times New Roman" w:cs="Times New Roman"/>
          <w:sz w:val="28"/>
        </w:rPr>
        <w:t>Колышкина, Т. Б.  Реклама в местах продаж : учебное пособие для вузов / Т. Б. Колышкина, И. В. Шустина, Е. В. Маркова. — 2-е изд., испр. и доп. — Москва : Издательство Юрайт, 2023. — 222 с. — (Высшее образование). — ISBN 978-5-534-12663-1.</w:t>
      </w:r>
    </w:p>
    <w:p w:rsidR="00A42922" w:rsidRPr="00A42922" w:rsidRDefault="00A42922" w:rsidP="00220FFE">
      <w:pPr>
        <w:pStyle w:val="aa"/>
        <w:numPr>
          <w:ilvl w:val="0"/>
          <w:numId w:val="5"/>
        </w:numPr>
        <w:tabs>
          <w:tab w:val="left" w:pos="1134"/>
        </w:tabs>
        <w:ind w:left="0" w:firstLine="709"/>
        <w:rPr>
          <w:rFonts w:ascii="Times New Roman" w:hAnsi="Times New Roman" w:cs="Times New Roman"/>
          <w:sz w:val="28"/>
        </w:rPr>
      </w:pPr>
      <w:r w:rsidRPr="00A42922">
        <w:rPr>
          <w:rFonts w:ascii="Times New Roman" w:hAnsi="Times New Roman" w:cs="Times New Roman"/>
          <w:sz w:val="28"/>
        </w:rPr>
        <w:t>Чай и чайная торговля в России и других государствах : Производство, потребление и распределение чая / Сост. А.П. Субботин. — СПб.: Издание А.Г. Кузнецова, 1892. — 706 с.</w:t>
      </w:r>
    </w:p>
    <w:p w:rsidR="00220FFE" w:rsidRPr="00220FFE" w:rsidRDefault="00220FFE" w:rsidP="00220FFE">
      <w:pPr>
        <w:pStyle w:val="aa"/>
        <w:numPr>
          <w:ilvl w:val="0"/>
          <w:numId w:val="5"/>
        </w:numPr>
        <w:tabs>
          <w:tab w:val="left" w:pos="1134"/>
        </w:tabs>
        <w:ind w:left="0" w:firstLine="709"/>
        <w:rPr>
          <w:rFonts w:ascii="Times New Roman" w:hAnsi="Times New Roman" w:cs="Times New Roman"/>
          <w:sz w:val="28"/>
        </w:rPr>
      </w:pPr>
      <w:r w:rsidRPr="00220FFE">
        <w:rPr>
          <w:rFonts w:ascii="Times New Roman" w:hAnsi="Times New Roman" w:cs="Times New Roman"/>
          <w:sz w:val="28"/>
        </w:rPr>
        <w:lastRenderedPageBreak/>
        <w:t xml:space="preserve">Карпова, С. В.  Рекламное дело : учебник и практикум для среднего профессионального образования / С. В. Карпова. — 2-е изд., перераб. и доп. — Москва : Издательство Юрайт, 2023. — 431 с. — (Профессиональное образование). — ISBN 978-5-534-11216-0. </w:t>
      </w:r>
    </w:p>
    <w:p w:rsidR="00220FFE" w:rsidRPr="00220FFE" w:rsidRDefault="00220FFE" w:rsidP="00220FFE">
      <w:pPr>
        <w:pStyle w:val="aa"/>
        <w:numPr>
          <w:ilvl w:val="0"/>
          <w:numId w:val="5"/>
        </w:numPr>
        <w:tabs>
          <w:tab w:val="left" w:pos="1134"/>
        </w:tabs>
        <w:ind w:left="0" w:firstLine="709"/>
        <w:rPr>
          <w:rFonts w:ascii="Times New Roman" w:hAnsi="Times New Roman" w:cs="Times New Roman"/>
          <w:sz w:val="28"/>
        </w:rPr>
      </w:pPr>
      <w:r w:rsidRPr="00220FFE">
        <w:rPr>
          <w:rFonts w:ascii="Times New Roman" w:hAnsi="Times New Roman" w:cs="Times New Roman"/>
          <w:sz w:val="28"/>
        </w:rPr>
        <w:t>Бодрийар Ж. Система вещей. — М., 1995. — С. 135—163.</w:t>
      </w:r>
    </w:p>
    <w:p w:rsidR="00220FFE" w:rsidRPr="00220FFE" w:rsidRDefault="00220FFE" w:rsidP="00220FFE">
      <w:pPr>
        <w:pStyle w:val="aa"/>
        <w:numPr>
          <w:ilvl w:val="0"/>
          <w:numId w:val="5"/>
        </w:numPr>
        <w:tabs>
          <w:tab w:val="left" w:pos="1134"/>
        </w:tabs>
        <w:ind w:left="0" w:firstLine="709"/>
        <w:rPr>
          <w:rFonts w:ascii="Times New Roman" w:hAnsi="Times New Roman" w:cs="Times New Roman"/>
          <w:sz w:val="28"/>
        </w:rPr>
      </w:pPr>
      <w:r w:rsidRPr="00220FFE">
        <w:rPr>
          <w:rFonts w:ascii="Times New Roman" w:hAnsi="Times New Roman" w:cs="Times New Roman"/>
          <w:sz w:val="28"/>
        </w:rPr>
        <w:t>Росситер Д. Р., Перси Л. Реклама и продвижение товаров = Advertizing communications &amp; promotion management. — 2-е изд. — СПб.: Питер, 2002. — 656 с. — ISBN 5-272-00241-5.</w:t>
      </w:r>
    </w:p>
    <w:p w:rsidR="00A42922" w:rsidRDefault="00A42922" w:rsidP="00220FFE">
      <w:pPr>
        <w:pStyle w:val="aa"/>
        <w:tabs>
          <w:tab w:val="left" w:pos="993"/>
        </w:tabs>
        <w:spacing w:after="0" w:line="240" w:lineRule="auto"/>
        <w:ind w:left="709"/>
        <w:jc w:val="both"/>
        <w:rPr>
          <w:rFonts w:ascii="Times New Roman" w:hAnsi="Times New Roman" w:cs="Times New Roman"/>
          <w:sz w:val="28"/>
        </w:rPr>
      </w:pPr>
    </w:p>
    <w:p w:rsidR="00D5551C" w:rsidRDefault="00D5551C">
      <w:pPr>
        <w:rPr>
          <w:rFonts w:ascii="Times New Roman" w:eastAsiaTheme="minorHAnsi" w:hAnsi="Times New Roman" w:cs="Times New Roman"/>
          <w:sz w:val="28"/>
          <w:lang w:eastAsia="en-US"/>
        </w:rPr>
      </w:pPr>
      <w:r>
        <w:rPr>
          <w:rFonts w:ascii="Times New Roman" w:hAnsi="Times New Roman" w:cs="Times New Roman"/>
          <w:sz w:val="28"/>
        </w:rPr>
        <w:br w:type="page"/>
      </w:r>
    </w:p>
    <w:p w:rsidR="00D5551C" w:rsidRPr="00D5551C" w:rsidRDefault="00D5551C" w:rsidP="00D5551C">
      <w:pPr>
        <w:pStyle w:val="aa"/>
        <w:tabs>
          <w:tab w:val="left" w:pos="0"/>
        </w:tabs>
        <w:spacing w:after="0" w:line="240" w:lineRule="auto"/>
        <w:ind w:left="0"/>
        <w:jc w:val="center"/>
        <w:rPr>
          <w:rFonts w:ascii="Times New Roman" w:hAnsi="Times New Roman" w:cs="Times New Roman"/>
          <w:b/>
          <w:sz w:val="32"/>
        </w:rPr>
      </w:pPr>
      <w:r w:rsidRPr="00D5551C">
        <w:rPr>
          <w:rFonts w:ascii="Times New Roman" w:hAnsi="Times New Roman" w:cs="Times New Roman"/>
          <w:b/>
          <w:sz w:val="32"/>
        </w:rPr>
        <w:lastRenderedPageBreak/>
        <w:t>Приложение А</w:t>
      </w:r>
    </w:p>
    <w:p w:rsidR="00D5551C" w:rsidRDefault="00D5551C" w:rsidP="00D5551C">
      <w:pPr>
        <w:pStyle w:val="aa"/>
        <w:tabs>
          <w:tab w:val="left" w:pos="0"/>
        </w:tabs>
        <w:spacing w:after="0" w:line="240" w:lineRule="auto"/>
        <w:ind w:left="0"/>
        <w:jc w:val="center"/>
        <w:rPr>
          <w:rFonts w:ascii="Times New Roman" w:hAnsi="Times New Roman" w:cs="Times New Roman"/>
          <w:b/>
          <w:sz w:val="28"/>
        </w:rPr>
      </w:pPr>
      <w:r w:rsidRPr="00D5551C">
        <w:rPr>
          <w:rFonts w:ascii="Times New Roman" w:hAnsi="Times New Roman" w:cs="Times New Roman"/>
          <w:b/>
          <w:sz w:val="28"/>
        </w:rPr>
        <w:t>(обязательное)</w:t>
      </w:r>
    </w:p>
    <w:p w:rsidR="00A42922" w:rsidRDefault="00A42922" w:rsidP="00D5551C">
      <w:pPr>
        <w:pStyle w:val="aa"/>
        <w:tabs>
          <w:tab w:val="left" w:pos="0"/>
        </w:tabs>
        <w:spacing w:after="0" w:line="240" w:lineRule="auto"/>
        <w:ind w:left="0"/>
        <w:jc w:val="center"/>
        <w:rPr>
          <w:rFonts w:ascii="Times New Roman" w:hAnsi="Times New Roman" w:cs="Times New Roman"/>
          <w:b/>
          <w:sz w:val="32"/>
        </w:rPr>
      </w:pPr>
    </w:p>
    <w:p w:rsidR="00A42922" w:rsidRDefault="00A42922" w:rsidP="00D5551C">
      <w:pPr>
        <w:pStyle w:val="aa"/>
        <w:tabs>
          <w:tab w:val="left" w:pos="0"/>
        </w:tabs>
        <w:spacing w:after="0" w:line="240" w:lineRule="auto"/>
        <w:ind w:left="0"/>
        <w:jc w:val="center"/>
        <w:rPr>
          <w:rFonts w:ascii="Times New Roman" w:hAnsi="Times New Roman" w:cs="Times New Roman"/>
          <w:b/>
          <w:sz w:val="32"/>
        </w:rPr>
      </w:pPr>
    </w:p>
    <w:p w:rsidR="00A42922" w:rsidRPr="000C4EDA" w:rsidRDefault="00A42922" w:rsidP="00D5551C">
      <w:pPr>
        <w:pStyle w:val="aa"/>
        <w:tabs>
          <w:tab w:val="left" w:pos="0"/>
        </w:tabs>
        <w:spacing w:after="0" w:line="240" w:lineRule="auto"/>
        <w:ind w:left="0"/>
        <w:jc w:val="center"/>
        <w:rPr>
          <w:rFonts w:ascii="Times New Roman" w:hAnsi="Times New Roman" w:cs="Times New Roman"/>
          <w:b/>
          <w:sz w:val="28"/>
        </w:rPr>
      </w:pPr>
      <w:r w:rsidRPr="00A42922">
        <w:rPr>
          <w:rFonts w:ascii="Times New Roman" w:hAnsi="Times New Roman" w:cs="Times New Roman"/>
          <w:b/>
          <w:sz w:val="28"/>
        </w:rPr>
        <w:t xml:space="preserve">Логотип чайной лавки </w:t>
      </w:r>
      <w:r w:rsidRPr="00A42922">
        <w:rPr>
          <w:rFonts w:ascii="Times New Roman" w:hAnsi="Times New Roman" w:cs="Times New Roman"/>
          <w:b/>
          <w:sz w:val="28"/>
          <w:lang w:val="en-US"/>
        </w:rPr>
        <w:t>Wasserkocher</w:t>
      </w:r>
    </w:p>
    <w:p w:rsidR="00854C3B" w:rsidRDefault="00854C3B" w:rsidP="00854C3B">
      <w:pPr>
        <w:pStyle w:val="aa"/>
        <w:tabs>
          <w:tab w:val="left" w:pos="284"/>
        </w:tabs>
        <w:spacing w:after="0" w:line="240" w:lineRule="auto"/>
        <w:ind w:left="0"/>
        <w:jc w:val="both"/>
        <w:rPr>
          <w:rFonts w:ascii="Times New Roman" w:hAnsi="Times New Roman" w:cs="Times New Roman"/>
          <w:sz w:val="28"/>
        </w:rPr>
      </w:pPr>
    </w:p>
    <w:p w:rsidR="00A42922" w:rsidRDefault="00A42922" w:rsidP="00A42922">
      <w:pPr>
        <w:pStyle w:val="aa"/>
        <w:tabs>
          <w:tab w:val="left" w:pos="284"/>
        </w:tabs>
        <w:spacing w:after="0" w:line="240" w:lineRule="auto"/>
        <w:ind w:left="0"/>
        <w:jc w:val="center"/>
        <w:rPr>
          <w:rFonts w:ascii="Times New Roman" w:hAnsi="Times New Roman" w:cs="Times New Roman"/>
          <w:sz w:val="28"/>
        </w:rPr>
      </w:pPr>
      <w:r w:rsidRPr="003B0A9E">
        <w:rPr>
          <w:rFonts w:ascii="Times New Roman" w:hAnsi="Times New Roman" w:cs="Times New Roman"/>
          <w:noProof/>
          <w:sz w:val="28"/>
          <w:lang w:eastAsia="ru-RU"/>
        </w:rPr>
        <w:drawing>
          <wp:inline distT="0" distB="0" distL="0" distR="0" wp14:anchorId="6CC36641" wp14:editId="1F36B0C5">
            <wp:extent cx="3801005" cy="3781953"/>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1005" cy="3781953"/>
                    </a:xfrm>
                    <a:prstGeom prst="rect">
                      <a:avLst/>
                    </a:prstGeom>
                  </pic:spPr>
                </pic:pic>
              </a:graphicData>
            </a:graphic>
          </wp:inline>
        </w:drawing>
      </w:r>
    </w:p>
    <w:p w:rsidR="00D5551C" w:rsidRDefault="00D5551C" w:rsidP="00854C3B">
      <w:pPr>
        <w:pStyle w:val="aa"/>
        <w:tabs>
          <w:tab w:val="left" w:pos="284"/>
        </w:tabs>
        <w:spacing w:after="0" w:line="240" w:lineRule="auto"/>
        <w:ind w:left="0"/>
        <w:jc w:val="both"/>
        <w:rPr>
          <w:rFonts w:ascii="Times New Roman" w:hAnsi="Times New Roman" w:cs="Times New Roman"/>
          <w:sz w:val="28"/>
        </w:rPr>
      </w:pPr>
    </w:p>
    <w:p w:rsidR="00A42922" w:rsidRPr="000C4EDA" w:rsidRDefault="00A42922" w:rsidP="00A42922">
      <w:pPr>
        <w:pStyle w:val="aa"/>
        <w:tabs>
          <w:tab w:val="left" w:pos="28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Рисунок А.1 – Логотип чайной лавки </w:t>
      </w:r>
      <w:r>
        <w:rPr>
          <w:rFonts w:ascii="Times New Roman" w:hAnsi="Times New Roman" w:cs="Times New Roman"/>
          <w:sz w:val="28"/>
          <w:lang w:val="en-US"/>
        </w:rPr>
        <w:t>Wasserkocher</w:t>
      </w:r>
    </w:p>
    <w:p w:rsidR="00A42922" w:rsidRPr="000C4EDA" w:rsidRDefault="00A42922">
      <w:pPr>
        <w:rPr>
          <w:rFonts w:ascii="Times New Roman" w:eastAsiaTheme="minorHAnsi" w:hAnsi="Times New Roman" w:cs="Times New Roman"/>
          <w:sz w:val="28"/>
          <w:lang w:eastAsia="en-US"/>
        </w:rPr>
      </w:pPr>
      <w:r w:rsidRPr="000C4EDA">
        <w:rPr>
          <w:rFonts w:ascii="Times New Roman" w:hAnsi="Times New Roman" w:cs="Times New Roman"/>
          <w:sz w:val="28"/>
        </w:rPr>
        <w:br w:type="page"/>
      </w:r>
    </w:p>
    <w:p w:rsidR="00A42922" w:rsidRPr="00D5551C" w:rsidRDefault="00A42922" w:rsidP="00A42922">
      <w:pPr>
        <w:pStyle w:val="aa"/>
        <w:tabs>
          <w:tab w:val="left" w:pos="0"/>
        </w:tabs>
        <w:spacing w:after="0" w:line="240" w:lineRule="auto"/>
        <w:ind w:left="0"/>
        <w:jc w:val="center"/>
        <w:rPr>
          <w:rFonts w:ascii="Times New Roman" w:hAnsi="Times New Roman" w:cs="Times New Roman"/>
          <w:b/>
          <w:sz w:val="32"/>
        </w:rPr>
      </w:pPr>
      <w:r>
        <w:rPr>
          <w:rFonts w:ascii="Times New Roman" w:hAnsi="Times New Roman" w:cs="Times New Roman"/>
          <w:b/>
          <w:sz w:val="32"/>
        </w:rPr>
        <w:lastRenderedPageBreak/>
        <w:t>Приложение Б</w:t>
      </w:r>
    </w:p>
    <w:p w:rsidR="00A42922" w:rsidRDefault="00A42922" w:rsidP="00A42922">
      <w:pPr>
        <w:pStyle w:val="aa"/>
        <w:tabs>
          <w:tab w:val="left" w:pos="0"/>
        </w:tabs>
        <w:spacing w:after="0" w:line="240" w:lineRule="auto"/>
        <w:ind w:left="0"/>
        <w:jc w:val="center"/>
        <w:rPr>
          <w:rFonts w:ascii="Times New Roman" w:hAnsi="Times New Roman" w:cs="Times New Roman"/>
          <w:b/>
          <w:sz w:val="28"/>
        </w:rPr>
      </w:pPr>
      <w:r w:rsidRPr="00D5551C">
        <w:rPr>
          <w:rFonts w:ascii="Times New Roman" w:hAnsi="Times New Roman" w:cs="Times New Roman"/>
          <w:b/>
          <w:sz w:val="28"/>
        </w:rPr>
        <w:t>(обязательное)</w:t>
      </w:r>
    </w:p>
    <w:p w:rsidR="00A42922" w:rsidRDefault="00A42922" w:rsidP="00A42922">
      <w:pPr>
        <w:pStyle w:val="aa"/>
        <w:tabs>
          <w:tab w:val="left" w:pos="0"/>
        </w:tabs>
        <w:spacing w:after="0" w:line="240" w:lineRule="auto"/>
        <w:ind w:left="0"/>
        <w:jc w:val="center"/>
        <w:rPr>
          <w:rFonts w:ascii="Times New Roman" w:hAnsi="Times New Roman" w:cs="Times New Roman"/>
          <w:b/>
          <w:sz w:val="32"/>
        </w:rPr>
      </w:pPr>
    </w:p>
    <w:p w:rsidR="00A42922" w:rsidRDefault="00A42922" w:rsidP="00A42922">
      <w:pPr>
        <w:pStyle w:val="aa"/>
        <w:tabs>
          <w:tab w:val="left" w:pos="0"/>
        </w:tabs>
        <w:spacing w:after="0" w:line="240" w:lineRule="auto"/>
        <w:ind w:left="0"/>
        <w:jc w:val="center"/>
        <w:rPr>
          <w:rFonts w:ascii="Times New Roman" w:hAnsi="Times New Roman" w:cs="Times New Roman"/>
          <w:b/>
          <w:sz w:val="32"/>
        </w:rPr>
      </w:pPr>
    </w:p>
    <w:p w:rsidR="00A42922" w:rsidRPr="00A42922" w:rsidRDefault="00A42922" w:rsidP="00A42922">
      <w:pPr>
        <w:pStyle w:val="aa"/>
        <w:tabs>
          <w:tab w:val="left" w:pos="0"/>
        </w:tabs>
        <w:spacing w:after="0" w:line="240" w:lineRule="auto"/>
        <w:ind w:left="0"/>
        <w:jc w:val="center"/>
        <w:rPr>
          <w:rFonts w:ascii="Times New Roman" w:hAnsi="Times New Roman" w:cs="Times New Roman"/>
          <w:b/>
          <w:sz w:val="28"/>
        </w:rPr>
      </w:pPr>
      <w:r>
        <w:rPr>
          <w:rFonts w:ascii="Times New Roman" w:hAnsi="Times New Roman" w:cs="Times New Roman"/>
          <w:b/>
          <w:sz w:val="28"/>
        </w:rPr>
        <w:t>Вывеска с логотипом</w:t>
      </w:r>
      <w:r w:rsidRPr="00A42922">
        <w:rPr>
          <w:rFonts w:ascii="Times New Roman" w:hAnsi="Times New Roman" w:cs="Times New Roman"/>
          <w:b/>
          <w:sz w:val="28"/>
        </w:rPr>
        <w:t xml:space="preserve"> </w:t>
      </w:r>
      <w:r>
        <w:rPr>
          <w:rFonts w:ascii="Times New Roman" w:hAnsi="Times New Roman" w:cs="Times New Roman"/>
          <w:b/>
          <w:sz w:val="28"/>
          <w:lang w:val="en-US"/>
        </w:rPr>
        <w:t>Wasserkocher</w:t>
      </w:r>
      <w:r>
        <w:rPr>
          <w:rFonts w:ascii="Times New Roman" w:hAnsi="Times New Roman" w:cs="Times New Roman"/>
          <w:b/>
          <w:sz w:val="28"/>
        </w:rPr>
        <w:t xml:space="preserve"> на кронштейне</w:t>
      </w:r>
    </w:p>
    <w:p w:rsidR="00A42922" w:rsidRDefault="00A42922" w:rsidP="00A42922">
      <w:pPr>
        <w:pStyle w:val="aa"/>
        <w:tabs>
          <w:tab w:val="left" w:pos="284"/>
        </w:tabs>
        <w:spacing w:after="0" w:line="240" w:lineRule="auto"/>
        <w:ind w:left="0"/>
        <w:jc w:val="both"/>
        <w:rPr>
          <w:rFonts w:ascii="Times New Roman" w:hAnsi="Times New Roman" w:cs="Times New Roman"/>
          <w:sz w:val="28"/>
        </w:rPr>
      </w:pPr>
    </w:p>
    <w:p w:rsidR="00A42922" w:rsidRDefault="00A42922" w:rsidP="00A42922">
      <w:pPr>
        <w:pStyle w:val="aa"/>
        <w:tabs>
          <w:tab w:val="left" w:pos="284"/>
        </w:tabs>
        <w:spacing w:after="0" w:line="240" w:lineRule="auto"/>
        <w:ind w:left="0"/>
        <w:jc w:val="center"/>
        <w:rPr>
          <w:rFonts w:ascii="Times New Roman" w:hAnsi="Times New Roman" w:cs="Times New Roman"/>
          <w:sz w:val="28"/>
        </w:rPr>
      </w:pPr>
      <w:r w:rsidRPr="003B0A9E">
        <w:rPr>
          <w:rFonts w:ascii="Times New Roman" w:hAnsi="Times New Roman" w:cs="Times New Roman"/>
          <w:noProof/>
          <w:sz w:val="28"/>
          <w:lang w:eastAsia="ru-RU"/>
        </w:rPr>
        <w:drawing>
          <wp:inline distT="0" distB="0" distL="0" distR="0" wp14:anchorId="2E5EF7D0" wp14:editId="0C55A894">
            <wp:extent cx="4077269" cy="474411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7269" cy="4744112"/>
                    </a:xfrm>
                    <a:prstGeom prst="rect">
                      <a:avLst/>
                    </a:prstGeom>
                  </pic:spPr>
                </pic:pic>
              </a:graphicData>
            </a:graphic>
          </wp:inline>
        </w:drawing>
      </w:r>
    </w:p>
    <w:p w:rsidR="00A42922" w:rsidRDefault="00A42922" w:rsidP="00A42922">
      <w:pPr>
        <w:pStyle w:val="aa"/>
        <w:tabs>
          <w:tab w:val="left" w:pos="284"/>
        </w:tabs>
        <w:spacing w:after="0" w:line="240" w:lineRule="auto"/>
        <w:ind w:left="0"/>
        <w:jc w:val="both"/>
        <w:rPr>
          <w:rFonts w:ascii="Times New Roman" w:hAnsi="Times New Roman" w:cs="Times New Roman"/>
          <w:sz w:val="28"/>
        </w:rPr>
      </w:pPr>
    </w:p>
    <w:p w:rsidR="00A42922" w:rsidRPr="00A42922" w:rsidRDefault="00A42922" w:rsidP="00A42922">
      <w:pPr>
        <w:pStyle w:val="aa"/>
        <w:tabs>
          <w:tab w:val="left" w:pos="28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Рисунок Б.1 – Вывеска с логотипом </w:t>
      </w:r>
      <w:r>
        <w:rPr>
          <w:rFonts w:ascii="Times New Roman" w:hAnsi="Times New Roman" w:cs="Times New Roman"/>
          <w:sz w:val="28"/>
          <w:lang w:val="en-US"/>
        </w:rPr>
        <w:t>Wasserkocher</w:t>
      </w:r>
      <w:r w:rsidRPr="00A42922">
        <w:rPr>
          <w:rFonts w:ascii="Times New Roman" w:hAnsi="Times New Roman" w:cs="Times New Roman"/>
          <w:sz w:val="28"/>
        </w:rPr>
        <w:t xml:space="preserve"> </w:t>
      </w:r>
      <w:r>
        <w:rPr>
          <w:rFonts w:ascii="Times New Roman" w:hAnsi="Times New Roman" w:cs="Times New Roman"/>
          <w:sz w:val="28"/>
        </w:rPr>
        <w:t>на кронштейне</w:t>
      </w:r>
    </w:p>
    <w:p w:rsidR="00A42922" w:rsidRPr="00A42922" w:rsidRDefault="00A42922">
      <w:pPr>
        <w:rPr>
          <w:rFonts w:ascii="Times New Roman" w:eastAsiaTheme="minorHAnsi" w:hAnsi="Times New Roman" w:cs="Times New Roman"/>
          <w:sz w:val="28"/>
          <w:lang w:eastAsia="en-US"/>
        </w:rPr>
      </w:pPr>
      <w:r w:rsidRPr="00A42922">
        <w:rPr>
          <w:rFonts w:ascii="Times New Roman" w:hAnsi="Times New Roman" w:cs="Times New Roman"/>
          <w:sz w:val="28"/>
        </w:rPr>
        <w:br w:type="page"/>
      </w:r>
    </w:p>
    <w:p w:rsidR="00A42922" w:rsidRPr="00D5551C" w:rsidRDefault="00A42922" w:rsidP="00A42922">
      <w:pPr>
        <w:pStyle w:val="aa"/>
        <w:tabs>
          <w:tab w:val="left" w:pos="0"/>
        </w:tabs>
        <w:spacing w:after="0" w:line="240" w:lineRule="auto"/>
        <w:ind w:left="0"/>
        <w:jc w:val="center"/>
        <w:rPr>
          <w:rFonts w:ascii="Times New Roman" w:hAnsi="Times New Roman" w:cs="Times New Roman"/>
          <w:b/>
          <w:sz w:val="32"/>
        </w:rPr>
      </w:pPr>
      <w:r>
        <w:rPr>
          <w:rFonts w:ascii="Times New Roman" w:hAnsi="Times New Roman" w:cs="Times New Roman"/>
          <w:b/>
          <w:sz w:val="32"/>
        </w:rPr>
        <w:lastRenderedPageBreak/>
        <w:t>Приложение В</w:t>
      </w:r>
    </w:p>
    <w:p w:rsidR="00A42922" w:rsidRDefault="00A42922" w:rsidP="00A42922">
      <w:pPr>
        <w:pStyle w:val="aa"/>
        <w:tabs>
          <w:tab w:val="left" w:pos="0"/>
        </w:tabs>
        <w:spacing w:after="0" w:line="240" w:lineRule="auto"/>
        <w:ind w:left="0"/>
        <w:jc w:val="center"/>
        <w:rPr>
          <w:rFonts w:ascii="Times New Roman" w:hAnsi="Times New Roman" w:cs="Times New Roman"/>
          <w:b/>
          <w:sz w:val="28"/>
        </w:rPr>
      </w:pPr>
      <w:r w:rsidRPr="00D5551C">
        <w:rPr>
          <w:rFonts w:ascii="Times New Roman" w:hAnsi="Times New Roman" w:cs="Times New Roman"/>
          <w:b/>
          <w:sz w:val="28"/>
        </w:rPr>
        <w:t>(обязательное)</w:t>
      </w:r>
    </w:p>
    <w:p w:rsidR="00A42922" w:rsidRDefault="00A42922" w:rsidP="00A42922">
      <w:pPr>
        <w:pStyle w:val="aa"/>
        <w:tabs>
          <w:tab w:val="left" w:pos="0"/>
        </w:tabs>
        <w:spacing w:after="0" w:line="240" w:lineRule="auto"/>
        <w:ind w:left="0"/>
        <w:jc w:val="center"/>
        <w:rPr>
          <w:rFonts w:ascii="Times New Roman" w:hAnsi="Times New Roman" w:cs="Times New Roman"/>
          <w:b/>
          <w:sz w:val="32"/>
        </w:rPr>
      </w:pPr>
    </w:p>
    <w:p w:rsidR="00A42922" w:rsidRDefault="00A42922" w:rsidP="00A42922">
      <w:pPr>
        <w:pStyle w:val="aa"/>
        <w:tabs>
          <w:tab w:val="left" w:pos="0"/>
        </w:tabs>
        <w:spacing w:after="0" w:line="240" w:lineRule="auto"/>
        <w:ind w:left="0"/>
        <w:jc w:val="center"/>
        <w:rPr>
          <w:rFonts w:ascii="Times New Roman" w:hAnsi="Times New Roman" w:cs="Times New Roman"/>
          <w:b/>
          <w:sz w:val="32"/>
        </w:rPr>
      </w:pPr>
    </w:p>
    <w:p w:rsidR="00A42922" w:rsidRPr="00A42922" w:rsidRDefault="00A42922" w:rsidP="00A42922">
      <w:pPr>
        <w:pStyle w:val="aa"/>
        <w:tabs>
          <w:tab w:val="left" w:pos="0"/>
        </w:tabs>
        <w:spacing w:after="0" w:line="240" w:lineRule="auto"/>
        <w:ind w:left="0"/>
        <w:jc w:val="center"/>
        <w:rPr>
          <w:rFonts w:ascii="Times New Roman" w:hAnsi="Times New Roman" w:cs="Times New Roman"/>
          <w:b/>
          <w:sz w:val="28"/>
        </w:rPr>
      </w:pPr>
      <w:r w:rsidRPr="00A42922">
        <w:rPr>
          <w:rFonts w:ascii="Times New Roman" w:hAnsi="Times New Roman" w:cs="Times New Roman"/>
          <w:b/>
          <w:sz w:val="28"/>
        </w:rPr>
        <w:t xml:space="preserve">Логотип чайной лавки </w:t>
      </w:r>
      <w:r w:rsidRPr="00A42922">
        <w:rPr>
          <w:rFonts w:ascii="Times New Roman" w:hAnsi="Times New Roman" w:cs="Times New Roman"/>
          <w:b/>
          <w:sz w:val="28"/>
          <w:lang w:val="en-US"/>
        </w:rPr>
        <w:t>Wasserkocher</w:t>
      </w:r>
    </w:p>
    <w:p w:rsidR="00A42922" w:rsidRDefault="00A42922" w:rsidP="00A42922">
      <w:pPr>
        <w:pStyle w:val="aa"/>
        <w:tabs>
          <w:tab w:val="left" w:pos="284"/>
        </w:tabs>
        <w:spacing w:after="0" w:line="240" w:lineRule="auto"/>
        <w:ind w:left="0"/>
        <w:jc w:val="both"/>
        <w:rPr>
          <w:rFonts w:ascii="Times New Roman" w:hAnsi="Times New Roman" w:cs="Times New Roman"/>
          <w:sz w:val="28"/>
        </w:rPr>
      </w:pPr>
    </w:p>
    <w:p w:rsidR="00A42922" w:rsidRDefault="00A42922" w:rsidP="00A42922">
      <w:pPr>
        <w:pStyle w:val="aa"/>
        <w:tabs>
          <w:tab w:val="left" w:pos="284"/>
        </w:tabs>
        <w:spacing w:after="0" w:line="240" w:lineRule="auto"/>
        <w:ind w:left="0"/>
        <w:jc w:val="center"/>
        <w:rPr>
          <w:rFonts w:ascii="Times New Roman" w:hAnsi="Times New Roman" w:cs="Times New Roman"/>
          <w:sz w:val="28"/>
        </w:rPr>
      </w:pPr>
      <w:r>
        <w:rPr>
          <w:noProof/>
          <w:lang w:eastAsia="ru-RU"/>
        </w:rPr>
        <w:drawing>
          <wp:inline distT="0" distB="0" distL="0" distR="0" wp14:anchorId="6243D521" wp14:editId="5F544C72">
            <wp:extent cx="4138987" cy="4248150"/>
            <wp:effectExtent l="0" t="0" r="0" b="0"/>
            <wp:docPr id="8" name="Рисунок 8" descr="https://sun9-75.userapi.com/impg/k2LbhSnGkfBgTMHmLlDJvb07-zz0qn_bv-1s_A/p7DyR5oSjuM.jpg?size=721x685&amp;quality=96&amp;sign=f0c31b3371e92afba23b1dab2575ad3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5.userapi.com/impg/k2LbhSnGkfBgTMHmLlDJvb07-zz0qn_bv-1s_A/p7DyR5oSjuM.jpg?size=721x685&amp;quality=96&amp;sign=f0c31b3371e92afba23b1dab2575ad36&amp;type=album"/>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20" t="18671" r="11598"/>
                    <a:stretch/>
                  </pic:blipFill>
                  <pic:spPr bwMode="auto">
                    <a:xfrm>
                      <a:off x="0" y="0"/>
                      <a:ext cx="4154563" cy="4264137"/>
                    </a:xfrm>
                    <a:prstGeom prst="rect">
                      <a:avLst/>
                    </a:prstGeom>
                    <a:noFill/>
                    <a:ln>
                      <a:noFill/>
                    </a:ln>
                    <a:extLst>
                      <a:ext uri="{53640926-AAD7-44D8-BBD7-CCE9431645EC}">
                        <a14:shadowObscured xmlns:a14="http://schemas.microsoft.com/office/drawing/2010/main"/>
                      </a:ext>
                    </a:extLst>
                  </pic:spPr>
                </pic:pic>
              </a:graphicData>
            </a:graphic>
          </wp:inline>
        </w:drawing>
      </w:r>
    </w:p>
    <w:p w:rsidR="00A42922" w:rsidRDefault="00A42922" w:rsidP="00A42922">
      <w:pPr>
        <w:pStyle w:val="aa"/>
        <w:tabs>
          <w:tab w:val="left" w:pos="284"/>
        </w:tabs>
        <w:spacing w:after="0" w:line="240" w:lineRule="auto"/>
        <w:ind w:left="0"/>
        <w:jc w:val="both"/>
        <w:rPr>
          <w:rFonts w:ascii="Times New Roman" w:hAnsi="Times New Roman" w:cs="Times New Roman"/>
          <w:sz w:val="28"/>
        </w:rPr>
      </w:pPr>
    </w:p>
    <w:p w:rsidR="00A42922" w:rsidRPr="00A42922" w:rsidRDefault="00A42922" w:rsidP="00A42922">
      <w:pPr>
        <w:pStyle w:val="aa"/>
        <w:tabs>
          <w:tab w:val="left" w:pos="28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Рисунок В.1 – Футболка с логотипом </w:t>
      </w:r>
      <w:r>
        <w:rPr>
          <w:rFonts w:ascii="Times New Roman" w:hAnsi="Times New Roman" w:cs="Times New Roman"/>
          <w:sz w:val="28"/>
          <w:lang w:val="en-US"/>
        </w:rPr>
        <w:t>Wasserkocher</w:t>
      </w:r>
    </w:p>
    <w:p w:rsidR="00A42922" w:rsidRPr="00A42922" w:rsidRDefault="00A42922" w:rsidP="00A42922">
      <w:pPr>
        <w:pStyle w:val="aa"/>
        <w:tabs>
          <w:tab w:val="left" w:pos="284"/>
        </w:tabs>
        <w:spacing w:after="0" w:line="240" w:lineRule="auto"/>
        <w:ind w:left="0" w:firstLine="709"/>
        <w:jc w:val="both"/>
        <w:rPr>
          <w:rFonts w:ascii="Times New Roman" w:hAnsi="Times New Roman" w:cs="Times New Roman"/>
          <w:sz w:val="28"/>
        </w:rPr>
      </w:pPr>
    </w:p>
    <w:p w:rsidR="00A42922" w:rsidRPr="00A42922" w:rsidRDefault="00A42922" w:rsidP="00A42922">
      <w:pPr>
        <w:pStyle w:val="aa"/>
        <w:tabs>
          <w:tab w:val="left" w:pos="284"/>
        </w:tabs>
        <w:spacing w:after="0" w:line="240" w:lineRule="auto"/>
        <w:ind w:left="0" w:firstLine="709"/>
        <w:jc w:val="both"/>
        <w:rPr>
          <w:rFonts w:ascii="Times New Roman" w:hAnsi="Times New Roman" w:cs="Times New Roman"/>
          <w:sz w:val="28"/>
        </w:rPr>
      </w:pPr>
    </w:p>
    <w:sectPr w:rsidR="00A42922" w:rsidRPr="00A42922" w:rsidSect="00A42922">
      <w:headerReference w:type="default" r:id="rId11"/>
      <w:footerReference w:type="default" r:id="rId12"/>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96" w:rsidRDefault="00B43996" w:rsidP="000B5D7A">
      <w:pPr>
        <w:spacing w:after="0" w:line="240" w:lineRule="auto"/>
      </w:pPr>
      <w:r>
        <w:separator/>
      </w:r>
    </w:p>
  </w:endnote>
  <w:endnote w:type="continuationSeparator" w:id="0">
    <w:p w:rsidR="00B43996" w:rsidRDefault="00B43996" w:rsidP="000B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SOCPEUR">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866552"/>
      <w:docPartObj>
        <w:docPartGallery w:val="Page Numbers (Bottom of Page)"/>
        <w:docPartUnique/>
      </w:docPartObj>
    </w:sdtPr>
    <w:sdtContent>
      <w:p w:rsidR="00B86C2F" w:rsidRDefault="00B86C2F">
        <w:pPr>
          <w:pStyle w:val="a6"/>
          <w:jc w:val="right"/>
        </w:pPr>
        <w:r>
          <w:fldChar w:fldCharType="begin"/>
        </w:r>
        <w:r>
          <w:instrText>PAGE   \* MERGEFORMAT</w:instrText>
        </w:r>
        <w:r>
          <w:fldChar w:fldCharType="separate"/>
        </w:r>
        <w:r w:rsidR="00A24BB2">
          <w:rPr>
            <w:noProof/>
          </w:rPr>
          <w:t>22</w:t>
        </w:r>
        <w:r>
          <w:fldChar w:fldCharType="end"/>
        </w:r>
      </w:p>
    </w:sdtContent>
  </w:sdt>
  <w:p w:rsidR="00B86C2F" w:rsidRDefault="00B86C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96" w:rsidRDefault="00B43996" w:rsidP="000B5D7A">
      <w:pPr>
        <w:spacing w:after="0" w:line="240" w:lineRule="auto"/>
      </w:pPr>
      <w:r>
        <w:separator/>
      </w:r>
    </w:p>
  </w:footnote>
  <w:footnote w:type="continuationSeparator" w:id="0">
    <w:p w:rsidR="00B43996" w:rsidRDefault="00B43996" w:rsidP="000B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2F" w:rsidRDefault="00B86C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69114F"/>
    <w:multiLevelType w:val="hybridMultilevel"/>
    <w:tmpl w:val="734C98FE"/>
    <w:lvl w:ilvl="0" w:tplc="EBB89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B37AD0"/>
    <w:multiLevelType w:val="hybridMultilevel"/>
    <w:tmpl w:val="B6F0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660C61"/>
    <w:multiLevelType w:val="hybridMultilevel"/>
    <w:tmpl w:val="9F5AE866"/>
    <w:lvl w:ilvl="0" w:tplc="E132B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156840"/>
    <w:multiLevelType w:val="hybridMultilevel"/>
    <w:tmpl w:val="47307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ABD"/>
    <w:rsid w:val="000112CE"/>
    <w:rsid w:val="00063015"/>
    <w:rsid w:val="000B5D7A"/>
    <w:rsid w:val="000C4EDA"/>
    <w:rsid w:val="000D61BB"/>
    <w:rsid w:val="00105E58"/>
    <w:rsid w:val="00153B07"/>
    <w:rsid w:val="0015426C"/>
    <w:rsid w:val="001D260B"/>
    <w:rsid w:val="001E4376"/>
    <w:rsid w:val="00220FFE"/>
    <w:rsid w:val="00222ED0"/>
    <w:rsid w:val="00232901"/>
    <w:rsid w:val="00251F44"/>
    <w:rsid w:val="0027256A"/>
    <w:rsid w:val="002742BD"/>
    <w:rsid w:val="002957B8"/>
    <w:rsid w:val="002B0484"/>
    <w:rsid w:val="002D1D0C"/>
    <w:rsid w:val="00301435"/>
    <w:rsid w:val="00310D54"/>
    <w:rsid w:val="00347A71"/>
    <w:rsid w:val="003677DE"/>
    <w:rsid w:val="003B0A9E"/>
    <w:rsid w:val="003E24E4"/>
    <w:rsid w:val="004178D2"/>
    <w:rsid w:val="00453C1C"/>
    <w:rsid w:val="00462B43"/>
    <w:rsid w:val="004A63C6"/>
    <w:rsid w:val="004D0B30"/>
    <w:rsid w:val="004D1839"/>
    <w:rsid w:val="004F0CA4"/>
    <w:rsid w:val="00537052"/>
    <w:rsid w:val="0056486B"/>
    <w:rsid w:val="005745C6"/>
    <w:rsid w:val="005947E3"/>
    <w:rsid w:val="005A2AE9"/>
    <w:rsid w:val="005E3201"/>
    <w:rsid w:val="006145C7"/>
    <w:rsid w:val="00632762"/>
    <w:rsid w:val="00690EEA"/>
    <w:rsid w:val="006A41F3"/>
    <w:rsid w:val="006F0EF3"/>
    <w:rsid w:val="006F65DB"/>
    <w:rsid w:val="007030EF"/>
    <w:rsid w:val="007108F1"/>
    <w:rsid w:val="00780A4E"/>
    <w:rsid w:val="007C5017"/>
    <w:rsid w:val="007D4431"/>
    <w:rsid w:val="007D676A"/>
    <w:rsid w:val="007F23E4"/>
    <w:rsid w:val="00832335"/>
    <w:rsid w:val="008333FF"/>
    <w:rsid w:val="00854C3B"/>
    <w:rsid w:val="0086403B"/>
    <w:rsid w:val="00893F0B"/>
    <w:rsid w:val="009379BD"/>
    <w:rsid w:val="00961E5B"/>
    <w:rsid w:val="00962FC0"/>
    <w:rsid w:val="009632D9"/>
    <w:rsid w:val="00985EA7"/>
    <w:rsid w:val="00995919"/>
    <w:rsid w:val="009B71F0"/>
    <w:rsid w:val="00A24BB2"/>
    <w:rsid w:val="00A42922"/>
    <w:rsid w:val="00A86F25"/>
    <w:rsid w:val="00AA6147"/>
    <w:rsid w:val="00AC0778"/>
    <w:rsid w:val="00AD1F00"/>
    <w:rsid w:val="00AD598D"/>
    <w:rsid w:val="00B43996"/>
    <w:rsid w:val="00B86C2F"/>
    <w:rsid w:val="00BA1C5E"/>
    <w:rsid w:val="00BA1D0D"/>
    <w:rsid w:val="00BE647E"/>
    <w:rsid w:val="00C213FA"/>
    <w:rsid w:val="00C42186"/>
    <w:rsid w:val="00C67ABD"/>
    <w:rsid w:val="00C872C3"/>
    <w:rsid w:val="00CD0A1A"/>
    <w:rsid w:val="00D3085F"/>
    <w:rsid w:val="00D5551C"/>
    <w:rsid w:val="00D70F65"/>
    <w:rsid w:val="00D76F8D"/>
    <w:rsid w:val="00DA3587"/>
    <w:rsid w:val="00DA77C9"/>
    <w:rsid w:val="00E37E43"/>
    <w:rsid w:val="00E66DC5"/>
    <w:rsid w:val="00E67BBC"/>
    <w:rsid w:val="00EB047F"/>
    <w:rsid w:val="00EC25CC"/>
    <w:rsid w:val="00ED2002"/>
    <w:rsid w:val="00EF358C"/>
    <w:rsid w:val="00F16B7E"/>
    <w:rsid w:val="00F47680"/>
    <w:rsid w:val="00F679CD"/>
    <w:rsid w:val="00FA2C9F"/>
    <w:rsid w:val="00FE3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14:docId w14:val="0A2BCFE1"/>
  <w15:docId w15:val="{C7737BFD-AC4F-4B15-92A9-210F0F09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2D9"/>
  </w:style>
  <w:style w:type="paragraph" w:styleId="1">
    <w:name w:val="heading 1"/>
    <w:next w:val="a"/>
    <w:link w:val="10"/>
    <w:uiPriority w:val="9"/>
    <w:qFormat/>
    <w:rsid w:val="00C213FA"/>
    <w:pPr>
      <w:keepNext/>
      <w:keepLines/>
      <w:spacing w:after="0" w:line="259" w:lineRule="auto"/>
      <w:ind w:right="12"/>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C213FA"/>
    <w:pPr>
      <w:keepNext/>
      <w:keepLines/>
      <w:spacing w:after="0" w:line="270" w:lineRule="auto"/>
      <w:ind w:left="3251" w:right="9" w:hanging="3251"/>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ABD"/>
    <w:pPr>
      <w:spacing w:after="0" w:line="240" w:lineRule="auto"/>
    </w:pPr>
    <w:rPr>
      <w:rFonts w:ascii="Calibri" w:eastAsia="Times New Roman" w:hAnsi="Calibri" w:cs="Times New Roman"/>
    </w:rPr>
  </w:style>
  <w:style w:type="paragraph" w:styleId="a4">
    <w:name w:val="header"/>
    <w:basedOn w:val="a"/>
    <w:link w:val="a5"/>
    <w:uiPriority w:val="99"/>
    <w:unhideWhenUsed/>
    <w:rsid w:val="000B5D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5D7A"/>
  </w:style>
  <w:style w:type="paragraph" w:styleId="a6">
    <w:name w:val="footer"/>
    <w:basedOn w:val="a"/>
    <w:link w:val="a7"/>
    <w:uiPriority w:val="99"/>
    <w:unhideWhenUsed/>
    <w:rsid w:val="000B5D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5D7A"/>
  </w:style>
  <w:style w:type="table" w:styleId="a8">
    <w:name w:val="Table Grid"/>
    <w:basedOn w:val="a1"/>
    <w:uiPriority w:val="59"/>
    <w:unhideWhenUsed/>
    <w:rsid w:val="00310D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213FA"/>
    <w:rPr>
      <w:rFonts w:ascii="Times New Roman" w:eastAsia="Times New Roman" w:hAnsi="Times New Roman" w:cs="Times New Roman"/>
      <w:b/>
      <w:color w:val="000000"/>
      <w:sz w:val="32"/>
    </w:rPr>
  </w:style>
  <w:style w:type="character" w:customStyle="1" w:styleId="20">
    <w:name w:val="Заголовок 2 Знак"/>
    <w:basedOn w:val="a0"/>
    <w:link w:val="2"/>
    <w:uiPriority w:val="9"/>
    <w:rsid w:val="00C213FA"/>
    <w:rPr>
      <w:rFonts w:ascii="Times New Roman" w:eastAsia="Times New Roman" w:hAnsi="Times New Roman" w:cs="Times New Roman"/>
      <w:color w:val="000000"/>
      <w:sz w:val="28"/>
    </w:rPr>
  </w:style>
  <w:style w:type="paragraph" w:customStyle="1" w:styleId="a9">
    <w:name w:val="Чертежный"/>
    <w:rsid w:val="00C213FA"/>
    <w:pPr>
      <w:suppressAutoHyphens/>
      <w:spacing w:after="0" w:line="240" w:lineRule="auto"/>
      <w:jc w:val="both"/>
    </w:pPr>
    <w:rPr>
      <w:rFonts w:ascii="ISOCPEUR" w:eastAsia="Times New Roman" w:hAnsi="ISOCPEUR" w:cs="ISOCPEUR"/>
      <w:i/>
      <w:sz w:val="28"/>
      <w:szCs w:val="20"/>
      <w:lang w:val="uk-UA" w:eastAsia="zh-CN"/>
    </w:rPr>
  </w:style>
  <w:style w:type="paragraph" w:styleId="11">
    <w:name w:val="toc 1"/>
    <w:basedOn w:val="a"/>
    <w:next w:val="a"/>
    <w:autoRedefine/>
    <w:rsid w:val="00A86F25"/>
    <w:pPr>
      <w:widowControl w:val="0"/>
      <w:tabs>
        <w:tab w:val="right" w:leader="dot" w:pos="10481"/>
      </w:tabs>
      <w:autoSpaceDE w:val="0"/>
      <w:autoSpaceDN w:val="0"/>
      <w:adjustRightInd w:val="0"/>
      <w:spacing w:after="0" w:line="240" w:lineRule="auto"/>
      <w:jc w:val="center"/>
    </w:pPr>
    <w:rPr>
      <w:rFonts w:ascii="Times New Roman" w:eastAsia="Times New Roman" w:hAnsi="Times New Roman" w:cs="Times New Roman"/>
      <w:b/>
      <w:noProof/>
      <w:snapToGrid w:val="0"/>
      <w:sz w:val="32"/>
      <w:szCs w:val="28"/>
    </w:rPr>
  </w:style>
  <w:style w:type="paragraph" w:styleId="aa">
    <w:name w:val="List Paragraph"/>
    <w:basedOn w:val="a"/>
    <w:uiPriority w:val="34"/>
    <w:qFormat/>
    <w:rsid w:val="00C213FA"/>
    <w:pPr>
      <w:ind w:left="720"/>
      <w:contextualSpacing/>
    </w:pPr>
    <w:rPr>
      <w:rFonts w:eastAsiaTheme="minorHAnsi"/>
      <w:lang w:eastAsia="en-US"/>
    </w:rPr>
  </w:style>
  <w:style w:type="paragraph" w:styleId="ab">
    <w:name w:val="Normal (Web)"/>
    <w:basedOn w:val="a"/>
    <w:uiPriority w:val="99"/>
    <w:semiHidden/>
    <w:unhideWhenUsed/>
    <w:rsid w:val="00710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194">
      <w:bodyDiv w:val="1"/>
      <w:marLeft w:val="0"/>
      <w:marRight w:val="0"/>
      <w:marTop w:val="0"/>
      <w:marBottom w:val="0"/>
      <w:divBdr>
        <w:top w:val="none" w:sz="0" w:space="0" w:color="auto"/>
        <w:left w:val="none" w:sz="0" w:space="0" w:color="auto"/>
        <w:bottom w:val="none" w:sz="0" w:space="0" w:color="auto"/>
        <w:right w:val="none" w:sz="0" w:space="0" w:color="auto"/>
      </w:divBdr>
    </w:div>
    <w:div w:id="658273168">
      <w:bodyDiv w:val="1"/>
      <w:marLeft w:val="0"/>
      <w:marRight w:val="0"/>
      <w:marTop w:val="0"/>
      <w:marBottom w:val="0"/>
      <w:divBdr>
        <w:top w:val="none" w:sz="0" w:space="0" w:color="auto"/>
        <w:left w:val="none" w:sz="0" w:space="0" w:color="auto"/>
        <w:bottom w:val="none" w:sz="0" w:space="0" w:color="auto"/>
        <w:right w:val="none" w:sz="0" w:space="0" w:color="auto"/>
      </w:divBdr>
    </w:div>
    <w:div w:id="705102980">
      <w:bodyDiv w:val="1"/>
      <w:marLeft w:val="0"/>
      <w:marRight w:val="0"/>
      <w:marTop w:val="0"/>
      <w:marBottom w:val="0"/>
      <w:divBdr>
        <w:top w:val="none" w:sz="0" w:space="0" w:color="auto"/>
        <w:left w:val="none" w:sz="0" w:space="0" w:color="auto"/>
        <w:bottom w:val="none" w:sz="0" w:space="0" w:color="auto"/>
        <w:right w:val="none" w:sz="0" w:space="0" w:color="auto"/>
      </w:divBdr>
    </w:div>
    <w:div w:id="876892319">
      <w:bodyDiv w:val="1"/>
      <w:marLeft w:val="0"/>
      <w:marRight w:val="0"/>
      <w:marTop w:val="0"/>
      <w:marBottom w:val="0"/>
      <w:divBdr>
        <w:top w:val="none" w:sz="0" w:space="0" w:color="auto"/>
        <w:left w:val="none" w:sz="0" w:space="0" w:color="auto"/>
        <w:bottom w:val="none" w:sz="0" w:space="0" w:color="auto"/>
        <w:right w:val="none" w:sz="0" w:space="0" w:color="auto"/>
      </w:divBdr>
    </w:div>
    <w:div w:id="979581318">
      <w:bodyDiv w:val="1"/>
      <w:marLeft w:val="0"/>
      <w:marRight w:val="0"/>
      <w:marTop w:val="0"/>
      <w:marBottom w:val="0"/>
      <w:divBdr>
        <w:top w:val="none" w:sz="0" w:space="0" w:color="auto"/>
        <w:left w:val="none" w:sz="0" w:space="0" w:color="auto"/>
        <w:bottom w:val="none" w:sz="0" w:space="0" w:color="auto"/>
        <w:right w:val="none" w:sz="0" w:space="0" w:color="auto"/>
      </w:divBdr>
    </w:div>
    <w:div w:id="1002779008">
      <w:bodyDiv w:val="1"/>
      <w:marLeft w:val="0"/>
      <w:marRight w:val="0"/>
      <w:marTop w:val="0"/>
      <w:marBottom w:val="0"/>
      <w:divBdr>
        <w:top w:val="none" w:sz="0" w:space="0" w:color="auto"/>
        <w:left w:val="none" w:sz="0" w:space="0" w:color="auto"/>
        <w:bottom w:val="none" w:sz="0" w:space="0" w:color="auto"/>
        <w:right w:val="none" w:sz="0" w:space="0" w:color="auto"/>
      </w:divBdr>
      <w:divsChild>
        <w:div w:id="44378040">
          <w:marLeft w:val="0"/>
          <w:marRight w:val="0"/>
          <w:marTop w:val="0"/>
          <w:marBottom w:val="0"/>
          <w:divBdr>
            <w:top w:val="none" w:sz="0" w:space="0" w:color="auto"/>
            <w:left w:val="none" w:sz="0" w:space="0" w:color="auto"/>
            <w:bottom w:val="none" w:sz="0" w:space="0" w:color="auto"/>
            <w:right w:val="none" w:sz="0" w:space="0" w:color="auto"/>
          </w:divBdr>
        </w:div>
        <w:div w:id="134835378">
          <w:marLeft w:val="0"/>
          <w:marRight w:val="0"/>
          <w:marTop w:val="0"/>
          <w:marBottom w:val="0"/>
          <w:divBdr>
            <w:top w:val="none" w:sz="0" w:space="0" w:color="auto"/>
            <w:left w:val="none" w:sz="0" w:space="0" w:color="auto"/>
            <w:bottom w:val="none" w:sz="0" w:space="0" w:color="auto"/>
            <w:right w:val="none" w:sz="0" w:space="0" w:color="auto"/>
          </w:divBdr>
        </w:div>
        <w:div w:id="136458500">
          <w:marLeft w:val="0"/>
          <w:marRight w:val="0"/>
          <w:marTop w:val="0"/>
          <w:marBottom w:val="0"/>
          <w:divBdr>
            <w:top w:val="none" w:sz="0" w:space="0" w:color="auto"/>
            <w:left w:val="none" w:sz="0" w:space="0" w:color="auto"/>
            <w:bottom w:val="none" w:sz="0" w:space="0" w:color="auto"/>
            <w:right w:val="none" w:sz="0" w:space="0" w:color="auto"/>
          </w:divBdr>
        </w:div>
        <w:div w:id="218564299">
          <w:marLeft w:val="0"/>
          <w:marRight w:val="0"/>
          <w:marTop w:val="0"/>
          <w:marBottom w:val="0"/>
          <w:divBdr>
            <w:top w:val="none" w:sz="0" w:space="0" w:color="auto"/>
            <w:left w:val="none" w:sz="0" w:space="0" w:color="auto"/>
            <w:bottom w:val="none" w:sz="0" w:space="0" w:color="auto"/>
            <w:right w:val="none" w:sz="0" w:space="0" w:color="auto"/>
          </w:divBdr>
        </w:div>
        <w:div w:id="252907522">
          <w:marLeft w:val="0"/>
          <w:marRight w:val="0"/>
          <w:marTop w:val="0"/>
          <w:marBottom w:val="0"/>
          <w:divBdr>
            <w:top w:val="none" w:sz="0" w:space="0" w:color="auto"/>
            <w:left w:val="none" w:sz="0" w:space="0" w:color="auto"/>
            <w:bottom w:val="none" w:sz="0" w:space="0" w:color="auto"/>
            <w:right w:val="none" w:sz="0" w:space="0" w:color="auto"/>
          </w:divBdr>
        </w:div>
        <w:div w:id="436605510">
          <w:marLeft w:val="0"/>
          <w:marRight w:val="0"/>
          <w:marTop w:val="0"/>
          <w:marBottom w:val="0"/>
          <w:divBdr>
            <w:top w:val="none" w:sz="0" w:space="0" w:color="auto"/>
            <w:left w:val="none" w:sz="0" w:space="0" w:color="auto"/>
            <w:bottom w:val="none" w:sz="0" w:space="0" w:color="auto"/>
            <w:right w:val="none" w:sz="0" w:space="0" w:color="auto"/>
          </w:divBdr>
        </w:div>
        <w:div w:id="474446279">
          <w:marLeft w:val="0"/>
          <w:marRight w:val="0"/>
          <w:marTop w:val="0"/>
          <w:marBottom w:val="0"/>
          <w:divBdr>
            <w:top w:val="none" w:sz="0" w:space="0" w:color="auto"/>
            <w:left w:val="none" w:sz="0" w:space="0" w:color="auto"/>
            <w:bottom w:val="none" w:sz="0" w:space="0" w:color="auto"/>
            <w:right w:val="none" w:sz="0" w:space="0" w:color="auto"/>
          </w:divBdr>
        </w:div>
        <w:div w:id="915210306">
          <w:marLeft w:val="0"/>
          <w:marRight w:val="0"/>
          <w:marTop w:val="0"/>
          <w:marBottom w:val="0"/>
          <w:divBdr>
            <w:top w:val="none" w:sz="0" w:space="0" w:color="auto"/>
            <w:left w:val="none" w:sz="0" w:space="0" w:color="auto"/>
            <w:bottom w:val="none" w:sz="0" w:space="0" w:color="auto"/>
            <w:right w:val="none" w:sz="0" w:space="0" w:color="auto"/>
          </w:divBdr>
        </w:div>
        <w:div w:id="1130704348">
          <w:marLeft w:val="0"/>
          <w:marRight w:val="0"/>
          <w:marTop w:val="0"/>
          <w:marBottom w:val="0"/>
          <w:divBdr>
            <w:top w:val="none" w:sz="0" w:space="0" w:color="auto"/>
            <w:left w:val="none" w:sz="0" w:space="0" w:color="auto"/>
            <w:bottom w:val="none" w:sz="0" w:space="0" w:color="auto"/>
            <w:right w:val="none" w:sz="0" w:space="0" w:color="auto"/>
          </w:divBdr>
        </w:div>
        <w:div w:id="1857765437">
          <w:marLeft w:val="0"/>
          <w:marRight w:val="0"/>
          <w:marTop w:val="0"/>
          <w:marBottom w:val="0"/>
          <w:divBdr>
            <w:top w:val="none" w:sz="0" w:space="0" w:color="auto"/>
            <w:left w:val="none" w:sz="0" w:space="0" w:color="auto"/>
            <w:bottom w:val="none" w:sz="0" w:space="0" w:color="auto"/>
            <w:right w:val="none" w:sz="0" w:space="0" w:color="auto"/>
          </w:divBdr>
        </w:div>
        <w:div w:id="1866560347">
          <w:marLeft w:val="0"/>
          <w:marRight w:val="0"/>
          <w:marTop w:val="0"/>
          <w:marBottom w:val="0"/>
          <w:divBdr>
            <w:top w:val="none" w:sz="0" w:space="0" w:color="auto"/>
            <w:left w:val="none" w:sz="0" w:space="0" w:color="auto"/>
            <w:bottom w:val="none" w:sz="0" w:space="0" w:color="auto"/>
            <w:right w:val="none" w:sz="0" w:space="0" w:color="auto"/>
          </w:divBdr>
        </w:div>
        <w:div w:id="1940748728">
          <w:marLeft w:val="0"/>
          <w:marRight w:val="0"/>
          <w:marTop w:val="0"/>
          <w:marBottom w:val="0"/>
          <w:divBdr>
            <w:top w:val="none" w:sz="0" w:space="0" w:color="auto"/>
            <w:left w:val="none" w:sz="0" w:space="0" w:color="auto"/>
            <w:bottom w:val="none" w:sz="0" w:space="0" w:color="auto"/>
            <w:right w:val="none" w:sz="0" w:space="0" w:color="auto"/>
          </w:divBdr>
        </w:div>
        <w:div w:id="1974098710">
          <w:marLeft w:val="0"/>
          <w:marRight w:val="0"/>
          <w:marTop w:val="0"/>
          <w:marBottom w:val="0"/>
          <w:divBdr>
            <w:top w:val="none" w:sz="0" w:space="0" w:color="auto"/>
            <w:left w:val="none" w:sz="0" w:space="0" w:color="auto"/>
            <w:bottom w:val="none" w:sz="0" w:space="0" w:color="auto"/>
            <w:right w:val="none" w:sz="0" w:space="0" w:color="auto"/>
          </w:divBdr>
        </w:div>
        <w:div w:id="2118525195">
          <w:marLeft w:val="0"/>
          <w:marRight w:val="0"/>
          <w:marTop w:val="0"/>
          <w:marBottom w:val="0"/>
          <w:divBdr>
            <w:top w:val="none" w:sz="0" w:space="0" w:color="auto"/>
            <w:left w:val="none" w:sz="0" w:space="0" w:color="auto"/>
            <w:bottom w:val="none" w:sz="0" w:space="0" w:color="auto"/>
            <w:right w:val="none" w:sz="0" w:space="0" w:color="auto"/>
          </w:divBdr>
        </w:div>
      </w:divsChild>
    </w:div>
    <w:div w:id="1097479727">
      <w:bodyDiv w:val="1"/>
      <w:marLeft w:val="0"/>
      <w:marRight w:val="0"/>
      <w:marTop w:val="0"/>
      <w:marBottom w:val="0"/>
      <w:divBdr>
        <w:top w:val="none" w:sz="0" w:space="0" w:color="auto"/>
        <w:left w:val="none" w:sz="0" w:space="0" w:color="auto"/>
        <w:bottom w:val="none" w:sz="0" w:space="0" w:color="auto"/>
        <w:right w:val="none" w:sz="0" w:space="0" w:color="auto"/>
      </w:divBdr>
    </w:div>
    <w:div w:id="1209803802">
      <w:bodyDiv w:val="1"/>
      <w:marLeft w:val="0"/>
      <w:marRight w:val="0"/>
      <w:marTop w:val="0"/>
      <w:marBottom w:val="0"/>
      <w:divBdr>
        <w:top w:val="none" w:sz="0" w:space="0" w:color="auto"/>
        <w:left w:val="none" w:sz="0" w:space="0" w:color="auto"/>
        <w:bottom w:val="none" w:sz="0" w:space="0" w:color="auto"/>
        <w:right w:val="none" w:sz="0" w:space="0" w:color="auto"/>
      </w:divBdr>
      <w:divsChild>
        <w:div w:id="7486">
          <w:marLeft w:val="0"/>
          <w:marRight w:val="0"/>
          <w:marTop w:val="0"/>
          <w:marBottom w:val="0"/>
          <w:divBdr>
            <w:top w:val="none" w:sz="0" w:space="0" w:color="auto"/>
            <w:left w:val="none" w:sz="0" w:space="0" w:color="auto"/>
            <w:bottom w:val="none" w:sz="0" w:space="0" w:color="auto"/>
            <w:right w:val="none" w:sz="0" w:space="0" w:color="auto"/>
          </w:divBdr>
        </w:div>
        <w:div w:id="6954941">
          <w:marLeft w:val="0"/>
          <w:marRight w:val="0"/>
          <w:marTop w:val="0"/>
          <w:marBottom w:val="0"/>
          <w:divBdr>
            <w:top w:val="none" w:sz="0" w:space="0" w:color="auto"/>
            <w:left w:val="none" w:sz="0" w:space="0" w:color="auto"/>
            <w:bottom w:val="none" w:sz="0" w:space="0" w:color="auto"/>
            <w:right w:val="none" w:sz="0" w:space="0" w:color="auto"/>
          </w:divBdr>
        </w:div>
        <w:div w:id="27950395">
          <w:marLeft w:val="0"/>
          <w:marRight w:val="0"/>
          <w:marTop w:val="0"/>
          <w:marBottom w:val="0"/>
          <w:divBdr>
            <w:top w:val="none" w:sz="0" w:space="0" w:color="auto"/>
            <w:left w:val="none" w:sz="0" w:space="0" w:color="auto"/>
            <w:bottom w:val="none" w:sz="0" w:space="0" w:color="auto"/>
            <w:right w:val="none" w:sz="0" w:space="0" w:color="auto"/>
          </w:divBdr>
        </w:div>
        <w:div w:id="145897217">
          <w:marLeft w:val="0"/>
          <w:marRight w:val="0"/>
          <w:marTop w:val="0"/>
          <w:marBottom w:val="0"/>
          <w:divBdr>
            <w:top w:val="none" w:sz="0" w:space="0" w:color="auto"/>
            <w:left w:val="none" w:sz="0" w:space="0" w:color="auto"/>
            <w:bottom w:val="none" w:sz="0" w:space="0" w:color="auto"/>
            <w:right w:val="none" w:sz="0" w:space="0" w:color="auto"/>
          </w:divBdr>
        </w:div>
        <w:div w:id="149323228">
          <w:marLeft w:val="0"/>
          <w:marRight w:val="0"/>
          <w:marTop w:val="0"/>
          <w:marBottom w:val="0"/>
          <w:divBdr>
            <w:top w:val="none" w:sz="0" w:space="0" w:color="auto"/>
            <w:left w:val="none" w:sz="0" w:space="0" w:color="auto"/>
            <w:bottom w:val="none" w:sz="0" w:space="0" w:color="auto"/>
            <w:right w:val="none" w:sz="0" w:space="0" w:color="auto"/>
          </w:divBdr>
        </w:div>
        <w:div w:id="173690305">
          <w:marLeft w:val="0"/>
          <w:marRight w:val="0"/>
          <w:marTop w:val="0"/>
          <w:marBottom w:val="0"/>
          <w:divBdr>
            <w:top w:val="none" w:sz="0" w:space="0" w:color="auto"/>
            <w:left w:val="none" w:sz="0" w:space="0" w:color="auto"/>
            <w:bottom w:val="none" w:sz="0" w:space="0" w:color="auto"/>
            <w:right w:val="none" w:sz="0" w:space="0" w:color="auto"/>
          </w:divBdr>
        </w:div>
        <w:div w:id="226693219">
          <w:marLeft w:val="0"/>
          <w:marRight w:val="0"/>
          <w:marTop w:val="0"/>
          <w:marBottom w:val="0"/>
          <w:divBdr>
            <w:top w:val="none" w:sz="0" w:space="0" w:color="auto"/>
            <w:left w:val="none" w:sz="0" w:space="0" w:color="auto"/>
            <w:bottom w:val="none" w:sz="0" w:space="0" w:color="auto"/>
            <w:right w:val="none" w:sz="0" w:space="0" w:color="auto"/>
          </w:divBdr>
        </w:div>
        <w:div w:id="319190501">
          <w:marLeft w:val="0"/>
          <w:marRight w:val="0"/>
          <w:marTop w:val="0"/>
          <w:marBottom w:val="0"/>
          <w:divBdr>
            <w:top w:val="none" w:sz="0" w:space="0" w:color="auto"/>
            <w:left w:val="none" w:sz="0" w:space="0" w:color="auto"/>
            <w:bottom w:val="none" w:sz="0" w:space="0" w:color="auto"/>
            <w:right w:val="none" w:sz="0" w:space="0" w:color="auto"/>
          </w:divBdr>
        </w:div>
        <w:div w:id="320699972">
          <w:marLeft w:val="0"/>
          <w:marRight w:val="0"/>
          <w:marTop w:val="0"/>
          <w:marBottom w:val="0"/>
          <w:divBdr>
            <w:top w:val="none" w:sz="0" w:space="0" w:color="auto"/>
            <w:left w:val="none" w:sz="0" w:space="0" w:color="auto"/>
            <w:bottom w:val="none" w:sz="0" w:space="0" w:color="auto"/>
            <w:right w:val="none" w:sz="0" w:space="0" w:color="auto"/>
          </w:divBdr>
        </w:div>
        <w:div w:id="369766065">
          <w:marLeft w:val="0"/>
          <w:marRight w:val="0"/>
          <w:marTop w:val="0"/>
          <w:marBottom w:val="0"/>
          <w:divBdr>
            <w:top w:val="none" w:sz="0" w:space="0" w:color="auto"/>
            <w:left w:val="none" w:sz="0" w:space="0" w:color="auto"/>
            <w:bottom w:val="none" w:sz="0" w:space="0" w:color="auto"/>
            <w:right w:val="none" w:sz="0" w:space="0" w:color="auto"/>
          </w:divBdr>
        </w:div>
        <w:div w:id="432360963">
          <w:marLeft w:val="0"/>
          <w:marRight w:val="0"/>
          <w:marTop w:val="0"/>
          <w:marBottom w:val="0"/>
          <w:divBdr>
            <w:top w:val="none" w:sz="0" w:space="0" w:color="auto"/>
            <w:left w:val="none" w:sz="0" w:space="0" w:color="auto"/>
            <w:bottom w:val="none" w:sz="0" w:space="0" w:color="auto"/>
            <w:right w:val="none" w:sz="0" w:space="0" w:color="auto"/>
          </w:divBdr>
        </w:div>
        <w:div w:id="448938654">
          <w:marLeft w:val="0"/>
          <w:marRight w:val="0"/>
          <w:marTop w:val="0"/>
          <w:marBottom w:val="0"/>
          <w:divBdr>
            <w:top w:val="none" w:sz="0" w:space="0" w:color="auto"/>
            <w:left w:val="none" w:sz="0" w:space="0" w:color="auto"/>
            <w:bottom w:val="none" w:sz="0" w:space="0" w:color="auto"/>
            <w:right w:val="none" w:sz="0" w:space="0" w:color="auto"/>
          </w:divBdr>
        </w:div>
        <w:div w:id="471484160">
          <w:marLeft w:val="0"/>
          <w:marRight w:val="0"/>
          <w:marTop w:val="0"/>
          <w:marBottom w:val="0"/>
          <w:divBdr>
            <w:top w:val="none" w:sz="0" w:space="0" w:color="auto"/>
            <w:left w:val="none" w:sz="0" w:space="0" w:color="auto"/>
            <w:bottom w:val="none" w:sz="0" w:space="0" w:color="auto"/>
            <w:right w:val="none" w:sz="0" w:space="0" w:color="auto"/>
          </w:divBdr>
        </w:div>
        <w:div w:id="478885384">
          <w:marLeft w:val="0"/>
          <w:marRight w:val="0"/>
          <w:marTop w:val="0"/>
          <w:marBottom w:val="0"/>
          <w:divBdr>
            <w:top w:val="none" w:sz="0" w:space="0" w:color="auto"/>
            <w:left w:val="none" w:sz="0" w:space="0" w:color="auto"/>
            <w:bottom w:val="none" w:sz="0" w:space="0" w:color="auto"/>
            <w:right w:val="none" w:sz="0" w:space="0" w:color="auto"/>
          </w:divBdr>
        </w:div>
        <w:div w:id="497959180">
          <w:marLeft w:val="0"/>
          <w:marRight w:val="0"/>
          <w:marTop w:val="0"/>
          <w:marBottom w:val="0"/>
          <w:divBdr>
            <w:top w:val="none" w:sz="0" w:space="0" w:color="auto"/>
            <w:left w:val="none" w:sz="0" w:space="0" w:color="auto"/>
            <w:bottom w:val="none" w:sz="0" w:space="0" w:color="auto"/>
            <w:right w:val="none" w:sz="0" w:space="0" w:color="auto"/>
          </w:divBdr>
        </w:div>
        <w:div w:id="509878757">
          <w:marLeft w:val="0"/>
          <w:marRight w:val="0"/>
          <w:marTop w:val="0"/>
          <w:marBottom w:val="0"/>
          <w:divBdr>
            <w:top w:val="none" w:sz="0" w:space="0" w:color="auto"/>
            <w:left w:val="none" w:sz="0" w:space="0" w:color="auto"/>
            <w:bottom w:val="none" w:sz="0" w:space="0" w:color="auto"/>
            <w:right w:val="none" w:sz="0" w:space="0" w:color="auto"/>
          </w:divBdr>
        </w:div>
        <w:div w:id="594019961">
          <w:marLeft w:val="0"/>
          <w:marRight w:val="0"/>
          <w:marTop w:val="0"/>
          <w:marBottom w:val="0"/>
          <w:divBdr>
            <w:top w:val="none" w:sz="0" w:space="0" w:color="auto"/>
            <w:left w:val="none" w:sz="0" w:space="0" w:color="auto"/>
            <w:bottom w:val="none" w:sz="0" w:space="0" w:color="auto"/>
            <w:right w:val="none" w:sz="0" w:space="0" w:color="auto"/>
          </w:divBdr>
        </w:div>
        <w:div w:id="775709341">
          <w:marLeft w:val="0"/>
          <w:marRight w:val="0"/>
          <w:marTop w:val="0"/>
          <w:marBottom w:val="0"/>
          <w:divBdr>
            <w:top w:val="none" w:sz="0" w:space="0" w:color="auto"/>
            <w:left w:val="none" w:sz="0" w:space="0" w:color="auto"/>
            <w:bottom w:val="none" w:sz="0" w:space="0" w:color="auto"/>
            <w:right w:val="none" w:sz="0" w:space="0" w:color="auto"/>
          </w:divBdr>
        </w:div>
        <w:div w:id="794101957">
          <w:marLeft w:val="0"/>
          <w:marRight w:val="0"/>
          <w:marTop w:val="0"/>
          <w:marBottom w:val="0"/>
          <w:divBdr>
            <w:top w:val="none" w:sz="0" w:space="0" w:color="auto"/>
            <w:left w:val="none" w:sz="0" w:space="0" w:color="auto"/>
            <w:bottom w:val="none" w:sz="0" w:space="0" w:color="auto"/>
            <w:right w:val="none" w:sz="0" w:space="0" w:color="auto"/>
          </w:divBdr>
        </w:div>
        <w:div w:id="798693333">
          <w:marLeft w:val="0"/>
          <w:marRight w:val="0"/>
          <w:marTop w:val="0"/>
          <w:marBottom w:val="0"/>
          <w:divBdr>
            <w:top w:val="none" w:sz="0" w:space="0" w:color="auto"/>
            <w:left w:val="none" w:sz="0" w:space="0" w:color="auto"/>
            <w:bottom w:val="none" w:sz="0" w:space="0" w:color="auto"/>
            <w:right w:val="none" w:sz="0" w:space="0" w:color="auto"/>
          </w:divBdr>
        </w:div>
        <w:div w:id="811562605">
          <w:marLeft w:val="0"/>
          <w:marRight w:val="0"/>
          <w:marTop w:val="0"/>
          <w:marBottom w:val="0"/>
          <w:divBdr>
            <w:top w:val="none" w:sz="0" w:space="0" w:color="auto"/>
            <w:left w:val="none" w:sz="0" w:space="0" w:color="auto"/>
            <w:bottom w:val="none" w:sz="0" w:space="0" w:color="auto"/>
            <w:right w:val="none" w:sz="0" w:space="0" w:color="auto"/>
          </w:divBdr>
        </w:div>
        <w:div w:id="869800004">
          <w:marLeft w:val="0"/>
          <w:marRight w:val="0"/>
          <w:marTop w:val="0"/>
          <w:marBottom w:val="0"/>
          <w:divBdr>
            <w:top w:val="none" w:sz="0" w:space="0" w:color="auto"/>
            <w:left w:val="none" w:sz="0" w:space="0" w:color="auto"/>
            <w:bottom w:val="none" w:sz="0" w:space="0" w:color="auto"/>
            <w:right w:val="none" w:sz="0" w:space="0" w:color="auto"/>
          </w:divBdr>
        </w:div>
        <w:div w:id="882408237">
          <w:marLeft w:val="0"/>
          <w:marRight w:val="0"/>
          <w:marTop w:val="0"/>
          <w:marBottom w:val="0"/>
          <w:divBdr>
            <w:top w:val="none" w:sz="0" w:space="0" w:color="auto"/>
            <w:left w:val="none" w:sz="0" w:space="0" w:color="auto"/>
            <w:bottom w:val="none" w:sz="0" w:space="0" w:color="auto"/>
            <w:right w:val="none" w:sz="0" w:space="0" w:color="auto"/>
          </w:divBdr>
        </w:div>
        <w:div w:id="898326645">
          <w:marLeft w:val="0"/>
          <w:marRight w:val="0"/>
          <w:marTop w:val="0"/>
          <w:marBottom w:val="0"/>
          <w:divBdr>
            <w:top w:val="none" w:sz="0" w:space="0" w:color="auto"/>
            <w:left w:val="none" w:sz="0" w:space="0" w:color="auto"/>
            <w:bottom w:val="none" w:sz="0" w:space="0" w:color="auto"/>
            <w:right w:val="none" w:sz="0" w:space="0" w:color="auto"/>
          </w:divBdr>
        </w:div>
        <w:div w:id="901722363">
          <w:marLeft w:val="0"/>
          <w:marRight w:val="0"/>
          <w:marTop w:val="0"/>
          <w:marBottom w:val="0"/>
          <w:divBdr>
            <w:top w:val="none" w:sz="0" w:space="0" w:color="auto"/>
            <w:left w:val="none" w:sz="0" w:space="0" w:color="auto"/>
            <w:bottom w:val="none" w:sz="0" w:space="0" w:color="auto"/>
            <w:right w:val="none" w:sz="0" w:space="0" w:color="auto"/>
          </w:divBdr>
        </w:div>
        <w:div w:id="952395845">
          <w:marLeft w:val="0"/>
          <w:marRight w:val="0"/>
          <w:marTop w:val="0"/>
          <w:marBottom w:val="0"/>
          <w:divBdr>
            <w:top w:val="none" w:sz="0" w:space="0" w:color="auto"/>
            <w:left w:val="none" w:sz="0" w:space="0" w:color="auto"/>
            <w:bottom w:val="none" w:sz="0" w:space="0" w:color="auto"/>
            <w:right w:val="none" w:sz="0" w:space="0" w:color="auto"/>
          </w:divBdr>
        </w:div>
        <w:div w:id="959527877">
          <w:marLeft w:val="0"/>
          <w:marRight w:val="0"/>
          <w:marTop w:val="0"/>
          <w:marBottom w:val="0"/>
          <w:divBdr>
            <w:top w:val="none" w:sz="0" w:space="0" w:color="auto"/>
            <w:left w:val="none" w:sz="0" w:space="0" w:color="auto"/>
            <w:bottom w:val="none" w:sz="0" w:space="0" w:color="auto"/>
            <w:right w:val="none" w:sz="0" w:space="0" w:color="auto"/>
          </w:divBdr>
        </w:div>
        <w:div w:id="1048576359">
          <w:marLeft w:val="0"/>
          <w:marRight w:val="0"/>
          <w:marTop w:val="0"/>
          <w:marBottom w:val="0"/>
          <w:divBdr>
            <w:top w:val="none" w:sz="0" w:space="0" w:color="auto"/>
            <w:left w:val="none" w:sz="0" w:space="0" w:color="auto"/>
            <w:bottom w:val="none" w:sz="0" w:space="0" w:color="auto"/>
            <w:right w:val="none" w:sz="0" w:space="0" w:color="auto"/>
          </w:divBdr>
        </w:div>
        <w:div w:id="1057584699">
          <w:marLeft w:val="0"/>
          <w:marRight w:val="0"/>
          <w:marTop w:val="0"/>
          <w:marBottom w:val="0"/>
          <w:divBdr>
            <w:top w:val="none" w:sz="0" w:space="0" w:color="auto"/>
            <w:left w:val="none" w:sz="0" w:space="0" w:color="auto"/>
            <w:bottom w:val="none" w:sz="0" w:space="0" w:color="auto"/>
            <w:right w:val="none" w:sz="0" w:space="0" w:color="auto"/>
          </w:divBdr>
        </w:div>
        <w:div w:id="1060446486">
          <w:marLeft w:val="0"/>
          <w:marRight w:val="0"/>
          <w:marTop w:val="0"/>
          <w:marBottom w:val="0"/>
          <w:divBdr>
            <w:top w:val="none" w:sz="0" w:space="0" w:color="auto"/>
            <w:left w:val="none" w:sz="0" w:space="0" w:color="auto"/>
            <w:bottom w:val="none" w:sz="0" w:space="0" w:color="auto"/>
            <w:right w:val="none" w:sz="0" w:space="0" w:color="auto"/>
          </w:divBdr>
        </w:div>
        <w:div w:id="1110658441">
          <w:marLeft w:val="0"/>
          <w:marRight w:val="0"/>
          <w:marTop w:val="0"/>
          <w:marBottom w:val="0"/>
          <w:divBdr>
            <w:top w:val="none" w:sz="0" w:space="0" w:color="auto"/>
            <w:left w:val="none" w:sz="0" w:space="0" w:color="auto"/>
            <w:bottom w:val="none" w:sz="0" w:space="0" w:color="auto"/>
            <w:right w:val="none" w:sz="0" w:space="0" w:color="auto"/>
          </w:divBdr>
        </w:div>
        <w:div w:id="1119838420">
          <w:marLeft w:val="0"/>
          <w:marRight w:val="0"/>
          <w:marTop w:val="0"/>
          <w:marBottom w:val="0"/>
          <w:divBdr>
            <w:top w:val="none" w:sz="0" w:space="0" w:color="auto"/>
            <w:left w:val="none" w:sz="0" w:space="0" w:color="auto"/>
            <w:bottom w:val="none" w:sz="0" w:space="0" w:color="auto"/>
            <w:right w:val="none" w:sz="0" w:space="0" w:color="auto"/>
          </w:divBdr>
        </w:div>
        <w:div w:id="1167745537">
          <w:marLeft w:val="0"/>
          <w:marRight w:val="0"/>
          <w:marTop w:val="0"/>
          <w:marBottom w:val="0"/>
          <w:divBdr>
            <w:top w:val="none" w:sz="0" w:space="0" w:color="auto"/>
            <w:left w:val="none" w:sz="0" w:space="0" w:color="auto"/>
            <w:bottom w:val="none" w:sz="0" w:space="0" w:color="auto"/>
            <w:right w:val="none" w:sz="0" w:space="0" w:color="auto"/>
          </w:divBdr>
        </w:div>
        <w:div w:id="1180201843">
          <w:marLeft w:val="0"/>
          <w:marRight w:val="0"/>
          <w:marTop w:val="0"/>
          <w:marBottom w:val="0"/>
          <w:divBdr>
            <w:top w:val="none" w:sz="0" w:space="0" w:color="auto"/>
            <w:left w:val="none" w:sz="0" w:space="0" w:color="auto"/>
            <w:bottom w:val="none" w:sz="0" w:space="0" w:color="auto"/>
            <w:right w:val="none" w:sz="0" w:space="0" w:color="auto"/>
          </w:divBdr>
        </w:div>
        <w:div w:id="1229917747">
          <w:marLeft w:val="0"/>
          <w:marRight w:val="0"/>
          <w:marTop w:val="0"/>
          <w:marBottom w:val="0"/>
          <w:divBdr>
            <w:top w:val="none" w:sz="0" w:space="0" w:color="auto"/>
            <w:left w:val="none" w:sz="0" w:space="0" w:color="auto"/>
            <w:bottom w:val="none" w:sz="0" w:space="0" w:color="auto"/>
            <w:right w:val="none" w:sz="0" w:space="0" w:color="auto"/>
          </w:divBdr>
        </w:div>
        <w:div w:id="1303465385">
          <w:marLeft w:val="0"/>
          <w:marRight w:val="0"/>
          <w:marTop w:val="0"/>
          <w:marBottom w:val="0"/>
          <w:divBdr>
            <w:top w:val="none" w:sz="0" w:space="0" w:color="auto"/>
            <w:left w:val="none" w:sz="0" w:space="0" w:color="auto"/>
            <w:bottom w:val="none" w:sz="0" w:space="0" w:color="auto"/>
            <w:right w:val="none" w:sz="0" w:space="0" w:color="auto"/>
          </w:divBdr>
        </w:div>
        <w:div w:id="1329286986">
          <w:marLeft w:val="0"/>
          <w:marRight w:val="0"/>
          <w:marTop w:val="0"/>
          <w:marBottom w:val="0"/>
          <w:divBdr>
            <w:top w:val="none" w:sz="0" w:space="0" w:color="auto"/>
            <w:left w:val="none" w:sz="0" w:space="0" w:color="auto"/>
            <w:bottom w:val="none" w:sz="0" w:space="0" w:color="auto"/>
            <w:right w:val="none" w:sz="0" w:space="0" w:color="auto"/>
          </w:divBdr>
        </w:div>
        <w:div w:id="1361468019">
          <w:marLeft w:val="0"/>
          <w:marRight w:val="0"/>
          <w:marTop w:val="0"/>
          <w:marBottom w:val="0"/>
          <w:divBdr>
            <w:top w:val="none" w:sz="0" w:space="0" w:color="auto"/>
            <w:left w:val="none" w:sz="0" w:space="0" w:color="auto"/>
            <w:bottom w:val="none" w:sz="0" w:space="0" w:color="auto"/>
            <w:right w:val="none" w:sz="0" w:space="0" w:color="auto"/>
          </w:divBdr>
        </w:div>
        <w:div w:id="1390570749">
          <w:marLeft w:val="0"/>
          <w:marRight w:val="0"/>
          <w:marTop w:val="0"/>
          <w:marBottom w:val="0"/>
          <w:divBdr>
            <w:top w:val="none" w:sz="0" w:space="0" w:color="auto"/>
            <w:left w:val="none" w:sz="0" w:space="0" w:color="auto"/>
            <w:bottom w:val="none" w:sz="0" w:space="0" w:color="auto"/>
            <w:right w:val="none" w:sz="0" w:space="0" w:color="auto"/>
          </w:divBdr>
        </w:div>
        <w:div w:id="1393112862">
          <w:marLeft w:val="0"/>
          <w:marRight w:val="0"/>
          <w:marTop w:val="0"/>
          <w:marBottom w:val="0"/>
          <w:divBdr>
            <w:top w:val="none" w:sz="0" w:space="0" w:color="auto"/>
            <w:left w:val="none" w:sz="0" w:space="0" w:color="auto"/>
            <w:bottom w:val="none" w:sz="0" w:space="0" w:color="auto"/>
            <w:right w:val="none" w:sz="0" w:space="0" w:color="auto"/>
          </w:divBdr>
        </w:div>
        <w:div w:id="1459564247">
          <w:marLeft w:val="0"/>
          <w:marRight w:val="0"/>
          <w:marTop w:val="0"/>
          <w:marBottom w:val="0"/>
          <w:divBdr>
            <w:top w:val="none" w:sz="0" w:space="0" w:color="auto"/>
            <w:left w:val="none" w:sz="0" w:space="0" w:color="auto"/>
            <w:bottom w:val="none" w:sz="0" w:space="0" w:color="auto"/>
            <w:right w:val="none" w:sz="0" w:space="0" w:color="auto"/>
          </w:divBdr>
        </w:div>
        <w:div w:id="1477530411">
          <w:marLeft w:val="0"/>
          <w:marRight w:val="0"/>
          <w:marTop w:val="0"/>
          <w:marBottom w:val="0"/>
          <w:divBdr>
            <w:top w:val="none" w:sz="0" w:space="0" w:color="auto"/>
            <w:left w:val="none" w:sz="0" w:space="0" w:color="auto"/>
            <w:bottom w:val="none" w:sz="0" w:space="0" w:color="auto"/>
            <w:right w:val="none" w:sz="0" w:space="0" w:color="auto"/>
          </w:divBdr>
        </w:div>
        <w:div w:id="1479299663">
          <w:marLeft w:val="0"/>
          <w:marRight w:val="0"/>
          <w:marTop w:val="0"/>
          <w:marBottom w:val="0"/>
          <w:divBdr>
            <w:top w:val="none" w:sz="0" w:space="0" w:color="auto"/>
            <w:left w:val="none" w:sz="0" w:space="0" w:color="auto"/>
            <w:bottom w:val="none" w:sz="0" w:space="0" w:color="auto"/>
            <w:right w:val="none" w:sz="0" w:space="0" w:color="auto"/>
          </w:divBdr>
        </w:div>
        <w:div w:id="1505244593">
          <w:marLeft w:val="0"/>
          <w:marRight w:val="0"/>
          <w:marTop w:val="0"/>
          <w:marBottom w:val="0"/>
          <w:divBdr>
            <w:top w:val="none" w:sz="0" w:space="0" w:color="auto"/>
            <w:left w:val="none" w:sz="0" w:space="0" w:color="auto"/>
            <w:bottom w:val="none" w:sz="0" w:space="0" w:color="auto"/>
            <w:right w:val="none" w:sz="0" w:space="0" w:color="auto"/>
          </w:divBdr>
        </w:div>
        <w:div w:id="1541815913">
          <w:marLeft w:val="0"/>
          <w:marRight w:val="0"/>
          <w:marTop w:val="0"/>
          <w:marBottom w:val="0"/>
          <w:divBdr>
            <w:top w:val="none" w:sz="0" w:space="0" w:color="auto"/>
            <w:left w:val="none" w:sz="0" w:space="0" w:color="auto"/>
            <w:bottom w:val="none" w:sz="0" w:space="0" w:color="auto"/>
            <w:right w:val="none" w:sz="0" w:space="0" w:color="auto"/>
          </w:divBdr>
        </w:div>
        <w:div w:id="1542749049">
          <w:marLeft w:val="0"/>
          <w:marRight w:val="0"/>
          <w:marTop w:val="0"/>
          <w:marBottom w:val="0"/>
          <w:divBdr>
            <w:top w:val="none" w:sz="0" w:space="0" w:color="auto"/>
            <w:left w:val="none" w:sz="0" w:space="0" w:color="auto"/>
            <w:bottom w:val="none" w:sz="0" w:space="0" w:color="auto"/>
            <w:right w:val="none" w:sz="0" w:space="0" w:color="auto"/>
          </w:divBdr>
        </w:div>
        <w:div w:id="1644459819">
          <w:marLeft w:val="0"/>
          <w:marRight w:val="0"/>
          <w:marTop w:val="0"/>
          <w:marBottom w:val="0"/>
          <w:divBdr>
            <w:top w:val="none" w:sz="0" w:space="0" w:color="auto"/>
            <w:left w:val="none" w:sz="0" w:space="0" w:color="auto"/>
            <w:bottom w:val="none" w:sz="0" w:space="0" w:color="auto"/>
            <w:right w:val="none" w:sz="0" w:space="0" w:color="auto"/>
          </w:divBdr>
        </w:div>
        <w:div w:id="1666935646">
          <w:marLeft w:val="0"/>
          <w:marRight w:val="0"/>
          <w:marTop w:val="0"/>
          <w:marBottom w:val="0"/>
          <w:divBdr>
            <w:top w:val="none" w:sz="0" w:space="0" w:color="auto"/>
            <w:left w:val="none" w:sz="0" w:space="0" w:color="auto"/>
            <w:bottom w:val="none" w:sz="0" w:space="0" w:color="auto"/>
            <w:right w:val="none" w:sz="0" w:space="0" w:color="auto"/>
          </w:divBdr>
        </w:div>
        <w:div w:id="1673676184">
          <w:marLeft w:val="0"/>
          <w:marRight w:val="0"/>
          <w:marTop w:val="0"/>
          <w:marBottom w:val="0"/>
          <w:divBdr>
            <w:top w:val="none" w:sz="0" w:space="0" w:color="auto"/>
            <w:left w:val="none" w:sz="0" w:space="0" w:color="auto"/>
            <w:bottom w:val="none" w:sz="0" w:space="0" w:color="auto"/>
            <w:right w:val="none" w:sz="0" w:space="0" w:color="auto"/>
          </w:divBdr>
        </w:div>
        <w:div w:id="1691108615">
          <w:marLeft w:val="0"/>
          <w:marRight w:val="0"/>
          <w:marTop w:val="0"/>
          <w:marBottom w:val="0"/>
          <w:divBdr>
            <w:top w:val="none" w:sz="0" w:space="0" w:color="auto"/>
            <w:left w:val="none" w:sz="0" w:space="0" w:color="auto"/>
            <w:bottom w:val="none" w:sz="0" w:space="0" w:color="auto"/>
            <w:right w:val="none" w:sz="0" w:space="0" w:color="auto"/>
          </w:divBdr>
        </w:div>
        <w:div w:id="1794520605">
          <w:marLeft w:val="0"/>
          <w:marRight w:val="0"/>
          <w:marTop w:val="0"/>
          <w:marBottom w:val="0"/>
          <w:divBdr>
            <w:top w:val="none" w:sz="0" w:space="0" w:color="auto"/>
            <w:left w:val="none" w:sz="0" w:space="0" w:color="auto"/>
            <w:bottom w:val="none" w:sz="0" w:space="0" w:color="auto"/>
            <w:right w:val="none" w:sz="0" w:space="0" w:color="auto"/>
          </w:divBdr>
        </w:div>
        <w:div w:id="1799640456">
          <w:marLeft w:val="0"/>
          <w:marRight w:val="0"/>
          <w:marTop w:val="0"/>
          <w:marBottom w:val="0"/>
          <w:divBdr>
            <w:top w:val="none" w:sz="0" w:space="0" w:color="auto"/>
            <w:left w:val="none" w:sz="0" w:space="0" w:color="auto"/>
            <w:bottom w:val="none" w:sz="0" w:space="0" w:color="auto"/>
            <w:right w:val="none" w:sz="0" w:space="0" w:color="auto"/>
          </w:divBdr>
        </w:div>
        <w:div w:id="1856262875">
          <w:marLeft w:val="0"/>
          <w:marRight w:val="0"/>
          <w:marTop w:val="0"/>
          <w:marBottom w:val="0"/>
          <w:divBdr>
            <w:top w:val="none" w:sz="0" w:space="0" w:color="auto"/>
            <w:left w:val="none" w:sz="0" w:space="0" w:color="auto"/>
            <w:bottom w:val="none" w:sz="0" w:space="0" w:color="auto"/>
            <w:right w:val="none" w:sz="0" w:space="0" w:color="auto"/>
          </w:divBdr>
        </w:div>
        <w:div w:id="1890069028">
          <w:marLeft w:val="0"/>
          <w:marRight w:val="0"/>
          <w:marTop w:val="0"/>
          <w:marBottom w:val="0"/>
          <w:divBdr>
            <w:top w:val="none" w:sz="0" w:space="0" w:color="auto"/>
            <w:left w:val="none" w:sz="0" w:space="0" w:color="auto"/>
            <w:bottom w:val="none" w:sz="0" w:space="0" w:color="auto"/>
            <w:right w:val="none" w:sz="0" w:space="0" w:color="auto"/>
          </w:divBdr>
        </w:div>
        <w:div w:id="1891767424">
          <w:marLeft w:val="0"/>
          <w:marRight w:val="0"/>
          <w:marTop w:val="0"/>
          <w:marBottom w:val="0"/>
          <w:divBdr>
            <w:top w:val="none" w:sz="0" w:space="0" w:color="auto"/>
            <w:left w:val="none" w:sz="0" w:space="0" w:color="auto"/>
            <w:bottom w:val="none" w:sz="0" w:space="0" w:color="auto"/>
            <w:right w:val="none" w:sz="0" w:space="0" w:color="auto"/>
          </w:divBdr>
        </w:div>
        <w:div w:id="1904367056">
          <w:marLeft w:val="0"/>
          <w:marRight w:val="0"/>
          <w:marTop w:val="0"/>
          <w:marBottom w:val="0"/>
          <w:divBdr>
            <w:top w:val="none" w:sz="0" w:space="0" w:color="auto"/>
            <w:left w:val="none" w:sz="0" w:space="0" w:color="auto"/>
            <w:bottom w:val="none" w:sz="0" w:space="0" w:color="auto"/>
            <w:right w:val="none" w:sz="0" w:space="0" w:color="auto"/>
          </w:divBdr>
        </w:div>
        <w:div w:id="1966040891">
          <w:marLeft w:val="0"/>
          <w:marRight w:val="0"/>
          <w:marTop w:val="0"/>
          <w:marBottom w:val="0"/>
          <w:divBdr>
            <w:top w:val="none" w:sz="0" w:space="0" w:color="auto"/>
            <w:left w:val="none" w:sz="0" w:space="0" w:color="auto"/>
            <w:bottom w:val="none" w:sz="0" w:space="0" w:color="auto"/>
            <w:right w:val="none" w:sz="0" w:space="0" w:color="auto"/>
          </w:divBdr>
        </w:div>
        <w:div w:id="1986666070">
          <w:marLeft w:val="0"/>
          <w:marRight w:val="0"/>
          <w:marTop w:val="0"/>
          <w:marBottom w:val="0"/>
          <w:divBdr>
            <w:top w:val="none" w:sz="0" w:space="0" w:color="auto"/>
            <w:left w:val="none" w:sz="0" w:space="0" w:color="auto"/>
            <w:bottom w:val="none" w:sz="0" w:space="0" w:color="auto"/>
            <w:right w:val="none" w:sz="0" w:space="0" w:color="auto"/>
          </w:divBdr>
        </w:div>
        <w:div w:id="1992244887">
          <w:marLeft w:val="0"/>
          <w:marRight w:val="0"/>
          <w:marTop w:val="0"/>
          <w:marBottom w:val="0"/>
          <w:divBdr>
            <w:top w:val="none" w:sz="0" w:space="0" w:color="auto"/>
            <w:left w:val="none" w:sz="0" w:space="0" w:color="auto"/>
            <w:bottom w:val="none" w:sz="0" w:space="0" w:color="auto"/>
            <w:right w:val="none" w:sz="0" w:space="0" w:color="auto"/>
          </w:divBdr>
        </w:div>
        <w:div w:id="2006934016">
          <w:marLeft w:val="0"/>
          <w:marRight w:val="0"/>
          <w:marTop w:val="0"/>
          <w:marBottom w:val="0"/>
          <w:divBdr>
            <w:top w:val="none" w:sz="0" w:space="0" w:color="auto"/>
            <w:left w:val="none" w:sz="0" w:space="0" w:color="auto"/>
            <w:bottom w:val="none" w:sz="0" w:space="0" w:color="auto"/>
            <w:right w:val="none" w:sz="0" w:space="0" w:color="auto"/>
          </w:divBdr>
        </w:div>
        <w:div w:id="2016759613">
          <w:marLeft w:val="0"/>
          <w:marRight w:val="0"/>
          <w:marTop w:val="0"/>
          <w:marBottom w:val="0"/>
          <w:divBdr>
            <w:top w:val="none" w:sz="0" w:space="0" w:color="auto"/>
            <w:left w:val="none" w:sz="0" w:space="0" w:color="auto"/>
            <w:bottom w:val="none" w:sz="0" w:space="0" w:color="auto"/>
            <w:right w:val="none" w:sz="0" w:space="0" w:color="auto"/>
          </w:divBdr>
        </w:div>
        <w:div w:id="2069838685">
          <w:marLeft w:val="0"/>
          <w:marRight w:val="0"/>
          <w:marTop w:val="0"/>
          <w:marBottom w:val="0"/>
          <w:divBdr>
            <w:top w:val="none" w:sz="0" w:space="0" w:color="auto"/>
            <w:left w:val="none" w:sz="0" w:space="0" w:color="auto"/>
            <w:bottom w:val="none" w:sz="0" w:space="0" w:color="auto"/>
            <w:right w:val="none" w:sz="0" w:space="0" w:color="auto"/>
          </w:divBdr>
        </w:div>
        <w:div w:id="2105151763">
          <w:marLeft w:val="0"/>
          <w:marRight w:val="0"/>
          <w:marTop w:val="0"/>
          <w:marBottom w:val="0"/>
          <w:divBdr>
            <w:top w:val="none" w:sz="0" w:space="0" w:color="auto"/>
            <w:left w:val="none" w:sz="0" w:space="0" w:color="auto"/>
            <w:bottom w:val="none" w:sz="0" w:space="0" w:color="auto"/>
            <w:right w:val="none" w:sz="0" w:space="0" w:color="auto"/>
          </w:divBdr>
        </w:div>
        <w:div w:id="2118132810">
          <w:marLeft w:val="0"/>
          <w:marRight w:val="0"/>
          <w:marTop w:val="0"/>
          <w:marBottom w:val="0"/>
          <w:divBdr>
            <w:top w:val="none" w:sz="0" w:space="0" w:color="auto"/>
            <w:left w:val="none" w:sz="0" w:space="0" w:color="auto"/>
            <w:bottom w:val="none" w:sz="0" w:space="0" w:color="auto"/>
            <w:right w:val="none" w:sz="0" w:space="0" w:color="auto"/>
          </w:divBdr>
        </w:div>
        <w:div w:id="2131242736">
          <w:marLeft w:val="0"/>
          <w:marRight w:val="0"/>
          <w:marTop w:val="0"/>
          <w:marBottom w:val="0"/>
          <w:divBdr>
            <w:top w:val="none" w:sz="0" w:space="0" w:color="auto"/>
            <w:left w:val="none" w:sz="0" w:space="0" w:color="auto"/>
            <w:bottom w:val="none" w:sz="0" w:space="0" w:color="auto"/>
            <w:right w:val="none" w:sz="0" w:space="0" w:color="auto"/>
          </w:divBdr>
        </w:div>
      </w:divsChild>
    </w:div>
    <w:div w:id="1225334253">
      <w:bodyDiv w:val="1"/>
      <w:marLeft w:val="0"/>
      <w:marRight w:val="0"/>
      <w:marTop w:val="0"/>
      <w:marBottom w:val="0"/>
      <w:divBdr>
        <w:top w:val="none" w:sz="0" w:space="0" w:color="auto"/>
        <w:left w:val="none" w:sz="0" w:space="0" w:color="auto"/>
        <w:bottom w:val="none" w:sz="0" w:space="0" w:color="auto"/>
        <w:right w:val="none" w:sz="0" w:space="0" w:color="auto"/>
      </w:divBdr>
    </w:div>
    <w:div w:id="1256750570">
      <w:bodyDiv w:val="1"/>
      <w:marLeft w:val="0"/>
      <w:marRight w:val="0"/>
      <w:marTop w:val="0"/>
      <w:marBottom w:val="0"/>
      <w:divBdr>
        <w:top w:val="none" w:sz="0" w:space="0" w:color="auto"/>
        <w:left w:val="none" w:sz="0" w:space="0" w:color="auto"/>
        <w:bottom w:val="none" w:sz="0" w:space="0" w:color="auto"/>
        <w:right w:val="none" w:sz="0" w:space="0" w:color="auto"/>
      </w:divBdr>
    </w:div>
    <w:div w:id="1298946996">
      <w:bodyDiv w:val="1"/>
      <w:marLeft w:val="0"/>
      <w:marRight w:val="0"/>
      <w:marTop w:val="0"/>
      <w:marBottom w:val="0"/>
      <w:divBdr>
        <w:top w:val="none" w:sz="0" w:space="0" w:color="auto"/>
        <w:left w:val="none" w:sz="0" w:space="0" w:color="auto"/>
        <w:bottom w:val="none" w:sz="0" w:space="0" w:color="auto"/>
        <w:right w:val="none" w:sz="0" w:space="0" w:color="auto"/>
      </w:divBdr>
    </w:div>
    <w:div w:id="1348362526">
      <w:bodyDiv w:val="1"/>
      <w:marLeft w:val="0"/>
      <w:marRight w:val="0"/>
      <w:marTop w:val="0"/>
      <w:marBottom w:val="0"/>
      <w:divBdr>
        <w:top w:val="none" w:sz="0" w:space="0" w:color="auto"/>
        <w:left w:val="none" w:sz="0" w:space="0" w:color="auto"/>
        <w:bottom w:val="none" w:sz="0" w:space="0" w:color="auto"/>
        <w:right w:val="none" w:sz="0" w:space="0" w:color="auto"/>
      </w:divBdr>
    </w:div>
    <w:div w:id="1418477498">
      <w:bodyDiv w:val="1"/>
      <w:marLeft w:val="0"/>
      <w:marRight w:val="0"/>
      <w:marTop w:val="0"/>
      <w:marBottom w:val="0"/>
      <w:divBdr>
        <w:top w:val="none" w:sz="0" w:space="0" w:color="auto"/>
        <w:left w:val="none" w:sz="0" w:space="0" w:color="auto"/>
        <w:bottom w:val="none" w:sz="0" w:space="0" w:color="auto"/>
        <w:right w:val="none" w:sz="0" w:space="0" w:color="auto"/>
      </w:divBdr>
    </w:div>
    <w:div w:id="1446535324">
      <w:bodyDiv w:val="1"/>
      <w:marLeft w:val="0"/>
      <w:marRight w:val="0"/>
      <w:marTop w:val="0"/>
      <w:marBottom w:val="0"/>
      <w:divBdr>
        <w:top w:val="none" w:sz="0" w:space="0" w:color="auto"/>
        <w:left w:val="none" w:sz="0" w:space="0" w:color="auto"/>
        <w:bottom w:val="none" w:sz="0" w:space="0" w:color="auto"/>
        <w:right w:val="none" w:sz="0" w:space="0" w:color="auto"/>
      </w:divBdr>
      <w:divsChild>
        <w:div w:id="104808326">
          <w:marLeft w:val="0"/>
          <w:marRight w:val="0"/>
          <w:marTop w:val="0"/>
          <w:marBottom w:val="0"/>
          <w:divBdr>
            <w:top w:val="none" w:sz="0" w:space="0" w:color="auto"/>
            <w:left w:val="none" w:sz="0" w:space="0" w:color="auto"/>
            <w:bottom w:val="none" w:sz="0" w:space="0" w:color="auto"/>
            <w:right w:val="none" w:sz="0" w:space="0" w:color="auto"/>
          </w:divBdr>
        </w:div>
        <w:div w:id="230235436">
          <w:marLeft w:val="0"/>
          <w:marRight w:val="0"/>
          <w:marTop w:val="0"/>
          <w:marBottom w:val="0"/>
          <w:divBdr>
            <w:top w:val="none" w:sz="0" w:space="0" w:color="auto"/>
            <w:left w:val="none" w:sz="0" w:space="0" w:color="auto"/>
            <w:bottom w:val="none" w:sz="0" w:space="0" w:color="auto"/>
            <w:right w:val="none" w:sz="0" w:space="0" w:color="auto"/>
          </w:divBdr>
        </w:div>
        <w:div w:id="325399422">
          <w:marLeft w:val="0"/>
          <w:marRight w:val="0"/>
          <w:marTop w:val="0"/>
          <w:marBottom w:val="0"/>
          <w:divBdr>
            <w:top w:val="none" w:sz="0" w:space="0" w:color="auto"/>
            <w:left w:val="none" w:sz="0" w:space="0" w:color="auto"/>
            <w:bottom w:val="none" w:sz="0" w:space="0" w:color="auto"/>
            <w:right w:val="none" w:sz="0" w:space="0" w:color="auto"/>
          </w:divBdr>
        </w:div>
        <w:div w:id="486829054">
          <w:marLeft w:val="0"/>
          <w:marRight w:val="0"/>
          <w:marTop w:val="0"/>
          <w:marBottom w:val="0"/>
          <w:divBdr>
            <w:top w:val="none" w:sz="0" w:space="0" w:color="auto"/>
            <w:left w:val="none" w:sz="0" w:space="0" w:color="auto"/>
            <w:bottom w:val="none" w:sz="0" w:space="0" w:color="auto"/>
            <w:right w:val="none" w:sz="0" w:space="0" w:color="auto"/>
          </w:divBdr>
        </w:div>
        <w:div w:id="580138072">
          <w:marLeft w:val="0"/>
          <w:marRight w:val="0"/>
          <w:marTop w:val="0"/>
          <w:marBottom w:val="0"/>
          <w:divBdr>
            <w:top w:val="none" w:sz="0" w:space="0" w:color="auto"/>
            <w:left w:val="none" w:sz="0" w:space="0" w:color="auto"/>
            <w:bottom w:val="none" w:sz="0" w:space="0" w:color="auto"/>
            <w:right w:val="none" w:sz="0" w:space="0" w:color="auto"/>
          </w:divBdr>
        </w:div>
        <w:div w:id="779568836">
          <w:marLeft w:val="0"/>
          <w:marRight w:val="0"/>
          <w:marTop w:val="0"/>
          <w:marBottom w:val="0"/>
          <w:divBdr>
            <w:top w:val="none" w:sz="0" w:space="0" w:color="auto"/>
            <w:left w:val="none" w:sz="0" w:space="0" w:color="auto"/>
            <w:bottom w:val="none" w:sz="0" w:space="0" w:color="auto"/>
            <w:right w:val="none" w:sz="0" w:space="0" w:color="auto"/>
          </w:divBdr>
        </w:div>
        <w:div w:id="786972404">
          <w:marLeft w:val="0"/>
          <w:marRight w:val="0"/>
          <w:marTop w:val="0"/>
          <w:marBottom w:val="0"/>
          <w:divBdr>
            <w:top w:val="none" w:sz="0" w:space="0" w:color="auto"/>
            <w:left w:val="none" w:sz="0" w:space="0" w:color="auto"/>
            <w:bottom w:val="none" w:sz="0" w:space="0" w:color="auto"/>
            <w:right w:val="none" w:sz="0" w:space="0" w:color="auto"/>
          </w:divBdr>
        </w:div>
        <w:div w:id="1005791867">
          <w:marLeft w:val="0"/>
          <w:marRight w:val="0"/>
          <w:marTop w:val="0"/>
          <w:marBottom w:val="0"/>
          <w:divBdr>
            <w:top w:val="none" w:sz="0" w:space="0" w:color="auto"/>
            <w:left w:val="none" w:sz="0" w:space="0" w:color="auto"/>
            <w:bottom w:val="none" w:sz="0" w:space="0" w:color="auto"/>
            <w:right w:val="none" w:sz="0" w:space="0" w:color="auto"/>
          </w:divBdr>
        </w:div>
        <w:div w:id="1024284726">
          <w:marLeft w:val="0"/>
          <w:marRight w:val="0"/>
          <w:marTop w:val="0"/>
          <w:marBottom w:val="0"/>
          <w:divBdr>
            <w:top w:val="none" w:sz="0" w:space="0" w:color="auto"/>
            <w:left w:val="none" w:sz="0" w:space="0" w:color="auto"/>
            <w:bottom w:val="none" w:sz="0" w:space="0" w:color="auto"/>
            <w:right w:val="none" w:sz="0" w:space="0" w:color="auto"/>
          </w:divBdr>
        </w:div>
        <w:div w:id="1262570207">
          <w:marLeft w:val="0"/>
          <w:marRight w:val="0"/>
          <w:marTop w:val="0"/>
          <w:marBottom w:val="0"/>
          <w:divBdr>
            <w:top w:val="none" w:sz="0" w:space="0" w:color="auto"/>
            <w:left w:val="none" w:sz="0" w:space="0" w:color="auto"/>
            <w:bottom w:val="none" w:sz="0" w:space="0" w:color="auto"/>
            <w:right w:val="none" w:sz="0" w:space="0" w:color="auto"/>
          </w:divBdr>
        </w:div>
        <w:div w:id="1503010837">
          <w:marLeft w:val="0"/>
          <w:marRight w:val="0"/>
          <w:marTop w:val="0"/>
          <w:marBottom w:val="0"/>
          <w:divBdr>
            <w:top w:val="none" w:sz="0" w:space="0" w:color="auto"/>
            <w:left w:val="none" w:sz="0" w:space="0" w:color="auto"/>
            <w:bottom w:val="none" w:sz="0" w:space="0" w:color="auto"/>
            <w:right w:val="none" w:sz="0" w:space="0" w:color="auto"/>
          </w:divBdr>
        </w:div>
        <w:div w:id="1701514301">
          <w:marLeft w:val="0"/>
          <w:marRight w:val="0"/>
          <w:marTop w:val="0"/>
          <w:marBottom w:val="0"/>
          <w:divBdr>
            <w:top w:val="none" w:sz="0" w:space="0" w:color="auto"/>
            <w:left w:val="none" w:sz="0" w:space="0" w:color="auto"/>
            <w:bottom w:val="none" w:sz="0" w:space="0" w:color="auto"/>
            <w:right w:val="none" w:sz="0" w:space="0" w:color="auto"/>
          </w:divBdr>
        </w:div>
        <w:div w:id="1890611938">
          <w:marLeft w:val="0"/>
          <w:marRight w:val="0"/>
          <w:marTop w:val="0"/>
          <w:marBottom w:val="0"/>
          <w:divBdr>
            <w:top w:val="none" w:sz="0" w:space="0" w:color="auto"/>
            <w:left w:val="none" w:sz="0" w:space="0" w:color="auto"/>
            <w:bottom w:val="none" w:sz="0" w:space="0" w:color="auto"/>
            <w:right w:val="none" w:sz="0" w:space="0" w:color="auto"/>
          </w:divBdr>
        </w:div>
        <w:div w:id="1918511890">
          <w:marLeft w:val="0"/>
          <w:marRight w:val="0"/>
          <w:marTop w:val="0"/>
          <w:marBottom w:val="0"/>
          <w:divBdr>
            <w:top w:val="none" w:sz="0" w:space="0" w:color="auto"/>
            <w:left w:val="none" w:sz="0" w:space="0" w:color="auto"/>
            <w:bottom w:val="none" w:sz="0" w:space="0" w:color="auto"/>
            <w:right w:val="none" w:sz="0" w:space="0" w:color="auto"/>
          </w:divBdr>
        </w:div>
      </w:divsChild>
    </w:div>
    <w:div w:id="1453673599">
      <w:bodyDiv w:val="1"/>
      <w:marLeft w:val="0"/>
      <w:marRight w:val="0"/>
      <w:marTop w:val="0"/>
      <w:marBottom w:val="0"/>
      <w:divBdr>
        <w:top w:val="none" w:sz="0" w:space="0" w:color="auto"/>
        <w:left w:val="none" w:sz="0" w:space="0" w:color="auto"/>
        <w:bottom w:val="none" w:sz="0" w:space="0" w:color="auto"/>
        <w:right w:val="none" w:sz="0" w:space="0" w:color="auto"/>
      </w:divBdr>
    </w:div>
    <w:div w:id="1471437722">
      <w:bodyDiv w:val="1"/>
      <w:marLeft w:val="0"/>
      <w:marRight w:val="0"/>
      <w:marTop w:val="0"/>
      <w:marBottom w:val="0"/>
      <w:divBdr>
        <w:top w:val="none" w:sz="0" w:space="0" w:color="auto"/>
        <w:left w:val="none" w:sz="0" w:space="0" w:color="auto"/>
        <w:bottom w:val="none" w:sz="0" w:space="0" w:color="auto"/>
        <w:right w:val="none" w:sz="0" w:space="0" w:color="auto"/>
      </w:divBdr>
    </w:div>
    <w:div w:id="1529416360">
      <w:bodyDiv w:val="1"/>
      <w:marLeft w:val="0"/>
      <w:marRight w:val="0"/>
      <w:marTop w:val="0"/>
      <w:marBottom w:val="0"/>
      <w:divBdr>
        <w:top w:val="none" w:sz="0" w:space="0" w:color="auto"/>
        <w:left w:val="none" w:sz="0" w:space="0" w:color="auto"/>
        <w:bottom w:val="none" w:sz="0" w:space="0" w:color="auto"/>
        <w:right w:val="none" w:sz="0" w:space="0" w:color="auto"/>
      </w:divBdr>
      <w:divsChild>
        <w:div w:id="183321945">
          <w:marLeft w:val="0"/>
          <w:marRight w:val="0"/>
          <w:marTop w:val="0"/>
          <w:marBottom w:val="0"/>
          <w:divBdr>
            <w:top w:val="none" w:sz="0" w:space="0" w:color="auto"/>
            <w:left w:val="none" w:sz="0" w:space="0" w:color="auto"/>
            <w:bottom w:val="none" w:sz="0" w:space="0" w:color="auto"/>
            <w:right w:val="none" w:sz="0" w:space="0" w:color="auto"/>
          </w:divBdr>
        </w:div>
        <w:div w:id="310671625">
          <w:marLeft w:val="0"/>
          <w:marRight w:val="0"/>
          <w:marTop w:val="0"/>
          <w:marBottom w:val="0"/>
          <w:divBdr>
            <w:top w:val="none" w:sz="0" w:space="0" w:color="auto"/>
            <w:left w:val="none" w:sz="0" w:space="0" w:color="auto"/>
            <w:bottom w:val="none" w:sz="0" w:space="0" w:color="auto"/>
            <w:right w:val="none" w:sz="0" w:space="0" w:color="auto"/>
          </w:divBdr>
        </w:div>
        <w:div w:id="365958257">
          <w:marLeft w:val="0"/>
          <w:marRight w:val="0"/>
          <w:marTop w:val="0"/>
          <w:marBottom w:val="0"/>
          <w:divBdr>
            <w:top w:val="none" w:sz="0" w:space="0" w:color="auto"/>
            <w:left w:val="none" w:sz="0" w:space="0" w:color="auto"/>
            <w:bottom w:val="none" w:sz="0" w:space="0" w:color="auto"/>
            <w:right w:val="none" w:sz="0" w:space="0" w:color="auto"/>
          </w:divBdr>
        </w:div>
        <w:div w:id="386804593">
          <w:marLeft w:val="0"/>
          <w:marRight w:val="0"/>
          <w:marTop w:val="0"/>
          <w:marBottom w:val="0"/>
          <w:divBdr>
            <w:top w:val="none" w:sz="0" w:space="0" w:color="auto"/>
            <w:left w:val="none" w:sz="0" w:space="0" w:color="auto"/>
            <w:bottom w:val="none" w:sz="0" w:space="0" w:color="auto"/>
            <w:right w:val="none" w:sz="0" w:space="0" w:color="auto"/>
          </w:divBdr>
        </w:div>
        <w:div w:id="729622616">
          <w:marLeft w:val="0"/>
          <w:marRight w:val="0"/>
          <w:marTop w:val="0"/>
          <w:marBottom w:val="0"/>
          <w:divBdr>
            <w:top w:val="none" w:sz="0" w:space="0" w:color="auto"/>
            <w:left w:val="none" w:sz="0" w:space="0" w:color="auto"/>
            <w:bottom w:val="none" w:sz="0" w:space="0" w:color="auto"/>
            <w:right w:val="none" w:sz="0" w:space="0" w:color="auto"/>
          </w:divBdr>
        </w:div>
        <w:div w:id="947276477">
          <w:marLeft w:val="0"/>
          <w:marRight w:val="0"/>
          <w:marTop w:val="0"/>
          <w:marBottom w:val="0"/>
          <w:divBdr>
            <w:top w:val="none" w:sz="0" w:space="0" w:color="auto"/>
            <w:left w:val="none" w:sz="0" w:space="0" w:color="auto"/>
            <w:bottom w:val="none" w:sz="0" w:space="0" w:color="auto"/>
            <w:right w:val="none" w:sz="0" w:space="0" w:color="auto"/>
          </w:divBdr>
        </w:div>
        <w:div w:id="1002856290">
          <w:marLeft w:val="0"/>
          <w:marRight w:val="0"/>
          <w:marTop w:val="0"/>
          <w:marBottom w:val="0"/>
          <w:divBdr>
            <w:top w:val="none" w:sz="0" w:space="0" w:color="auto"/>
            <w:left w:val="none" w:sz="0" w:space="0" w:color="auto"/>
            <w:bottom w:val="none" w:sz="0" w:space="0" w:color="auto"/>
            <w:right w:val="none" w:sz="0" w:space="0" w:color="auto"/>
          </w:divBdr>
        </w:div>
        <w:div w:id="1233009373">
          <w:marLeft w:val="0"/>
          <w:marRight w:val="0"/>
          <w:marTop w:val="0"/>
          <w:marBottom w:val="0"/>
          <w:divBdr>
            <w:top w:val="none" w:sz="0" w:space="0" w:color="auto"/>
            <w:left w:val="none" w:sz="0" w:space="0" w:color="auto"/>
            <w:bottom w:val="none" w:sz="0" w:space="0" w:color="auto"/>
            <w:right w:val="none" w:sz="0" w:space="0" w:color="auto"/>
          </w:divBdr>
        </w:div>
        <w:div w:id="1510607311">
          <w:marLeft w:val="0"/>
          <w:marRight w:val="0"/>
          <w:marTop w:val="0"/>
          <w:marBottom w:val="0"/>
          <w:divBdr>
            <w:top w:val="none" w:sz="0" w:space="0" w:color="auto"/>
            <w:left w:val="none" w:sz="0" w:space="0" w:color="auto"/>
            <w:bottom w:val="none" w:sz="0" w:space="0" w:color="auto"/>
            <w:right w:val="none" w:sz="0" w:space="0" w:color="auto"/>
          </w:divBdr>
        </w:div>
        <w:div w:id="1604605900">
          <w:marLeft w:val="0"/>
          <w:marRight w:val="0"/>
          <w:marTop w:val="0"/>
          <w:marBottom w:val="0"/>
          <w:divBdr>
            <w:top w:val="none" w:sz="0" w:space="0" w:color="auto"/>
            <w:left w:val="none" w:sz="0" w:space="0" w:color="auto"/>
            <w:bottom w:val="none" w:sz="0" w:space="0" w:color="auto"/>
            <w:right w:val="none" w:sz="0" w:space="0" w:color="auto"/>
          </w:divBdr>
        </w:div>
        <w:div w:id="1618370877">
          <w:marLeft w:val="0"/>
          <w:marRight w:val="0"/>
          <w:marTop w:val="0"/>
          <w:marBottom w:val="0"/>
          <w:divBdr>
            <w:top w:val="none" w:sz="0" w:space="0" w:color="auto"/>
            <w:left w:val="none" w:sz="0" w:space="0" w:color="auto"/>
            <w:bottom w:val="none" w:sz="0" w:space="0" w:color="auto"/>
            <w:right w:val="none" w:sz="0" w:space="0" w:color="auto"/>
          </w:divBdr>
        </w:div>
        <w:div w:id="1636447982">
          <w:marLeft w:val="0"/>
          <w:marRight w:val="0"/>
          <w:marTop w:val="0"/>
          <w:marBottom w:val="0"/>
          <w:divBdr>
            <w:top w:val="none" w:sz="0" w:space="0" w:color="auto"/>
            <w:left w:val="none" w:sz="0" w:space="0" w:color="auto"/>
            <w:bottom w:val="none" w:sz="0" w:space="0" w:color="auto"/>
            <w:right w:val="none" w:sz="0" w:space="0" w:color="auto"/>
          </w:divBdr>
        </w:div>
        <w:div w:id="2018271203">
          <w:marLeft w:val="0"/>
          <w:marRight w:val="0"/>
          <w:marTop w:val="0"/>
          <w:marBottom w:val="0"/>
          <w:divBdr>
            <w:top w:val="none" w:sz="0" w:space="0" w:color="auto"/>
            <w:left w:val="none" w:sz="0" w:space="0" w:color="auto"/>
            <w:bottom w:val="none" w:sz="0" w:space="0" w:color="auto"/>
            <w:right w:val="none" w:sz="0" w:space="0" w:color="auto"/>
          </w:divBdr>
        </w:div>
        <w:div w:id="2097244711">
          <w:marLeft w:val="0"/>
          <w:marRight w:val="0"/>
          <w:marTop w:val="0"/>
          <w:marBottom w:val="0"/>
          <w:divBdr>
            <w:top w:val="none" w:sz="0" w:space="0" w:color="auto"/>
            <w:left w:val="none" w:sz="0" w:space="0" w:color="auto"/>
            <w:bottom w:val="none" w:sz="0" w:space="0" w:color="auto"/>
            <w:right w:val="none" w:sz="0" w:space="0" w:color="auto"/>
          </w:divBdr>
        </w:div>
      </w:divsChild>
    </w:div>
    <w:div w:id="1708218932">
      <w:bodyDiv w:val="1"/>
      <w:marLeft w:val="0"/>
      <w:marRight w:val="0"/>
      <w:marTop w:val="0"/>
      <w:marBottom w:val="0"/>
      <w:divBdr>
        <w:top w:val="none" w:sz="0" w:space="0" w:color="auto"/>
        <w:left w:val="none" w:sz="0" w:space="0" w:color="auto"/>
        <w:bottom w:val="none" w:sz="0" w:space="0" w:color="auto"/>
        <w:right w:val="none" w:sz="0" w:space="0" w:color="auto"/>
      </w:divBdr>
    </w:div>
    <w:div w:id="1732003596">
      <w:bodyDiv w:val="1"/>
      <w:marLeft w:val="0"/>
      <w:marRight w:val="0"/>
      <w:marTop w:val="0"/>
      <w:marBottom w:val="0"/>
      <w:divBdr>
        <w:top w:val="none" w:sz="0" w:space="0" w:color="auto"/>
        <w:left w:val="none" w:sz="0" w:space="0" w:color="auto"/>
        <w:bottom w:val="none" w:sz="0" w:space="0" w:color="auto"/>
        <w:right w:val="none" w:sz="0" w:space="0" w:color="auto"/>
      </w:divBdr>
    </w:div>
    <w:div w:id="1863206435">
      <w:bodyDiv w:val="1"/>
      <w:marLeft w:val="0"/>
      <w:marRight w:val="0"/>
      <w:marTop w:val="0"/>
      <w:marBottom w:val="0"/>
      <w:divBdr>
        <w:top w:val="none" w:sz="0" w:space="0" w:color="auto"/>
        <w:left w:val="none" w:sz="0" w:space="0" w:color="auto"/>
        <w:bottom w:val="none" w:sz="0" w:space="0" w:color="auto"/>
        <w:right w:val="none" w:sz="0" w:space="0" w:color="auto"/>
      </w:divBdr>
      <w:divsChild>
        <w:div w:id="87314464">
          <w:marLeft w:val="0"/>
          <w:marRight w:val="0"/>
          <w:marTop w:val="0"/>
          <w:marBottom w:val="0"/>
          <w:divBdr>
            <w:top w:val="none" w:sz="0" w:space="0" w:color="auto"/>
            <w:left w:val="none" w:sz="0" w:space="0" w:color="auto"/>
            <w:bottom w:val="none" w:sz="0" w:space="0" w:color="auto"/>
            <w:right w:val="none" w:sz="0" w:space="0" w:color="auto"/>
          </w:divBdr>
        </w:div>
        <w:div w:id="90317166">
          <w:marLeft w:val="0"/>
          <w:marRight w:val="0"/>
          <w:marTop w:val="0"/>
          <w:marBottom w:val="0"/>
          <w:divBdr>
            <w:top w:val="none" w:sz="0" w:space="0" w:color="auto"/>
            <w:left w:val="none" w:sz="0" w:space="0" w:color="auto"/>
            <w:bottom w:val="none" w:sz="0" w:space="0" w:color="auto"/>
            <w:right w:val="none" w:sz="0" w:space="0" w:color="auto"/>
          </w:divBdr>
        </w:div>
        <w:div w:id="126437621">
          <w:marLeft w:val="0"/>
          <w:marRight w:val="0"/>
          <w:marTop w:val="0"/>
          <w:marBottom w:val="0"/>
          <w:divBdr>
            <w:top w:val="none" w:sz="0" w:space="0" w:color="auto"/>
            <w:left w:val="none" w:sz="0" w:space="0" w:color="auto"/>
            <w:bottom w:val="none" w:sz="0" w:space="0" w:color="auto"/>
            <w:right w:val="none" w:sz="0" w:space="0" w:color="auto"/>
          </w:divBdr>
        </w:div>
        <w:div w:id="134446035">
          <w:marLeft w:val="0"/>
          <w:marRight w:val="0"/>
          <w:marTop w:val="0"/>
          <w:marBottom w:val="0"/>
          <w:divBdr>
            <w:top w:val="none" w:sz="0" w:space="0" w:color="auto"/>
            <w:left w:val="none" w:sz="0" w:space="0" w:color="auto"/>
            <w:bottom w:val="none" w:sz="0" w:space="0" w:color="auto"/>
            <w:right w:val="none" w:sz="0" w:space="0" w:color="auto"/>
          </w:divBdr>
        </w:div>
        <w:div w:id="162355358">
          <w:marLeft w:val="0"/>
          <w:marRight w:val="0"/>
          <w:marTop w:val="0"/>
          <w:marBottom w:val="0"/>
          <w:divBdr>
            <w:top w:val="none" w:sz="0" w:space="0" w:color="auto"/>
            <w:left w:val="none" w:sz="0" w:space="0" w:color="auto"/>
            <w:bottom w:val="none" w:sz="0" w:space="0" w:color="auto"/>
            <w:right w:val="none" w:sz="0" w:space="0" w:color="auto"/>
          </w:divBdr>
        </w:div>
        <w:div w:id="173343870">
          <w:marLeft w:val="0"/>
          <w:marRight w:val="0"/>
          <w:marTop w:val="0"/>
          <w:marBottom w:val="0"/>
          <w:divBdr>
            <w:top w:val="none" w:sz="0" w:space="0" w:color="auto"/>
            <w:left w:val="none" w:sz="0" w:space="0" w:color="auto"/>
            <w:bottom w:val="none" w:sz="0" w:space="0" w:color="auto"/>
            <w:right w:val="none" w:sz="0" w:space="0" w:color="auto"/>
          </w:divBdr>
        </w:div>
        <w:div w:id="186911668">
          <w:marLeft w:val="0"/>
          <w:marRight w:val="0"/>
          <w:marTop w:val="0"/>
          <w:marBottom w:val="0"/>
          <w:divBdr>
            <w:top w:val="none" w:sz="0" w:space="0" w:color="auto"/>
            <w:left w:val="none" w:sz="0" w:space="0" w:color="auto"/>
            <w:bottom w:val="none" w:sz="0" w:space="0" w:color="auto"/>
            <w:right w:val="none" w:sz="0" w:space="0" w:color="auto"/>
          </w:divBdr>
        </w:div>
        <w:div w:id="196550995">
          <w:marLeft w:val="0"/>
          <w:marRight w:val="0"/>
          <w:marTop w:val="0"/>
          <w:marBottom w:val="0"/>
          <w:divBdr>
            <w:top w:val="none" w:sz="0" w:space="0" w:color="auto"/>
            <w:left w:val="none" w:sz="0" w:space="0" w:color="auto"/>
            <w:bottom w:val="none" w:sz="0" w:space="0" w:color="auto"/>
            <w:right w:val="none" w:sz="0" w:space="0" w:color="auto"/>
          </w:divBdr>
        </w:div>
        <w:div w:id="242956406">
          <w:marLeft w:val="0"/>
          <w:marRight w:val="0"/>
          <w:marTop w:val="0"/>
          <w:marBottom w:val="0"/>
          <w:divBdr>
            <w:top w:val="none" w:sz="0" w:space="0" w:color="auto"/>
            <w:left w:val="none" w:sz="0" w:space="0" w:color="auto"/>
            <w:bottom w:val="none" w:sz="0" w:space="0" w:color="auto"/>
            <w:right w:val="none" w:sz="0" w:space="0" w:color="auto"/>
          </w:divBdr>
        </w:div>
        <w:div w:id="303851657">
          <w:marLeft w:val="0"/>
          <w:marRight w:val="0"/>
          <w:marTop w:val="0"/>
          <w:marBottom w:val="0"/>
          <w:divBdr>
            <w:top w:val="none" w:sz="0" w:space="0" w:color="auto"/>
            <w:left w:val="none" w:sz="0" w:space="0" w:color="auto"/>
            <w:bottom w:val="none" w:sz="0" w:space="0" w:color="auto"/>
            <w:right w:val="none" w:sz="0" w:space="0" w:color="auto"/>
          </w:divBdr>
        </w:div>
        <w:div w:id="321355119">
          <w:marLeft w:val="0"/>
          <w:marRight w:val="0"/>
          <w:marTop w:val="0"/>
          <w:marBottom w:val="0"/>
          <w:divBdr>
            <w:top w:val="none" w:sz="0" w:space="0" w:color="auto"/>
            <w:left w:val="none" w:sz="0" w:space="0" w:color="auto"/>
            <w:bottom w:val="none" w:sz="0" w:space="0" w:color="auto"/>
            <w:right w:val="none" w:sz="0" w:space="0" w:color="auto"/>
          </w:divBdr>
        </w:div>
        <w:div w:id="331223185">
          <w:marLeft w:val="0"/>
          <w:marRight w:val="0"/>
          <w:marTop w:val="0"/>
          <w:marBottom w:val="0"/>
          <w:divBdr>
            <w:top w:val="none" w:sz="0" w:space="0" w:color="auto"/>
            <w:left w:val="none" w:sz="0" w:space="0" w:color="auto"/>
            <w:bottom w:val="none" w:sz="0" w:space="0" w:color="auto"/>
            <w:right w:val="none" w:sz="0" w:space="0" w:color="auto"/>
          </w:divBdr>
        </w:div>
        <w:div w:id="395324002">
          <w:marLeft w:val="0"/>
          <w:marRight w:val="0"/>
          <w:marTop w:val="0"/>
          <w:marBottom w:val="0"/>
          <w:divBdr>
            <w:top w:val="none" w:sz="0" w:space="0" w:color="auto"/>
            <w:left w:val="none" w:sz="0" w:space="0" w:color="auto"/>
            <w:bottom w:val="none" w:sz="0" w:space="0" w:color="auto"/>
            <w:right w:val="none" w:sz="0" w:space="0" w:color="auto"/>
          </w:divBdr>
        </w:div>
        <w:div w:id="405420641">
          <w:marLeft w:val="0"/>
          <w:marRight w:val="0"/>
          <w:marTop w:val="0"/>
          <w:marBottom w:val="0"/>
          <w:divBdr>
            <w:top w:val="none" w:sz="0" w:space="0" w:color="auto"/>
            <w:left w:val="none" w:sz="0" w:space="0" w:color="auto"/>
            <w:bottom w:val="none" w:sz="0" w:space="0" w:color="auto"/>
            <w:right w:val="none" w:sz="0" w:space="0" w:color="auto"/>
          </w:divBdr>
        </w:div>
        <w:div w:id="432358932">
          <w:marLeft w:val="0"/>
          <w:marRight w:val="0"/>
          <w:marTop w:val="0"/>
          <w:marBottom w:val="0"/>
          <w:divBdr>
            <w:top w:val="none" w:sz="0" w:space="0" w:color="auto"/>
            <w:left w:val="none" w:sz="0" w:space="0" w:color="auto"/>
            <w:bottom w:val="none" w:sz="0" w:space="0" w:color="auto"/>
            <w:right w:val="none" w:sz="0" w:space="0" w:color="auto"/>
          </w:divBdr>
        </w:div>
        <w:div w:id="477964123">
          <w:marLeft w:val="0"/>
          <w:marRight w:val="0"/>
          <w:marTop w:val="0"/>
          <w:marBottom w:val="0"/>
          <w:divBdr>
            <w:top w:val="none" w:sz="0" w:space="0" w:color="auto"/>
            <w:left w:val="none" w:sz="0" w:space="0" w:color="auto"/>
            <w:bottom w:val="none" w:sz="0" w:space="0" w:color="auto"/>
            <w:right w:val="none" w:sz="0" w:space="0" w:color="auto"/>
          </w:divBdr>
        </w:div>
        <w:div w:id="493452326">
          <w:marLeft w:val="0"/>
          <w:marRight w:val="0"/>
          <w:marTop w:val="0"/>
          <w:marBottom w:val="0"/>
          <w:divBdr>
            <w:top w:val="none" w:sz="0" w:space="0" w:color="auto"/>
            <w:left w:val="none" w:sz="0" w:space="0" w:color="auto"/>
            <w:bottom w:val="none" w:sz="0" w:space="0" w:color="auto"/>
            <w:right w:val="none" w:sz="0" w:space="0" w:color="auto"/>
          </w:divBdr>
        </w:div>
        <w:div w:id="529607300">
          <w:marLeft w:val="0"/>
          <w:marRight w:val="0"/>
          <w:marTop w:val="0"/>
          <w:marBottom w:val="0"/>
          <w:divBdr>
            <w:top w:val="none" w:sz="0" w:space="0" w:color="auto"/>
            <w:left w:val="none" w:sz="0" w:space="0" w:color="auto"/>
            <w:bottom w:val="none" w:sz="0" w:space="0" w:color="auto"/>
            <w:right w:val="none" w:sz="0" w:space="0" w:color="auto"/>
          </w:divBdr>
        </w:div>
        <w:div w:id="592203172">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4453484">
          <w:marLeft w:val="0"/>
          <w:marRight w:val="0"/>
          <w:marTop w:val="0"/>
          <w:marBottom w:val="0"/>
          <w:divBdr>
            <w:top w:val="none" w:sz="0" w:space="0" w:color="auto"/>
            <w:left w:val="none" w:sz="0" w:space="0" w:color="auto"/>
            <w:bottom w:val="none" w:sz="0" w:space="0" w:color="auto"/>
            <w:right w:val="none" w:sz="0" w:space="0" w:color="auto"/>
          </w:divBdr>
        </w:div>
        <w:div w:id="662510625">
          <w:marLeft w:val="0"/>
          <w:marRight w:val="0"/>
          <w:marTop w:val="0"/>
          <w:marBottom w:val="0"/>
          <w:divBdr>
            <w:top w:val="none" w:sz="0" w:space="0" w:color="auto"/>
            <w:left w:val="none" w:sz="0" w:space="0" w:color="auto"/>
            <w:bottom w:val="none" w:sz="0" w:space="0" w:color="auto"/>
            <w:right w:val="none" w:sz="0" w:space="0" w:color="auto"/>
          </w:divBdr>
        </w:div>
        <w:div w:id="693576826">
          <w:marLeft w:val="0"/>
          <w:marRight w:val="0"/>
          <w:marTop w:val="0"/>
          <w:marBottom w:val="0"/>
          <w:divBdr>
            <w:top w:val="none" w:sz="0" w:space="0" w:color="auto"/>
            <w:left w:val="none" w:sz="0" w:space="0" w:color="auto"/>
            <w:bottom w:val="none" w:sz="0" w:space="0" w:color="auto"/>
            <w:right w:val="none" w:sz="0" w:space="0" w:color="auto"/>
          </w:divBdr>
        </w:div>
        <w:div w:id="701563379">
          <w:marLeft w:val="0"/>
          <w:marRight w:val="0"/>
          <w:marTop w:val="0"/>
          <w:marBottom w:val="0"/>
          <w:divBdr>
            <w:top w:val="none" w:sz="0" w:space="0" w:color="auto"/>
            <w:left w:val="none" w:sz="0" w:space="0" w:color="auto"/>
            <w:bottom w:val="none" w:sz="0" w:space="0" w:color="auto"/>
            <w:right w:val="none" w:sz="0" w:space="0" w:color="auto"/>
          </w:divBdr>
        </w:div>
        <w:div w:id="730422216">
          <w:marLeft w:val="0"/>
          <w:marRight w:val="0"/>
          <w:marTop w:val="0"/>
          <w:marBottom w:val="0"/>
          <w:divBdr>
            <w:top w:val="none" w:sz="0" w:space="0" w:color="auto"/>
            <w:left w:val="none" w:sz="0" w:space="0" w:color="auto"/>
            <w:bottom w:val="none" w:sz="0" w:space="0" w:color="auto"/>
            <w:right w:val="none" w:sz="0" w:space="0" w:color="auto"/>
          </w:divBdr>
        </w:div>
        <w:div w:id="762647419">
          <w:marLeft w:val="0"/>
          <w:marRight w:val="0"/>
          <w:marTop w:val="0"/>
          <w:marBottom w:val="0"/>
          <w:divBdr>
            <w:top w:val="none" w:sz="0" w:space="0" w:color="auto"/>
            <w:left w:val="none" w:sz="0" w:space="0" w:color="auto"/>
            <w:bottom w:val="none" w:sz="0" w:space="0" w:color="auto"/>
            <w:right w:val="none" w:sz="0" w:space="0" w:color="auto"/>
          </w:divBdr>
        </w:div>
        <w:div w:id="814950346">
          <w:marLeft w:val="0"/>
          <w:marRight w:val="0"/>
          <w:marTop w:val="0"/>
          <w:marBottom w:val="0"/>
          <w:divBdr>
            <w:top w:val="none" w:sz="0" w:space="0" w:color="auto"/>
            <w:left w:val="none" w:sz="0" w:space="0" w:color="auto"/>
            <w:bottom w:val="none" w:sz="0" w:space="0" w:color="auto"/>
            <w:right w:val="none" w:sz="0" w:space="0" w:color="auto"/>
          </w:divBdr>
        </w:div>
        <w:div w:id="834566236">
          <w:marLeft w:val="0"/>
          <w:marRight w:val="0"/>
          <w:marTop w:val="0"/>
          <w:marBottom w:val="0"/>
          <w:divBdr>
            <w:top w:val="none" w:sz="0" w:space="0" w:color="auto"/>
            <w:left w:val="none" w:sz="0" w:space="0" w:color="auto"/>
            <w:bottom w:val="none" w:sz="0" w:space="0" w:color="auto"/>
            <w:right w:val="none" w:sz="0" w:space="0" w:color="auto"/>
          </w:divBdr>
        </w:div>
        <w:div w:id="899285866">
          <w:marLeft w:val="0"/>
          <w:marRight w:val="0"/>
          <w:marTop w:val="0"/>
          <w:marBottom w:val="0"/>
          <w:divBdr>
            <w:top w:val="none" w:sz="0" w:space="0" w:color="auto"/>
            <w:left w:val="none" w:sz="0" w:space="0" w:color="auto"/>
            <w:bottom w:val="none" w:sz="0" w:space="0" w:color="auto"/>
            <w:right w:val="none" w:sz="0" w:space="0" w:color="auto"/>
          </w:divBdr>
        </w:div>
        <w:div w:id="917062398">
          <w:marLeft w:val="0"/>
          <w:marRight w:val="0"/>
          <w:marTop w:val="0"/>
          <w:marBottom w:val="0"/>
          <w:divBdr>
            <w:top w:val="none" w:sz="0" w:space="0" w:color="auto"/>
            <w:left w:val="none" w:sz="0" w:space="0" w:color="auto"/>
            <w:bottom w:val="none" w:sz="0" w:space="0" w:color="auto"/>
            <w:right w:val="none" w:sz="0" w:space="0" w:color="auto"/>
          </w:divBdr>
        </w:div>
        <w:div w:id="919604107">
          <w:marLeft w:val="0"/>
          <w:marRight w:val="0"/>
          <w:marTop w:val="0"/>
          <w:marBottom w:val="0"/>
          <w:divBdr>
            <w:top w:val="none" w:sz="0" w:space="0" w:color="auto"/>
            <w:left w:val="none" w:sz="0" w:space="0" w:color="auto"/>
            <w:bottom w:val="none" w:sz="0" w:space="0" w:color="auto"/>
            <w:right w:val="none" w:sz="0" w:space="0" w:color="auto"/>
          </w:divBdr>
        </w:div>
        <w:div w:id="940912725">
          <w:marLeft w:val="0"/>
          <w:marRight w:val="0"/>
          <w:marTop w:val="0"/>
          <w:marBottom w:val="0"/>
          <w:divBdr>
            <w:top w:val="none" w:sz="0" w:space="0" w:color="auto"/>
            <w:left w:val="none" w:sz="0" w:space="0" w:color="auto"/>
            <w:bottom w:val="none" w:sz="0" w:space="0" w:color="auto"/>
            <w:right w:val="none" w:sz="0" w:space="0" w:color="auto"/>
          </w:divBdr>
        </w:div>
        <w:div w:id="952324664">
          <w:marLeft w:val="0"/>
          <w:marRight w:val="0"/>
          <w:marTop w:val="0"/>
          <w:marBottom w:val="0"/>
          <w:divBdr>
            <w:top w:val="none" w:sz="0" w:space="0" w:color="auto"/>
            <w:left w:val="none" w:sz="0" w:space="0" w:color="auto"/>
            <w:bottom w:val="none" w:sz="0" w:space="0" w:color="auto"/>
            <w:right w:val="none" w:sz="0" w:space="0" w:color="auto"/>
          </w:divBdr>
        </w:div>
        <w:div w:id="1015232416">
          <w:marLeft w:val="0"/>
          <w:marRight w:val="0"/>
          <w:marTop w:val="0"/>
          <w:marBottom w:val="0"/>
          <w:divBdr>
            <w:top w:val="none" w:sz="0" w:space="0" w:color="auto"/>
            <w:left w:val="none" w:sz="0" w:space="0" w:color="auto"/>
            <w:bottom w:val="none" w:sz="0" w:space="0" w:color="auto"/>
            <w:right w:val="none" w:sz="0" w:space="0" w:color="auto"/>
          </w:divBdr>
        </w:div>
        <w:div w:id="1032420940">
          <w:marLeft w:val="0"/>
          <w:marRight w:val="0"/>
          <w:marTop w:val="0"/>
          <w:marBottom w:val="0"/>
          <w:divBdr>
            <w:top w:val="none" w:sz="0" w:space="0" w:color="auto"/>
            <w:left w:val="none" w:sz="0" w:space="0" w:color="auto"/>
            <w:bottom w:val="none" w:sz="0" w:space="0" w:color="auto"/>
            <w:right w:val="none" w:sz="0" w:space="0" w:color="auto"/>
          </w:divBdr>
        </w:div>
        <w:div w:id="1037973837">
          <w:marLeft w:val="0"/>
          <w:marRight w:val="0"/>
          <w:marTop w:val="0"/>
          <w:marBottom w:val="0"/>
          <w:divBdr>
            <w:top w:val="none" w:sz="0" w:space="0" w:color="auto"/>
            <w:left w:val="none" w:sz="0" w:space="0" w:color="auto"/>
            <w:bottom w:val="none" w:sz="0" w:space="0" w:color="auto"/>
            <w:right w:val="none" w:sz="0" w:space="0" w:color="auto"/>
          </w:divBdr>
        </w:div>
        <w:div w:id="1127815717">
          <w:marLeft w:val="0"/>
          <w:marRight w:val="0"/>
          <w:marTop w:val="0"/>
          <w:marBottom w:val="0"/>
          <w:divBdr>
            <w:top w:val="none" w:sz="0" w:space="0" w:color="auto"/>
            <w:left w:val="none" w:sz="0" w:space="0" w:color="auto"/>
            <w:bottom w:val="none" w:sz="0" w:space="0" w:color="auto"/>
            <w:right w:val="none" w:sz="0" w:space="0" w:color="auto"/>
          </w:divBdr>
        </w:div>
        <w:div w:id="1277251896">
          <w:marLeft w:val="0"/>
          <w:marRight w:val="0"/>
          <w:marTop w:val="0"/>
          <w:marBottom w:val="0"/>
          <w:divBdr>
            <w:top w:val="none" w:sz="0" w:space="0" w:color="auto"/>
            <w:left w:val="none" w:sz="0" w:space="0" w:color="auto"/>
            <w:bottom w:val="none" w:sz="0" w:space="0" w:color="auto"/>
            <w:right w:val="none" w:sz="0" w:space="0" w:color="auto"/>
          </w:divBdr>
        </w:div>
        <w:div w:id="1279721720">
          <w:marLeft w:val="0"/>
          <w:marRight w:val="0"/>
          <w:marTop w:val="0"/>
          <w:marBottom w:val="0"/>
          <w:divBdr>
            <w:top w:val="none" w:sz="0" w:space="0" w:color="auto"/>
            <w:left w:val="none" w:sz="0" w:space="0" w:color="auto"/>
            <w:bottom w:val="none" w:sz="0" w:space="0" w:color="auto"/>
            <w:right w:val="none" w:sz="0" w:space="0" w:color="auto"/>
          </w:divBdr>
        </w:div>
        <w:div w:id="1279802145">
          <w:marLeft w:val="0"/>
          <w:marRight w:val="0"/>
          <w:marTop w:val="0"/>
          <w:marBottom w:val="0"/>
          <w:divBdr>
            <w:top w:val="none" w:sz="0" w:space="0" w:color="auto"/>
            <w:left w:val="none" w:sz="0" w:space="0" w:color="auto"/>
            <w:bottom w:val="none" w:sz="0" w:space="0" w:color="auto"/>
            <w:right w:val="none" w:sz="0" w:space="0" w:color="auto"/>
          </w:divBdr>
        </w:div>
        <w:div w:id="1284464962">
          <w:marLeft w:val="0"/>
          <w:marRight w:val="0"/>
          <w:marTop w:val="0"/>
          <w:marBottom w:val="0"/>
          <w:divBdr>
            <w:top w:val="none" w:sz="0" w:space="0" w:color="auto"/>
            <w:left w:val="none" w:sz="0" w:space="0" w:color="auto"/>
            <w:bottom w:val="none" w:sz="0" w:space="0" w:color="auto"/>
            <w:right w:val="none" w:sz="0" w:space="0" w:color="auto"/>
          </w:divBdr>
        </w:div>
        <w:div w:id="1307122555">
          <w:marLeft w:val="0"/>
          <w:marRight w:val="0"/>
          <w:marTop w:val="0"/>
          <w:marBottom w:val="0"/>
          <w:divBdr>
            <w:top w:val="none" w:sz="0" w:space="0" w:color="auto"/>
            <w:left w:val="none" w:sz="0" w:space="0" w:color="auto"/>
            <w:bottom w:val="none" w:sz="0" w:space="0" w:color="auto"/>
            <w:right w:val="none" w:sz="0" w:space="0" w:color="auto"/>
          </w:divBdr>
        </w:div>
        <w:div w:id="1344160698">
          <w:marLeft w:val="0"/>
          <w:marRight w:val="0"/>
          <w:marTop w:val="0"/>
          <w:marBottom w:val="0"/>
          <w:divBdr>
            <w:top w:val="none" w:sz="0" w:space="0" w:color="auto"/>
            <w:left w:val="none" w:sz="0" w:space="0" w:color="auto"/>
            <w:bottom w:val="none" w:sz="0" w:space="0" w:color="auto"/>
            <w:right w:val="none" w:sz="0" w:space="0" w:color="auto"/>
          </w:divBdr>
        </w:div>
        <w:div w:id="1349259741">
          <w:marLeft w:val="0"/>
          <w:marRight w:val="0"/>
          <w:marTop w:val="0"/>
          <w:marBottom w:val="0"/>
          <w:divBdr>
            <w:top w:val="none" w:sz="0" w:space="0" w:color="auto"/>
            <w:left w:val="none" w:sz="0" w:space="0" w:color="auto"/>
            <w:bottom w:val="none" w:sz="0" w:space="0" w:color="auto"/>
            <w:right w:val="none" w:sz="0" w:space="0" w:color="auto"/>
          </w:divBdr>
        </w:div>
        <w:div w:id="1378238929">
          <w:marLeft w:val="0"/>
          <w:marRight w:val="0"/>
          <w:marTop w:val="0"/>
          <w:marBottom w:val="0"/>
          <w:divBdr>
            <w:top w:val="none" w:sz="0" w:space="0" w:color="auto"/>
            <w:left w:val="none" w:sz="0" w:space="0" w:color="auto"/>
            <w:bottom w:val="none" w:sz="0" w:space="0" w:color="auto"/>
            <w:right w:val="none" w:sz="0" w:space="0" w:color="auto"/>
          </w:divBdr>
        </w:div>
        <w:div w:id="1404568942">
          <w:marLeft w:val="0"/>
          <w:marRight w:val="0"/>
          <w:marTop w:val="0"/>
          <w:marBottom w:val="0"/>
          <w:divBdr>
            <w:top w:val="none" w:sz="0" w:space="0" w:color="auto"/>
            <w:left w:val="none" w:sz="0" w:space="0" w:color="auto"/>
            <w:bottom w:val="none" w:sz="0" w:space="0" w:color="auto"/>
            <w:right w:val="none" w:sz="0" w:space="0" w:color="auto"/>
          </w:divBdr>
        </w:div>
        <w:div w:id="1426539312">
          <w:marLeft w:val="0"/>
          <w:marRight w:val="0"/>
          <w:marTop w:val="0"/>
          <w:marBottom w:val="0"/>
          <w:divBdr>
            <w:top w:val="none" w:sz="0" w:space="0" w:color="auto"/>
            <w:left w:val="none" w:sz="0" w:space="0" w:color="auto"/>
            <w:bottom w:val="none" w:sz="0" w:space="0" w:color="auto"/>
            <w:right w:val="none" w:sz="0" w:space="0" w:color="auto"/>
          </w:divBdr>
        </w:div>
        <w:div w:id="1450783582">
          <w:marLeft w:val="0"/>
          <w:marRight w:val="0"/>
          <w:marTop w:val="0"/>
          <w:marBottom w:val="0"/>
          <w:divBdr>
            <w:top w:val="none" w:sz="0" w:space="0" w:color="auto"/>
            <w:left w:val="none" w:sz="0" w:space="0" w:color="auto"/>
            <w:bottom w:val="none" w:sz="0" w:space="0" w:color="auto"/>
            <w:right w:val="none" w:sz="0" w:space="0" w:color="auto"/>
          </w:divBdr>
        </w:div>
        <w:div w:id="1460564386">
          <w:marLeft w:val="0"/>
          <w:marRight w:val="0"/>
          <w:marTop w:val="0"/>
          <w:marBottom w:val="0"/>
          <w:divBdr>
            <w:top w:val="none" w:sz="0" w:space="0" w:color="auto"/>
            <w:left w:val="none" w:sz="0" w:space="0" w:color="auto"/>
            <w:bottom w:val="none" w:sz="0" w:space="0" w:color="auto"/>
            <w:right w:val="none" w:sz="0" w:space="0" w:color="auto"/>
          </w:divBdr>
        </w:div>
        <w:div w:id="1526291228">
          <w:marLeft w:val="0"/>
          <w:marRight w:val="0"/>
          <w:marTop w:val="0"/>
          <w:marBottom w:val="0"/>
          <w:divBdr>
            <w:top w:val="none" w:sz="0" w:space="0" w:color="auto"/>
            <w:left w:val="none" w:sz="0" w:space="0" w:color="auto"/>
            <w:bottom w:val="none" w:sz="0" w:space="0" w:color="auto"/>
            <w:right w:val="none" w:sz="0" w:space="0" w:color="auto"/>
          </w:divBdr>
        </w:div>
        <w:div w:id="1547596290">
          <w:marLeft w:val="0"/>
          <w:marRight w:val="0"/>
          <w:marTop w:val="0"/>
          <w:marBottom w:val="0"/>
          <w:divBdr>
            <w:top w:val="none" w:sz="0" w:space="0" w:color="auto"/>
            <w:left w:val="none" w:sz="0" w:space="0" w:color="auto"/>
            <w:bottom w:val="none" w:sz="0" w:space="0" w:color="auto"/>
            <w:right w:val="none" w:sz="0" w:space="0" w:color="auto"/>
          </w:divBdr>
        </w:div>
        <w:div w:id="1573657667">
          <w:marLeft w:val="0"/>
          <w:marRight w:val="0"/>
          <w:marTop w:val="0"/>
          <w:marBottom w:val="0"/>
          <w:divBdr>
            <w:top w:val="none" w:sz="0" w:space="0" w:color="auto"/>
            <w:left w:val="none" w:sz="0" w:space="0" w:color="auto"/>
            <w:bottom w:val="none" w:sz="0" w:space="0" w:color="auto"/>
            <w:right w:val="none" w:sz="0" w:space="0" w:color="auto"/>
          </w:divBdr>
        </w:div>
        <w:div w:id="1623458831">
          <w:marLeft w:val="0"/>
          <w:marRight w:val="0"/>
          <w:marTop w:val="0"/>
          <w:marBottom w:val="0"/>
          <w:divBdr>
            <w:top w:val="none" w:sz="0" w:space="0" w:color="auto"/>
            <w:left w:val="none" w:sz="0" w:space="0" w:color="auto"/>
            <w:bottom w:val="none" w:sz="0" w:space="0" w:color="auto"/>
            <w:right w:val="none" w:sz="0" w:space="0" w:color="auto"/>
          </w:divBdr>
        </w:div>
        <w:div w:id="1625116511">
          <w:marLeft w:val="0"/>
          <w:marRight w:val="0"/>
          <w:marTop w:val="0"/>
          <w:marBottom w:val="0"/>
          <w:divBdr>
            <w:top w:val="none" w:sz="0" w:space="0" w:color="auto"/>
            <w:left w:val="none" w:sz="0" w:space="0" w:color="auto"/>
            <w:bottom w:val="none" w:sz="0" w:space="0" w:color="auto"/>
            <w:right w:val="none" w:sz="0" w:space="0" w:color="auto"/>
          </w:divBdr>
        </w:div>
        <w:div w:id="1638946786">
          <w:marLeft w:val="0"/>
          <w:marRight w:val="0"/>
          <w:marTop w:val="0"/>
          <w:marBottom w:val="0"/>
          <w:divBdr>
            <w:top w:val="none" w:sz="0" w:space="0" w:color="auto"/>
            <w:left w:val="none" w:sz="0" w:space="0" w:color="auto"/>
            <w:bottom w:val="none" w:sz="0" w:space="0" w:color="auto"/>
            <w:right w:val="none" w:sz="0" w:space="0" w:color="auto"/>
          </w:divBdr>
        </w:div>
        <w:div w:id="1693142082">
          <w:marLeft w:val="0"/>
          <w:marRight w:val="0"/>
          <w:marTop w:val="0"/>
          <w:marBottom w:val="0"/>
          <w:divBdr>
            <w:top w:val="none" w:sz="0" w:space="0" w:color="auto"/>
            <w:left w:val="none" w:sz="0" w:space="0" w:color="auto"/>
            <w:bottom w:val="none" w:sz="0" w:space="0" w:color="auto"/>
            <w:right w:val="none" w:sz="0" w:space="0" w:color="auto"/>
          </w:divBdr>
        </w:div>
        <w:div w:id="1717195667">
          <w:marLeft w:val="0"/>
          <w:marRight w:val="0"/>
          <w:marTop w:val="0"/>
          <w:marBottom w:val="0"/>
          <w:divBdr>
            <w:top w:val="none" w:sz="0" w:space="0" w:color="auto"/>
            <w:left w:val="none" w:sz="0" w:space="0" w:color="auto"/>
            <w:bottom w:val="none" w:sz="0" w:space="0" w:color="auto"/>
            <w:right w:val="none" w:sz="0" w:space="0" w:color="auto"/>
          </w:divBdr>
        </w:div>
        <w:div w:id="1802652404">
          <w:marLeft w:val="0"/>
          <w:marRight w:val="0"/>
          <w:marTop w:val="0"/>
          <w:marBottom w:val="0"/>
          <w:divBdr>
            <w:top w:val="none" w:sz="0" w:space="0" w:color="auto"/>
            <w:left w:val="none" w:sz="0" w:space="0" w:color="auto"/>
            <w:bottom w:val="none" w:sz="0" w:space="0" w:color="auto"/>
            <w:right w:val="none" w:sz="0" w:space="0" w:color="auto"/>
          </w:divBdr>
        </w:div>
        <w:div w:id="1913854981">
          <w:marLeft w:val="0"/>
          <w:marRight w:val="0"/>
          <w:marTop w:val="0"/>
          <w:marBottom w:val="0"/>
          <w:divBdr>
            <w:top w:val="none" w:sz="0" w:space="0" w:color="auto"/>
            <w:left w:val="none" w:sz="0" w:space="0" w:color="auto"/>
            <w:bottom w:val="none" w:sz="0" w:space="0" w:color="auto"/>
            <w:right w:val="none" w:sz="0" w:space="0" w:color="auto"/>
          </w:divBdr>
        </w:div>
        <w:div w:id="1924558496">
          <w:marLeft w:val="0"/>
          <w:marRight w:val="0"/>
          <w:marTop w:val="0"/>
          <w:marBottom w:val="0"/>
          <w:divBdr>
            <w:top w:val="none" w:sz="0" w:space="0" w:color="auto"/>
            <w:left w:val="none" w:sz="0" w:space="0" w:color="auto"/>
            <w:bottom w:val="none" w:sz="0" w:space="0" w:color="auto"/>
            <w:right w:val="none" w:sz="0" w:space="0" w:color="auto"/>
          </w:divBdr>
        </w:div>
        <w:div w:id="1961915098">
          <w:marLeft w:val="0"/>
          <w:marRight w:val="0"/>
          <w:marTop w:val="0"/>
          <w:marBottom w:val="0"/>
          <w:divBdr>
            <w:top w:val="none" w:sz="0" w:space="0" w:color="auto"/>
            <w:left w:val="none" w:sz="0" w:space="0" w:color="auto"/>
            <w:bottom w:val="none" w:sz="0" w:space="0" w:color="auto"/>
            <w:right w:val="none" w:sz="0" w:space="0" w:color="auto"/>
          </w:divBdr>
        </w:div>
        <w:div w:id="2086680015">
          <w:marLeft w:val="0"/>
          <w:marRight w:val="0"/>
          <w:marTop w:val="0"/>
          <w:marBottom w:val="0"/>
          <w:divBdr>
            <w:top w:val="none" w:sz="0" w:space="0" w:color="auto"/>
            <w:left w:val="none" w:sz="0" w:space="0" w:color="auto"/>
            <w:bottom w:val="none" w:sz="0" w:space="0" w:color="auto"/>
            <w:right w:val="none" w:sz="0" w:space="0" w:color="auto"/>
          </w:divBdr>
        </w:div>
        <w:div w:id="2087607199">
          <w:marLeft w:val="0"/>
          <w:marRight w:val="0"/>
          <w:marTop w:val="0"/>
          <w:marBottom w:val="0"/>
          <w:divBdr>
            <w:top w:val="none" w:sz="0" w:space="0" w:color="auto"/>
            <w:left w:val="none" w:sz="0" w:space="0" w:color="auto"/>
            <w:bottom w:val="none" w:sz="0" w:space="0" w:color="auto"/>
            <w:right w:val="none" w:sz="0" w:space="0" w:color="auto"/>
          </w:divBdr>
        </w:div>
        <w:div w:id="2103409152">
          <w:marLeft w:val="0"/>
          <w:marRight w:val="0"/>
          <w:marTop w:val="0"/>
          <w:marBottom w:val="0"/>
          <w:divBdr>
            <w:top w:val="none" w:sz="0" w:space="0" w:color="auto"/>
            <w:left w:val="none" w:sz="0" w:space="0" w:color="auto"/>
            <w:bottom w:val="none" w:sz="0" w:space="0" w:color="auto"/>
            <w:right w:val="none" w:sz="0" w:space="0" w:color="auto"/>
          </w:divBdr>
        </w:div>
        <w:div w:id="2125880117">
          <w:marLeft w:val="0"/>
          <w:marRight w:val="0"/>
          <w:marTop w:val="0"/>
          <w:marBottom w:val="0"/>
          <w:divBdr>
            <w:top w:val="none" w:sz="0" w:space="0" w:color="auto"/>
            <w:left w:val="none" w:sz="0" w:space="0" w:color="auto"/>
            <w:bottom w:val="none" w:sz="0" w:space="0" w:color="auto"/>
            <w:right w:val="none" w:sz="0" w:space="0" w:color="auto"/>
          </w:divBdr>
        </w:div>
      </w:divsChild>
    </w:div>
    <w:div w:id="1950623621">
      <w:bodyDiv w:val="1"/>
      <w:marLeft w:val="0"/>
      <w:marRight w:val="0"/>
      <w:marTop w:val="0"/>
      <w:marBottom w:val="0"/>
      <w:divBdr>
        <w:top w:val="none" w:sz="0" w:space="0" w:color="auto"/>
        <w:left w:val="none" w:sz="0" w:space="0" w:color="auto"/>
        <w:bottom w:val="none" w:sz="0" w:space="0" w:color="auto"/>
        <w:right w:val="none" w:sz="0" w:space="0" w:color="auto"/>
      </w:divBdr>
    </w:div>
    <w:div w:id="1989481846">
      <w:bodyDiv w:val="1"/>
      <w:marLeft w:val="0"/>
      <w:marRight w:val="0"/>
      <w:marTop w:val="0"/>
      <w:marBottom w:val="0"/>
      <w:divBdr>
        <w:top w:val="none" w:sz="0" w:space="0" w:color="auto"/>
        <w:left w:val="none" w:sz="0" w:space="0" w:color="auto"/>
        <w:bottom w:val="none" w:sz="0" w:space="0" w:color="auto"/>
        <w:right w:val="none" w:sz="0" w:space="0" w:color="auto"/>
      </w:divBdr>
    </w:div>
    <w:div w:id="2081101595">
      <w:bodyDiv w:val="1"/>
      <w:marLeft w:val="0"/>
      <w:marRight w:val="0"/>
      <w:marTop w:val="0"/>
      <w:marBottom w:val="0"/>
      <w:divBdr>
        <w:top w:val="none" w:sz="0" w:space="0" w:color="auto"/>
        <w:left w:val="none" w:sz="0" w:space="0" w:color="auto"/>
        <w:bottom w:val="none" w:sz="0" w:space="0" w:color="auto"/>
        <w:right w:val="none" w:sz="0" w:space="0" w:color="auto"/>
      </w:divBdr>
    </w:div>
    <w:div w:id="20885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9C96-8F24-4ABE-8C80-4F692362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4523</Words>
  <Characters>25783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Sairoys</dc:creator>
  <cp:lastModifiedBy>Sairoys</cp:lastModifiedBy>
  <cp:revision>15</cp:revision>
  <dcterms:created xsi:type="dcterms:W3CDTF">2023-01-29T19:19:00Z</dcterms:created>
  <dcterms:modified xsi:type="dcterms:W3CDTF">2023-04-24T05:53:00Z</dcterms:modified>
</cp:coreProperties>
</file>